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CB24DD" w14:textId="77777777" w:rsidR="00B157A7" w:rsidRPr="00B1375D" w:rsidRDefault="00B157A7" w:rsidP="0089175A">
      <w:pPr>
        <w:autoSpaceDE w:val="0"/>
        <w:autoSpaceDN w:val="0"/>
        <w:adjustRightInd w:val="0"/>
        <w:spacing w:after="0" w:line="360" w:lineRule="auto"/>
        <w:jc w:val="both"/>
        <w:rPr>
          <w:rFonts w:ascii="Arial" w:hAnsi="Arial" w:cs="Arial"/>
          <w:color w:val="00B050"/>
          <w:sz w:val="28"/>
          <w:szCs w:val="28"/>
        </w:rPr>
      </w:pPr>
    </w:p>
    <w:p w14:paraId="4A521CFC" w14:textId="77777777" w:rsidR="00603005" w:rsidRPr="00603005" w:rsidRDefault="00603005" w:rsidP="00603005">
      <w:pPr>
        <w:jc w:val="center"/>
        <w:rPr>
          <w:lang w:val="mk-MK"/>
        </w:rPr>
      </w:pPr>
      <w:r w:rsidRPr="00BE4A42">
        <w:rPr>
          <w:noProof/>
          <w:lang w:val="en-GB" w:eastAsia="en-GB"/>
        </w:rPr>
        <w:drawing>
          <wp:inline distT="0" distB="0" distL="0" distR="0" wp14:anchorId="3E86FA7D" wp14:editId="190F0472">
            <wp:extent cx="857250" cy="896308"/>
            <wp:effectExtent l="0" t="0" r="0" b="0"/>
            <wp:docPr id="1047036929" name="Picture 105" descr="A black background with re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036929" name="Picture 105" descr="A black background with red letters&#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73815" cy="913628"/>
                    </a:xfrm>
                    <a:prstGeom prst="rect">
                      <a:avLst/>
                    </a:prstGeom>
                    <a:noFill/>
                    <a:ln>
                      <a:noFill/>
                    </a:ln>
                  </pic:spPr>
                </pic:pic>
              </a:graphicData>
            </a:graphic>
          </wp:inline>
        </w:drawing>
      </w:r>
    </w:p>
    <w:p w14:paraId="4B2EBC33" w14:textId="77777777" w:rsidR="00603005" w:rsidRPr="00A55729" w:rsidRDefault="00603005" w:rsidP="00603005">
      <w:pPr>
        <w:pStyle w:val="ListParagraph"/>
        <w:spacing w:after="0" w:line="360" w:lineRule="auto"/>
        <w:ind w:left="0"/>
        <w:jc w:val="center"/>
        <w:rPr>
          <w:rFonts w:ascii="Arial" w:hAnsi="Arial" w:cs="Arial"/>
          <w:b/>
          <w:sz w:val="28"/>
          <w:szCs w:val="28"/>
          <w:lang w:val="ru-RU"/>
        </w:rPr>
      </w:pPr>
      <w:r w:rsidRPr="00B1375D">
        <w:rPr>
          <w:rFonts w:ascii="Arial" w:hAnsi="Arial" w:cs="Arial"/>
          <w:b/>
          <w:sz w:val="28"/>
          <w:szCs w:val="28"/>
        </w:rPr>
        <w:t>ГОДИШНА ПРОГРАМА ЗА РАБОТА</w:t>
      </w:r>
    </w:p>
    <w:p w14:paraId="5AF6C366" w14:textId="77777777" w:rsidR="00603005" w:rsidRPr="00A55729" w:rsidRDefault="00603005" w:rsidP="00603005">
      <w:pPr>
        <w:pStyle w:val="ListParagraph"/>
        <w:spacing w:after="0" w:line="360" w:lineRule="auto"/>
        <w:ind w:left="0"/>
        <w:jc w:val="center"/>
        <w:rPr>
          <w:b/>
          <w:sz w:val="32"/>
          <w:szCs w:val="32"/>
          <w:lang w:val="ru-RU"/>
        </w:rPr>
      </w:pPr>
      <w:r w:rsidRPr="00BE4A42">
        <w:rPr>
          <w:b/>
          <w:sz w:val="32"/>
          <w:szCs w:val="32"/>
        </w:rPr>
        <w:t>НА ОСНОВНОТО УЧИЛИШТЕ</w:t>
      </w:r>
    </w:p>
    <w:p w14:paraId="47B2F5D9" w14:textId="77777777" w:rsidR="00603005" w:rsidRPr="00A55729" w:rsidRDefault="00603005" w:rsidP="00932BDC">
      <w:pPr>
        <w:pStyle w:val="ListParagraph"/>
        <w:spacing w:after="0" w:line="360" w:lineRule="auto"/>
        <w:ind w:left="0"/>
        <w:jc w:val="center"/>
        <w:rPr>
          <w:sz w:val="36"/>
          <w:szCs w:val="32"/>
          <w:lang w:val="ru-RU"/>
        </w:rPr>
      </w:pPr>
      <w:r w:rsidRPr="00BE4A42">
        <w:rPr>
          <w:sz w:val="36"/>
          <w:szCs w:val="32"/>
        </w:rPr>
        <w:t>ООУ „Кочо Рацин“</w:t>
      </w:r>
      <w:r w:rsidR="00932BDC">
        <w:rPr>
          <w:sz w:val="36"/>
          <w:szCs w:val="32"/>
        </w:rPr>
        <w:t>,</w:t>
      </w:r>
      <w:r>
        <w:rPr>
          <w:sz w:val="36"/>
          <w:szCs w:val="32"/>
        </w:rPr>
        <w:t xml:space="preserve"> </w:t>
      </w:r>
      <w:r w:rsidRPr="00BE4A42">
        <w:rPr>
          <w:sz w:val="36"/>
          <w:szCs w:val="32"/>
        </w:rPr>
        <w:t>Кратов</w:t>
      </w:r>
      <w:r>
        <w:rPr>
          <w:sz w:val="36"/>
          <w:szCs w:val="32"/>
          <w:lang w:val="en-US"/>
        </w:rPr>
        <w:t>o</w:t>
      </w:r>
    </w:p>
    <w:p w14:paraId="378E5ED9" w14:textId="5C2577AB" w:rsidR="00603005" w:rsidRDefault="00603005" w:rsidP="00603005">
      <w:pPr>
        <w:pStyle w:val="ListParagraph"/>
        <w:spacing w:after="0" w:line="360" w:lineRule="auto"/>
        <w:ind w:left="0"/>
        <w:jc w:val="center"/>
        <w:rPr>
          <w:b/>
        </w:rPr>
      </w:pPr>
      <w:r w:rsidRPr="00BE4A42">
        <w:rPr>
          <w:b/>
        </w:rPr>
        <w:t xml:space="preserve">за период </w:t>
      </w:r>
      <w:r w:rsidR="007B3BDD">
        <w:rPr>
          <w:b/>
        </w:rPr>
        <w:t>202</w:t>
      </w:r>
      <w:r w:rsidR="005C6B35">
        <w:rPr>
          <w:b/>
        </w:rPr>
        <w:t>6</w:t>
      </w:r>
      <w:r w:rsidRPr="006B661E">
        <w:rPr>
          <w:b/>
        </w:rPr>
        <w:t xml:space="preserve"> - 202</w:t>
      </w:r>
      <w:r w:rsidR="005C6B35">
        <w:rPr>
          <w:b/>
        </w:rPr>
        <w:t>7</w:t>
      </w:r>
      <w:r w:rsidRPr="00BE4A42">
        <w:rPr>
          <w:b/>
        </w:rPr>
        <w:t xml:space="preserve"> година</w:t>
      </w:r>
    </w:p>
    <w:p w14:paraId="6BD97C94" w14:textId="77777777" w:rsidR="00932BDC" w:rsidRPr="00603005" w:rsidRDefault="00932BDC" w:rsidP="00603005">
      <w:pPr>
        <w:pStyle w:val="ListParagraph"/>
        <w:spacing w:after="0" w:line="360" w:lineRule="auto"/>
        <w:ind w:left="0"/>
        <w:jc w:val="center"/>
        <w:rPr>
          <w:rFonts w:ascii="Arial" w:hAnsi="Arial" w:cs="Arial"/>
          <w:b/>
          <w:sz w:val="28"/>
          <w:szCs w:val="28"/>
        </w:rPr>
      </w:pPr>
    </w:p>
    <w:p w14:paraId="118D1A20" w14:textId="77777777" w:rsidR="00932BDC" w:rsidRPr="00932BDC" w:rsidRDefault="00603005" w:rsidP="00932BDC">
      <w:pPr>
        <w:jc w:val="center"/>
        <w:rPr>
          <w:iCs/>
          <w:lang w:val="mk-MK"/>
        </w:rPr>
      </w:pPr>
      <w:r w:rsidRPr="00BE4A42">
        <w:rPr>
          <w:noProof/>
          <w:lang w:val="en-GB" w:eastAsia="en-GB"/>
        </w:rPr>
        <w:drawing>
          <wp:inline distT="0" distB="0" distL="0" distR="0" wp14:anchorId="67FAEDC9" wp14:editId="506A4CBE">
            <wp:extent cx="5345430" cy="2688001"/>
            <wp:effectExtent l="0" t="0" r="7620" b="0"/>
            <wp:docPr id="37" name="Picture 1" descr="A building with many wind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1" descr="A building with many windows"/>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402654" cy="2716776"/>
                    </a:xfrm>
                    <a:prstGeom prst="rect">
                      <a:avLst/>
                    </a:prstGeom>
                  </pic:spPr>
                </pic:pic>
              </a:graphicData>
            </a:graphic>
          </wp:inline>
        </w:drawing>
      </w:r>
    </w:p>
    <w:p w14:paraId="6D3007E0" w14:textId="70B7C704" w:rsidR="00B157A7" w:rsidRPr="005C6B35" w:rsidRDefault="00FF119F" w:rsidP="00932BDC">
      <w:pPr>
        <w:spacing w:after="249"/>
        <w:jc w:val="center"/>
        <w:rPr>
          <w:rFonts w:ascii="Arial" w:hAnsi="Arial" w:cs="Arial"/>
          <w:sz w:val="24"/>
          <w:szCs w:val="24"/>
          <w:lang w:val="mk-MK"/>
        </w:rPr>
      </w:pPr>
      <w:r>
        <w:rPr>
          <w:i/>
          <w:iCs/>
          <w:lang w:val="mk-MK"/>
        </w:rPr>
        <w:t>Авгу</w:t>
      </w:r>
      <w:r w:rsidR="005C6B35">
        <w:rPr>
          <w:i/>
          <w:iCs/>
          <w:lang w:val="mk-MK"/>
        </w:rPr>
        <w:t>с</w:t>
      </w:r>
      <w:r>
        <w:rPr>
          <w:i/>
          <w:iCs/>
          <w:lang w:val="mk-MK"/>
        </w:rPr>
        <w:t>т</w:t>
      </w:r>
      <w:r w:rsidR="007B3BDD">
        <w:rPr>
          <w:i/>
          <w:iCs/>
          <w:lang w:val="mk-MK"/>
        </w:rPr>
        <w:t xml:space="preserve"> 202</w:t>
      </w:r>
      <w:r w:rsidR="005C6B35">
        <w:rPr>
          <w:i/>
          <w:iCs/>
          <w:lang w:val="mk-MK"/>
        </w:rPr>
        <w:t>6</w:t>
      </w:r>
    </w:p>
    <w:p w14:paraId="66AB1CCD" w14:textId="77777777" w:rsidR="00A13C0B" w:rsidRPr="00A13C0B" w:rsidRDefault="00B157A7" w:rsidP="00A13C0B">
      <w:pPr>
        <w:spacing w:line="360" w:lineRule="auto"/>
        <w:jc w:val="center"/>
        <w:rPr>
          <w:rFonts w:ascii="Arial" w:hAnsi="Arial" w:cs="Arial"/>
          <w:b/>
          <w:sz w:val="24"/>
          <w:szCs w:val="24"/>
          <w:lang w:val="mk-MK"/>
        </w:rPr>
      </w:pPr>
      <w:r w:rsidRPr="00B1375D">
        <w:rPr>
          <w:rFonts w:ascii="Arial" w:hAnsi="Arial" w:cs="Arial"/>
          <w:b/>
          <w:sz w:val="24"/>
          <w:szCs w:val="24"/>
          <w:lang w:val="mk-MK"/>
        </w:rPr>
        <w:lastRenderedPageBreak/>
        <w:t>Преамбула</w:t>
      </w:r>
    </w:p>
    <w:p w14:paraId="4D7CCB33" w14:textId="77777777" w:rsidR="00A13C0B" w:rsidRDefault="00A13C0B" w:rsidP="00603005">
      <w:pPr>
        <w:pStyle w:val="ListParagraph"/>
        <w:spacing w:line="360" w:lineRule="auto"/>
        <w:ind w:left="0"/>
        <w:jc w:val="both"/>
        <w:rPr>
          <w:rFonts w:ascii="Arial" w:hAnsi="Arial" w:cs="Arial"/>
          <w:color w:val="auto"/>
          <w:sz w:val="20"/>
          <w:szCs w:val="20"/>
          <w:lang w:eastAsia="en-US"/>
        </w:rPr>
      </w:pPr>
    </w:p>
    <w:p w14:paraId="478C3E7D" w14:textId="77777777" w:rsidR="000848E4" w:rsidRDefault="00535A55" w:rsidP="00535A55">
      <w:pPr>
        <w:pStyle w:val="ListParagraph"/>
        <w:spacing w:line="360" w:lineRule="auto"/>
        <w:ind w:left="0"/>
        <w:jc w:val="both"/>
        <w:rPr>
          <w:rFonts w:ascii="Arial" w:hAnsi="Arial" w:cs="Arial"/>
          <w:sz w:val="20"/>
          <w:szCs w:val="20"/>
        </w:rPr>
      </w:pPr>
      <w:r w:rsidRPr="000848E4">
        <w:rPr>
          <w:rFonts w:ascii="Arial" w:hAnsi="Arial" w:cs="Arial"/>
          <w:sz w:val="20"/>
          <w:szCs w:val="20"/>
        </w:rPr>
        <w:tab/>
      </w:r>
      <w:r w:rsidR="000848E4" w:rsidRPr="000848E4">
        <w:rPr>
          <w:rFonts w:ascii="Arial" w:hAnsi="Arial" w:cs="Arial"/>
          <w:sz w:val="20"/>
          <w:szCs w:val="20"/>
        </w:rPr>
        <w:t>Годишната програма е краткорочен развоен документ, кој е изработен врз основа на согледаните недостатоци од спроведената самоевалуација на училиштето и приоритетите одредени во Прогограмата за развој, врз основа на согледувањата на целокупната работа на училиштето и врз основа на инспекциските надзори.</w:t>
      </w:r>
    </w:p>
    <w:p w14:paraId="6A462EE1" w14:textId="1743AE80" w:rsidR="00535A55" w:rsidRPr="000848E4" w:rsidRDefault="000848E4" w:rsidP="00535A55">
      <w:pPr>
        <w:pStyle w:val="ListParagraph"/>
        <w:spacing w:line="360" w:lineRule="auto"/>
        <w:ind w:left="0"/>
        <w:jc w:val="both"/>
        <w:rPr>
          <w:rFonts w:ascii="Arial" w:hAnsi="Arial" w:cs="Arial"/>
          <w:sz w:val="20"/>
          <w:szCs w:val="20"/>
        </w:rPr>
      </w:pPr>
      <w:r>
        <w:rPr>
          <w:rFonts w:ascii="Arial" w:hAnsi="Arial" w:cs="Arial"/>
          <w:sz w:val="20"/>
          <w:szCs w:val="20"/>
        </w:rPr>
        <w:tab/>
      </w:r>
      <w:r w:rsidR="00A13C0B" w:rsidRPr="00A55729">
        <w:rPr>
          <w:rFonts w:ascii="Arial" w:hAnsi="Arial" w:cs="Arial"/>
          <w:sz w:val="20"/>
          <w:szCs w:val="20"/>
          <w:lang w:val="ru-RU"/>
        </w:rPr>
        <w:t xml:space="preserve">Врз основа на член 49 од Законот за основно образование (Службен весник на РСМ бр.161 од 5.8.2019) </w:t>
      </w:r>
      <w:r w:rsidR="00A13C0B" w:rsidRPr="000848E4">
        <w:rPr>
          <w:rFonts w:ascii="Arial" w:hAnsi="Arial" w:cs="Arial"/>
          <w:color w:val="auto"/>
          <w:sz w:val="20"/>
          <w:szCs w:val="20"/>
          <w:lang w:eastAsia="en-US"/>
        </w:rPr>
        <w:t xml:space="preserve">ООУ „Кочо </w:t>
      </w:r>
      <w:r w:rsidR="00DE243C" w:rsidRPr="000848E4">
        <w:rPr>
          <w:rFonts w:ascii="Arial" w:hAnsi="Arial" w:cs="Arial"/>
          <w:color w:val="auto"/>
          <w:sz w:val="20"/>
          <w:szCs w:val="20"/>
          <w:lang w:eastAsia="en-US"/>
        </w:rPr>
        <w:t>Рацин “–</w:t>
      </w:r>
      <w:r w:rsidR="00A13C0B" w:rsidRPr="000848E4">
        <w:rPr>
          <w:rFonts w:ascii="Arial" w:hAnsi="Arial" w:cs="Arial"/>
          <w:color w:val="auto"/>
          <w:sz w:val="20"/>
          <w:szCs w:val="20"/>
          <w:lang w:eastAsia="en-US"/>
        </w:rPr>
        <w:t xml:space="preserve"> Кратово</w:t>
      </w:r>
      <w:r w:rsidR="00A13C0B" w:rsidRPr="00A55729">
        <w:rPr>
          <w:rFonts w:ascii="Arial" w:hAnsi="Arial" w:cs="Arial"/>
          <w:sz w:val="20"/>
          <w:szCs w:val="20"/>
          <w:lang w:val="ru-RU"/>
        </w:rPr>
        <w:t xml:space="preserve">”, изработи Годишна програма за работа на основното училиште за </w:t>
      </w:r>
      <w:r w:rsidR="00A13C0B" w:rsidRPr="000F42BE">
        <w:rPr>
          <w:rFonts w:ascii="Arial" w:hAnsi="Arial" w:cs="Arial"/>
          <w:color w:val="000000" w:themeColor="text1"/>
          <w:sz w:val="20"/>
          <w:szCs w:val="20"/>
          <w:lang w:val="ru-RU"/>
        </w:rPr>
        <w:t>учебната 202</w:t>
      </w:r>
      <w:r w:rsidR="000F42BE" w:rsidRPr="000F42BE">
        <w:rPr>
          <w:rFonts w:ascii="Arial" w:hAnsi="Arial" w:cs="Arial"/>
          <w:color w:val="000000" w:themeColor="text1"/>
          <w:sz w:val="20"/>
          <w:szCs w:val="20"/>
        </w:rPr>
        <w:t>6</w:t>
      </w:r>
      <w:r w:rsidR="00A13C0B" w:rsidRPr="000F42BE">
        <w:rPr>
          <w:rFonts w:ascii="Arial" w:hAnsi="Arial" w:cs="Arial"/>
          <w:color w:val="000000" w:themeColor="text1"/>
          <w:sz w:val="20"/>
          <w:szCs w:val="20"/>
          <w:lang w:val="ru-RU"/>
        </w:rPr>
        <w:t>/202</w:t>
      </w:r>
      <w:r w:rsidR="000F42BE" w:rsidRPr="000F42BE">
        <w:rPr>
          <w:rFonts w:ascii="Arial" w:hAnsi="Arial" w:cs="Arial"/>
          <w:color w:val="000000" w:themeColor="text1"/>
          <w:sz w:val="20"/>
          <w:szCs w:val="20"/>
        </w:rPr>
        <w:t>7</w:t>
      </w:r>
      <w:r w:rsidR="00A13C0B" w:rsidRPr="000F42BE">
        <w:rPr>
          <w:rFonts w:ascii="Arial" w:hAnsi="Arial" w:cs="Arial"/>
          <w:color w:val="000000" w:themeColor="text1"/>
          <w:sz w:val="20"/>
          <w:szCs w:val="20"/>
          <w:lang w:val="ru-RU"/>
        </w:rPr>
        <w:t xml:space="preserve"> година</w:t>
      </w:r>
      <w:r w:rsidR="00A13C0B" w:rsidRPr="00A55729">
        <w:rPr>
          <w:rFonts w:ascii="Arial" w:hAnsi="Arial" w:cs="Arial"/>
          <w:sz w:val="20"/>
          <w:szCs w:val="20"/>
          <w:lang w:val="ru-RU"/>
        </w:rPr>
        <w:t xml:space="preserve">. </w:t>
      </w:r>
    </w:p>
    <w:p w14:paraId="2181560A" w14:textId="77777777" w:rsidR="00886E78" w:rsidRPr="000848E4" w:rsidRDefault="00535A55" w:rsidP="00535A55">
      <w:pPr>
        <w:pStyle w:val="ListParagraph"/>
        <w:spacing w:line="360" w:lineRule="auto"/>
        <w:ind w:left="0"/>
        <w:jc w:val="both"/>
        <w:rPr>
          <w:rFonts w:ascii="Arial" w:hAnsi="Arial" w:cs="Arial"/>
          <w:sz w:val="20"/>
          <w:szCs w:val="20"/>
        </w:rPr>
      </w:pPr>
      <w:r w:rsidRPr="000848E4">
        <w:rPr>
          <w:rFonts w:ascii="Arial" w:hAnsi="Arial" w:cs="Arial"/>
          <w:sz w:val="20"/>
          <w:szCs w:val="20"/>
        </w:rPr>
        <w:tab/>
      </w:r>
      <w:r w:rsidR="00A13C0B" w:rsidRPr="00A55729">
        <w:rPr>
          <w:rFonts w:ascii="Arial" w:hAnsi="Arial" w:cs="Arial"/>
          <w:sz w:val="20"/>
          <w:szCs w:val="20"/>
          <w:lang w:val="ru-RU"/>
        </w:rPr>
        <w:t xml:space="preserve">Формата и содржината на годишната програма за работа на училиштето е согласно член 3, 6 и 7 од Правилникот за формата и содржината на развојната и годишната програма за работа на основното училиште, донесен од Министерството за образование и наука во јули 2020 година. </w:t>
      </w:r>
    </w:p>
    <w:p w14:paraId="79CE9179" w14:textId="77777777" w:rsidR="00886E78" w:rsidRPr="000848E4" w:rsidRDefault="00886E78" w:rsidP="00535A55">
      <w:pPr>
        <w:pStyle w:val="ListParagraph"/>
        <w:spacing w:line="360" w:lineRule="auto"/>
        <w:ind w:left="0"/>
        <w:jc w:val="both"/>
        <w:rPr>
          <w:rFonts w:ascii="Arial" w:hAnsi="Arial" w:cs="Arial"/>
          <w:sz w:val="20"/>
          <w:szCs w:val="20"/>
        </w:rPr>
      </w:pPr>
      <w:r w:rsidRPr="000848E4">
        <w:rPr>
          <w:rFonts w:ascii="Arial" w:hAnsi="Arial" w:cs="Arial"/>
          <w:sz w:val="20"/>
          <w:szCs w:val="20"/>
        </w:rPr>
        <w:tab/>
      </w:r>
      <w:r w:rsidR="00A13C0B" w:rsidRPr="00A55729">
        <w:rPr>
          <w:rFonts w:ascii="Arial" w:hAnsi="Arial" w:cs="Arial"/>
          <w:sz w:val="20"/>
          <w:szCs w:val="20"/>
          <w:lang w:val="ru-RU"/>
        </w:rPr>
        <w:t xml:space="preserve">Годишната програма за работа на училиштето се изготвува и врз основа на Развојната програма за работа на основното училиште (член 49 став 3 од ЗОО). </w:t>
      </w:r>
      <w:r w:rsidRPr="000848E4">
        <w:rPr>
          <w:rFonts w:ascii="Arial" w:hAnsi="Arial" w:cs="Arial"/>
          <w:sz w:val="20"/>
          <w:szCs w:val="20"/>
        </w:rPr>
        <w:t xml:space="preserve"> </w:t>
      </w:r>
      <w:r w:rsidR="00A13C0B" w:rsidRPr="00A55729">
        <w:rPr>
          <w:rFonts w:ascii="Arial" w:hAnsi="Arial" w:cs="Arial"/>
          <w:sz w:val="20"/>
          <w:szCs w:val="20"/>
          <w:lang w:val="ru-RU"/>
        </w:rPr>
        <w:t>Со Годишната програма се планира наставата, согласно со наставниот план, проширената програма и другата воспитно-образовна работа на училиштето.</w:t>
      </w:r>
    </w:p>
    <w:p w14:paraId="04AFD8FB" w14:textId="6FB806ED" w:rsidR="00B157A7" w:rsidRPr="000848E4" w:rsidRDefault="00886E78" w:rsidP="0089175A">
      <w:pPr>
        <w:pStyle w:val="ListParagraph"/>
        <w:spacing w:line="360" w:lineRule="auto"/>
        <w:ind w:left="0"/>
        <w:jc w:val="both"/>
        <w:rPr>
          <w:rFonts w:ascii="Arial" w:hAnsi="Arial" w:cs="Arial"/>
          <w:sz w:val="20"/>
          <w:szCs w:val="20"/>
        </w:rPr>
      </w:pPr>
      <w:r w:rsidRPr="000848E4">
        <w:rPr>
          <w:rFonts w:ascii="Arial" w:hAnsi="Arial" w:cs="Arial"/>
          <w:sz w:val="20"/>
          <w:szCs w:val="20"/>
        </w:rPr>
        <w:tab/>
        <w:t>Годишната програма за работата на училиштето се заснова врз Начелата кои овозможуваат успешна реализација на воспитно-образовниот процес во училиштето, реализација на сите програми и упатства од МОН и Бирото за развој на образованието и со</w:t>
      </w:r>
      <w:r w:rsidR="00715C66">
        <w:rPr>
          <w:rFonts w:ascii="Arial" w:hAnsi="Arial" w:cs="Arial"/>
          <w:sz w:val="20"/>
          <w:szCs w:val="20"/>
        </w:rPr>
        <w:t xml:space="preserve"> </w:t>
      </w:r>
      <w:r w:rsidRPr="000848E4">
        <w:rPr>
          <w:rFonts w:ascii="Arial" w:hAnsi="Arial" w:cs="Arial"/>
          <w:sz w:val="20"/>
          <w:szCs w:val="20"/>
        </w:rPr>
        <w:t xml:space="preserve"> цел да одговори на современите трендови во воспитувањето, развојот и стекнувањето знаења на младите генерации, кои се столбот на иднината за секое современо општествено уредување. Освен Начелата од Законот, Годишната програма за работа се темели и врз програмите за работењето на директорот, стручните соработници во училиштето, Советот на родители, Училишниот одбор и Стручните активи на училиштето, одделенските и предметните наставници, ученичкото организирање преку претставници на Ученички парламент.</w:t>
      </w:r>
    </w:p>
    <w:p w14:paraId="6923B8C6" w14:textId="77777777" w:rsidR="00B157A7" w:rsidRPr="00B1375D" w:rsidRDefault="00B157A7" w:rsidP="0089175A">
      <w:pPr>
        <w:pStyle w:val="ListParagraph"/>
        <w:spacing w:line="360" w:lineRule="auto"/>
        <w:ind w:left="0"/>
        <w:jc w:val="both"/>
        <w:rPr>
          <w:rFonts w:ascii="Arial" w:hAnsi="Arial" w:cs="Arial"/>
        </w:rPr>
      </w:pPr>
    </w:p>
    <w:p w14:paraId="1A74687C" w14:textId="77777777" w:rsidR="00B157A7" w:rsidRPr="00B1375D" w:rsidRDefault="00B157A7" w:rsidP="0089175A">
      <w:pPr>
        <w:pStyle w:val="ListParagraph"/>
        <w:spacing w:line="360" w:lineRule="auto"/>
        <w:ind w:left="0"/>
        <w:jc w:val="both"/>
        <w:rPr>
          <w:rFonts w:ascii="Arial" w:hAnsi="Arial" w:cs="Arial"/>
        </w:rPr>
      </w:pPr>
    </w:p>
    <w:p w14:paraId="7ED92DBE" w14:textId="12E46133" w:rsidR="00B157A7" w:rsidRDefault="00715C66" w:rsidP="0089175A">
      <w:pPr>
        <w:pStyle w:val="ListParagraph"/>
        <w:spacing w:line="360" w:lineRule="auto"/>
        <w:ind w:left="0"/>
        <w:jc w:val="both"/>
        <w:rPr>
          <w:rFonts w:ascii="Arial" w:hAnsi="Arial" w:cs="Arial"/>
          <w:b/>
          <w:sz w:val="24"/>
          <w:szCs w:val="24"/>
        </w:rPr>
      </w:pPr>
      <w:r>
        <w:rPr>
          <w:rFonts w:ascii="Arial" w:hAnsi="Arial" w:cs="Arial"/>
          <w:b/>
          <w:sz w:val="24"/>
          <w:szCs w:val="24"/>
        </w:rPr>
        <w:t xml:space="preserve"> </w:t>
      </w:r>
    </w:p>
    <w:p w14:paraId="74446503" w14:textId="77777777" w:rsidR="00715C66" w:rsidRPr="00B1375D" w:rsidRDefault="00715C66" w:rsidP="0089175A">
      <w:pPr>
        <w:pStyle w:val="ListParagraph"/>
        <w:spacing w:line="360" w:lineRule="auto"/>
        <w:ind w:left="0"/>
        <w:jc w:val="both"/>
        <w:rPr>
          <w:rFonts w:ascii="Arial" w:hAnsi="Arial" w:cs="Arial"/>
          <w:b/>
          <w:sz w:val="24"/>
          <w:szCs w:val="24"/>
        </w:rPr>
      </w:pPr>
    </w:p>
    <w:p w14:paraId="6CBCC3E9" w14:textId="77777777" w:rsidR="00B157A7" w:rsidRPr="00B1375D" w:rsidRDefault="00B157A7" w:rsidP="0089175A">
      <w:pPr>
        <w:pStyle w:val="ListParagraph"/>
        <w:spacing w:line="360" w:lineRule="auto"/>
        <w:ind w:left="0"/>
        <w:jc w:val="both"/>
        <w:rPr>
          <w:rFonts w:ascii="Arial" w:hAnsi="Arial" w:cs="Arial"/>
          <w:b/>
          <w:sz w:val="24"/>
          <w:szCs w:val="24"/>
        </w:rPr>
      </w:pPr>
    </w:p>
    <w:p w14:paraId="20B4C572" w14:textId="77777777" w:rsidR="00B157A7" w:rsidRPr="00B1375D" w:rsidRDefault="00B157A7" w:rsidP="0089175A">
      <w:pPr>
        <w:pStyle w:val="ListParagraph"/>
        <w:spacing w:line="360" w:lineRule="auto"/>
        <w:ind w:left="0"/>
        <w:jc w:val="both"/>
        <w:rPr>
          <w:rFonts w:ascii="Arial" w:hAnsi="Arial" w:cs="Arial"/>
          <w:b/>
          <w:sz w:val="24"/>
          <w:szCs w:val="24"/>
        </w:rPr>
      </w:pPr>
    </w:p>
    <w:p w14:paraId="01FBAFE1" w14:textId="77777777" w:rsidR="00403119" w:rsidRPr="00B1375D" w:rsidRDefault="00403119" w:rsidP="002F68C5">
      <w:pPr>
        <w:pStyle w:val="ListParagraph"/>
        <w:spacing w:line="360" w:lineRule="auto"/>
        <w:ind w:left="0"/>
        <w:rPr>
          <w:rFonts w:ascii="Arial" w:hAnsi="Arial" w:cs="Arial"/>
          <w:b/>
          <w:sz w:val="24"/>
          <w:szCs w:val="24"/>
        </w:rPr>
      </w:pPr>
    </w:p>
    <w:p w14:paraId="4354A3DB" w14:textId="1FE1B081" w:rsidR="00FF119F" w:rsidRDefault="00B157A7" w:rsidP="002F68C5">
      <w:pPr>
        <w:pStyle w:val="ListParagraph"/>
        <w:spacing w:line="360" w:lineRule="auto"/>
        <w:ind w:left="0"/>
        <w:jc w:val="center"/>
        <w:rPr>
          <w:rFonts w:ascii="Arial" w:hAnsi="Arial" w:cs="Arial"/>
          <w:b/>
          <w:sz w:val="24"/>
          <w:szCs w:val="24"/>
        </w:rPr>
      </w:pPr>
      <w:r w:rsidRPr="00932BDC">
        <w:rPr>
          <w:rFonts w:ascii="Arial" w:hAnsi="Arial" w:cs="Arial"/>
          <w:b/>
          <w:sz w:val="24"/>
          <w:szCs w:val="24"/>
        </w:rPr>
        <w:lastRenderedPageBreak/>
        <w:t>Содржина</w:t>
      </w:r>
    </w:p>
    <w:sdt>
      <w:sdtPr>
        <w:rPr>
          <w:rFonts w:ascii="Calibri" w:eastAsia="Calibri" w:hAnsi="Calibri" w:cs="Times New Roman"/>
          <w:color w:val="auto"/>
          <w:sz w:val="22"/>
          <w:szCs w:val="22"/>
        </w:rPr>
        <w:id w:val="41880134"/>
        <w:docPartObj>
          <w:docPartGallery w:val="Table of Contents"/>
          <w:docPartUnique/>
        </w:docPartObj>
      </w:sdtPr>
      <w:sdtEndPr>
        <w:rPr>
          <w:b/>
          <w:bCs/>
          <w:noProof/>
        </w:rPr>
      </w:sdtEndPr>
      <w:sdtContent>
        <w:p w14:paraId="7B55F256" w14:textId="4CD9A3F8" w:rsidR="00FF119F" w:rsidRPr="000B420F" w:rsidRDefault="00FF119F">
          <w:pPr>
            <w:pStyle w:val="TOCHeading"/>
            <w:rPr>
              <w:lang w:val="mk-MK"/>
            </w:rPr>
          </w:pPr>
        </w:p>
        <w:p w14:paraId="482B1BB0" w14:textId="77777777" w:rsidR="00A904E5" w:rsidRDefault="00FF119F">
          <w:pPr>
            <w:pStyle w:val="TOC1"/>
            <w:tabs>
              <w:tab w:val="right" w:leader="dot" w:pos="13948"/>
            </w:tabs>
            <w:rPr>
              <w:rFonts w:asciiTheme="minorHAnsi" w:eastAsiaTheme="minorEastAsia" w:hAnsiTheme="minorHAnsi" w:cstheme="minorBidi"/>
              <w:noProof/>
            </w:rPr>
          </w:pPr>
          <w:r>
            <w:fldChar w:fldCharType="begin"/>
          </w:r>
          <w:r>
            <w:instrText xml:space="preserve"> TOC \o "1-3" \h \z \u </w:instrText>
          </w:r>
          <w:r>
            <w:fldChar w:fldCharType="separate"/>
          </w:r>
          <w:hyperlink w:anchor="_Toc237598459" w:history="1">
            <w:r w:rsidR="00A904E5" w:rsidRPr="00D6628E">
              <w:rPr>
                <w:rStyle w:val="Hyperlink"/>
                <w:noProof/>
                <w:lang w:val="ru-RU"/>
              </w:rPr>
              <w:t>Вовед</w:t>
            </w:r>
            <w:r w:rsidR="00A904E5">
              <w:rPr>
                <w:noProof/>
                <w:webHidden/>
              </w:rPr>
              <w:tab/>
            </w:r>
            <w:r w:rsidR="00A904E5">
              <w:rPr>
                <w:noProof/>
                <w:webHidden/>
              </w:rPr>
              <w:fldChar w:fldCharType="begin"/>
            </w:r>
            <w:r w:rsidR="00A904E5">
              <w:rPr>
                <w:noProof/>
                <w:webHidden/>
              </w:rPr>
              <w:instrText xml:space="preserve"> PAGEREF _Toc237598459 \h </w:instrText>
            </w:r>
            <w:r w:rsidR="00A904E5">
              <w:rPr>
                <w:noProof/>
                <w:webHidden/>
              </w:rPr>
            </w:r>
            <w:r w:rsidR="00A904E5">
              <w:rPr>
                <w:noProof/>
                <w:webHidden/>
              </w:rPr>
              <w:fldChar w:fldCharType="separate"/>
            </w:r>
            <w:r w:rsidR="00A904E5">
              <w:rPr>
                <w:noProof/>
                <w:webHidden/>
              </w:rPr>
              <w:t>8</w:t>
            </w:r>
            <w:r w:rsidR="00A904E5">
              <w:rPr>
                <w:noProof/>
                <w:webHidden/>
              </w:rPr>
              <w:fldChar w:fldCharType="end"/>
            </w:r>
          </w:hyperlink>
        </w:p>
        <w:p w14:paraId="38D21956" w14:textId="77777777" w:rsidR="00A904E5" w:rsidRDefault="00FD0CCE">
          <w:pPr>
            <w:pStyle w:val="TOC1"/>
            <w:tabs>
              <w:tab w:val="left" w:pos="440"/>
              <w:tab w:val="right" w:leader="dot" w:pos="13948"/>
            </w:tabs>
            <w:rPr>
              <w:rFonts w:asciiTheme="minorHAnsi" w:eastAsiaTheme="minorEastAsia" w:hAnsiTheme="minorHAnsi" w:cstheme="minorBidi"/>
              <w:noProof/>
            </w:rPr>
          </w:pPr>
          <w:hyperlink w:anchor="_Toc237598460" w:history="1">
            <w:r w:rsidR="00A904E5" w:rsidRPr="00D6628E">
              <w:rPr>
                <w:rStyle w:val="Hyperlink"/>
                <w:noProof/>
                <w:lang w:val="mk-MK"/>
              </w:rPr>
              <w:t>1.</w:t>
            </w:r>
            <w:r w:rsidR="00A904E5">
              <w:rPr>
                <w:rFonts w:asciiTheme="minorHAnsi" w:eastAsiaTheme="minorEastAsia" w:hAnsiTheme="minorHAnsi" w:cstheme="minorBidi"/>
                <w:noProof/>
              </w:rPr>
              <w:tab/>
            </w:r>
            <w:r w:rsidR="00A904E5" w:rsidRPr="00D6628E">
              <w:rPr>
                <w:rStyle w:val="Hyperlink"/>
                <w:noProof/>
                <w:lang w:val="mk-MK"/>
              </w:rPr>
              <w:t>Општи податоци за основното училиште</w:t>
            </w:r>
            <w:r w:rsidR="00A904E5">
              <w:rPr>
                <w:noProof/>
                <w:webHidden/>
              </w:rPr>
              <w:tab/>
            </w:r>
            <w:r w:rsidR="00A904E5">
              <w:rPr>
                <w:noProof/>
                <w:webHidden/>
              </w:rPr>
              <w:fldChar w:fldCharType="begin"/>
            </w:r>
            <w:r w:rsidR="00A904E5">
              <w:rPr>
                <w:noProof/>
                <w:webHidden/>
              </w:rPr>
              <w:instrText xml:space="preserve"> PAGEREF _Toc237598460 \h </w:instrText>
            </w:r>
            <w:r w:rsidR="00A904E5">
              <w:rPr>
                <w:noProof/>
                <w:webHidden/>
              </w:rPr>
            </w:r>
            <w:r w:rsidR="00A904E5">
              <w:rPr>
                <w:noProof/>
                <w:webHidden/>
              </w:rPr>
              <w:fldChar w:fldCharType="separate"/>
            </w:r>
            <w:r w:rsidR="00A904E5">
              <w:rPr>
                <w:noProof/>
                <w:webHidden/>
              </w:rPr>
              <w:t>9</w:t>
            </w:r>
            <w:r w:rsidR="00A904E5">
              <w:rPr>
                <w:noProof/>
                <w:webHidden/>
              </w:rPr>
              <w:fldChar w:fldCharType="end"/>
            </w:r>
          </w:hyperlink>
        </w:p>
        <w:p w14:paraId="6F22CF62" w14:textId="77777777" w:rsidR="00A904E5" w:rsidRDefault="00FD0CCE">
          <w:pPr>
            <w:pStyle w:val="TOC2"/>
            <w:tabs>
              <w:tab w:val="left" w:pos="880"/>
              <w:tab w:val="right" w:leader="dot" w:pos="13948"/>
            </w:tabs>
            <w:rPr>
              <w:rFonts w:asciiTheme="minorHAnsi" w:eastAsiaTheme="minorEastAsia" w:hAnsiTheme="minorHAnsi" w:cstheme="minorBidi"/>
              <w:noProof/>
            </w:rPr>
          </w:pPr>
          <w:hyperlink w:anchor="_Toc237598461" w:history="1">
            <w:r w:rsidR="00A904E5" w:rsidRPr="00D6628E">
              <w:rPr>
                <w:rStyle w:val="Hyperlink"/>
                <w:noProof/>
                <w:lang w:val="mk-MK"/>
              </w:rPr>
              <w:t>1.1.</w:t>
            </w:r>
            <w:r w:rsidR="00A904E5">
              <w:rPr>
                <w:rFonts w:asciiTheme="minorHAnsi" w:eastAsiaTheme="minorEastAsia" w:hAnsiTheme="minorHAnsi" w:cstheme="minorBidi"/>
                <w:noProof/>
              </w:rPr>
              <w:tab/>
            </w:r>
            <w:r w:rsidR="00A904E5" w:rsidRPr="00D6628E">
              <w:rPr>
                <w:rStyle w:val="Hyperlink"/>
                <w:noProof/>
              </w:rPr>
              <w:t>Табела со општи податоци</w:t>
            </w:r>
            <w:r w:rsidR="00A904E5">
              <w:rPr>
                <w:noProof/>
                <w:webHidden/>
              </w:rPr>
              <w:tab/>
            </w:r>
            <w:r w:rsidR="00A904E5">
              <w:rPr>
                <w:noProof/>
                <w:webHidden/>
              </w:rPr>
              <w:fldChar w:fldCharType="begin"/>
            </w:r>
            <w:r w:rsidR="00A904E5">
              <w:rPr>
                <w:noProof/>
                <w:webHidden/>
              </w:rPr>
              <w:instrText xml:space="preserve"> PAGEREF _Toc237598461 \h </w:instrText>
            </w:r>
            <w:r w:rsidR="00A904E5">
              <w:rPr>
                <w:noProof/>
                <w:webHidden/>
              </w:rPr>
            </w:r>
            <w:r w:rsidR="00A904E5">
              <w:rPr>
                <w:noProof/>
                <w:webHidden/>
              </w:rPr>
              <w:fldChar w:fldCharType="separate"/>
            </w:r>
            <w:r w:rsidR="00A904E5">
              <w:rPr>
                <w:noProof/>
                <w:webHidden/>
              </w:rPr>
              <w:t>9</w:t>
            </w:r>
            <w:r w:rsidR="00A904E5">
              <w:rPr>
                <w:noProof/>
                <w:webHidden/>
              </w:rPr>
              <w:fldChar w:fldCharType="end"/>
            </w:r>
          </w:hyperlink>
        </w:p>
        <w:p w14:paraId="257AC5F5" w14:textId="77777777" w:rsidR="00A904E5" w:rsidRDefault="00FD0CCE">
          <w:pPr>
            <w:pStyle w:val="TOC2"/>
            <w:tabs>
              <w:tab w:val="left" w:pos="880"/>
              <w:tab w:val="right" w:leader="dot" w:pos="13948"/>
            </w:tabs>
            <w:rPr>
              <w:rFonts w:asciiTheme="minorHAnsi" w:eastAsiaTheme="minorEastAsia" w:hAnsiTheme="minorHAnsi" w:cstheme="minorBidi"/>
              <w:noProof/>
            </w:rPr>
          </w:pPr>
          <w:hyperlink w:anchor="_Toc237598462" w:history="1">
            <w:r w:rsidR="00A904E5" w:rsidRPr="00D6628E">
              <w:rPr>
                <w:rStyle w:val="Hyperlink"/>
                <w:noProof/>
                <w:lang w:val="mk-MK"/>
              </w:rPr>
              <w:t>1.2.</w:t>
            </w:r>
            <w:r w:rsidR="00A904E5">
              <w:rPr>
                <w:rFonts w:asciiTheme="minorHAnsi" w:eastAsiaTheme="minorEastAsia" w:hAnsiTheme="minorHAnsi" w:cstheme="minorBidi"/>
                <w:noProof/>
              </w:rPr>
              <w:tab/>
            </w:r>
            <w:r w:rsidR="00A904E5" w:rsidRPr="00D6628E">
              <w:rPr>
                <w:rStyle w:val="Hyperlink"/>
                <w:noProof/>
                <w:lang w:val="mk-MK"/>
              </w:rPr>
              <w:t>Органи на управување, стручни органи и ученичко организирање во основното училиште</w:t>
            </w:r>
            <w:r w:rsidR="00A904E5">
              <w:rPr>
                <w:noProof/>
                <w:webHidden/>
              </w:rPr>
              <w:tab/>
            </w:r>
            <w:r w:rsidR="00A904E5">
              <w:rPr>
                <w:noProof/>
                <w:webHidden/>
              </w:rPr>
              <w:fldChar w:fldCharType="begin"/>
            </w:r>
            <w:r w:rsidR="00A904E5">
              <w:rPr>
                <w:noProof/>
                <w:webHidden/>
              </w:rPr>
              <w:instrText xml:space="preserve"> PAGEREF _Toc237598462 \h </w:instrText>
            </w:r>
            <w:r w:rsidR="00A904E5">
              <w:rPr>
                <w:noProof/>
                <w:webHidden/>
              </w:rPr>
            </w:r>
            <w:r w:rsidR="00A904E5">
              <w:rPr>
                <w:noProof/>
                <w:webHidden/>
              </w:rPr>
              <w:fldChar w:fldCharType="separate"/>
            </w:r>
            <w:r w:rsidR="00A904E5">
              <w:rPr>
                <w:noProof/>
                <w:webHidden/>
              </w:rPr>
              <w:t>10</w:t>
            </w:r>
            <w:r w:rsidR="00A904E5">
              <w:rPr>
                <w:noProof/>
                <w:webHidden/>
              </w:rPr>
              <w:fldChar w:fldCharType="end"/>
            </w:r>
          </w:hyperlink>
        </w:p>
        <w:p w14:paraId="72091C72" w14:textId="77777777" w:rsidR="00A904E5" w:rsidRDefault="00FD0CCE">
          <w:pPr>
            <w:pStyle w:val="TOC1"/>
            <w:tabs>
              <w:tab w:val="right" w:leader="dot" w:pos="13948"/>
            </w:tabs>
            <w:rPr>
              <w:rFonts w:asciiTheme="minorHAnsi" w:eastAsiaTheme="minorEastAsia" w:hAnsiTheme="minorHAnsi" w:cstheme="minorBidi"/>
              <w:noProof/>
            </w:rPr>
          </w:pPr>
          <w:hyperlink w:anchor="_Toc237598463" w:history="1">
            <w:r w:rsidR="00A904E5" w:rsidRPr="00D6628E">
              <w:rPr>
                <w:rStyle w:val="Hyperlink"/>
                <w:noProof/>
                <w:lang w:val="ru-RU"/>
              </w:rPr>
              <w:t>2. Податоци за условите за работа на основното училиште</w:t>
            </w:r>
            <w:r w:rsidR="00A904E5">
              <w:rPr>
                <w:noProof/>
                <w:webHidden/>
              </w:rPr>
              <w:tab/>
            </w:r>
            <w:r w:rsidR="00A904E5">
              <w:rPr>
                <w:noProof/>
                <w:webHidden/>
              </w:rPr>
              <w:fldChar w:fldCharType="begin"/>
            </w:r>
            <w:r w:rsidR="00A904E5">
              <w:rPr>
                <w:noProof/>
                <w:webHidden/>
              </w:rPr>
              <w:instrText xml:space="preserve"> PAGEREF _Toc237598463 \h </w:instrText>
            </w:r>
            <w:r w:rsidR="00A904E5">
              <w:rPr>
                <w:noProof/>
                <w:webHidden/>
              </w:rPr>
            </w:r>
            <w:r w:rsidR="00A904E5">
              <w:rPr>
                <w:noProof/>
                <w:webHidden/>
              </w:rPr>
              <w:fldChar w:fldCharType="separate"/>
            </w:r>
            <w:r w:rsidR="00A904E5">
              <w:rPr>
                <w:noProof/>
                <w:webHidden/>
              </w:rPr>
              <w:t>13</w:t>
            </w:r>
            <w:r w:rsidR="00A904E5">
              <w:rPr>
                <w:noProof/>
                <w:webHidden/>
              </w:rPr>
              <w:fldChar w:fldCharType="end"/>
            </w:r>
          </w:hyperlink>
        </w:p>
        <w:p w14:paraId="62953673" w14:textId="77777777" w:rsidR="00A904E5" w:rsidRDefault="00FD0CCE">
          <w:pPr>
            <w:pStyle w:val="TOC2"/>
            <w:tabs>
              <w:tab w:val="right" w:leader="dot" w:pos="13948"/>
            </w:tabs>
            <w:rPr>
              <w:rFonts w:asciiTheme="minorHAnsi" w:eastAsiaTheme="minorEastAsia" w:hAnsiTheme="minorHAnsi" w:cstheme="minorBidi"/>
              <w:noProof/>
            </w:rPr>
          </w:pPr>
          <w:hyperlink w:anchor="_Toc237598464" w:history="1">
            <w:r w:rsidR="00A904E5" w:rsidRPr="00D6628E">
              <w:rPr>
                <w:rStyle w:val="Hyperlink"/>
                <w:noProof/>
              </w:rPr>
              <w:t>2.1. Мапа на основното училиште</w:t>
            </w:r>
            <w:r w:rsidR="00A904E5">
              <w:rPr>
                <w:noProof/>
                <w:webHidden/>
              </w:rPr>
              <w:tab/>
            </w:r>
            <w:r w:rsidR="00A904E5">
              <w:rPr>
                <w:noProof/>
                <w:webHidden/>
              </w:rPr>
              <w:fldChar w:fldCharType="begin"/>
            </w:r>
            <w:r w:rsidR="00A904E5">
              <w:rPr>
                <w:noProof/>
                <w:webHidden/>
              </w:rPr>
              <w:instrText xml:space="preserve"> PAGEREF _Toc237598464 \h </w:instrText>
            </w:r>
            <w:r w:rsidR="00A904E5">
              <w:rPr>
                <w:noProof/>
                <w:webHidden/>
              </w:rPr>
            </w:r>
            <w:r w:rsidR="00A904E5">
              <w:rPr>
                <w:noProof/>
                <w:webHidden/>
              </w:rPr>
              <w:fldChar w:fldCharType="separate"/>
            </w:r>
            <w:r w:rsidR="00A904E5">
              <w:rPr>
                <w:noProof/>
                <w:webHidden/>
              </w:rPr>
              <w:t>13</w:t>
            </w:r>
            <w:r w:rsidR="00A904E5">
              <w:rPr>
                <w:noProof/>
                <w:webHidden/>
              </w:rPr>
              <w:fldChar w:fldCharType="end"/>
            </w:r>
          </w:hyperlink>
        </w:p>
        <w:p w14:paraId="1156CF7E" w14:textId="77777777" w:rsidR="00A904E5" w:rsidRDefault="00FD0CCE">
          <w:pPr>
            <w:pStyle w:val="TOC2"/>
            <w:tabs>
              <w:tab w:val="right" w:leader="dot" w:pos="13948"/>
            </w:tabs>
            <w:rPr>
              <w:rFonts w:asciiTheme="minorHAnsi" w:eastAsiaTheme="minorEastAsia" w:hAnsiTheme="minorHAnsi" w:cstheme="minorBidi"/>
              <w:noProof/>
            </w:rPr>
          </w:pPr>
          <w:hyperlink w:anchor="_Toc237598465" w:history="1">
            <w:r w:rsidR="00A904E5" w:rsidRPr="00D6628E">
              <w:rPr>
                <w:rStyle w:val="Hyperlink"/>
                <w:noProof/>
              </w:rPr>
              <w:t>2.2. Податоци за училиштниот простор</w:t>
            </w:r>
            <w:r w:rsidR="00A904E5">
              <w:rPr>
                <w:noProof/>
                <w:webHidden/>
              </w:rPr>
              <w:tab/>
            </w:r>
            <w:r w:rsidR="00A904E5">
              <w:rPr>
                <w:noProof/>
                <w:webHidden/>
              </w:rPr>
              <w:fldChar w:fldCharType="begin"/>
            </w:r>
            <w:r w:rsidR="00A904E5">
              <w:rPr>
                <w:noProof/>
                <w:webHidden/>
              </w:rPr>
              <w:instrText xml:space="preserve"> PAGEREF _Toc237598465 \h </w:instrText>
            </w:r>
            <w:r w:rsidR="00A904E5">
              <w:rPr>
                <w:noProof/>
                <w:webHidden/>
              </w:rPr>
            </w:r>
            <w:r w:rsidR="00A904E5">
              <w:rPr>
                <w:noProof/>
                <w:webHidden/>
              </w:rPr>
              <w:fldChar w:fldCharType="separate"/>
            </w:r>
            <w:r w:rsidR="00A904E5">
              <w:rPr>
                <w:noProof/>
                <w:webHidden/>
              </w:rPr>
              <w:t>15</w:t>
            </w:r>
            <w:r w:rsidR="00A904E5">
              <w:rPr>
                <w:noProof/>
                <w:webHidden/>
              </w:rPr>
              <w:fldChar w:fldCharType="end"/>
            </w:r>
          </w:hyperlink>
        </w:p>
        <w:p w14:paraId="4A62D5F6" w14:textId="77777777" w:rsidR="00A904E5" w:rsidRDefault="00FD0CCE">
          <w:pPr>
            <w:pStyle w:val="TOC2"/>
            <w:tabs>
              <w:tab w:val="right" w:leader="dot" w:pos="13948"/>
            </w:tabs>
            <w:rPr>
              <w:rFonts w:asciiTheme="minorHAnsi" w:eastAsiaTheme="minorEastAsia" w:hAnsiTheme="minorHAnsi" w:cstheme="minorBidi"/>
              <w:noProof/>
            </w:rPr>
          </w:pPr>
          <w:hyperlink w:anchor="_Toc237598466" w:history="1">
            <w:r w:rsidR="00A904E5" w:rsidRPr="00D6628E">
              <w:rPr>
                <w:rStyle w:val="Hyperlink"/>
                <w:noProof/>
                <w:lang w:val="mk-MK"/>
              </w:rPr>
              <w:t>2.3. Простор</w:t>
            </w:r>
            <w:r w:rsidR="00A904E5">
              <w:rPr>
                <w:noProof/>
                <w:webHidden/>
              </w:rPr>
              <w:tab/>
            </w:r>
            <w:r w:rsidR="00A904E5">
              <w:rPr>
                <w:noProof/>
                <w:webHidden/>
              </w:rPr>
              <w:fldChar w:fldCharType="begin"/>
            </w:r>
            <w:r w:rsidR="00A904E5">
              <w:rPr>
                <w:noProof/>
                <w:webHidden/>
              </w:rPr>
              <w:instrText xml:space="preserve"> PAGEREF _Toc237598466 \h </w:instrText>
            </w:r>
            <w:r w:rsidR="00A904E5">
              <w:rPr>
                <w:noProof/>
                <w:webHidden/>
              </w:rPr>
            </w:r>
            <w:r w:rsidR="00A904E5">
              <w:rPr>
                <w:noProof/>
                <w:webHidden/>
              </w:rPr>
              <w:fldChar w:fldCharType="separate"/>
            </w:r>
            <w:r w:rsidR="00A904E5">
              <w:rPr>
                <w:noProof/>
                <w:webHidden/>
              </w:rPr>
              <w:t>16</w:t>
            </w:r>
            <w:r w:rsidR="00A904E5">
              <w:rPr>
                <w:noProof/>
                <w:webHidden/>
              </w:rPr>
              <w:fldChar w:fldCharType="end"/>
            </w:r>
          </w:hyperlink>
        </w:p>
        <w:p w14:paraId="4CB71941" w14:textId="77777777" w:rsidR="00A904E5" w:rsidRDefault="00FD0CCE">
          <w:pPr>
            <w:pStyle w:val="TOC2"/>
            <w:tabs>
              <w:tab w:val="right" w:leader="dot" w:pos="13948"/>
            </w:tabs>
            <w:rPr>
              <w:rFonts w:asciiTheme="minorHAnsi" w:eastAsiaTheme="minorEastAsia" w:hAnsiTheme="minorHAnsi" w:cstheme="minorBidi"/>
              <w:noProof/>
            </w:rPr>
          </w:pPr>
          <w:hyperlink w:anchor="_Toc237598467" w:history="1">
            <w:r w:rsidR="00A904E5" w:rsidRPr="00D6628E">
              <w:rPr>
                <w:rStyle w:val="Hyperlink"/>
                <w:noProof/>
                <w:lang w:val="mk-MK"/>
              </w:rPr>
              <w:t>2.4. Опрема и наставни средства согласно „Нормативот и стандардите за простор, опрема и наставни средства“</w:t>
            </w:r>
            <w:r w:rsidR="00A904E5">
              <w:rPr>
                <w:noProof/>
                <w:webHidden/>
              </w:rPr>
              <w:tab/>
            </w:r>
            <w:r w:rsidR="00A904E5">
              <w:rPr>
                <w:noProof/>
                <w:webHidden/>
              </w:rPr>
              <w:fldChar w:fldCharType="begin"/>
            </w:r>
            <w:r w:rsidR="00A904E5">
              <w:rPr>
                <w:noProof/>
                <w:webHidden/>
              </w:rPr>
              <w:instrText xml:space="preserve"> PAGEREF _Toc237598467 \h </w:instrText>
            </w:r>
            <w:r w:rsidR="00A904E5">
              <w:rPr>
                <w:noProof/>
                <w:webHidden/>
              </w:rPr>
            </w:r>
            <w:r w:rsidR="00A904E5">
              <w:rPr>
                <w:noProof/>
                <w:webHidden/>
              </w:rPr>
              <w:fldChar w:fldCharType="separate"/>
            </w:r>
            <w:r w:rsidR="00A904E5">
              <w:rPr>
                <w:noProof/>
                <w:webHidden/>
              </w:rPr>
              <w:t>17</w:t>
            </w:r>
            <w:r w:rsidR="00A904E5">
              <w:rPr>
                <w:noProof/>
                <w:webHidden/>
              </w:rPr>
              <w:fldChar w:fldCharType="end"/>
            </w:r>
          </w:hyperlink>
        </w:p>
        <w:p w14:paraId="2750B91E" w14:textId="77777777" w:rsidR="00A904E5" w:rsidRDefault="00FD0CCE">
          <w:pPr>
            <w:pStyle w:val="TOC2"/>
            <w:tabs>
              <w:tab w:val="right" w:leader="dot" w:pos="13948"/>
            </w:tabs>
            <w:rPr>
              <w:rFonts w:asciiTheme="minorHAnsi" w:eastAsiaTheme="minorEastAsia" w:hAnsiTheme="minorHAnsi" w:cstheme="minorBidi"/>
              <w:noProof/>
            </w:rPr>
          </w:pPr>
          <w:hyperlink w:anchor="_Toc237598468" w:history="1">
            <w:r w:rsidR="00A904E5" w:rsidRPr="00D6628E">
              <w:rPr>
                <w:rStyle w:val="Hyperlink"/>
                <w:noProof/>
              </w:rPr>
              <w:t>2.5.  Податоци за училишната библиотека</w:t>
            </w:r>
            <w:r w:rsidR="00A904E5">
              <w:rPr>
                <w:noProof/>
                <w:webHidden/>
              </w:rPr>
              <w:tab/>
            </w:r>
            <w:r w:rsidR="00A904E5">
              <w:rPr>
                <w:noProof/>
                <w:webHidden/>
              </w:rPr>
              <w:fldChar w:fldCharType="begin"/>
            </w:r>
            <w:r w:rsidR="00A904E5">
              <w:rPr>
                <w:noProof/>
                <w:webHidden/>
              </w:rPr>
              <w:instrText xml:space="preserve"> PAGEREF _Toc237598468 \h </w:instrText>
            </w:r>
            <w:r w:rsidR="00A904E5">
              <w:rPr>
                <w:noProof/>
                <w:webHidden/>
              </w:rPr>
            </w:r>
            <w:r w:rsidR="00A904E5">
              <w:rPr>
                <w:noProof/>
                <w:webHidden/>
              </w:rPr>
              <w:fldChar w:fldCharType="separate"/>
            </w:r>
            <w:r w:rsidR="00A904E5">
              <w:rPr>
                <w:noProof/>
                <w:webHidden/>
              </w:rPr>
              <w:t>20</w:t>
            </w:r>
            <w:r w:rsidR="00A904E5">
              <w:rPr>
                <w:noProof/>
                <w:webHidden/>
              </w:rPr>
              <w:fldChar w:fldCharType="end"/>
            </w:r>
          </w:hyperlink>
        </w:p>
        <w:p w14:paraId="5EDA79F4" w14:textId="77777777" w:rsidR="00A904E5" w:rsidRDefault="00FD0CCE">
          <w:pPr>
            <w:pStyle w:val="TOC2"/>
            <w:tabs>
              <w:tab w:val="right" w:leader="dot" w:pos="13948"/>
            </w:tabs>
            <w:rPr>
              <w:rFonts w:asciiTheme="minorHAnsi" w:eastAsiaTheme="minorEastAsia" w:hAnsiTheme="minorHAnsi" w:cstheme="minorBidi"/>
              <w:noProof/>
            </w:rPr>
          </w:pPr>
          <w:hyperlink w:anchor="_Toc237598469" w:history="1">
            <w:r w:rsidR="00A904E5" w:rsidRPr="00D6628E">
              <w:rPr>
                <w:rStyle w:val="Hyperlink"/>
                <w:noProof/>
                <w:lang w:val="ru-RU"/>
              </w:rPr>
              <w:t>2.6. План за обновување  и адаптација во основното училиште во оваа учебна година</w:t>
            </w:r>
            <w:r w:rsidR="00A904E5">
              <w:rPr>
                <w:noProof/>
                <w:webHidden/>
              </w:rPr>
              <w:tab/>
            </w:r>
            <w:r w:rsidR="00A904E5">
              <w:rPr>
                <w:noProof/>
                <w:webHidden/>
              </w:rPr>
              <w:fldChar w:fldCharType="begin"/>
            </w:r>
            <w:r w:rsidR="00A904E5">
              <w:rPr>
                <w:noProof/>
                <w:webHidden/>
              </w:rPr>
              <w:instrText xml:space="preserve"> PAGEREF _Toc237598469 \h </w:instrText>
            </w:r>
            <w:r w:rsidR="00A904E5">
              <w:rPr>
                <w:noProof/>
                <w:webHidden/>
              </w:rPr>
            </w:r>
            <w:r w:rsidR="00A904E5">
              <w:rPr>
                <w:noProof/>
                <w:webHidden/>
              </w:rPr>
              <w:fldChar w:fldCharType="separate"/>
            </w:r>
            <w:r w:rsidR="00A904E5">
              <w:rPr>
                <w:noProof/>
                <w:webHidden/>
              </w:rPr>
              <w:t>21</w:t>
            </w:r>
            <w:r w:rsidR="00A904E5">
              <w:rPr>
                <w:noProof/>
                <w:webHidden/>
              </w:rPr>
              <w:fldChar w:fldCharType="end"/>
            </w:r>
          </w:hyperlink>
        </w:p>
        <w:p w14:paraId="7E857F78" w14:textId="77777777" w:rsidR="00A904E5" w:rsidRDefault="00FD0CCE">
          <w:pPr>
            <w:pStyle w:val="TOC1"/>
            <w:tabs>
              <w:tab w:val="right" w:leader="dot" w:pos="13948"/>
            </w:tabs>
            <w:rPr>
              <w:rFonts w:asciiTheme="minorHAnsi" w:eastAsiaTheme="minorEastAsia" w:hAnsiTheme="minorHAnsi" w:cstheme="minorBidi"/>
              <w:noProof/>
            </w:rPr>
          </w:pPr>
          <w:hyperlink w:anchor="_Toc237598470" w:history="1">
            <w:r w:rsidR="00A904E5" w:rsidRPr="00D6628E">
              <w:rPr>
                <w:rStyle w:val="Hyperlink"/>
                <w:noProof/>
                <w:lang w:val="ru-RU"/>
              </w:rPr>
              <w:t>3. Податоци за вработените и за учениците во основното училиште</w:t>
            </w:r>
            <w:r w:rsidR="00A904E5">
              <w:rPr>
                <w:noProof/>
                <w:webHidden/>
              </w:rPr>
              <w:tab/>
            </w:r>
            <w:r w:rsidR="00A904E5">
              <w:rPr>
                <w:noProof/>
                <w:webHidden/>
              </w:rPr>
              <w:fldChar w:fldCharType="begin"/>
            </w:r>
            <w:r w:rsidR="00A904E5">
              <w:rPr>
                <w:noProof/>
                <w:webHidden/>
              </w:rPr>
              <w:instrText xml:space="preserve"> PAGEREF _Toc237598470 \h </w:instrText>
            </w:r>
            <w:r w:rsidR="00A904E5">
              <w:rPr>
                <w:noProof/>
                <w:webHidden/>
              </w:rPr>
            </w:r>
            <w:r w:rsidR="00A904E5">
              <w:rPr>
                <w:noProof/>
                <w:webHidden/>
              </w:rPr>
              <w:fldChar w:fldCharType="separate"/>
            </w:r>
            <w:r w:rsidR="00A904E5">
              <w:rPr>
                <w:noProof/>
                <w:webHidden/>
              </w:rPr>
              <w:t>22</w:t>
            </w:r>
            <w:r w:rsidR="00A904E5">
              <w:rPr>
                <w:noProof/>
                <w:webHidden/>
              </w:rPr>
              <w:fldChar w:fldCharType="end"/>
            </w:r>
          </w:hyperlink>
        </w:p>
        <w:p w14:paraId="62782C22" w14:textId="77777777" w:rsidR="00A904E5" w:rsidRDefault="00FD0CCE">
          <w:pPr>
            <w:pStyle w:val="TOC2"/>
            <w:tabs>
              <w:tab w:val="left" w:pos="880"/>
              <w:tab w:val="right" w:leader="dot" w:pos="13948"/>
            </w:tabs>
            <w:rPr>
              <w:rFonts w:asciiTheme="minorHAnsi" w:eastAsiaTheme="minorEastAsia" w:hAnsiTheme="minorHAnsi" w:cstheme="minorBidi"/>
              <w:noProof/>
            </w:rPr>
          </w:pPr>
          <w:hyperlink w:anchor="_Toc237598471" w:history="1">
            <w:r w:rsidR="00A904E5" w:rsidRPr="00D6628E">
              <w:rPr>
                <w:rStyle w:val="Hyperlink"/>
                <w:noProof/>
                <w:lang w:val="mk-MK"/>
              </w:rPr>
              <w:t>3.1.</w:t>
            </w:r>
            <w:r w:rsidR="00A904E5">
              <w:rPr>
                <w:rFonts w:asciiTheme="minorHAnsi" w:eastAsiaTheme="minorEastAsia" w:hAnsiTheme="minorHAnsi" w:cstheme="minorBidi"/>
                <w:noProof/>
              </w:rPr>
              <w:tab/>
            </w:r>
            <w:r w:rsidR="00A904E5" w:rsidRPr="00D6628E">
              <w:rPr>
                <w:rStyle w:val="Hyperlink"/>
                <w:noProof/>
                <w:lang w:val="ru-RU"/>
              </w:rPr>
              <w:t>Податоци за вработените кои ја остваруваат воспитно-образовната работа</w:t>
            </w:r>
            <w:r w:rsidR="00A904E5">
              <w:rPr>
                <w:noProof/>
                <w:webHidden/>
              </w:rPr>
              <w:tab/>
            </w:r>
            <w:r w:rsidR="00A904E5">
              <w:rPr>
                <w:noProof/>
                <w:webHidden/>
              </w:rPr>
              <w:fldChar w:fldCharType="begin"/>
            </w:r>
            <w:r w:rsidR="00A904E5">
              <w:rPr>
                <w:noProof/>
                <w:webHidden/>
              </w:rPr>
              <w:instrText xml:space="preserve"> PAGEREF _Toc237598471 \h </w:instrText>
            </w:r>
            <w:r w:rsidR="00A904E5">
              <w:rPr>
                <w:noProof/>
                <w:webHidden/>
              </w:rPr>
            </w:r>
            <w:r w:rsidR="00A904E5">
              <w:rPr>
                <w:noProof/>
                <w:webHidden/>
              </w:rPr>
              <w:fldChar w:fldCharType="separate"/>
            </w:r>
            <w:r w:rsidR="00A904E5">
              <w:rPr>
                <w:noProof/>
                <w:webHidden/>
              </w:rPr>
              <w:t>22</w:t>
            </w:r>
            <w:r w:rsidR="00A904E5">
              <w:rPr>
                <w:noProof/>
                <w:webHidden/>
              </w:rPr>
              <w:fldChar w:fldCharType="end"/>
            </w:r>
          </w:hyperlink>
        </w:p>
        <w:p w14:paraId="3741F2D6" w14:textId="77777777" w:rsidR="00A904E5" w:rsidRDefault="00FD0CCE">
          <w:pPr>
            <w:pStyle w:val="TOC2"/>
            <w:tabs>
              <w:tab w:val="left" w:pos="880"/>
              <w:tab w:val="right" w:leader="dot" w:pos="13948"/>
            </w:tabs>
            <w:rPr>
              <w:rFonts w:asciiTheme="minorHAnsi" w:eastAsiaTheme="minorEastAsia" w:hAnsiTheme="minorHAnsi" w:cstheme="minorBidi"/>
              <w:noProof/>
            </w:rPr>
          </w:pPr>
          <w:hyperlink w:anchor="_Toc237598472" w:history="1">
            <w:r w:rsidR="00A904E5" w:rsidRPr="00D6628E">
              <w:rPr>
                <w:rStyle w:val="Hyperlink"/>
                <w:noProof/>
                <w:lang w:val="mk-MK"/>
              </w:rPr>
              <w:t>3.2.</w:t>
            </w:r>
            <w:r w:rsidR="00A904E5">
              <w:rPr>
                <w:rFonts w:asciiTheme="minorHAnsi" w:eastAsiaTheme="minorEastAsia" w:hAnsiTheme="minorHAnsi" w:cstheme="minorBidi"/>
                <w:noProof/>
              </w:rPr>
              <w:tab/>
            </w:r>
            <w:r w:rsidR="00A904E5" w:rsidRPr="00D6628E">
              <w:rPr>
                <w:rStyle w:val="Hyperlink"/>
                <w:noProof/>
              </w:rPr>
              <w:t>Податоци за раководните лица</w:t>
            </w:r>
            <w:r w:rsidR="00A904E5">
              <w:rPr>
                <w:noProof/>
                <w:webHidden/>
              </w:rPr>
              <w:tab/>
            </w:r>
            <w:r w:rsidR="00A904E5">
              <w:rPr>
                <w:noProof/>
                <w:webHidden/>
              </w:rPr>
              <w:fldChar w:fldCharType="begin"/>
            </w:r>
            <w:r w:rsidR="00A904E5">
              <w:rPr>
                <w:noProof/>
                <w:webHidden/>
              </w:rPr>
              <w:instrText xml:space="preserve"> PAGEREF _Toc237598472 \h </w:instrText>
            </w:r>
            <w:r w:rsidR="00A904E5">
              <w:rPr>
                <w:noProof/>
                <w:webHidden/>
              </w:rPr>
            </w:r>
            <w:r w:rsidR="00A904E5">
              <w:rPr>
                <w:noProof/>
                <w:webHidden/>
              </w:rPr>
              <w:fldChar w:fldCharType="separate"/>
            </w:r>
            <w:r w:rsidR="00A904E5">
              <w:rPr>
                <w:noProof/>
                <w:webHidden/>
              </w:rPr>
              <w:t>25</w:t>
            </w:r>
            <w:r w:rsidR="00A904E5">
              <w:rPr>
                <w:noProof/>
                <w:webHidden/>
              </w:rPr>
              <w:fldChar w:fldCharType="end"/>
            </w:r>
          </w:hyperlink>
        </w:p>
        <w:p w14:paraId="780DD774" w14:textId="77777777" w:rsidR="00A904E5" w:rsidRDefault="00FD0CCE">
          <w:pPr>
            <w:pStyle w:val="TOC2"/>
            <w:tabs>
              <w:tab w:val="right" w:leader="dot" w:pos="13948"/>
            </w:tabs>
            <w:rPr>
              <w:rFonts w:asciiTheme="minorHAnsi" w:eastAsiaTheme="minorEastAsia" w:hAnsiTheme="minorHAnsi" w:cstheme="minorBidi"/>
              <w:noProof/>
            </w:rPr>
          </w:pPr>
          <w:hyperlink w:anchor="_Toc237598473" w:history="1">
            <w:r w:rsidR="00A904E5" w:rsidRPr="00D6628E">
              <w:rPr>
                <w:rStyle w:val="Hyperlink"/>
                <w:noProof/>
              </w:rPr>
              <w:t>3.3. Податоци за стручни соработници</w:t>
            </w:r>
            <w:r w:rsidR="00A904E5">
              <w:rPr>
                <w:noProof/>
                <w:webHidden/>
              </w:rPr>
              <w:tab/>
            </w:r>
            <w:r w:rsidR="00A904E5">
              <w:rPr>
                <w:noProof/>
                <w:webHidden/>
              </w:rPr>
              <w:fldChar w:fldCharType="begin"/>
            </w:r>
            <w:r w:rsidR="00A904E5">
              <w:rPr>
                <w:noProof/>
                <w:webHidden/>
              </w:rPr>
              <w:instrText xml:space="preserve"> PAGEREF _Toc237598473 \h </w:instrText>
            </w:r>
            <w:r w:rsidR="00A904E5">
              <w:rPr>
                <w:noProof/>
                <w:webHidden/>
              </w:rPr>
            </w:r>
            <w:r w:rsidR="00A904E5">
              <w:rPr>
                <w:noProof/>
                <w:webHidden/>
              </w:rPr>
              <w:fldChar w:fldCharType="separate"/>
            </w:r>
            <w:r w:rsidR="00A904E5">
              <w:rPr>
                <w:noProof/>
                <w:webHidden/>
              </w:rPr>
              <w:t>25</w:t>
            </w:r>
            <w:r w:rsidR="00A904E5">
              <w:rPr>
                <w:noProof/>
                <w:webHidden/>
              </w:rPr>
              <w:fldChar w:fldCharType="end"/>
            </w:r>
          </w:hyperlink>
        </w:p>
        <w:p w14:paraId="460F6391" w14:textId="77777777" w:rsidR="00A904E5" w:rsidRDefault="00FD0CCE">
          <w:pPr>
            <w:pStyle w:val="TOC2"/>
            <w:tabs>
              <w:tab w:val="right" w:leader="dot" w:pos="13948"/>
            </w:tabs>
            <w:rPr>
              <w:rFonts w:asciiTheme="minorHAnsi" w:eastAsiaTheme="minorEastAsia" w:hAnsiTheme="minorHAnsi" w:cstheme="minorBidi"/>
              <w:noProof/>
            </w:rPr>
          </w:pPr>
          <w:hyperlink w:anchor="_Toc237598474" w:history="1">
            <w:r w:rsidR="00A904E5" w:rsidRPr="00D6628E">
              <w:rPr>
                <w:rStyle w:val="Hyperlink"/>
                <w:noProof/>
              </w:rPr>
              <w:t>3.4. Податоци за вработените административни службеници</w:t>
            </w:r>
            <w:r w:rsidR="00A904E5">
              <w:rPr>
                <w:noProof/>
                <w:webHidden/>
              </w:rPr>
              <w:tab/>
            </w:r>
            <w:r w:rsidR="00A904E5">
              <w:rPr>
                <w:noProof/>
                <w:webHidden/>
              </w:rPr>
              <w:fldChar w:fldCharType="begin"/>
            </w:r>
            <w:r w:rsidR="00A904E5">
              <w:rPr>
                <w:noProof/>
                <w:webHidden/>
              </w:rPr>
              <w:instrText xml:space="preserve"> PAGEREF _Toc237598474 \h </w:instrText>
            </w:r>
            <w:r w:rsidR="00A904E5">
              <w:rPr>
                <w:noProof/>
                <w:webHidden/>
              </w:rPr>
            </w:r>
            <w:r w:rsidR="00A904E5">
              <w:rPr>
                <w:noProof/>
                <w:webHidden/>
              </w:rPr>
              <w:fldChar w:fldCharType="separate"/>
            </w:r>
            <w:r w:rsidR="00A904E5">
              <w:rPr>
                <w:noProof/>
                <w:webHidden/>
              </w:rPr>
              <w:t>26</w:t>
            </w:r>
            <w:r w:rsidR="00A904E5">
              <w:rPr>
                <w:noProof/>
                <w:webHidden/>
              </w:rPr>
              <w:fldChar w:fldCharType="end"/>
            </w:r>
          </w:hyperlink>
        </w:p>
        <w:p w14:paraId="576B9734" w14:textId="77777777" w:rsidR="00A904E5" w:rsidRDefault="00FD0CCE">
          <w:pPr>
            <w:pStyle w:val="TOC2"/>
            <w:tabs>
              <w:tab w:val="right" w:leader="dot" w:pos="13948"/>
            </w:tabs>
            <w:rPr>
              <w:rFonts w:asciiTheme="minorHAnsi" w:eastAsiaTheme="minorEastAsia" w:hAnsiTheme="minorHAnsi" w:cstheme="minorBidi"/>
              <w:noProof/>
            </w:rPr>
          </w:pPr>
          <w:hyperlink w:anchor="_Toc237598475" w:history="1">
            <w:r w:rsidR="00A904E5" w:rsidRPr="00D6628E">
              <w:rPr>
                <w:rStyle w:val="Hyperlink"/>
                <w:noProof/>
                <w:lang w:val="ru-RU"/>
              </w:rPr>
              <w:t>3.5.  Податоци за вработените помошно-технички лица</w:t>
            </w:r>
            <w:r w:rsidR="00A904E5">
              <w:rPr>
                <w:noProof/>
                <w:webHidden/>
              </w:rPr>
              <w:tab/>
            </w:r>
            <w:r w:rsidR="00A904E5">
              <w:rPr>
                <w:noProof/>
                <w:webHidden/>
              </w:rPr>
              <w:fldChar w:fldCharType="begin"/>
            </w:r>
            <w:r w:rsidR="00A904E5">
              <w:rPr>
                <w:noProof/>
                <w:webHidden/>
              </w:rPr>
              <w:instrText xml:space="preserve"> PAGEREF _Toc237598475 \h </w:instrText>
            </w:r>
            <w:r w:rsidR="00A904E5">
              <w:rPr>
                <w:noProof/>
                <w:webHidden/>
              </w:rPr>
            </w:r>
            <w:r w:rsidR="00A904E5">
              <w:rPr>
                <w:noProof/>
                <w:webHidden/>
              </w:rPr>
              <w:fldChar w:fldCharType="separate"/>
            </w:r>
            <w:r w:rsidR="00A904E5">
              <w:rPr>
                <w:noProof/>
                <w:webHidden/>
              </w:rPr>
              <w:t>26</w:t>
            </w:r>
            <w:r w:rsidR="00A904E5">
              <w:rPr>
                <w:noProof/>
                <w:webHidden/>
              </w:rPr>
              <w:fldChar w:fldCharType="end"/>
            </w:r>
          </w:hyperlink>
        </w:p>
        <w:p w14:paraId="55948473" w14:textId="77777777" w:rsidR="00A904E5" w:rsidRDefault="00FD0CCE">
          <w:pPr>
            <w:pStyle w:val="TOC2"/>
            <w:tabs>
              <w:tab w:val="left" w:pos="880"/>
              <w:tab w:val="right" w:leader="dot" w:pos="13948"/>
            </w:tabs>
            <w:rPr>
              <w:rFonts w:asciiTheme="minorHAnsi" w:eastAsiaTheme="minorEastAsia" w:hAnsiTheme="minorHAnsi" w:cstheme="minorBidi"/>
              <w:noProof/>
            </w:rPr>
          </w:pPr>
          <w:hyperlink w:anchor="_Toc237598476" w:history="1">
            <w:r w:rsidR="00A904E5" w:rsidRPr="00D6628E">
              <w:rPr>
                <w:rStyle w:val="Hyperlink"/>
                <w:iCs/>
                <w:noProof/>
                <w:lang w:val="mk-MK"/>
              </w:rPr>
              <w:t>3.6.</w:t>
            </w:r>
            <w:r w:rsidR="00A904E5">
              <w:rPr>
                <w:rFonts w:asciiTheme="minorHAnsi" w:eastAsiaTheme="minorEastAsia" w:hAnsiTheme="minorHAnsi" w:cstheme="minorBidi"/>
                <w:noProof/>
              </w:rPr>
              <w:tab/>
            </w:r>
            <w:r w:rsidR="00A904E5" w:rsidRPr="00D6628E">
              <w:rPr>
                <w:rStyle w:val="Hyperlink"/>
                <w:noProof/>
                <w:lang w:val="ru-RU"/>
              </w:rPr>
              <w:t>Податоци за ангажираните образовни медијатори</w:t>
            </w:r>
            <w:r w:rsidR="00A904E5">
              <w:rPr>
                <w:noProof/>
                <w:webHidden/>
              </w:rPr>
              <w:tab/>
            </w:r>
            <w:r w:rsidR="00A904E5">
              <w:rPr>
                <w:noProof/>
                <w:webHidden/>
              </w:rPr>
              <w:fldChar w:fldCharType="begin"/>
            </w:r>
            <w:r w:rsidR="00A904E5">
              <w:rPr>
                <w:noProof/>
                <w:webHidden/>
              </w:rPr>
              <w:instrText xml:space="preserve"> PAGEREF _Toc237598476 \h </w:instrText>
            </w:r>
            <w:r w:rsidR="00A904E5">
              <w:rPr>
                <w:noProof/>
                <w:webHidden/>
              </w:rPr>
            </w:r>
            <w:r w:rsidR="00A904E5">
              <w:rPr>
                <w:noProof/>
                <w:webHidden/>
              </w:rPr>
              <w:fldChar w:fldCharType="separate"/>
            </w:r>
            <w:r w:rsidR="00A904E5">
              <w:rPr>
                <w:noProof/>
                <w:webHidden/>
              </w:rPr>
              <w:t>27</w:t>
            </w:r>
            <w:r w:rsidR="00A904E5">
              <w:rPr>
                <w:noProof/>
                <w:webHidden/>
              </w:rPr>
              <w:fldChar w:fldCharType="end"/>
            </w:r>
          </w:hyperlink>
        </w:p>
        <w:p w14:paraId="3DAA1275" w14:textId="77777777" w:rsidR="00A904E5" w:rsidRDefault="00FD0CCE">
          <w:pPr>
            <w:pStyle w:val="TOC2"/>
            <w:tabs>
              <w:tab w:val="left" w:pos="880"/>
              <w:tab w:val="right" w:leader="dot" w:pos="13948"/>
            </w:tabs>
            <w:rPr>
              <w:rFonts w:asciiTheme="minorHAnsi" w:eastAsiaTheme="minorEastAsia" w:hAnsiTheme="minorHAnsi" w:cstheme="minorBidi"/>
              <w:noProof/>
            </w:rPr>
          </w:pPr>
          <w:hyperlink w:anchor="_Toc237598477" w:history="1">
            <w:r w:rsidR="00A904E5" w:rsidRPr="00D6628E">
              <w:rPr>
                <w:rStyle w:val="Hyperlink"/>
                <w:iCs/>
                <w:noProof/>
                <w:lang w:val="mk-MK"/>
              </w:rPr>
              <w:t>3.7.</w:t>
            </w:r>
            <w:r w:rsidR="00A904E5">
              <w:rPr>
                <w:rFonts w:asciiTheme="minorHAnsi" w:eastAsiaTheme="minorEastAsia" w:hAnsiTheme="minorHAnsi" w:cstheme="minorBidi"/>
                <w:noProof/>
              </w:rPr>
              <w:tab/>
            </w:r>
            <w:r w:rsidR="00A904E5" w:rsidRPr="00D6628E">
              <w:rPr>
                <w:rStyle w:val="Hyperlink"/>
                <w:noProof/>
                <w:lang w:val="ru-RU"/>
              </w:rPr>
              <w:t>Вкупни податоци за наставен и ненаставен кадар</w:t>
            </w:r>
            <w:r w:rsidR="00A904E5">
              <w:rPr>
                <w:noProof/>
                <w:webHidden/>
              </w:rPr>
              <w:tab/>
            </w:r>
            <w:r w:rsidR="00A904E5">
              <w:rPr>
                <w:noProof/>
                <w:webHidden/>
              </w:rPr>
              <w:fldChar w:fldCharType="begin"/>
            </w:r>
            <w:r w:rsidR="00A904E5">
              <w:rPr>
                <w:noProof/>
                <w:webHidden/>
              </w:rPr>
              <w:instrText xml:space="preserve"> PAGEREF _Toc237598477 \h </w:instrText>
            </w:r>
            <w:r w:rsidR="00A904E5">
              <w:rPr>
                <w:noProof/>
                <w:webHidden/>
              </w:rPr>
            </w:r>
            <w:r w:rsidR="00A904E5">
              <w:rPr>
                <w:noProof/>
                <w:webHidden/>
              </w:rPr>
              <w:fldChar w:fldCharType="separate"/>
            </w:r>
            <w:r w:rsidR="00A904E5">
              <w:rPr>
                <w:noProof/>
                <w:webHidden/>
              </w:rPr>
              <w:t>28</w:t>
            </w:r>
            <w:r w:rsidR="00A904E5">
              <w:rPr>
                <w:noProof/>
                <w:webHidden/>
              </w:rPr>
              <w:fldChar w:fldCharType="end"/>
            </w:r>
          </w:hyperlink>
        </w:p>
        <w:p w14:paraId="4092F4CF" w14:textId="77777777" w:rsidR="00A904E5" w:rsidRDefault="00FD0CCE">
          <w:pPr>
            <w:pStyle w:val="TOC2"/>
            <w:tabs>
              <w:tab w:val="left" w:pos="880"/>
              <w:tab w:val="right" w:leader="dot" w:pos="13948"/>
            </w:tabs>
            <w:rPr>
              <w:rFonts w:asciiTheme="minorHAnsi" w:eastAsiaTheme="minorEastAsia" w:hAnsiTheme="minorHAnsi" w:cstheme="minorBidi"/>
              <w:noProof/>
            </w:rPr>
          </w:pPr>
          <w:hyperlink w:anchor="_Toc237598478" w:history="1">
            <w:r w:rsidR="00A904E5" w:rsidRPr="00D6628E">
              <w:rPr>
                <w:rStyle w:val="Hyperlink"/>
                <w:iCs/>
                <w:noProof/>
                <w:lang w:val="mk-MK"/>
              </w:rPr>
              <w:t>3.8.</w:t>
            </w:r>
            <w:r w:rsidR="00A904E5">
              <w:rPr>
                <w:rFonts w:asciiTheme="minorHAnsi" w:eastAsiaTheme="minorEastAsia" w:hAnsiTheme="minorHAnsi" w:cstheme="minorBidi"/>
                <w:noProof/>
              </w:rPr>
              <w:tab/>
            </w:r>
            <w:r w:rsidR="00A904E5" w:rsidRPr="00D6628E">
              <w:rPr>
                <w:rStyle w:val="Hyperlink"/>
                <w:noProof/>
                <w:lang w:val="mk-MK" w:eastAsia="ar-SA"/>
              </w:rPr>
              <w:t>Вкупни податоци за с</w:t>
            </w:r>
            <w:r w:rsidR="00A904E5" w:rsidRPr="00D6628E">
              <w:rPr>
                <w:rStyle w:val="Hyperlink"/>
                <w:noProof/>
                <w:lang w:val="mk-MK"/>
              </w:rPr>
              <w:t>тепенот на образование на вработените</w:t>
            </w:r>
            <w:r w:rsidR="00A904E5">
              <w:rPr>
                <w:noProof/>
                <w:webHidden/>
              </w:rPr>
              <w:tab/>
            </w:r>
            <w:r w:rsidR="00A904E5">
              <w:rPr>
                <w:noProof/>
                <w:webHidden/>
              </w:rPr>
              <w:fldChar w:fldCharType="begin"/>
            </w:r>
            <w:r w:rsidR="00A904E5">
              <w:rPr>
                <w:noProof/>
                <w:webHidden/>
              </w:rPr>
              <w:instrText xml:space="preserve"> PAGEREF _Toc237598478 \h </w:instrText>
            </w:r>
            <w:r w:rsidR="00A904E5">
              <w:rPr>
                <w:noProof/>
                <w:webHidden/>
              </w:rPr>
            </w:r>
            <w:r w:rsidR="00A904E5">
              <w:rPr>
                <w:noProof/>
                <w:webHidden/>
              </w:rPr>
              <w:fldChar w:fldCharType="separate"/>
            </w:r>
            <w:r w:rsidR="00A904E5">
              <w:rPr>
                <w:noProof/>
                <w:webHidden/>
              </w:rPr>
              <w:t>28</w:t>
            </w:r>
            <w:r w:rsidR="00A904E5">
              <w:rPr>
                <w:noProof/>
                <w:webHidden/>
              </w:rPr>
              <w:fldChar w:fldCharType="end"/>
            </w:r>
          </w:hyperlink>
        </w:p>
        <w:p w14:paraId="60C68F06" w14:textId="77777777" w:rsidR="00A904E5" w:rsidRDefault="00FD0CCE">
          <w:pPr>
            <w:pStyle w:val="TOC2"/>
            <w:tabs>
              <w:tab w:val="left" w:pos="880"/>
              <w:tab w:val="right" w:leader="dot" w:pos="13948"/>
            </w:tabs>
            <w:rPr>
              <w:rFonts w:asciiTheme="minorHAnsi" w:eastAsiaTheme="minorEastAsia" w:hAnsiTheme="minorHAnsi" w:cstheme="minorBidi"/>
              <w:noProof/>
            </w:rPr>
          </w:pPr>
          <w:hyperlink w:anchor="_Toc237598479" w:history="1">
            <w:r w:rsidR="00A904E5" w:rsidRPr="00D6628E">
              <w:rPr>
                <w:rStyle w:val="Hyperlink"/>
                <w:iCs/>
                <w:noProof/>
                <w:lang w:val="mk-MK"/>
              </w:rPr>
              <w:t>3.9.</w:t>
            </w:r>
            <w:r w:rsidR="00A904E5">
              <w:rPr>
                <w:rFonts w:asciiTheme="minorHAnsi" w:eastAsiaTheme="minorEastAsia" w:hAnsiTheme="minorHAnsi" w:cstheme="minorBidi"/>
                <w:noProof/>
              </w:rPr>
              <w:tab/>
            </w:r>
            <w:r w:rsidR="00A904E5" w:rsidRPr="00D6628E">
              <w:rPr>
                <w:rStyle w:val="Hyperlink"/>
                <w:noProof/>
                <w:lang w:val="mk-MK"/>
              </w:rPr>
              <w:t>Вкупни податоци за старосната структура на вработените</w:t>
            </w:r>
            <w:r w:rsidR="00A904E5">
              <w:rPr>
                <w:noProof/>
                <w:webHidden/>
              </w:rPr>
              <w:tab/>
            </w:r>
            <w:r w:rsidR="00A904E5">
              <w:rPr>
                <w:noProof/>
                <w:webHidden/>
              </w:rPr>
              <w:fldChar w:fldCharType="begin"/>
            </w:r>
            <w:r w:rsidR="00A904E5">
              <w:rPr>
                <w:noProof/>
                <w:webHidden/>
              </w:rPr>
              <w:instrText xml:space="preserve"> PAGEREF _Toc237598479 \h </w:instrText>
            </w:r>
            <w:r w:rsidR="00A904E5">
              <w:rPr>
                <w:noProof/>
                <w:webHidden/>
              </w:rPr>
            </w:r>
            <w:r w:rsidR="00A904E5">
              <w:rPr>
                <w:noProof/>
                <w:webHidden/>
              </w:rPr>
              <w:fldChar w:fldCharType="separate"/>
            </w:r>
            <w:r w:rsidR="00A904E5">
              <w:rPr>
                <w:noProof/>
                <w:webHidden/>
              </w:rPr>
              <w:t>29</w:t>
            </w:r>
            <w:r w:rsidR="00A904E5">
              <w:rPr>
                <w:noProof/>
                <w:webHidden/>
              </w:rPr>
              <w:fldChar w:fldCharType="end"/>
            </w:r>
          </w:hyperlink>
        </w:p>
        <w:p w14:paraId="3C69D39D" w14:textId="77777777" w:rsidR="00A904E5" w:rsidRDefault="00FD0CCE">
          <w:pPr>
            <w:pStyle w:val="TOC2"/>
            <w:tabs>
              <w:tab w:val="left" w:pos="1100"/>
              <w:tab w:val="right" w:leader="dot" w:pos="13948"/>
            </w:tabs>
            <w:rPr>
              <w:rFonts w:asciiTheme="minorHAnsi" w:eastAsiaTheme="minorEastAsia" w:hAnsiTheme="minorHAnsi" w:cstheme="minorBidi"/>
              <w:noProof/>
            </w:rPr>
          </w:pPr>
          <w:hyperlink w:anchor="_Toc237598480" w:history="1">
            <w:r w:rsidR="00A904E5" w:rsidRPr="00D6628E">
              <w:rPr>
                <w:rStyle w:val="Hyperlink"/>
                <w:iCs/>
                <w:noProof/>
                <w:lang w:val="mk-MK"/>
              </w:rPr>
              <w:t>3.10.</w:t>
            </w:r>
            <w:r w:rsidR="00A904E5">
              <w:rPr>
                <w:rFonts w:asciiTheme="minorHAnsi" w:eastAsiaTheme="minorEastAsia" w:hAnsiTheme="minorHAnsi" w:cstheme="minorBidi"/>
                <w:noProof/>
              </w:rPr>
              <w:tab/>
            </w:r>
            <w:r w:rsidR="00A904E5" w:rsidRPr="00D6628E">
              <w:rPr>
                <w:rStyle w:val="Hyperlink"/>
                <w:noProof/>
                <w:lang w:val="mk-MK"/>
              </w:rPr>
              <w:t>Податоци за учениците во основното училиште</w:t>
            </w:r>
            <w:r w:rsidR="00A904E5">
              <w:rPr>
                <w:noProof/>
                <w:webHidden/>
              </w:rPr>
              <w:tab/>
            </w:r>
            <w:r w:rsidR="00A904E5">
              <w:rPr>
                <w:noProof/>
                <w:webHidden/>
              </w:rPr>
              <w:fldChar w:fldCharType="begin"/>
            </w:r>
            <w:r w:rsidR="00A904E5">
              <w:rPr>
                <w:noProof/>
                <w:webHidden/>
              </w:rPr>
              <w:instrText xml:space="preserve"> PAGEREF _Toc237598480 \h </w:instrText>
            </w:r>
            <w:r w:rsidR="00A904E5">
              <w:rPr>
                <w:noProof/>
                <w:webHidden/>
              </w:rPr>
            </w:r>
            <w:r w:rsidR="00A904E5">
              <w:rPr>
                <w:noProof/>
                <w:webHidden/>
              </w:rPr>
              <w:fldChar w:fldCharType="separate"/>
            </w:r>
            <w:r w:rsidR="00A904E5">
              <w:rPr>
                <w:noProof/>
                <w:webHidden/>
              </w:rPr>
              <w:t>30</w:t>
            </w:r>
            <w:r w:rsidR="00A904E5">
              <w:rPr>
                <w:noProof/>
                <w:webHidden/>
              </w:rPr>
              <w:fldChar w:fldCharType="end"/>
            </w:r>
          </w:hyperlink>
        </w:p>
        <w:p w14:paraId="42E8003B" w14:textId="77777777" w:rsidR="00A904E5" w:rsidRDefault="00FD0CCE">
          <w:pPr>
            <w:pStyle w:val="TOC1"/>
            <w:tabs>
              <w:tab w:val="left" w:pos="440"/>
              <w:tab w:val="right" w:leader="dot" w:pos="13948"/>
            </w:tabs>
            <w:rPr>
              <w:rFonts w:asciiTheme="minorHAnsi" w:eastAsiaTheme="minorEastAsia" w:hAnsiTheme="minorHAnsi" w:cstheme="minorBidi"/>
              <w:noProof/>
            </w:rPr>
          </w:pPr>
          <w:hyperlink w:anchor="_Toc237598481" w:history="1">
            <w:r w:rsidR="00A904E5" w:rsidRPr="00D6628E">
              <w:rPr>
                <w:rStyle w:val="Hyperlink"/>
                <w:noProof/>
                <w:lang w:val="mk-MK"/>
              </w:rPr>
              <w:t>4.</w:t>
            </w:r>
            <w:r w:rsidR="00A904E5">
              <w:rPr>
                <w:rFonts w:asciiTheme="minorHAnsi" w:eastAsiaTheme="minorEastAsia" w:hAnsiTheme="minorHAnsi" w:cstheme="minorBidi"/>
                <w:noProof/>
              </w:rPr>
              <w:tab/>
            </w:r>
            <w:r w:rsidR="00A904E5" w:rsidRPr="00D6628E">
              <w:rPr>
                <w:rStyle w:val="Hyperlink"/>
                <w:noProof/>
                <w:lang w:val="mk-MK"/>
              </w:rPr>
              <w:t>Материјално-финансиско работење на основното училиште</w:t>
            </w:r>
            <w:r w:rsidR="00A904E5">
              <w:rPr>
                <w:noProof/>
                <w:webHidden/>
              </w:rPr>
              <w:tab/>
            </w:r>
            <w:r w:rsidR="00A904E5">
              <w:rPr>
                <w:noProof/>
                <w:webHidden/>
              </w:rPr>
              <w:fldChar w:fldCharType="begin"/>
            </w:r>
            <w:r w:rsidR="00A904E5">
              <w:rPr>
                <w:noProof/>
                <w:webHidden/>
              </w:rPr>
              <w:instrText xml:space="preserve"> PAGEREF _Toc237598481 \h </w:instrText>
            </w:r>
            <w:r w:rsidR="00A904E5">
              <w:rPr>
                <w:noProof/>
                <w:webHidden/>
              </w:rPr>
            </w:r>
            <w:r w:rsidR="00A904E5">
              <w:rPr>
                <w:noProof/>
                <w:webHidden/>
              </w:rPr>
              <w:fldChar w:fldCharType="separate"/>
            </w:r>
            <w:r w:rsidR="00A904E5">
              <w:rPr>
                <w:noProof/>
                <w:webHidden/>
              </w:rPr>
              <w:t>31</w:t>
            </w:r>
            <w:r w:rsidR="00A904E5">
              <w:rPr>
                <w:noProof/>
                <w:webHidden/>
              </w:rPr>
              <w:fldChar w:fldCharType="end"/>
            </w:r>
          </w:hyperlink>
        </w:p>
        <w:p w14:paraId="595DBB3D" w14:textId="77777777" w:rsidR="00A904E5" w:rsidRDefault="00FD0CCE">
          <w:pPr>
            <w:pStyle w:val="TOC1"/>
            <w:tabs>
              <w:tab w:val="left" w:pos="440"/>
              <w:tab w:val="right" w:leader="dot" w:pos="13948"/>
            </w:tabs>
            <w:rPr>
              <w:rFonts w:asciiTheme="minorHAnsi" w:eastAsiaTheme="minorEastAsia" w:hAnsiTheme="minorHAnsi" w:cstheme="minorBidi"/>
              <w:noProof/>
            </w:rPr>
          </w:pPr>
          <w:hyperlink w:anchor="_Toc237598482" w:history="1">
            <w:r w:rsidR="00A904E5" w:rsidRPr="00D6628E">
              <w:rPr>
                <w:rStyle w:val="Hyperlink"/>
                <w:noProof/>
                <w:lang w:val="mk-MK"/>
              </w:rPr>
              <w:t>5.</w:t>
            </w:r>
            <w:r w:rsidR="00A904E5">
              <w:rPr>
                <w:rFonts w:asciiTheme="minorHAnsi" w:eastAsiaTheme="minorEastAsia" w:hAnsiTheme="minorHAnsi" w:cstheme="minorBidi"/>
                <w:noProof/>
              </w:rPr>
              <w:tab/>
            </w:r>
            <w:r w:rsidR="00A904E5" w:rsidRPr="00D6628E">
              <w:rPr>
                <w:rStyle w:val="Hyperlink"/>
                <w:noProof/>
              </w:rPr>
              <w:t>Мисија и визија</w:t>
            </w:r>
            <w:r w:rsidR="00A904E5">
              <w:rPr>
                <w:noProof/>
                <w:webHidden/>
              </w:rPr>
              <w:tab/>
            </w:r>
            <w:r w:rsidR="00A904E5">
              <w:rPr>
                <w:noProof/>
                <w:webHidden/>
              </w:rPr>
              <w:fldChar w:fldCharType="begin"/>
            </w:r>
            <w:r w:rsidR="00A904E5">
              <w:rPr>
                <w:noProof/>
                <w:webHidden/>
              </w:rPr>
              <w:instrText xml:space="preserve"> PAGEREF _Toc237598482 \h </w:instrText>
            </w:r>
            <w:r w:rsidR="00A904E5">
              <w:rPr>
                <w:noProof/>
                <w:webHidden/>
              </w:rPr>
            </w:r>
            <w:r w:rsidR="00A904E5">
              <w:rPr>
                <w:noProof/>
                <w:webHidden/>
              </w:rPr>
              <w:fldChar w:fldCharType="separate"/>
            </w:r>
            <w:r w:rsidR="00A904E5">
              <w:rPr>
                <w:noProof/>
                <w:webHidden/>
              </w:rPr>
              <w:t>31</w:t>
            </w:r>
            <w:r w:rsidR="00A904E5">
              <w:rPr>
                <w:noProof/>
                <w:webHidden/>
              </w:rPr>
              <w:fldChar w:fldCharType="end"/>
            </w:r>
          </w:hyperlink>
        </w:p>
        <w:p w14:paraId="7BE4EAE6" w14:textId="77777777" w:rsidR="00A904E5" w:rsidRDefault="00FD0CCE">
          <w:pPr>
            <w:pStyle w:val="TOC1"/>
            <w:tabs>
              <w:tab w:val="left" w:pos="660"/>
              <w:tab w:val="right" w:leader="dot" w:pos="13948"/>
            </w:tabs>
            <w:rPr>
              <w:rFonts w:asciiTheme="minorHAnsi" w:eastAsiaTheme="minorEastAsia" w:hAnsiTheme="minorHAnsi" w:cstheme="minorBidi"/>
              <w:noProof/>
            </w:rPr>
          </w:pPr>
          <w:hyperlink w:anchor="_Toc237598483" w:history="1">
            <w:r w:rsidR="00A904E5" w:rsidRPr="00D6628E">
              <w:rPr>
                <w:rStyle w:val="Hyperlink"/>
                <w:noProof/>
                <w:lang w:val="mk-MK"/>
              </w:rPr>
              <w:t>12.</w:t>
            </w:r>
            <w:r w:rsidR="00A904E5">
              <w:rPr>
                <w:rFonts w:asciiTheme="minorHAnsi" w:eastAsiaTheme="minorEastAsia" w:hAnsiTheme="minorHAnsi" w:cstheme="minorBidi"/>
                <w:noProof/>
              </w:rPr>
              <w:tab/>
            </w:r>
            <w:r w:rsidR="00A904E5" w:rsidRPr="00D6628E">
              <w:rPr>
                <w:rStyle w:val="Hyperlink"/>
                <w:noProof/>
                <w:lang w:val="mk-MK"/>
              </w:rPr>
              <w:t>Веќе научено/стекнати искуства</w:t>
            </w:r>
            <w:r w:rsidR="00A904E5">
              <w:rPr>
                <w:noProof/>
                <w:webHidden/>
              </w:rPr>
              <w:tab/>
            </w:r>
            <w:r w:rsidR="00A904E5">
              <w:rPr>
                <w:noProof/>
                <w:webHidden/>
              </w:rPr>
              <w:fldChar w:fldCharType="begin"/>
            </w:r>
            <w:r w:rsidR="00A904E5">
              <w:rPr>
                <w:noProof/>
                <w:webHidden/>
              </w:rPr>
              <w:instrText xml:space="preserve"> PAGEREF _Toc237598483 \h </w:instrText>
            </w:r>
            <w:r w:rsidR="00A904E5">
              <w:rPr>
                <w:noProof/>
                <w:webHidden/>
              </w:rPr>
            </w:r>
            <w:r w:rsidR="00A904E5">
              <w:rPr>
                <w:noProof/>
                <w:webHidden/>
              </w:rPr>
              <w:fldChar w:fldCharType="separate"/>
            </w:r>
            <w:r w:rsidR="00A904E5">
              <w:rPr>
                <w:noProof/>
                <w:webHidden/>
              </w:rPr>
              <w:t>32</w:t>
            </w:r>
            <w:r w:rsidR="00A904E5">
              <w:rPr>
                <w:noProof/>
                <w:webHidden/>
              </w:rPr>
              <w:fldChar w:fldCharType="end"/>
            </w:r>
          </w:hyperlink>
        </w:p>
        <w:p w14:paraId="18146E4C" w14:textId="77777777" w:rsidR="00A904E5" w:rsidRDefault="00FD0CCE">
          <w:pPr>
            <w:pStyle w:val="TOC1"/>
            <w:tabs>
              <w:tab w:val="left" w:pos="660"/>
              <w:tab w:val="right" w:leader="dot" w:pos="13948"/>
            </w:tabs>
            <w:rPr>
              <w:rFonts w:asciiTheme="minorHAnsi" w:eastAsiaTheme="minorEastAsia" w:hAnsiTheme="minorHAnsi" w:cstheme="minorBidi"/>
              <w:noProof/>
            </w:rPr>
          </w:pPr>
          <w:hyperlink w:anchor="_Toc237598484" w:history="1">
            <w:r w:rsidR="00A904E5" w:rsidRPr="00D6628E">
              <w:rPr>
                <w:rStyle w:val="Hyperlink"/>
                <w:noProof/>
                <w:lang w:val="mk-MK"/>
              </w:rPr>
              <w:t>13.</w:t>
            </w:r>
            <w:r w:rsidR="00A904E5">
              <w:rPr>
                <w:rFonts w:asciiTheme="minorHAnsi" w:eastAsiaTheme="minorEastAsia" w:hAnsiTheme="minorHAnsi" w:cstheme="minorBidi"/>
                <w:noProof/>
              </w:rPr>
              <w:tab/>
            </w:r>
            <w:r w:rsidR="00A904E5" w:rsidRPr="00D6628E">
              <w:rPr>
                <w:rStyle w:val="Hyperlink"/>
                <w:noProof/>
                <w:lang w:val="mk-MK"/>
              </w:rPr>
              <w:t>Подрачја на промени, приоритети и цели</w:t>
            </w:r>
            <w:r w:rsidR="00A904E5">
              <w:rPr>
                <w:noProof/>
                <w:webHidden/>
              </w:rPr>
              <w:tab/>
            </w:r>
            <w:r w:rsidR="00A904E5">
              <w:rPr>
                <w:noProof/>
                <w:webHidden/>
              </w:rPr>
              <w:fldChar w:fldCharType="begin"/>
            </w:r>
            <w:r w:rsidR="00A904E5">
              <w:rPr>
                <w:noProof/>
                <w:webHidden/>
              </w:rPr>
              <w:instrText xml:space="preserve"> PAGEREF _Toc237598484 \h </w:instrText>
            </w:r>
            <w:r w:rsidR="00A904E5">
              <w:rPr>
                <w:noProof/>
                <w:webHidden/>
              </w:rPr>
            </w:r>
            <w:r w:rsidR="00A904E5">
              <w:rPr>
                <w:noProof/>
                <w:webHidden/>
              </w:rPr>
              <w:fldChar w:fldCharType="separate"/>
            </w:r>
            <w:r w:rsidR="00A904E5">
              <w:rPr>
                <w:noProof/>
                <w:webHidden/>
              </w:rPr>
              <w:t>33</w:t>
            </w:r>
            <w:r w:rsidR="00A904E5">
              <w:rPr>
                <w:noProof/>
                <w:webHidden/>
              </w:rPr>
              <w:fldChar w:fldCharType="end"/>
            </w:r>
          </w:hyperlink>
        </w:p>
        <w:p w14:paraId="62D80D15" w14:textId="77777777" w:rsidR="00A904E5" w:rsidRDefault="00FD0CCE">
          <w:pPr>
            <w:pStyle w:val="TOC2"/>
            <w:tabs>
              <w:tab w:val="right" w:leader="dot" w:pos="13948"/>
            </w:tabs>
            <w:rPr>
              <w:rFonts w:asciiTheme="minorHAnsi" w:eastAsiaTheme="minorEastAsia" w:hAnsiTheme="minorHAnsi" w:cstheme="minorBidi"/>
              <w:noProof/>
            </w:rPr>
          </w:pPr>
          <w:hyperlink w:anchor="_Toc237598485" w:history="1">
            <w:r w:rsidR="00A904E5" w:rsidRPr="00D6628E">
              <w:rPr>
                <w:rStyle w:val="Hyperlink"/>
                <w:noProof/>
                <w:lang w:val="ru-RU"/>
              </w:rPr>
              <w:t>7.1. План за евалуација на акциските планови</w:t>
            </w:r>
            <w:r w:rsidR="00A904E5">
              <w:rPr>
                <w:noProof/>
                <w:webHidden/>
              </w:rPr>
              <w:tab/>
            </w:r>
            <w:r w:rsidR="00A904E5">
              <w:rPr>
                <w:noProof/>
                <w:webHidden/>
              </w:rPr>
              <w:fldChar w:fldCharType="begin"/>
            </w:r>
            <w:r w:rsidR="00A904E5">
              <w:rPr>
                <w:noProof/>
                <w:webHidden/>
              </w:rPr>
              <w:instrText xml:space="preserve"> PAGEREF _Toc237598485 \h </w:instrText>
            </w:r>
            <w:r w:rsidR="00A904E5">
              <w:rPr>
                <w:noProof/>
                <w:webHidden/>
              </w:rPr>
            </w:r>
            <w:r w:rsidR="00A904E5">
              <w:rPr>
                <w:noProof/>
                <w:webHidden/>
              </w:rPr>
              <w:fldChar w:fldCharType="separate"/>
            </w:r>
            <w:r w:rsidR="00A904E5">
              <w:rPr>
                <w:noProof/>
                <w:webHidden/>
              </w:rPr>
              <w:t>37</w:t>
            </w:r>
            <w:r w:rsidR="00A904E5">
              <w:rPr>
                <w:noProof/>
                <w:webHidden/>
              </w:rPr>
              <w:fldChar w:fldCharType="end"/>
            </w:r>
          </w:hyperlink>
        </w:p>
        <w:p w14:paraId="157AD6AB" w14:textId="77777777" w:rsidR="00A904E5" w:rsidRDefault="00FD0CCE">
          <w:pPr>
            <w:pStyle w:val="TOC1"/>
            <w:tabs>
              <w:tab w:val="left" w:pos="440"/>
              <w:tab w:val="right" w:leader="dot" w:pos="13948"/>
            </w:tabs>
            <w:rPr>
              <w:rFonts w:asciiTheme="minorHAnsi" w:eastAsiaTheme="minorEastAsia" w:hAnsiTheme="minorHAnsi" w:cstheme="minorBidi"/>
              <w:noProof/>
            </w:rPr>
          </w:pPr>
          <w:hyperlink w:anchor="_Toc237598486" w:history="1">
            <w:r w:rsidR="00A904E5" w:rsidRPr="00D6628E">
              <w:rPr>
                <w:rStyle w:val="Hyperlink"/>
                <w:rFonts w:ascii="Cambria" w:eastAsia="Times New Roman" w:hAnsi="Cambria"/>
                <w:noProof/>
                <w:lang w:val="ru-RU"/>
              </w:rPr>
              <w:t>8.</w:t>
            </w:r>
            <w:r w:rsidR="00A904E5">
              <w:rPr>
                <w:rFonts w:asciiTheme="minorHAnsi" w:eastAsiaTheme="minorEastAsia" w:hAnsiTheme="minorHAnsi" w:cstheme="minorBidi"/>
                <w:noProof/>
              </w:rPr>
              <w:tab/>
            </w:r>
            <w:r w:rsidR="00A904E5" w:rsidRPr="00D6628E">
              <w:rPr>
                <w:rStyle w:val="Hyperlink"/>
                <w:rFonts w:ascii="Cambria" w:eastAsia="Times New Roman" w:hAnsi="Cambria"/>
                <w:noProof/>
              </w:rPr>
              <w:t>Програми и организација на работата во основното училиште</w:t>
            </w:r>
            <w:r w:rsidR="00A904E5">
              <w:rPr>
                <w:noProof/>
                <w:webHidden/>
              </w:rPr>
              <w:tab/>
            </w:r>
            <w:r w:rsidR="00A904E5">
              <w:rPr>
                <w:noProof/>
                <w:webHidden/>
              </w:rPr>
              <w:fldChar w:fldCharType="begin"/>
            </w:r>
            <w:r w:rsidR="00A904E5">
              <w:rPr>
                <w:noProof/>
                <w:webHidden/>
              </w:rPr>
              <w:instrText xml:space="preserve"> PAGEREF _Toc237598486 \h </w:instrText>
            </w:r>
            <w:r w:rsidR="00A904E5">
              <w:rPr>
                <w:noProof/>
                <w:webHidden/>
              </w:rPr>
            </w:r>
            <w:r w:rsidR="00A904E5">
              <w:rPr>
                <w:noProof/>
                <w:webHidden/>
              </w:rPr>
              <w:fldChar w:fldCharType="separate"/>
            </w:r>
            <w:r w:rsidR="00A904E5">
              <w:rPr>
                <w:noProof/>
                <w:webHidden/>
              </w:rPr>
              <w:t>38</w:t>
            </w:r>
            <w:r w:rsidR="00A904E5">
              <w:rPr>
                <w:noProof/>
                <w:webHidden/>
              </w:rPr>
              <w:fldChar w:fldCharType="end"/>
            </w:r>
          </w:hyperlink>
        </w:p>
        <w:p w14:paraId="248A1126" w14:textId="77777777" w:rsidR="00A904E5" w:rsidRDefault="00FD0CCE">
          <w:pPr>
            <w:pStyle w:val="TOC2"/>
            <w:tabs>
              <w:tab w:val="right" w:leader="dot" w:pos="13948"/>
            </w:tabs>
            <w:rPr>
              <w:rFonts w:asciiTheme="minorHAnsi" w:eastAsiaTheme="minorEastAsia" w:hAnsiTheme="minorHAnsi" w:cstheme="minorBidi"/>
              <w:noProof/>
            </w:rPr>
          </w:pPr>
          <w:hyperlink w:anchor="_Toc237598487" w:history="1">
            <w:r w:rsidR="00A904E5" w:rsidRPr="00D6628E">
              <w:rPr>
                <w:rStyle w:val="Hyperlink"/>
                <w:rFonts w:ascii="Cambria" w:eastAsia="Times New Roman" w:hAnsi="Cambria"/>
                <w:noProof/>
                <w:lang w:val="mk-MK"/>
              </w:rPr>
              <w:t>8.1. Календар за организацијата и  работата во основното училиште</w:t>
            </w:r>
            <w:r w:rsidR="00A904E5">
              <w:rPr>
                <w:noProof/>
                <w:webHidden/>
              </w:rPr>
              <w:tab/>
            </w:r>
            <w:r w:rsidR="00A904E5">
              <w:rPr>
                <w:noProof/>
                <w:webHidden/>
              </w:rPr>
              <w:fldChar w:fldCharType="begin"/>
            </w:r>
            <w:r w:rsidR="00A904E5">
              <w:rPr>
                <w:noProof/>
                <w:webHidden/>
              </w:rPr>
              <w:instrText xml:space="preserve"> PAGEREF _Toc237598487 \h </w:instrText>
            </w:r>
            <w:r w:rsidR="00A904E5">
              <w:rPr>
                <w:noProof/>
                <w:webHidden/>
              </w:rPr>
            </w:r>
            <w:r w:rsidR="00A904E5">
              <w:rPr>
                <w:noProof/>
                <w:webHidden/>
              </w:rPr>
              <w:fldChar w:fldCharType="separate"/>
            </w:r>
            <w:r w:rsidR="00A904E5">
              <w:rPr>
                <w:noProof/>
                <w:webHidden/>
              </w:rPr>
              <w:t>38</w:t>
            </w:r>
            <w:r w:rsidR="00A904E5">
              <w:rPr>
                <w:noProof/>
                <w:webHidden/>
              </w:rPr>
              <w:fldChar w:fldCharType="end"/>
            </w:r>
          </w:hyperlink>
        </w:p>
        <w:p w14:paraId="5FC0AD07" w14:textId="77777777" w:rsidR="00A904E5" w:rsidRDefault="00FD0CCE">
          <w:pPr>
            <w:pStyle w:val="TOC2"/>
            <w:tabs>
              <w:tab w:val="right" w:leader="dot" w:pos="13948"/>
            </w:tabs>
            <w:rPr>
              <w:rFonts w:asciiTheme="minorHAnsi" w:eastAsiaTheme="minorEastAsia" w:hAnsiTheme="minorHAnsi" w:cstheme="minorBidi"/>
              <w:noProof/>
            </w:rPr>
          </w:pPr>
          <w:hyperlink w:anchor="_Toc237598488" w:history="1">
            <w:r w:rsidR="00A904E5" w:rsidRPr="00D6628E">
              <w:rPr>
                <w:rStyle w:val="Hyperlink"/>
                <w:rFonts w:ascii="Cambria" w:eastAsia="Times New Roman" w:hAnsi="Cambria"/>
                <w:noProof/>
                <w:lang w:val="mk-MK"/>
              </w:rPr>
              <w:t>8.2. Поделба на класно раководство, поделба на часовите на наставниот кадар, распоред на часовите</w:t>
            </w:r>
            <w:r w:rsidR="00A904E5">
              <w:rPr>
                <w:noProof/>
                <w:webHidden/>
              </w:rPr>
              <w:tab/>
            </w:r>
            <w:r w:rsidR="00A904E5">
              <w:rPr>
                <w:noProof/>
                <w:webHidden/>
              </w:rPr>
              <w:fldChar w:fldCharType="begin"/>
            </w:r>
            <w:r w:rsidR="00A904E5">
              <w:rPr>
                <w:noProof/>
                <w:webHidden/>
              </w:rPr>
              <w:instrText xml:space="preserve"> PAGEREF _Toc237598488 \h </w:instrText>
            </w:r>
            <w:r w:rsidR="00A904E5">
              <w:rPr>
                <w:noProof/>
                <w:webHidden/>
              </w:rPr>
            </w:r>
            <w:r w:rsidR="00A904E5">
              <w:rPr>
                <w:noProof/>
                <w:webHidden/>
              </w:rPr>
              <w:fldChar w:fldCharType="separate"/>
            </w:r>
            <w:r w:rsidR="00A904E5">
              <w:rPr>
                <w:noProof/>
                <w:webHidden/>
              </w:rPr>
              <w:t>43</w:t>
            </w:r>
            <w:r w:rsidR="00A904E5">
              <w:rPr>
                <w:noProof/>
                <w:webHidden/>
              </w:rPr>
              <w:fldChar w:fldCharType="end"/>
            </w:r>
          </w:hyperlink>
        </w:p>
        <w:p w14:paraId="7DBAD7A8" w14:textId="77777777" w:rsidR="00A904E5" w:rsidRDefault="00FD0CCE">
          <w:pPr>
            <w:pStyle w:val="TOC2"/>
            <w:tabs>
              <w:tab w:val="right" w:leader="dot" w:pos="13948"/>
            </w:tabs>
            <w:rPr>
              <w:rFonts w:asciiTheme="minorHAnsi" w:eastAsiaTheme="minorEastAsia" w:hAnsiTheme="minorHAnsi" w:cstheme="minorBidi"/>
              <w:noProof/>
            </w:rPr>
          </w:pPr>
          <w:hyperlink w:anchor="_Toc237598489" w:history="1">
            <w:r w:rsidR="00A904E5" w:rsidRPr="00D6628E">
              <w:rPr>
                <w:rStyle w:val="Hyperlink"/>
                <w:rFonts w:ascii="Cambria" w:eastAsia="Times New Roman" w:hAnsi="Cambria"/>
                <w:noProof/>
                <w:lang w:val="mk-MK"/>
              </w:rPr>
              <w:t>8.3.  Работа во една смена</w:t>
            </w:r>
            <w:r w:rsidR="00A904E5">
              <w:rPr>
                <w:noProof/>
                <w:webHidden/>
              </w:rPr>
              <w:tab/>
            </w:r>
            <w:r w:rsidR="00A904E5">
              <w:rPr>
                <w:noProof/>
                <w:webHidden/>
              </w:rPr>
              <w:fldChar w:fldCharType="begin"/>
            </w:r>
            <w:r w:rsidR="00A904E5">
              <w:rPr>
                <w:noProof/>
                <w:webHidden/>
              </w:rPr>
              <w:instrText xml:space="preserve"> PAGEREF _Toc237598489 \h </w:instrText>
            </w:r>
            <w:r w:rsidR="00A904E5">
              <w:rPr>
                <w:noProof/>
                <w:webHidden/>
              </w:rPr>
            </w:r>
            <w:r w:rsidR="00A904E5">
              <w:rPr>
                <w:noProof/>
                <w:webHidden/>
              </w:rPr>
              <w:fldChar w:fldCharType="separate"/>
            </w:r>
            <w:r w:rsidR="00A904E5">
              <w:rPr>
                <w:noProof/>
                <w:webHidden/>
              </w:rPr>
              <w:t>43</w:t>
            </w:r>
            <w:r w:rsidR="00A904E5">
              <w:rPr>
                <w:noProof/>
                <w:webHidden/>
              </w:rPr>
              <w:fldChar w:fldCharType="end"/>
            </w:r>
          </w:hyperlink>
        </w:p>
        <w:p w14:paraId="03F03A60" w14:textId="77777777" w:rsidR="00A904E5" w:rsidRDefault="00FD0CCE">
          <w:pPr>
            <w:pStyle w:val="TOC2"/>
            <w:tabs>
              <w:tab w:val="right" w:leader="dot" w:pos="13948"/>
            </w:tabs>
            <w:rPr>
              <w:rFonts w:asciiTheme="minorHAnsi" w:eastAsiaTheme="minorEastAsia" w:hAnsiTheme="minorHAnsi" w:cstheme="minorBidi"/>
              <w:noProof/>
            </w:rPr>
          </w:pPr>
          <w:hyperlink w:anchor="_Toc237598490" w:history="1">
            <w:r w:rsidR="00A904E5" w:rsidRPr="00D6628E">
              <w:rPr>
                <w:rStyle w:val="Hyperlink"/>
                <w:rFonts w:ascii="Cambria" w:eastAsia="Times New Roman" w:hAnsi="Cambria"/>
                <w:noProof/>
                <w:lang w:val="mk-MK"/>
              </w:rPr>
              <w:t>8.4. Јазик /јазици на кој/и се изведува наставата</w:t>
            </w:r>
            <w:r w:rsidR="00A904E5">
              <w:rPr>
                <w:noProof/>
                <w:webHidden/>
              </w:rPr>
              <w:tab/>
            </w:r>
            <w:r w:rsidR="00A904E5">
              <w:rPr>
                <w:noProof/>
                <w:webHidden/>
              </w:rPr>
              <w:fldChar w:fldCharType="begin"/>
            </w:r>
            <w:r w:rsidR="00A904E5">
              <w:rPr>
                <w:noProof/>
                <w:webHidden/>
              </w:rPr>
              <w:instrText xml:space="preserve"> PAGEREF _Toc237598490 \h </w:instrText>
            </w:r>
            <w:r w:rsidR="00A904E5">
              <w:rPr>
                <w:noProof/>
                <w:webHidden/>
              </w:rPr>
            </w:r>
            <w:r w:rsidR="00A904E5">
              <w:rPr>
                <w:noProof/>
                <w:webHidden/>
              </w:rPr>
              <w:fldChar w:fldCharType="separate"/>
            </w:r>
            <w:r w:rsidR="00A904E5">
              <w:rPr>
                <w:noProof/>
                <w:webHidden/>
              </w:rPr>
              <w:t>45</w:t>
            </w:r>
            <w:r w:rsidR="00A904E5">
              <w:rPr>
                <w:noProof/>
                <w:webHidden/>
              </w:rPr>
              <w:fldChar w:fldCharType="end"/>
            </w:r>
          </w:hyperlink>
        </w:p>
        <w:p w14:paraId="31FC2F8C" w14:textId="77777777" w:rsidR="00A904E5" w:rsidRDefault="00FD0CCE">
          <w:pPr>
            <w:pStyle w:val="TOC2"/>
            <w:tabs>
              <w:tab w:val="right" w:leader="dot" w:pos="13948"/>
            </w:tabs>
            <w:rPr>
              <w:rFonts w:asciiTheme="minorHAnsi" w:eastAsiaTheme="minorEastAsia" w:hAnsiTheme="minorHAnsi" w:cstheme="minorBidi"/>
              <w:noProof/>
            </w:rPr>
          </w:pPr>
          <w:hyperlink w:anchor="_Toc237598491" w:history="1">
            <w:r w:rsidR="00A904E5" w:rsidRPr="00D6628E">
              <w:rPr>
                <w:rStyle w:val="Hyperlink"/>
                <w:rFonts w:ascii="Cambria" w:eastAsia="Times New Roman" w:hAnsi="Cambria"/>
                <w:noProof/>
                <w:lang w:val="mk-MK"/>
              </w:rPr>
              <w:t>8.5. Проширена програма</w:t>
            </w:r>
            <w:r w:rsidR="00A904E5">
              <w:rPr>
                <w:noProof/>
                <w:webHidden/>
              </w:rPr>
              <w:tab/>
            </w:r>
            <w:r w:rsidR="00A904E5">
              <w:rPr>
                <w:noProof/>
                <w:webHidden/>
              </w:rPr>
              <w:fldChar w:fldCharType="begin"/>
            </w:r>
            <w:r w:rsidR="00A904E5">
              <w:rPr>
                <w:noProof/>
                <w:webHidden/>
              </w:rPr>
              <w:instrText xml:space="preserve"> PAGEREF _Toc237598491 \h </w:instrText>
            </w:r>
            <w:r w:rsidR="00A904E5">
              <w:rPr>
                <w:noProof/>
                <w:webHidden/>
              </w:rPr>
            </w:r>
            <w:r w:rsidR="00A904E5">
              <w:rPr>
                <w:noProof/>
                <w:webHidden/>
              </w:rPr>
              <w:fldChar w:fldCharType="separate"/>
            </w:r>
            <w:r w:rsidR="00A904E5">
              <w:rPr>
                <w:noProof/>
                <w:webHidden/>
              </w:rPr>
              <w:t>45</w:t>
            </w:r>
            <w:r w:rsidR="00A904E5">
              <w:rPr>
                <w:noProof/>
                <w:webHidden/>
              </w:rPr>
              <w:fldChar w:fldCharType="end"/>
            </w:r>
          </w:hyperlink>
        </w:p>
        <w:p w14:paraId="32B8C9F4" w14:textId="77777777" w:rsidR="00A904E5" w:rsidRDefault="00FD0CCE">
          <w:pPr>
            <w:pStyle w:val="TOC2"/>
            <w:tabs>
              <w:tab w:val="left" w:pos="660"/>
              <w:tab w:val="right" w:leader="dot" w:pos="13948"/>
            </w:tabs>
            <w:rPr>
              <w:rFonts w:asciiTheme="minorHAnsi" w:eastAsiaTheme="minorEastAsia" w:hAnsiTheme="minorHAnsi" w:cstheme="minorBidi"/>
              <w:noProof/>
            </w:rPr>
          </w:pPr>
          <w:hyperlink w:anchor="_Toc237598492" w:history="1">
            <w:r w:rsidR="00A904E5" w:rsidRPr="00D6628E">
              <w:rPr>
                <w:rStyle w:val="Hyperlink"/>
                <w:rFonts w:ascii="Cambria" w:eastAsia="Times New Roman" w:hAnsi="Cambria"/>
                <w:noProof/>
                <w:lang w:val="mk-MK"/>
              </w:rPr>
              <w:t>a.</w:t>
            </w:r>
            <w:r w:rsidR="00A904E5">
              <w:rPr>
                <w:rFonts w:asciiTheme="minorHAnsi" w:eastAsiaTheme="minorEastAsia" w:hAnsiTheme="minorHAnsi" w:cstheme="minorBidi"/>
                <w:noProof/>
              </w:rPr>
              <w:tab/>
            </w:r>
            <w:r w:rsidR="00A904E5" w:rsidRPr="00D6628E">
              <w:rPr>
                <w:rStyle w:val="Hyperlink"/>
                <w:rFonts w:ascii="Cambria" w:eastAsia="Times New Roman" w:hAnsi="Cambria"/>
                <w:noProof/>
                <w:lang w:val="mk-MK"/>
              </w:rPr>
              <w:t>Комбинирани паралелки</w:t>
            </w:r>
            <w:r w:rsidR="00A904E5">
              <w:rPr>
                <w:noProof/>
                <w:webHidden/>
              </w:rPr>
              <w:tab/>
            </w:r>
            <w:r w:rsidR="00A904E5">
              <w:rPr>
                <w:noProof/>
                <w:webHidden/>
              </w:rPr>
              <w:fldChar w:fldCharType="begin"/>
            </w:r>
            <w:r w:rsidR="00A904E5">
              <w:rPr>
                <w:noProof/>
                <w:webHidden/>
              </w:rPr>
              <w:instrText xml:space="preserve"> PAGEREF _Toc237598492 \h </w:instrText>
            </w:r>
            <w:r w:rsidR="00A904E5">
              <w:rPr>
                <w:noProof/>
                <w:webHidden/>
              </w:rPr>
            </w:r>
            <w:r w:rsidR="00A904E5">
              <w:rPr>
                <w:noProof/>
                <w:webHidden/>
              </w:rPr>
              <w:fldChar w:fldCharType="separate"/>
            </w:r>
            <w:r w:rsidR="00A904E5">
              <w:rPr>
                <w:noProof/>
                <w:webHidden/>
              </w:rPr>
              <w:t>45</w:t>
            </w:r>
            <w:r w:rsidR="00A904E5">
              <w:rPr>
                <w:noProof/>
                <w:webHidden/>
              </w:rPr>
              <w:fldChar w:fldCharType="end"/>
            </w:r>
          </w:hyperlink>
        </w:p>
        <w:p w14:paraId="7628630A" w14:textId="77777777" w:rsidR="00A904E5" w:rsidRDefault="00FD0CCE">
          <w:pPr>
            <w:pStyle w:val="TOC2"/>
            <w:tabs>
              <w:tab w:val="left" w:pos="660"/>
              <w:tab w:val="right" w:leader="dot" w:pos="13948"/>
            </w:tabs>
            <w:rPr>
              <w:rFonts w:asciiTheme="minorHAnsi" w:eastAsiaTheme="minorEastAsia" w:hAnsiTheme="minorHAnsi" w:cstheme="minorBidi"/>
              <w:noProof/>
            </w:rPr>
          </w:pPr>
          <w:hyperlink w:anchor="_Toc237598493" w:history="1">
            <w:r w:rsidR="00A904E5" w:rsidRPr="00D6628E">
              <w:rPr>
                <w:rStyle w:val="Hyperlink"/>
                <w:rFonts w:ascii="Cambria" w:eastAsia="Times New Roman" w:hAnsi="Cambria"/>
                <w:noProof/>
                <w:lang w:val="mk-MK"/>
              </w:rPr>
              <w:t>b.</w:t>
            </w:r>
            <w:r w:rsidR="00A904E5">
              <w:rPr>
                <w:rFonts w:asciiTheme="minorHAnsi" w:eastAsiaTheme="minorEastAsia" w:hAnsiTheme="minorHAnsi" w:cstheme="minorBidi"/>
                <w:noProof/>
              </w:rPr>
              <w:tab/>
            </w:r>
            <w:r w:rsidR="00A904E5" w:rsidRPr="00D6628E">
              <w:rPr>
                <w:rStyle w:val="Hyperlink"/>
                <w:rFonts w:ascii="Cambria" w:eastAsia="Times New Roman" w:hAnsi="Cambria"/>
                <w:noProof/>
                <w:lang w:val="mk-MK"/>
              </w:rPr>
              <w:t>Странски јазици што се изучуваат во основното училиште</w:t>
            </w:r>
            <w:r w:rsidR="00A904E5">
              <w:rPr>
                <w:noProof/>
                <w:webHidden/>
              </w:rPr>
              <w:tab/>
            </w:r>
            <w:r w:rsidR="00A904E5">
              <w:rPr>
                <w:noProof/>
                <w:webHidden/>
              </w:rPr>
              <w:fldChar w:fldCharType="begin"/>
            </w:r>
            <w:r w:rsidR="00A904E5">
              <w:rPr>
                <w:noProof/>
                <w:webHidden/>
              </w:rPr>
              <w:instrText xml:space="preserve"> PAGEREF _Toc237598493 \h </w:instrText>
            </w:r>
            <w:r w:rsidR="00A904E5">
              <w:rPr>
                <w:noProof/>
                <w:webHidden/>
              </w:rPr>
            </w:r>
            <w:r w:rsidR="00A904E5">
              <w:rPr>
                <w:noProof/>
                <w:webHidden/>
              </w:rPr>
              <w:fldChar w:fldCharType="separate"/>
            </w:r>
            <w:r w:rsidR="00A904E5">
              <w:rPr>
                <w:noProof/>
                <w:webHidden/>
              </w:rPr>
              <w:t>46</w:t>
            </w:r>
            <w:r w:rsidR="00A904E5">
              <w:rPr>
                <w:noProof/>
                <w:webHidden/>
              </w:rPr>
              <w:fldChar w:fldCharType="end"/>
            </w:r>
          </w:hyperlink>
        </w:p>
        <w:p w14:paraId="066C68D4" w14:textId="77777777" w:rsidR="00A904E5" w:rsidRDefault="00FD0CCE">
          <w:pPr>
            <w:pStyle w:val="TOC2"/>
            <w:tabs>
              <w:tab w:val="left" w:pos="660"/>
              <w:tab w:val="right" w:leader="dot" w:pos="13948"/>
            </w:tabs>
            <w:rPr>
              <w:rFonts w:asciiTheme="minorHAnsi" w:eastAsiaTheme="minorEastAsia" w:hAnsiTheme="minorHAnsi" w:cstheme="minorBidi"/>
              <w:noProof/>
            </w:rPr>
          </w:pPr>
          <w:hyperlink w:anchor="_Toc237598494" w:history="1">
            <w:r w:rsidR="00A904E5" w:rsidRPr="00D6628E">
              <w:rPr>
                <w:rStyle w:val="Hyperlink"/>
                <w:rFonts w:ascii="Cambria" w:eastAsia="Times New Roman" w:hAnsi="Cambria"/>
                <w:noProof/>
                <w:lang w:val="mk-MK"/>
              </w:rPr>
              <w:t>c.</w:t>
            </w:r>
            <w:r w:rsidR="00A904E5">
              <w:rPr>
                <w:rFonts w:asciiTheme="minorHAnsi" w:eastAsiaTheme="minorEastAsia" w:hAnsiTheme="minorHAnsi" w:cstheme="minorBidi"/>
                <w:noProof/>
              </w:rPr>
              <w:tab/>
            </w:r>
            <w:r w:rsidR="00A904E5" w:rsidRPr="00D6628E">
              <w:rPr>
                <w:rStyle w:val="Hyperlink"/>
                <w:rFonts w:ascii="Cambria" w:eastAsia="Times New Roman" w:hAnsi="Cambria"/>
                <w:noProof/>
                <w:lang w:val="mk-MK"/>
              </w:rPr>
              <w:t>Реализација на физичко и здравствено образование со учениците од прво до петто одделение</w:t>
            </w:r>
            <w:r w:rsidR="00A904E5">
              <w:rPr>
                <w:noProof/>
                <w:webHidden/>
              </w:rPr>
              <w:tab/>
            </w:r>
            <w:r w:rsidR="00A904E5">
              <w:rPr>
                <w:noProof/>
                <w:webHidden/>
              </w:rPr>
              <w:fldChar w:fldCharType="begin"/>
            </w:r>
            <w:r w:rsidR="00A904E5">
              <w:rPr>
                <w:noProof/>
                <w:webHidden/>
              </w:rPr>
              <w:instrText xml:space="preserve"> PAGEREF _Toc237598494 \h </w:instrText>
            </w:r>
            <w:r w:rsidR="00A904E5">
              <w:rPr>
                <w:noProof/>
                <w:webHidden/>
              </w:rPr>
            </w:r>
            <w:r w:rsidR="00A904E5">
              <w:rPr>
                <w:noProof/>
                <w:webHidden/>
              </w:rPr>
              <w:fldChar w:fldCharType="separate"/>
            </w:r>
            <w:r w:rsidR="00A904E5">
              <w:rPr>
                <w:noProof/>
                <w:webHidden/>
              </w:rPr>
              <w:t>47</w:t>
            </w:r>
            <w:r w:rsidR="00A904E5">
              <w:rPr>
                <w:noProof/>
                <w:webHidden/>
              </w:rPr>
              <w:fldChar w:fldCharType="end"/>
            </w:r>
          </w:hyperlink>
        </w:p>
        <w:p w14:paraId="07FE399A" w14:textId="77777777" w:rsidR="00A904E5" w:rsidRDefault="00FD0CCE">
          <w:pPr>
            <w:pStyle w:val="TOC2"/>
            <w:tabs>
              <w:tab w:val="left" w:pos="660"/>
              <w:tab w:val="right" w:leader="dot" w:pos="13948"/>
            </w:tabs>
            <w:rPr>
              <w:rFonts w:asciiTheme="minorHAnsi" w:eastAsiaTheme="minorEastAsia" w:hAnsiTheme="minorHAnsi" w:cstheme="minorBidi"/>
              <w:noProof/>
            </w:rPr>
          </w:pPr>
          <w:hyperlink w:anchor="_Toc237598495" w:history="1">
            <w:r w:rsidR="00A904E5" w:rsidRPr="00D6628E">
              <w:rPr>
                <w:rStyle w:val="Hyperlink"/>
                <w:rFonts w:ascii="Cambria" w:eastAsia="Times New Roman" w:hAnsi="Cambria"/>
                <w:noProof/>
                <w:lang w:val="mk-MK"/>
              </w:rPr>
              <w:t>d.</w:t>
            </w:r>
            <w:r w:rsidR="00A904E5">
              <w:rPr>
                <w:rFonts w:asciiTheme="minorHAnsi" w:eastAsiaTheme="minorEastAsia" w:hAnsiTheme="minorHAnsi" w:cstheme="minorBidi"/>
                <w:noProof/>
              </w:rPr>
              <w:tab/>
            </w:r>
            <w:r w:rsidR="00A904E5" w:rsidRPr="00D6628E">
              <w:rPr>
                <w:rStyle w:val="Hyperlink"/>
                <w:rFonts w:ascii="Cambria" w:eastAsia="Times New Roman" w:hAnsi="Cambria"/>
                <w:noProof/>
                <w:lang w:val="mk-MK"/>
              </w:rPr>
              <w:t>Изборна настава</w:t>
            </w:r>
            <w:r w:rsidR="00A904E5">
              <w:rPr>
                <w:noProof/>
                <w:webHidden/>
              </w:rPr>
              <w:tab/>
            </w:r>
            <w:r w:rsidR="00A904E5">
              <w:rPr>
                <w:noProof/>
                <w:webHidden/>
              </w:rPr>
              <w:fldChar w:fldCharType="begin"/>
            </w:r>
            <w:r w:rsidR="00A904E5">
              <w:rPr>
                <w:noProof/>
                <w:webHidden/>
              </w:rPr>
              <w:instrText xml:space="preserve"> PAGEREF _Toc237598495 \h </w:instrText>
            </w:r>
            <w:r w:rsidR="00A904E5">
              <w:rPr>
                <w:noProof/>
                <w:webHidden/>
              </w:rPr>
            </w:r>
            <w:r w:rsidR="00A904E5">
              <w:rPr>
                <w:noProof/>
                <w:webHidden/>
              </w:rPr>
              <w:fldChar w:fldCharType="separate"/>
            </w:r>
            <w:r w:rsidR="00A904E5">
              <w:rPr>
                <w:noProof/>
                <w:webHidden/>
              </w:rPr>
              <w:t>47</w:t>
            </w:r>
            <w:r w:rsidR="00A904E5">
              <w:rPr>
                <w:noProof/>
                <w:webHidden/>
              </w:rPr>
              <w:fldChar w:fldCharType="end"/>
            </w:r>
          </w:hyperlink>
        </w:p>
        <w:p w14:paraId="3EF47F58" w14:textId="77777777" w:rsidR="00A904E5" w:rsidRDefault="00FD0CCE">
          <w:pPr>
            <w:pStyle w:val="TOC2"/>
            <w:tabs>
              <w:tab w:val="left" w:pos="660"/>
              <w:tab w:val="right" w:leader="dot" w:pos="13948"/>
            </w:tabs>
            <w:rPr>
              <w:rFonts w:asciiTheme="minorHAnsi" w:eastAsiaTheme="minorEastAsia" w:hAnsiTheme="minorHAnsi" w:cstheme="minorBidi"/>
              <w:noProof/>
            </w:rPr>
          </w:pPr>
          <w:hyperlink w:anchor="_Toc237598496" w:history="1">
            <w:r w:rsidR="00A904E5" w:rsidRPr="00D6628E">
              <w:rPr>
                <w:rStyle w:val="Hyperlink"/>
                <w:rFonts w:ascii="Cambria" w:eastAsia="Times New Roman" w:hAnsi="Cambria"/>
                <w:i/>
                <w:noProof/>
                <w:lang w:val="mk-MK"/>
              </w:rPr>
              <w:t>e.</w:t>
            </w:r>
            <w:r w:rsidR="00A904E5">
              <w:rPr>
                <w:rFonts w:asciiTheme="minorHAnsi" w:eastAsiaTheme="minorEastAsia" w:hAnsiTheme="minorHAnsi" w:cstheme="minorBidi"/>
                <w:noProof/>
              </w:rPr>
              <w:tab/>
            </w:r>
            <w:r w:rsidR="00A904E5" w:rsidRPr="00D6628E">
              <w:rPr>
                <w:rStyle w:val="Hyperlink"/>
                <w:rFonts w:ascii="Cambria" w:eastAsia="Times New Roman" w:hAnsi="Cambria"/>
                <w:noProof/>
                <w:lang w:val="mk-MK"/>
              </w:rPr>
              <w:t>Дополнителна настава</w:t>
            </w:r>
            <w:r w:rsidR="00A904E5">
              <w:rPr>
                <w:noProof/>
                <w:webHidden/>
              </w:rPr>
              <w:tab/>
            </w:r>
            <w:r w:rsidR="00A904E5">
              <w:rPr>
                <w:noProof/>
                <w:webHidden/>
              </w:rPr>
              <w:fldChar w:fldCharType="begin"/>
            </w:r>
            <w:r w:rsidR="00A904E5">
              <w:rPr>
                <w:noProof/>
                <w:webHidden/>
              </w:rPr>
              <w:instrText xml:space="preserve"> PAGEREF _Toc237598496 \h </w:instrText>
            </w:r>
            <w:r w:rsidR="00A904E5">
              <w:rPr>
                <w:noProof/>
                <w:webHidden/>
              </w:rPr>
            </w:r>
            <w:r w:rsidR="00A904E5">
              <w:rPr>
                <w:noProof/>
                <w:webHidden/>
              </w:rPr>
              <w:fldChar w:fldCharType="separate"/>
            </w:r>
            <w:r w:rsidR="00A904E5">
              <w:rPr>
                <w:noProof/>
                <w:webHidden/>
              </w:rPr>
              <w:t>49</w:t>
            </w:r>
            <w:r w:rsidR="00A904E5">
              <w:rPr>
                <w:noProof/>
                <w:webHidden/>
              </w:rPr>
              <w:fldChar w:fldCharType="end"/>
            </w:r>
          </w:hyperlink>
        </w:p>
        <w:p w14:paraId="44C627DD" w14:textId="77777777" w:rsidR="00A904E5" w:rsidRDefault="00FD0CCE">
          <w:pPr>
            <w:pStyle w:val="TOC2"/>
            <w:tabs>
              <w:tab w:val="left" w:pos="660"/>
              <w:tab w:val="right" w:leader="dot" w:pos="13948"/>
            </w:tabs>
            <w:rPr>
              <w:rFonts w:asciiTheme="minorHAnsi" w:eastAsiaTheme="minorEastAsia" w:hAnsiTheme="minorHAnsi" w:cstheme="minorBidi"/>
              <w:noProof/>
            </w:rPr>
          </w:pPr>
          <w:hyperlink w:anchor="_Toc237598497" w:history="1">
            <w:r w:rsidR="00A904E5" w:rsidRPr="00D6628E">
              <w:rPr>
                <w:rStyle w:val="Hyperlink"/>
                <w:rFonts w:ascii="Cambria" w:eastAsia="Times New Roman" w:hAnsi="Cambria"/>
                <w:noProof/>
              </w:rPr>
              <w:t>f.</w:t>
            </w:r>
            <w:r w:rsidR="00A904E5">
              <w:rPr>
                <w:rFonts w:asciiTheme="minorHAnsi" w:eastAsiaTheme="minorEastAsia" w:hAnsiTheme="minorHAnsi" w:cstheme="minorBidi"/>
                <w:noProof/>
              </w:rPr>
              <w:tab/>
            </w:r>
            <w:r w:rsidR="00A904E5" w:rsidRPr="00D6628E">
              <w:rPr>
                <w:rStyle w:val="Hyperlink"/>
                <w:rFonts w:ascii="Cambria" w:eastAsia="Times New Roman" w:hAnsi="Cambria"/>
                <w:noProof/>
                <w:lang w:val="mk-MK"/>
              </w:rPr>
              <w:t>Додатна настава</w:t>
            </w:r>
            <w:r w:rsidR="00A904E5">
              <w:rPr>
                <w:noProof/>
                <w:webHidden/>
              </w:rPr>
              <w:tab/>
            </w:r>
            <w:r w:rsidR="00A904E5">
              <w:rPr>
                <w:noProof/>
                <w:webHidden/>
              </w:rPr>
              <w:fldChar w:fldCharType="begin"/>
            </w:r>
            <w:r w:rsidR="00A904E5">
              <w:rPr>
                <w:noProof/>
                <w:webHidden/>
              </w:rPr>
              <w:instrText xml:space="preserve"> PAGEREF _Toc237598497 \h </w:instrText>
            </w:r>
            <w:r w:rsidR="00A904E5">
              <w:rPr>
                <w:noProof/>
                <w:webHidden/>
              </w:rPr>
            </w:r>
            <w:r w:rsidR="00A904E5">
              <w:rPr>
                <w:noProof/>
                <w:webHidden/>
              </w:rPr>
              <w:fldChar w:fldCharType="separate"/>
            </w:r>
            <w:r w:rsidR="00A904E5">
              <w:rPr>
                <w:noProof/>
                <w:webHidden/>
              </w:rPr>
              <w:t>50</w:t>
            </w:r>
            <w:r w:rsidR="00A904E5">
              <w:rPr>
                <w:noProof/>
                <w:webHidden/>
              </w:rPr>
              <w:fldChar w:fldCharType="end"/>
            </w:r>
          </w:hyperlink>
        </w:p>
        <w:p w14:paraId="00F41B69" w14:textId="77777777" w:rsidR="00A904E5" w:rsidRDefault="00FD0CCE">
          <w:pPr>
            <w:pStyle w:val="TOC2"/>
            <w:tabs>
              <w:tab w:val="left" w:pos="660"/>
              <w:tab w:val="right" w:leader="dot" w:pos="13948"/>
            </w:tabs>
            <w:rPr>
              <w:rFonts w:asciiTheme="minorHAnsi" w:eastAsiaTheme="minorEastAsia" w:hAnsiTheme="minorHAnsi" w:cstheme="minorBidi"/>
              <w:noProof/>
            </w:rPr>
          </w:pPr>
          <w:hyperlink w:anchor="_Toc237598498" w:history="1">
            <w:r w:rsidR="00A904E5" w:rsidRPr="00D6628E">
              <w:rPr>
                <w:rStyle w:val="Hyperlink"/>
                <w:rFonts w:ascii="Cambria" w:eastAsia="Times New Roman" w:hAnsi="Cambria"/>
                <w:noProof/>
              </w:rPr>
              <w:t>g.</w:t>
            </w:r>
            <w:r w:rsidR="00A904E5">
              <w:rPr>
                <w:rFonts w:asciiTheme="minorHAnsi" w:eastAsiaTheme="minorEastAsia" w:hAnsiTheme="minorHAnsi" w:cstheme="minorBidi"/>
                <w:noProof/>
              </w:rPr>
              <w:tab/>
            </w:r>
            <w:r w:rsidR="00A904E5" w:rsidRPr="00D6628E">
              <w:rPr>
                <w:rStyle w:val="Hyperlink"/>
                <w:rFonts w:ascii="Cambria" w:eastAsia="Times New Roman" w:hAnsi="Cambria"/>
                <w:noProof/>
              </w:rPr>
              <w:t>Работа со надарени и талентирани ученици</w:t>
            </w:r>
            <w:r w:rsidR="00A904E5">
              <w:rPr>
                <w:noProof/>
                <w:webHidden/>
              </w:rPr>
              <w:tab/>
            </w:r>
            <w:r w:rsidR="00A904E5">
              <w:rPr>
                <w:noProof/>
                <w:webHidden/>
              </w:rPr>
              <w:fldChar w:fldCharType="begin"/>
            </w:r>
            <w:r w:rsidR="00A904E5">
              <w:rPr>
                <w:noProof/>
                <w:webHidden/>
              </w:rPr>
              <w:instrText xml:space="preserve"> PAGEREF _Toc237598498 \h </w:instrText>
            </w:r>
            <w:r w:rsidR="00A904E5">
              <w:rPr>
                <w:noProof/>
                <w:webHidden/>
              </w:rPr>
            </w:r>
            <w:r w:rsidR="00A904E5">
              <w:rPr>
                <w:noProof/>
                <w:webHidden/>
              </w:rPr>
              <w:fldChar w:fldCharType="separate"/>
            </w:r>
            <w:r w:rsidR="00A904E5">
              <w:rPr>
                <w:noProof/>
                <w:webHidden/>
              </w:rPr>
              <w:t>51</w:t>
            </w:r>
            <w:r w:rsidR="00A904E5">
              <w:rPr>
                <w:noProof/>
                <w:webHidden/>
              </w:rPr>
              <w:fldChar w:fldCharType="end"/>
            </w:r>
          </w:hyperlink>
        </w:p>
        <w:p w14:paraId="2FCC419E" w14:textId="77777777" w:rsidR="00A904E5" w:rsidRDefault="00FD0CCE">
          <w:pPr>
            <w:pStyle w:val="TOC2"/>
            <w:tabs>
              <w:tab w:val="right" w:leader="dot" w:pos="13948"/>
            </w:tabs>
            <w:rPr>
              <w:rFonts w:asciiTheme="minorHAnsi" w:eastAsiaTheme="minorEastAsia" w:hAnsiTheme="minorHAnsi" w:cstheme="minorBidi"/>
              <w:noProof/>
            </w:rPr>
          </w:pPr>
          <w:hyperlink w:anchor="_Toc237598499" w:history="1">
            <w:r w:rsidR="00A904E5" w:rsidRPr="00D6628E">
              <w:rPr>
                <w:rStyle w:val="Hyperlink"/>
                <w:rFonts w:ascii="Cambria" w:eastAsia="Times New Roman" w:hAnsi="Cambria"/>
                <w:noProof/>
                <w:lang w:val="mk-MK"/>
              </w:rPr>
              <w:t>8.13. Работа со ученици со посебни образовни потреби</w:t>
            </w:r>
            <w:r w:rsidR="00A904E5">
              <w:rPr>
                <w:noProof/>
                <w:webHidden/>
              </w:rPr>
              <w:tab/>
            </w:r>
            <w:r w:rsidR="00A904E5">
              <w:rPr>
                <w:noProof/>
                <w:webHidden/>
              </w:rPr>
              <w:fldChar w:fldCharType="begin"/>
            </w:r>
            <w:r w:rsidR="00A904E5">
              <w:rPr>
                <w:noProof/>
                <w:webHidden/>
              </w:rPr>
              <w:instrText xml:space="preserve"> PAGEREF _Toc237598499 \h </w:instrText>
            </w:r>
            <w:r w:rsidR="00A904E5">
              <w:rPr>
                <w:noProof/>
                <w:webHidden/>
              </w:rPr>
            </w:r>
            <w:r w:rsidR="00A904E5">
              <w:rPr>
                <w:noProof/>
                <w:webHidden/>
              </w:rPr>
              <w:fldChar w:fldCharType="separate"/>
            </w:r>
            <w:r w:rsidR="00A904E5">
              <w:rPr>
                <w:noProof/>
                <w:webHidden/>
              </w:rPr>
              <w:t>54</w:t>
            </w:r>
            <w:r w:rsidR="00A904E5">
              <w:rPr>
                <w:noProof/>
                <w:webHidden/>
              </w:rPr>
              <w:fldChar w:fldCharType="end"/>
            </w:r>
          </w:hyperlink>
        </w:p>
        <w:p w14:paraId="49FE2643" w14:textId="77777777" w:rsidR="00A904E5" w:rsidRDefault="00FD0CCE">
          <w:pPr>
            <w:pStyle w:val="TOC2"/>
            <w:tabs>
              <w:tab w:val="right" w:leader="dot" w:pos="13948"/>
            </w:tabs>
            <w:rPr>
              <w:rFonts w:asciiTheme="minorHAnsi" w:eastAsiaTheme="minorEastAsia" w:hAnsiTheme="minorHAnsi" w:cstheme="minorBidi"/>
              <w:noProof/>
            </w:rPr>
          </w:pPr>
          <w:hyperlink w:anchor="_Toc237598500" w:history="1">
            <w:r w:rsidR="00A904E5" w:rsidRPr="00D6628E">
              <w:rPr>
                <w:rStyle w:val="Hyperlink"/>
                <w:rFonts w:ascii="Cambria" w:eastAsia="Times New Roman" w:hAnsi="Cambria"/>
                <w:noProof/>
                <w:lang w:val="mk-MK"/>
              </w:rPr>
              <w:t>8.14. Туторска поддршка на учениците</w:t>
            </w:r>
            <w:r w:rsidR="00A904E5">
              <w:rPr>
                <w:noProof/>
                <w:webHidden/>
              </w:rPr>
              <w:tab/>
            </w:r>
            <w:r w:rsidR="00A904E5">
              <w:rPr>
                <w:noProof/>
                <w:webHidden/>
              </w:rPr>
              <w:fldChar w:fldCharType="begin"/>
            </w:r>
            <w:r w:rsidR="00A904E5">
              <w:rPr>
                <w:noProof/>
                <w:webHidden/>
              </w:rPr>
              <w:instrText xml:space="preserve"> PAGEREF _Toc237598500 \h </w:instrText>
            </w:r>
            <w:r w:rsidR="00A904E5">
              <w:rPr>
                <w:noProof/>
                <w:webHidden/>
              </w:rPr>
            </w:r>
            <w:r w:rsidR="00A904E5">
              <w:rPr>
                <w:noProof/>
                <w:webHidden/>
              </w:rPr>
              <w:fldChar w:fldCharType="separate"/>
            </w:r>
            <w:r w:rsidR="00A904E5">
              <w:rPr>
                <w:noProof/>
                <w:webHidden/>
              </w:rPr>
              <w:t>55</w:t>
            </w:r>
            <w:r w:rsidR="00A904E5">
              <w:rPr>
                <w:noProof/>
                <w:webHidden/>
              </w:rPr>
              <w:fldChar w:fldCharType="end"/>
            </w:r>
          </w:hyperlink>
        </w:p>
        <w:p w14:paraId="360EB1D8" w14:textId="77777777" w:rsidR="00A904E5" w:rsidRDefault="00FD0CCE">
          <w:pPr>
            <w:pStyle w:val="TOC2"/>
            <w:tabs>
              <w:tab w:val="right" w:leader="dot" w:pos="13948"/>
            </w:tabs>
            <w:rPr>
              <w:rFonts w:asciiTheme="minorHAnsi" w:eastAsiaTheme="minorEastAsia" w:hAnsiTheme="minorHAnsi" w:cstheme="minorBidi"/>
              <w:noProof/>
            </w:rPr>
          </w:pPr>
          <w:hyperlink w:anchor="_Toc237598501" w:history="1">
            <w:r w:rsidR="00A904E5" w:rsidRPr="00D6628E">
              <w:rPr>
                <w:rStyle w:val="Hyperlink"/>
                <w:rFonts w:ascii="Cambria" w:eastAsia="Times New Roman" w:hAnsi="Cambria"/>
                <w:noProof/>
                <w:lang w:val="mk-MK"/>
              </w:rPr>
              <w:t>8.15. План на образовниот медијатор</w:t>
            </w:r>
            <w:r w:rsidR="00A904E5">
              <w:rPr>
                <w:noProof/>
                <w:webHidden/>
              </w:rPr>
              <w:tab/>
            </w:r>
            <w:r w:rsidR="00A904E5">
              <w:rPr>
                <w:noProof/>
                <w:webHidden/>
              </w:rPr>
              <w:fldChar w:fldCharType="begin"/>
            </w:r>
            <w:r w:rsidR="00A904E5">
              <w:rPr>
                <w:noProof/>
                <w:webHidden/>
              </w:rPr>
              <w:instrText xml:space="preserve"> PAGEREF _Toc237598501 \h </w:instrText>
            </w:r>
            <w:r w:rsidR="00A904E5">
              <w:rPr>
                <w:noProof/>
                <w:webHidden/>
              </w:rPr>
            </w:r>
            <w:r w:rsidR="00A904E5">
              <w:rPr>
                <w:noProof/>
                <w:webHidden/>
              </w:rPr>
              <w:fldChar w:fldCharType="separate"/>
            </w:r>
            <w:r w:rsidR="00A904E5">
              <w:rPr>
                <w:noProof/>
                <w:webHidden/>
              </w:rPr>
              <w:t>55</w:t>
            </w:r>
            <w:r w:rsidR="00A904E5">
              <w:rPr>
                <w:noProof/>
                <w:webHidden/>
              </w:rPr>
              <w:fldChar w:fldCharType="end"/>
            </w:r>
          </w:hyperlink>
        </w:p>
        <w:p w14:paraId="6CC97100" w14:textId="77777777" w:rsidR="00A904E5" w:rsidRDefault="00FD0CCE">
          <w:pPr>
            <w:pStyle w:val="TOC1"/>
            <w:tabs>
              <w:tab w:val="right" w:leader="dot" w:pos="13948"/>
            </w:tabs>
            <w:rPr>
              <w:rFonts w:asciiTheme="minorHAnsi" w:eastAsiaTheme="minorEastAsia" w:hAnsiTheme="minorHAnsi" w:cstheme="minorBidi"/>
              <w:noProof/>
            </w:rPr>
          </w:pPr>
          <w:hyperlink w:anchor="_Toc237598502" w:history="1">
            <w:r w:rsidR="00A904E5" w:rsidRPr="00D6628E">
              <w:rPr>
                <w:rStyle w:val="Hyperlink"/>
                <w:noProof/>
                <w:lang w:val="mk-MK"/>
              </w:rPr>
              <w:t>9.  Воннаставни активности</w:t>
            </w:r>
            <w:r w:rsidR="00A904E5">
              <w:rPr>
                <w:noProof/>
                <w:webHidden/>
              </w:rPr>
              <w:tab/>
            </w:r>
            <w:r w:rsidR="00A904E5">
              <w:rPr>
                <w:noProof/>
                <w:webHidden/>
              </w:rPr>
              <w:fldChar w:fldCharType="begin"/>
            </w:r>
            <w:r w:rsidR="00A904E5">
              <w:rPr>
                <w:noProof/>
                <w:webHidden/>
              </w:rPr>
              <w:instrText xml:space="preserve"> PAGEREF _Toc237598502 \h </w:instrText>
            </w:r>
            <w:r w:rsidR="00A904E5">
              <w:rPr>
                <w:noProof/>
                <w:webHidden/>
              </w:rPr>
            </w:r>
            <w:r w:rsidR="00A904E5">
              <w:rPr>
                <w:noProof/>
                <w:webHidden/>
              </w:rPr>
              <w:fldChar w:fldCharType="separate"/>
            </w:r>
            <w:r w:rsidR="00A904E5">
              <w:rPr>
                <w:noProof/>
                <w:webHidden/>
              </w:rPr>
              <w:t>55</w:t>
            </w:r>
            <w:r w:rsidR="00A904E5">
              <w:rPr>
                <w:noProof/>
                <w:webHidden/>
              </w:rPr>
              <w:fldChar w:fldCharType="end"/>
            </w:r>
          </w:hyperlink>
        </w:p>
        <w:p w14:paraId="0700FC6C" w14:textId="77777777" w:rsidR="00A904E5" w:rsidRDefault="00FD0CCE">
          <w:pPr>
            <w:pStyle w:val="TOC2"/>
            <w:tabs>
              <w:tab w:val="right" w:leader="dot" w:pos="13948"/>
            </w:tabs>
            <w:rPr>
              <w:rFonts w:asciiTheme="minorHAnsi" w:eastAsiaTheme="minorEastAsia" w:hAnsiTheme="minorHAnsi" w:cstheme="minorBidi"/>
              <w:noProof/>
            </w:rPr>
          </w:pPr>
          <w:hyperlink w:anchor="_Toc237598503" w:history="1">
            <w:r w:rsidR="00A904E5" w:rsidRPr="00D6628E">
              <w:rPr>
                <w:rStyle w:val="Hyperlink"/>
                <w:noProof/>
                <w:lang w:val="mk-MK"/>
              </w:rPr>
              <w:t>9.1. Училишни спортски клубови</w:t>
            </w:r>
            <w:r w:rsidR="00A904E5">
              <w:rPr>
                <w:noProof/>
                <w:webHidden/>
              </w:rPr>
              <w:tab/>
            </w:r>
            <w:r w:rsidR="00A904E5">
              <w:rPr>
                <w:noProof/>
                <w:webHidden/>
              </w:rPr>
              <w:fldChar w:fldCharType="begin"/>
            </w:r>
            <w:r w:rsidR="00A904E5">
              <w:rPr>
                <w:noProof/>
                <w:webHidden/>
              </w:rPr>
              <w:instrText xml:space="preserve"> PAGEREF _Toc237598503 \h </w:instrText>
            </w:r>
            <w:r w:rsidR="00A904E5">
              <w:rPr>
                <w:noProof/>
                <w:webHidden/>
              </w:rPr>
            </w:r>
            <w:r w:rsidR="00A904E5">
              <w:rPr>
                <w:noProof/>
                <w:webHidden/>
              </w:rPr>
              <w:fldChar w:fldCharType="separate"/>
            </w:r>
            <w:r w:rsidR="00A904E5">
              <w:rPr>
                <w:noProof/>
                <w:webHidden/>
              </w:rPr>
              <w:t>55</w:t>
            </w:r>
            <w:r w:rsidR="00A904E5">
              <w:rPr>
                <w:noProof/>
                <w:webHidden/>
              </w:rPr>
              <w:fldChar w:fldCharType="end"/>
            </w:r>
          </w:hyperlink>
        </w:p>
        <w:p w14:paraId="4BE0729B" w14:textId="77777777" w:rsidR="00A904E5" w:rsidRDefault="00FD0CCE">
          <w:pPr>
            <w:pStyle w:val="TOC2"/>
            <w:tabs>
              <w:tab w:val="right" w:leader="dot" w:pos="13948"/>
            </w:tabs>
            <w:rPr>
              <w:rFonts w:asciiTheme="minorHAnsi" w:eastAsiaTheme="minorEastAsia" w:hAnsiTheme="minorHAnsi" w:cstheme="minorBidi"/>
              <w:noProof/>
            </w:rPr>
          </w:pPr>
          <w:hyperlink w:anchor="_Toc237598504" w:history="1">
            <w:r w:rsidR="00A904E5" w:rsidRPr="00D6628E">
              <w:rPr>
                <w:rStyle w:val="Hyperlink"/>
                <w:noProof/>
                <w:lang w:val="mk-MK"/>
              </w:rPr>
              <w:t>9.2. Ученички акции</w:t>
            </w:r>
            <w:r w:rsidR="00A904E5">
              <w:rPr>
                <w:noProof/>
                <w:webHidden/>
              </w:rPr>
              <w:tab/>
            </w:r>
            <w:r w:rsidR="00A904E5">
              <w:rPr>
                <w:noProof/>
                <w:webHidden/>
              </w:rPr>
              <w:fldChar w:fldCharType="begin"/>
            </w:r>
            <w:r w:rsidR="00A904E5">
              <w:rPr>
                <w:noProof/>
                <w:webHidden/>
              </w:rPr>
              <w:instrText xml:space="preserve"> PAGEREF _Toc237598504 \h </w:instrText>
            </w:r>
            <w:r w:rsidR="00A904E5">
              <w:rPr>
                <w:noProof/>
                <w:webHidden/>
              </w:rPr>
            </w:r>
            <w:r w:rsidR="00A904E5">
              <w:rPr>
                <w:noProof/>
                <w:webHidden/>
              </w:rPr>
              <w:fldChar w:fldCharType="separate"/>
            </w:r>
            <w:r w:rsidR="00A904E5">
              <w:rPr>
                <w:noProof/>
                <w:webHidden/>
              </w:rPr>
              <w:t>56</w:t>
            </w:r>
            <w:r w:rsidR="00A904E5">
              <w:rPr>
                <w:noProof/>
                <w:webHidden/>
              </w:rPr>
              <w:fldChar w:fldCharType="end"/>
            </w:r>
          </w:hyperlink>
        </w:p>
        <w:p w14:paraId="7C998710" w14:textId="77777777" w:rsidR="00A904E5" w:rsidRDefault="00FD0CCE">
          <w:pPr>
            <w:pStyle w:val="TOC1"/>
            <w:tabs>
              <w:tab w:val="left" w:pos="660"/>
              <w:tab w:val="right" w:leader="dot" w:pos="13948"/>
            </w:tabs>
            <w:rPr>
              <w:rFonts w:asciiTheme="minorHAnsi" w:eastAsiaTheme="minorEastAsia" w:hAnsiTheme="minorHAnsi" w:cstheme="minorBidi"/>
              <w:noProof/>
            </w:rPr>
          </w:pPr>
          <w:hyperlink w:anchor="_Toc237598505" w:history="1">
            <w:r w:rsidR="00A904E5" w:rsidRPr="00D6628E">
              <w:rPr>
                <w:rStyle w:val="Hyperlink"/>
                <w:noProof/>
              </w:rPr>
              <w:t>10.</w:t>
            </w:r>
            <w:r w:rsidR="00A904E5">
              <w:rPr>
                <w:rFonts w:asciiTheme="minorHAnsi" w:eastAsiaTheme="minorEastAsia" w:hAnsiTheme="minorHAnsi" w:cstheme="minorBidi"/>
                <w:noProof/>
              </w:rPr>
              <w:tab/>
            </w:r>
            <w:r w:rsidR="00A904E5" w:rsidRPr="00D6628E">
              <w:rPr>
                <w:rStyle w:val="Hyperlink"/>
                <w:noProof/>
                <w:lang w:val="mk-MK"/>
              </w:rPr>
              <w:t>Ученичко организирање и учество</w:t>
            </w:r>
            <w:r w:rsidR="00A904E5">
              <w:rPr>
                <w:noProof/>
                <w:webHidden/>
              </w:rPr>
              <w:tab/>
            </w:r>
            <w:r w:rsidR="00A904E5">
              <w:rPr>
                <w:noProof/>
                <w:webHidden/>
              </w:rPr>
              <w:fldChar w:fldCharType="begin"/>
            </w:r>
            <w:r w:rsidR="00A904E5">
              <w:rPr>
                <w:noProof/>
                <w:webHidden/>
              </w:rPr>
              <w:instrText xml:space="preserve"> PAGEREF _Toc237598505 \h </w:instrText>
            </w:r>
            <w:r w:rsidR="00A904E5">
              <w:rPr>
                <w:noProof/>
                <w:webHidden/>
              </w:rPr>
            </w:r>
            <w:r w:rsidR="00A904E5">
              <w:rPr>
                <w:noProof/>
                <w:webHidden/>
              </w:rPr>
              <w:fldChar w:fldCharType="separate"/>
            </w:r>
            <w:r w:rsidR="00A904E5">
              <w:rPr>
                <w:noProof/>
                <w:webHidden/>
              </w:rPr>
              <w:t>61</w:t>
            </w:r>
            <w:r w:rsidR="00A904E5">
              <w:rPr>
                <w:noProof/>
                <w:webHidden/>
              </w:rPr>
              <w:fldChar w:fldCharType="end"/>
            </w:r>
          </w:hyperlink>
        </w:p>
        <w:p w14:paraId="28DF5A17" w14:textId="77777777" w:rsidR="00A904E5" w:rsidRDefault="00FD0CCE">
          <w:pPr>
            <w:pStyle w:val="TOC1"/>
            <w:tabs>
              <w:tab w:val="right" w:leader="dot" w:pos="13948"/>
            </w:tabs>
            <w:rPr>
              <w:rFonts w:asciiTheme="minorHAnsi" w:eastAsiaTheme="minorEastAsia" w:hAnsiTheme="minorHAnsi" w:cstheme="minorBidi"/>
              <w:noProof/>
            </w:rPr>
          </w:pPr>
          <w:hyperlink w:anchor="_Toc237598506" w:history="1">
            <w:r w:rsidR="00A904E5" w:rsidRPr="00D6628E">
              <w:rPr>
                <w:rStyle w:val="Hyperlink"/>
                <w:noProof/>
                <w:lang w:val="mk-MK"/>
              </w:rPr>
              <w:t>11.  Вонучилишни активности</w:t>
            </w:r>
            <w:r w:rsidR="00A904E5">
              <w:rPr>
                <w:noProof/>
                <w:webHidden/>
              </w:rPr>
              <w:tab/>
            </w:r>
            <w:r w:rsidR="00A904E5">
              <w:rPr>
                <w:noProof/>
                <w:webHidden/>
              </w:rPr>
              <w:fldChar w:fldCharType="begin"/>
            </w:r>
            <w:r w:rsidR="00A904E5">
              <w:rPr>
                <w:noProof/>
                <w:webHidden/>
              </w:rPr>
              <w:instrText xml:space="preserve"> PAGEREF _Toc237598506 \h </w:instrText>
            </w:r>
            <w:r w:rsidR="00A904E5">
              <w:rPr>
                <w:noProof/>
                <w:webHidden/>
              </w:rPr>
            </w:r>
            <w:r w:rsidR="00A904E5">
              <w:rPr>
                <w:noProof/>
                <w:webHidden/>
              </w:rPr>
              <w:fldChar w:fldCharType="separate"/>
            </w:r>
            <w:r w:rsidR="00A904E5">
              <w:rPr>
                <w:noProof/>
                <w:webHidden/>
              </w:rPr>
              <w:t>64</w:t>
            </w:r>
            <w:r w:rsidR="00A904E5">
              <w:rPr>
                <w:noProof/>
                <w:webHidden/>
              </w:rPr>
              <w:fldChar w:fldCharType="end"/>
            </w:r>
          </w:hyperlink>
        </w:p>
        <w:p w14:paraId="1B8FDFC7" w14:textId="77777777" w:rsidR="00A904E5" w:rsidRDefault="00FD0CCE">
          <w:pPr>
            <w:pStyle w:val="TOC2"/>
            <w:tabs>
              <w:tab w:val="right" w:leader="dot" w:pos="13948"/>
            </w:tabs>
            <w:rPr>
              <w:rFonts w:asciiTheme="minorHAnsi" w:eastAsiaTheme="minorEastAsia" w:hAnsiTheme="minorHAnsi" w:cstheme="minorBidi"/>
              <w:noProof/>
            </w:rPr>
          </w:pPr>
          <w:hyperlink w:anchor="_Toc237598507" w:history="1">
            <w:r w:rsidR="00A904E5" w:rsidRPr="00D6628E">
              <w:rPr>
                <w:rStyle w:val="Hyperlink"/>
                <w:noProof/>
                <w:lang w:val="mk-MK"/>
              </w:rPr>
              <w:t>11.1. Екскурзии, излети и настава во природа</w:t>
            </w:r>
            <w:r w:rsidR="00A904E5">
              <w:rPr>
                <w:noProof/>
                <w:webHidden/>
              </w:rPr>
              <w:tab/>
            </w:r>
            <w:r w:rsidR="00A904E5">
              <w:rPr>
                <w:noProof/>
                <w:webHidden/>
              </w:rPr>
              <w:fldChar w:fldCharType="begin"/>
            </w:r>
            <w:r w:rsidR="00A904E5">
              <w:rPr>
                <w:noProof/>
                <w:webHidden/>
              </w:rPr>
              <w:instrText xml:space="preserve"> PAGEREF _Toc237598507 \h </w:instrText>
            </w:r>
            <w:r w:rsidR="00A904E5">
              <w:rPr>
                <w:noProof/>
                <w:webHidden/>
              </w:rPr>
            </w:r>
            <w:r w:rsidR="00A904E5">
              <w:rPr>
                <w:noProof/>
                <w:webHidden/>
              </w:rPr>
              <w:fldChar w:fldCharType="separate"/>
            </w:r>
            <w:r w:rsidR="00A904E5">
              <w:rPr>
                <w:noProof/>
                <w:webHidden/>
              </w:rPr>
              <w:t>64</w:t>
            </w:r>
            <w:r w:rsidR="00A904E5">
              <w:rPr>
                <w:noProof/>
                <w:webHidden/>
              </w:rPr>
              <w:fldChar w:fldCharType="end"/>
            </w:r>
          </w:hyperlink>
        </w:p>
        <w:p w14:paraId="79888A57" w14:textId="77777777" w:rsidR="00A904E5" w:rsidRDefault="00FD0CCE">
          <w:pPr>
            <w:pStyle w:val="TOC2"/>
            <w:tabs>
              <w:tab w:val="right" w:leader="dot" w:pos="13948"/>
            </w:tabs>
            <w:rPr>
              <w:rFonts w:asciiTheme="minorHAnsi" w:eastAsiaTheme="minorEastAsia" w:hAnsiTheme="minorHAnsi" w:cstheme="minorBidi"/>
              <w:noProof/>
            </w:rPr>
          </w:pPr>
          <w:hyperlink w:anchor="_Toc237598508" w:history="1">
            <w:r w:rsidR="00A904E5" w:rsidRPr="00D6628E">
              <w:rPr>
                <w:rStyle w:val="Hyperlink"/>
                <w:noProof/>
                <w:lang w:val="mk-MK"/>
              </w:rPr>
              <w:t>11.2. Податоци за учениците од основното училиште вклучени во вонучилишни активности</w:t>
            </w:r>
            <w:r w:rsidR="00A904E5">
              <w:rPr>
                <w:noProof/>
                <w:webHidden/>
              </w:rPr>
              <w:tab/>
            </w:r>
            <w:r w:rsidR="00A904E5">
              <w:rPr>
                <w:noProof/>
                <w:webHidden/>
              </w:rPr>
              <w:fldChar w:fldCharType="begin"/>
            </w:r>
            <w:r w:rsidR="00A904E5">
              <w:rPr>
                <w:noProof/>
                <w:webHidden/>
              </w:rPr>
              <w:instrText xml:space="preserve"> PAGEREF _Toc237598508 \h </w:instrText>
            </w:r>
            <w:r w:rsidR="00A904E5">
              <w:rPr>
                <w:noProof/>
                <w:webHidden/>
              </w:rPr>
            </w:r>
            <w:r w:rsidR="00A904E5">
              <w:rPr>
                <w:noProof/>
                <w:webHidden/>
              </w:rPr>
              <w:fldChar w:fldCharType="separate"/>
            </w:r>
            <w:r w:rsidR="00A904E5">
              <w:rPr>
                <w:noProof/>
                <w:webHidden/>
              </w:rPr>
              <w:t>67</w:t>
            </w:r>
            <w:r w:rsidR="00A904E5">
              <w:rPr>
                <w:noProof/>
                <w:webHidden/>
              </w:rPr>
              <w:fldChar w:fldCharType="end"/>
            </w:r>
          </w:hyperlink>
        </w:p>
        <w:p w14:paraId="06301C87" w14:textId="77777777" w:rsidR="00A904E5" w:rsidRDefault="00FD0CCE">
          <w:pPr>
            <w:pStyle w:val="TOC1"/>
            <w:tabs>
              <w:tab w:val="right" w:leader="dot" w:pos="13948"/>
            </w:tabs>
            <w:rPr>
              <w:rFonts w:asciiTheme="minorHAnsi" w:eastAsiaTheme="minorEastAsia" w:hAnsiTheme="minorHAnsi" w:cstheme="minorBidi"/>
              <w:noProof/>
            </w:rPr>
          </w:pPr>
          <w:hyperlink w:anchor="_Toc237598509" w:history="1">
            <w:r w:rsidR="00A904E5" w:rsidRPr="00D6628E">
              <w:rPr>
                <w:rStyle w:val="Hyperlink"/>
                <w:noProof/>
                <w:lang w:val="mk-MK"/>
              </w:rPr>
              <w:t>1</w:t>
            </w:r>
            <w:r w:rsidR="00A904E5" w:rsidRPr="00D6628E">
              <w:rPr>
                <w:rStyle w:val="Hyperlink"/>
                <w:noProof/>
                <w:lang w:val="ru-RU"/>
              </w:rPr>
              <w:t>2</w:t>
            </w:r>
            <w:r w:rsidR="00A904E5" w:rsidRPr="00D6628E">
              <w:rPr>
                <w:rStyle w:val="Hyperlink"/>
                <w:noProof/>
                <w:lang w:val="mk-MK"/>
              </w:rPr>
              <w:t>. Натпревари за учениците</w:t>
            </w:r>
            <w:r w:rsidR="00A904E5">
              <w:rPr>
                <w:noProof/>
                <w:webHidden/>
              </w:rPr>
              <w:tab/>
            </w:r>
            <w:r w:rsidR="00A904E5">
              <w:rPr>
                <w:noProof/>
                <w:webHidden/>
              </w:rPr>
              <w:fldChar w:fldCharType="begin"/>
            </w:r>
            <w:r w:rsidR="00A904E5">
              <w:rPr>
                <w:noProof/>
                <w:webHidden/>
              </w:rPr>
              <w:instrText xml:space="preserve"> PAGEREF _Toc237598509 \h </w:instrText>
            </w:r>
            <w:r w:rsidR="00A904E5">
              <w:rPr>
                <w:noProof/>
                <w:webHidden/>
              </w:rPr>
            </w:r>
            <w:r w:rsidR="00A904E5">
              <w:rPr>
                <w:noProof/>
                <w:webHidden/>
              </w:rPr>
              <w:fldChar w:fldCharType="separate"/>
            </w:r>
            <w:r w:rsidR="00A904E5">
              <w:rPr>
                <w:noProof/>
                <w:webHidden/>
              </w:rPr>
              <w:t>68</w:t>
            </w:r>
            <w:r w:rsidR="00A904E5">
              <w:rPr>
                <w:noProof/>
                <w:webHidden/>
              </w:rPr>
              <w:fldChar w:fldCharType="end"/>
            </w:r>
          </w:hyperlink>
        </w:p>
        <w:p w14:paraId="7EC31053" w14:textId="77777777" w:rsidR="00A904E5" w:rsidRDefault="00FD0CCE">
          <w:pPr>
            <w:pStyle w:val="TOC1"/>
            <w:tabs>
              <w:tab w:val="right" w:leader="dot" w:pos="13948"/>
            </w:tabs>
            <w:rPr>
              <w:rFonts w:asciiTheme="minorHAnsi" w:eastAsiaTheme="minorEastAsia" w:hAnsiTheme="minorHAnsi" w:cstheme="minorBidi"/>
              <w:noProof/>
            </w:rPr>
          </w:pPr>
          <w:hyperlink w:anchor="_Toc237598510" w:history="1">
            <w:r w:rsidR="00A904E5" w:rsidRPr="00D6628E">
              <w:rPr>
                <w:rStyle w:val="Hyperlink"/>
                <w:noProof/>
                <w:lang w:val="mk-MK"/>
              </w:rPr>
              <w:t>13.</w:t>
            </w:r>
            <w:r w:rsidR="00A904E5" w:rsidRPr="00D6628E">
              <w:rPr>
                <w:rStyle w:val="Hyperlink"/>
                <w:i/>
                <w:noProof/>
                <w:lang w:val="mk-MK"/>
              </w:rPr>
              <w:t xml:space="preserve"> </w:t>
            </w:r>
            <w:r w:rsidR="00A904E5" w:rsidRPr="00D6628E">
              <w:rPr>
                <w:rStyle w:val="Hyperlink"/>
                <w:noProof/>
                <w:lang w:val="mk-MK"/>
              </w:rPr>
              <w:t>Унапредување на мултикултурализмот/интеркултуларизмот и меѓуетничката  интеграција</w:t>
            </w:r>
            <w:r w:rsidR="00A904E5">
              <w:rPr>
                <w:noProof/>
                <w:webHidden/>
              </w:rPr>
              <w:tab/>
            </w:r>
            <w:r w:rsidR="00A904E5">
              <w:rPr>
                <w:noProof/>
                <w:webHidden/>
              </w:rPr>
              <w:fldChar w:fldCharType="begin"/>
            </w:r>
            <w:r w:rsidR="00A904E5">
              <w:rPr>
                <w:noProof/>
                <w:webHidden/>
              </w:rPr>
              <w:instrText xml:space="preserve"> PAGEREF _Toc237598510 \h </w:instrText>
            </w:r>
            <w:r w:rsidR="00A904E5">
              <w:rPr>
                <w:noProof/>
                <w:webHidden/>
              </w:rPr>
            </w:r>
            <w:r w:rsidR="00A904E5">
              <w:rPr>
                <w:noProof/>
                <w:webHidden/>
              </w:rPr>
              <w:fldChar w:fldCharType="separate"/>
            </w:r>
            <w:r w:rsidR="00A904E5">
              <w:rPr>
                <w:noProof/>
                <w:webHidden/>
              </w:rPr>
              <w:t>69</w:t>
            </w:r>
            <w:r w:rsidR="00A904E5">
              <w:rPr>
                <w:noProof/>
                <w:webHidden/>
              </w:rPr>
              <w:fldChar w:fldCharType="end"/>
            </w:r>
          </w:hyperlink>
        </w:p>
        <w:p w14:paraId="1C564394" w14:textId="77777777" w:rsidR="00A904E5" w:rsidRDefault="00FD0CCE">
          <w:pPr>
            <w:pStyle w:val="TOC1"/>
            <w:tabs>
              <w:tab w:val="right" w:leader="dot" w:pos="13948"/>
            </w:tabs>
            <w:rPr>
              <w:rFonts w:asciiTheme="minorHAnsi" w:eastAsiaTheme="minorEastAsia" w:hAnsiTheme="minorHAnsi" w:cstheme="minorBidi"/>
              <w:noProof/>
            </w:rPr>
          </w:pPr>
          <w:hyperlink w:anchor="_Toc237598511" w:history="1">
            <w:r w:rsidR="00A904E5" w:rsidRPr="00D6628E">
              <w:rPr>
                <w:rStyle w:val="Hyperlink"/>
                <w:noProof/>
                <w:lang w:val="ru-RU"/>
              </w:rPr>
              <w:t>14. Проекти што се реализираат во основното училиште</w:t>
            </w:r>
            <w:r w:rsidR="00A904E5">
              <w:rPr>
                <w:noProof/>
                <w:webHidden/>
              </w:rPr>
              <w:tab/>
            </w:r>
            <w:r w:rsidR="00A904E5">
              <w:rPr>
                <w:noProof/>
                <w:webHidden/>
              </w:rPr>
              <w:fldChar w:fldCharType="begin"/>
            </w:r>
            <w:r w:rsidR="00A904E5">
              <w:rPr>
                <w:noProof/>
                <w:webHidden/>
              </w:rPr>
              <w:instrText xml:space="preserve"> PAGEREF _Toc237598511 \h </w:instrText>
            </w:r>
            <w:r w:rsidR="00A904E5">
              <w:rPr>
                <w:noProof/>
                <w:webHidden/>
              </w:rPr>
            </w:r>
            <w:r w:rsidR="00A904E5">
              <w:rPr>
                <w:noProof/>
                <w:webHidden/>
              </w:rPr>
              <w:fldChar w:fldCharType="separate"/>
            </w:r>
            <w:r w:rsidR="00A904E5">
              <w:rPr>
                <w:noProof/>
                <w:webHidden/>
              </w:rPr>
              <w:t>70</w:t>
            </w:r>
            <w:r w:rsidR="00A904E5">
              <w:rPr>
                <w:noProof/>
                <w:webHidden/>
              </w:rPr>
              <w:fldChar w:fldCharType="end"/>
            </w:r>
          </w:hyperlink>
        </w:p>
        <w:p w14:paraId="346B4F52" w14:textId="77777777" w:rsidR="00A904E5" w:rsidRDefault="00FD0CCE">
          <w:pPr>
            <w:pStyle w:val="TOC1"/>
            <w:tabs>
              <w:tab w:val="right" w:leader="dot" w:pos="13948"/>
            </w:tabs>
            <w:rPr>
              <w:rFonts w:asciiTheme="minorHAnsi" w:eastAsiaTheme="minorEastAsia" w:hAnsiTheme="minorHAnsi" w:cstheme="minorBidi"/>
              <w:noProof/>
            </w:rPr>
          </w:pPr>
          <w:hyperlink w:anchor="_Toc237598512" w:history="1">
            <w:r w:rsidR="00A904E5" w:rsidRPr="00D6628E">
              <w:rPr>
                <w:rStyle w:val="Hyperlink"/>
                <w:rFonts w:ascii="Calibri Light" w:eastAsia="Times New Roman" w:hAnsi="Calibri Light"/>
                <w:noProof/>
                <w:lang w:val="mk-MK"/>
              </w:rPr>
              <w:t>15.Поддршка на учениците</w:t>
            </w:r>
            <w:r w:rsidR="00A904E5">
              <w:rPr>
                <w:noProof/>
                <w:webHidden/>
              </w:rPr>
              <w:tab/>
            </w:r>
            <w:r w:rsidR="00A904E5">
              <w:rPr>
                <w:noProof/>
                <w:webHidden/>
              </w:rPr>
              <w:fldChar w:fldCharType="begin"/>
            </w:r>
            <w:r w:rsidR="00A904E5">
              <w:rPr>
                <w:noProof/>
                <w:webHidden/>
              </w:rPr>
              <w:instrText xml:space="preserve"> PAGEREF _Toc237598512 \h </w:instrText>
            </w:r>
            <w:r w:rsidR="00A904E5">
              <w:rPr>
                <w:noProof/>
                <w:webHidden/>
              </w:rPr>
            </w:r>
            <w:r w:rsidR="00A904E5">
              <w:rPr>
                <w:noProof/>
                <w:webHidden/>
              </w:rPr>
              <w:fldChar w:fldCharType="separate"/>
            </w:r>
            <w:r w:rsidR="00A904E5">
              <w:rPr>
                <w:noProof/>
                <w:webHidden/>
              </w:rPr>
              <w:t>70</w:t>
            </w:r>
            <w:r w:rsidR="00A904E5">
              <w:rPr>
                <w:noProof/>
                <w:webHidden/>
              </w:rPr>
              <w:fldChar w:fldCharType="end"/>
            </w:r>
          </w:hyperlink>
        </w:p>
        <w:p w14:paraId="13CECC5E" w14:textId="77777777" w:rsidR="00A904E5" w:rsidRDefault="00FD0CCE">
          <w:pPr>
            <w:pStyle w:val="TOC2"/>
            <w:tabs>
              <w:tab w:val="right" w:leader="dot" w:pos="13948"/>
            </w:tabs>
            <w:rPr>
              <w:rFonts w:asciiTheme="minorHAnsi" w:eastAsiaTheme="minorEastAsia" w:hAnsiTheme="minorHAnsi" w:cstheme="minorBidi"/>
              <w:noProof/>
            </w:rPr>
          </w:pPr>
          <w:hyperlink w:anchor="_Toc237598513" w:history="1">
            <w:r w:rsidR="00A904E5" w:rsidRPr="00D6628E">
              <w:rPr>
                <w:rStyle w:val="Hyperlink"/>
                <w:rFonts w:ascii="Calibri Light" w:eastAsia="Times New Roman" w:hAnsi="Calibri Light"/>
                <w:noProof/>
                <w:lang w:val="mk-MK"/>
              </w:rPr>
              <w:t>15.1. Постигнување на учениците</w:t>
            </w:r>
            <w:r w:rsidR="00A904E5">
              <w:rPr>
                <w:noProof/>
                <w:webHidden/>
              </w:rPr>
              <w:tab/>
            </w:r>
            <w:r w:rsidR="00A904E5">
              <w:rPr>
                <w:noProof/>
                <w:webHidden/>
              </w:rPr>
              <w:fldChar w:fldCharType="begin"/>
            </w:r>
            <w:r w:rsidR="00A904E5">
              <w:rPr>
                <w:noProof/>
                <w:webHidden/>
              </w:rPr>
              <w:instrText xml:space="preserve"> PAGEREF _Toc237598513 \h </w:instrText>
            </w:r>
            <w:r w:rsidR="00A904E5">
              <w:rPr>
                <w:noProof/>
                <w:webHidden/>
              </w:rPr>
            </w:r>
            <w:r w:rsidR="00A904E5">
              <w:rPr>
                <w:noProof/>
                <w:webHidden/>
              </w:rPr>
              <w:fldChar w:fldCharType="separate"/>
            </w:r>
            <w:r w:rsidR="00A904E5">
              <w:rPr>
                <w:noProof/>
                <w:webHidden/>
              </w:rPr>
              <w:t>70</w:t>
            </w:r>
            <w:r w:rsidR="00A904E5">
              <w:rPr>
                <w:noProof/>
                <w:webHidden/>
              </w:rPr>
              <w:fldChar w:fldCharType="end"/>
            </w:r>
          </w:hyperlink>
        </w:p>
        <w:p w14:paraId="7F82E1E0" w14:textId="77777777" w:rsidR="00A904E5" w:rsidRDefault="00FD0CCE">
          <w:pPr>
            <w:pStyle w:val="TOC2"/>
            <w:tabs>
              <w:tab w:val="right" w:leader="dot" w:pos="13948"/>
            </w:tabs>
            <w:rPr>
              <w:rFonts w:asciiTheme="minorHAnsi" w:eastAsiaTheme="minorEastAsia" w:hAnsiTheme="minorHAnsi" w:cstheme="minorBidi"/>
              <w:noProof/>
            </w:rPr>
          </w:pPr>
          <w:hyperlink w:anchor="_Toc237598514" w:history="1">
            <w:r w:rsidR="00A904E5" w:rsidRPr="00D6628E">
              <w:rPr>
                <w:rStyle w:val="Hyperlink"/>
                <w:rFonts w:ascii="Calibri Light" w:eastAsia="Times New Roman" w:hAnsi="Calibri Light"/>
                <w:noProof/>
                <w:lang w:val="mk-MK"/>
              </w:rPr>
              <w:t>15.2. Професионална ориентација на учениците</w:t>
            </w:r>
            <w:r w:rsidR="00A904E5">
              <w:rPr>
                <w:noProof/>
                <w:webHidden/>
              </w:rPr>
              <w:tab/>
            </w:r>
            <w:r w:rsidR="00A904E5">
              <w:rPr>
                <w:noProof/>
                <w:webHidden/>
              </w:rPr>
              <w:fldChar w:fldCharType="begin"/>
            </w:r>
            <w:r w:rsidR="00A904E5">
              <w:rPr>
                <w:noProof/>
                <w:webHidden/>
              </w:rPr>
              <w:instrText xml:space="preserve"> PAGEREF _Toc237598514 \h </w:instrText>
            </w:r>
            <w:r w:rsidR="00A904E5">
              <w:rPr>
                <w:noProof/>
                <w:webHidden/>
              </w:rPr>
            </w:r>
            <w:r w:rsidR="00A904E5">
              <w:rPr>
                <w:noProof/>
                <w:webHidden/>
              </w:rPr>
              <w:fldChar w:fldCharType="separate"/>
            </w:r>
            <w:r w:rsidR="00A904E5">
              <w:rPr>
                <w:noProof/>
                <w:webHidden/>
              </w:rPr>
              <w:t>71</w:t>
            </w:r>
            <w:r w:rsidR="00A904E5">
              <w:rPr>
                <w:noProof/>
                <w:webHidden/>
              </w:rPr>
              <w:fldChar w:fldCharType="end"/>
            </w:r>
          </w:hyperlink>
        </w:p>
        <w:p w14:paraId="5B204343" w14:textId="77777777" w:rsidR="00A904E5" w:rsidRDefault="00FD0CCE">
          <w:pPr>
            <w:pStyle w:val="TOC2"/>
            <w:tabs>
              <w:tab w:val="right" w:leader="dot" w:pos="13948"/>
            </w:tabs>
            <w:rPr>
              <w:rFonts w:asciiTheme="minorHAnsi" w:eastAsiaTheme="minorEastAsia" w:hAnsiTheme="minorHAnsi" w:cstheme="minorBidi"/>
              <w:noProof/>
            </w:rPr>
          </w:pPr>
          <w:hyperlink w:anchor="_Toc237598515" w:history="1">
            <w:r w:rsidR="00A904E5" w:rsidRPr="00D6628E">
              <w:rPr>
                <w:rStyle w:val="Hyperlink"/>
                <w:rFonts w:ascii="Calibri Light" w:eastAsia="Times New Roman" w:hAnsi="Calibri Light"/>
                <w:noProof/>
                <w:lang w:val="mk-MK"/>
              </w:rPr>
              <w:t>15.3. Промоција на добросостојба на учениците, заштита од насилство, од злоупореба и запуштање, спречување дискриминација</w:t>
            </w:r>
            <w:r w:rsidR="00A904E5">
              <w:rPr>
                <w:noProof/>
                <w:webHidden/>
              </w:rPr>
              <w:tab/>
            </w:r>
            <w:r w:rsidR="00A904E5">
              <w:rPr>
                <w:noProof/>
                <w:webHidden/>
              </w:rPr>
              <w:fldChar w:fldCharType="begin"/>
            </w:r>
            <w:r w:rsidR="00A904E5">
              <w:rPr>
                <w:noProof/>
                <w:webHidden/>
              </w:rPr>
              <w:instrText xml:space="preserve"> PAGEREF _Toc237598515 \h </w:instrText>
            </w:r>
            <w:r w:rsidR="00A904E5">
              <w:rPr>
                <w:noProof/>
                <w:webHidden/>
              </w:rPr>
            </w:r>
            <w:r w:rsidR="00A904E5">
              <w:rPr>
                <w:noProof/>
                <w:webHidden/>
              </w:rPr>
              <w:fldChar w:fldCharType="separate"/>
            </w:r>
            <w:r w:rsidR="00A904E5">
              <w:rPr>
                <w:noProof/>
                <w:webHidden/>
              </w:rPr>
              <w:t>78</w:t>
            </w:r>
            <w:r w:rsidR="00A904E5">
              <w:rPr>
                <w:noProof/>
                <w:webHidden/>
              </w:rPr>
              <w:fldChar w:fldCharType="end"/>
            </w:r>
          </w:hyperlink>
        </w:p>
        <w:p w14:paraId="7FC148F6" w14:textId="77777777" w:rsidR="00A904E5" w:rsidRDefault="00FD0CCE">
          <w:pPr>
            <w:pStyle w:val="TOC1"/>
            <w:tabs>
              <w:tab w:val="right" w:leader="dot" w:pos="13948"/>
            </w:tabs>
            <w:rPr>
              <w:rFonts w:asciiTheme="minorHAnsi" w:eastAsiaTheme="minorEastAsia" w:hAnsiTheme="minorHAnsi" w:cstheme="minorBidi"/>
              <w:noProof/>
            </w:rPr>
          </w:pPr>
          <w:hyperlink w:anchor="_Toc237598516" w:history="1">
            <w:r w:rsidR="00A904E5" w:rsidRPr="00D6628E">
              <w:rPr>
                <w:rStyle w:val="Hyperlink"/>
                <w:rFonts w:ascii="Calibri Light" w:eastAsia="Times New Roman" w:hAnsi="Calibri Light"/>
                <w:noProof/>
                <w:lang w:val="mk-MK"/>
              </w:rPr>
              <w:t>16.  Оценување</w:t>
            </w:r>
            <w:r w:rsidR="00A904E5">
              <w:rPr>
                <w:noProof/>
                <w:webHidden/>
              </w:rPr>
              <w:tab/>
            </w:r>
            <w:r w:rsidR="00A904E5">
              <w:rPr>
                <w:noProof/>
                <w:webHidden/>
              </w:rPr>
              <w:fldChar w:fldCharType="begin"/>
            </w:r>
            <w:r w:rsidR="00A904E5">
              <w:rPr>
                <w:noProof/>
                <w:webHidden/>
              </w:rPr>
              <w:instrText xml:space="preserve"> PAGEREF _Toc237598516 \h </w:instrText>
            </w:r>
            <w:r w:rsidR="00A904E5">
              <w:rPr>
                <w:noProof/>
                <w:webHidden/>
              </w:rPr>
            </w:r>
            <w:r w:rsidR="00A904E5">
              <w:rPr>
                <w:noProof/>
                <w:webHidden/>
              </w:rPr>
              <w:fldChar w:fldCharType="separate"/>
            </w:r>
            <w:r w:rsidR="00A904E5">
              <w:rPr>
                <w:noProof/>
                <w:webHidden/>
              </w:rPr>
              <w:t>79</w:t>
            </w:r>
            <w:r w:rsidR="00A904E5">
              <w:rPr>
                <w:noProof/>
                <w:webHidden/>
              </w:rPr>
              <w:fldChar w:fldCharType="end"/>
            </w:r>
          </w:hyperlink>
        </w:p>
        <w:p w14:paraId="35190D96" w14:textId="77777777" w:rsidR="00A904E5" w:rsidRDefault="00FD0CCE">
          <w:pPr>
            <w:pStyle w:val="TOC2"/>
            <w:tabs>
              <w:tab w:val="right" w:leader="dot" w:pos="13948"/>
            </w:tabs>
            <w:rPr>
              <w:rFonts w:asciiTheme="minorHAnsi" w:eastAsiaTheme="minorEastAsia" w:hAnsiTheme="minorHAnsi" w:cstheme="minorBidi"/>
              <w:noProof/>
            </w:rPr>
          </w:pPr>
          <w:hyperlink w:anchor="_Toc237598517" w:history="1">
            <w:r w:rsidR="00A904E5" w:rsidRPr="00D6628E">
              <w:rPr>
                <w:rStyle w:val="Hyperlink"/>
                <w:rFonts w:ascii="Calibri Light" w:eastAsia="Times New Roman" w:hAnsi="Calibri Light"/>
                <w:noProof/>
                <w:lang w:val="mk-MK"/>
              </w:rPr>
              <w:t>16.1. Видови оценување и календар на оценувањето</w:t>
            </w:r>
            <w:r w:rsidR="00A904E5">
              <w:rPr>
                <w:noProof/>
                <w:webHidden/>
              </w:rPr>
              <w:tab/>
            </w:r>
            <w:r w:rsidR="00A904E5">
              <w:rPr>
                <w:noProof/>
                <w:webHidden/>
              </w:rPr>
              <w:fldChar w:fldCharType="begin"/>
            </w:r>
            <w:r w:rsidR="00A904E5">
              <w:rPr>
                <w:noProof/>
                <w:webHidden/>
              </w:rPr>
              <w:instrText xml:space="preserve"> PAGEREF _Toc237598517 \h </w:instrText>
            </w:r>
            <w:r w:rsidR="00A904E5">
              <w:rPr>
                <w:noProof/>
                <w:webHidden/>
              </w:rPr>
            </w:r>
            <w:r w:rsidR="00A904E5">
              <w:rPr>
                <w:noProof/>
                <w:webHidden/>
              </w:rPr>
              <w:fldChar w:fldCharType="separate"/>
            </w:r>
            <w:r w:rsidR="00A904E5">
              <w:rPr>
                <w:noProof/>
                <w:webHidden/>
              </w:rPr>
              <w:t>79</w:t>
            </w:r>
            <w:r w:rsidR="00A904E5">
              <w:rPr>
                <w:noProof/>
                <w:webHidden/>
              </w:rPr>
              <w:fldChar w:fldCharType="end"/>
            </w:r>
          </w:hyperlink>
        </w:p>
        <w:p w14:paraId="1D2B1606" w14:textId="77777777" w:rsidR="00A904E5" w:rsidRDefault="00FD0CCE">
          <w:pPr>
            <w:pStyle w:val="TOC2"/>
            <w:tabs>
              <w:tab w:val="right" w:leader="dot" w:pos="13948"/>
            </w:tabs>
            <w:rPr>
              <w:rFonts w:asciiTheme="minorHAnsi" w:eastAsiaTheme="minorEastAsia" w:hAnsiTheme="minorHAnsi" w:cstheme="minorBidi"/>
              <w:noProof/>
            </w:rPr>
          </w:pPr>
          <w:hyperlink w:anchor="_Toc237598518" w:history="1">
            <w:r w:rsidR="00A904E5" w:rsidRPr="00D6628E">
              <w:rPr>
                <w:rStyle w:val="Hyperlink"/>
                <w:rFonts w:ascii="Calibri Light" w:eastAsia="Times New Roman" w:hAnsi="Calibri Light"/>
                <w:noProof/>
                <w:lang w:val="mk-MK"/>
              </w:rPr>
              <w:t>16.2. Тим за следење, анализа и поддршка</w:t>
            </w:r>
            <w:r w:rsidR="00A904E5">
              <w:rPr>
                <w:noProof/>
                <w:webHidden/>
              </w:rPr>
              <w:tab/>
            </w:r>
            <w:r w:rsidR="00A904E5">
              <w:rPr>
                <w:noProof/>
                <w:webHidden/>
              </w:rPr>
              <w:fldChar w:fldCharType="begin"/>
            </w:r>
            <w:r w:rsidR="00A904E5">
              <w:rPr>
                <w:noProof/>
                <w:webHidden/>
              </w:rPr>
              <w:instrText xml:space="preserve"> PAGEREF _Toc237598518 \h </w:instrText>
            </w:r>
            <w:r w:rsidR="00A904E5">
              <w:rPr>
                <w:noProof/>
                <w:webHidden/>
              </w:rPr>
            </w:r>
            <w:r w:rsidR="00A904E5">
              <w:rPr>
                <w:noProof/>
                <w:webHidden/>
              </w:rPr>
              <w:fldChar w:fldCharType="separate"/>
            </w:r>
            <w:r w:rsidR="00A904E5">
              <w:rPr>
                <w:noProof/>
                <w:webHidden/>
              </w:rPr>
              <w:t>82</w:t>
            </w:r>
            <w:r w:rsidR="00A904E5">
              <w:rPr>
                <w:noProof/>
                <w:webHidden/>
              </w:rPr>
              <w:fldChar w:fldCharType="end"/>
            </w:r>
          </w:hyperlink>
        </w:p>
        <w:p w14:paraId="18F8B88D" w14:textId="77777777" w:rsidR="00A904E5" w:rsidRDefault="00FD0CCE">
          <w:pPr>
            <w:pStyle w:val="TOC2"/>
            <w:tabs>
              <w:tab w:val="right" w:leader="dot" w:pos="13948"/>
            </w:tabs>
            <w:rPr>
              <w:rFonts w:asciiTheme="minorHAnsi" w:eastAsiaTheme="minorEastAsia" w:hAnsiTheme="minorHAnsi" w:cstheme="minorBidi"/>
              <w:noProof/>
            </w:rPr>
          </w:pPr>
          <w:hyperlink w:anchor="_Toc237598519" w:history="1">
            <w:r w:rsidR="00A904E5" w:rsidRPr="00D6628E">
              <w:rPr>
                <w:rStyle w:val="Hyperlink"/>
                <w:rFonts w:ascii="Calibri Light" w:eastAsia="Times New Roman" w:hAnsi="Calibri Light"/>
                <w:noProof/>
                <w:lang w:val="mk-MK"/>
              </w:rPr>
              <w:t>16.3.  Стручни посети за следење и вреднување на квалитетот на работата на воспитно-образовниот кадар</w:t>
            </w:r>
            <w:r w:rsidR="00A904E5">
              <w:rPr>
                <w:noProof/>
                <w:webHidden/>
              </w:rPr>
              <w:tab/>
            </w:r>
            <w:r w:rsidR="00A904E5">
              <w:rPr>
                <w:noProof/>
                <w:webHidden/>
              </w:rPr>
              <w:fldChar w:fldCharType="begin"/>
            </w:r>
            <w:r w:rsidR="00A904E5">
              <w:rPr>
                <w:noProof/>
                <w:webHidden/>
              </w:rPr>
              <w:instrText xml:space="preserve"> PAGEREF _Toc237598519 \h </w:instrText>
            </w:r>
            <w:r w:rsidR="00A904E5">
              <w:rPr>
                <w:noProof/>
                <w:webHidden/>
              </w:rPr>
            </w:r>
            <w:r w:rsidR="00A904E5">
              <w:rPr>
                <w:noProof/>
                <w:webHidden/>
              </w:rPr>
              <w:fldChar w:fldCharType="separate"/>
            </w:r>
            <w:r w:rsidR="00A904E5">
              <w:rPr>
                <w:noProof/>
                <w:webHidden/>
              </w:rPr>
              <w:t>84</w:t>
            </w:r>
            <w:r w:rsidR="00A904E5">
              <w:rPr>
                <w:noProof/>
                <w:webHidden/>
              </w:rPr>
              <w:fldChar w:fldCharType="end"/>
            </w:r>
          </w:hyperlink>
        </w:p>
        <w:p w14:paraId="18CCC0EF" w14:textId="77777777" w:rsidR="00A904E5" w:rsidRDefault="00FD0CCE">
          <w:pPr>
            <w:pStyle w:val="TOC2"/>
            <w:tabs>
              <w:tab w:val="left" w:pos="1100"/>
              <w:tab w:val="right" w:leader="dot" w:pos="13948"/>
            </w:tabs>
            <w:rPr>
              <w:rFonts w:asciiTheme="minorHAnsi" w:eastAsiaTheme="minorEastAsia" w:hAnsiTheme="minorHAnsi" w:cstheme="minorBidi"/>
              <w:noProof/>
            </w:rPr>
          </w:pPr>
          <w:hyperlink w:anchor="_Toc237598520" w:history="1">
            <w:r w:rsidR="00A904E5" w:rsidRPr="00D6628E">
              <w:rPr>
                <w:rStyle w:val="Hyperlink"/>
                <w:rFonts w:ascii="Calibri Light" w:eastAsia="Times New Roman" w:hAnsi="Calibri Light"/>
                <w:noProof/>
              </w:rPr>
              <w:t>16.4.</w:t>
            </w:r>
            <w:r w:rsidR="00A904E5">
              <w:rPr>
                <w:rFonts w:asciiTheme="minorHAnsi" w:eastAsiaTheme="minorEastAsia" w:hAnsiTheme="minorHAnsi" w:cstheme="minorBidi"/>
                <w:noProof/>
              </w:rPr>
              <w:tab/>
            </w:r>
            <w:r w:rsidR="00A904E5" w:rsidRPr="00D6628E">
              <w:rPr>
                <w:rStyle w:val="Hyperlink"/>
                <w:rFonts w:ascii="Calibri Light" w:eastAsia="Times New Roman" w:hAnsi="Calibri Light"/>
                <w:noProof/>
                <w:lang w:val="mk-MK"/>
              </w:rPr>
              <w:t>Самоевалуација на училиштето</w:t>
            </w:r>
            <w:r w:rsidR="00A904E5">
              <w:rPr>
                <w:noProof/>
                <w:webHidden/>
              </w:rPr>
              <w:tab/>
            </w:r>
            <w:r w:rsidR="00A904E5">
              <w:rPr>
                <w:noProof/>
                <w:webHidden/>
              </w:rPr>
              <w:fldChar w:fldCharType="begin"/>
            </w:r>
            <w:r w:rsidR="00A904E5">
              <w:rPr>
                <w:noProof/>
                <w:webHidden/>
              </w:rPr>
              <w:instrText xml:space="preserve"> PAGEREF _Toc237598520 \h </w:instrText>
            </w:r>
            <w:r w:rsidR="00A904E5">
              <w:rPr>
                <w:noProof/>
                <w:webHidden/>
              </w:rPr>
            </w:r>
            <w:r w:rsidR="00A904E5">
              <w:rPr>
                <w:noProof/>
                <w:webHidden/>
              </w:rPr>
              <w:fldChar w:fldCharType="separate"/>
            </w:r>
            <w:r w:rsidR="00A904E5">
              <w:rPr>
                <w:noProof/>
                <w:webHidden/>
              </w:rPr>
              <w:t>84</w:t>
            </w:r>
            <w:r w:rsidR="00A904E5">
              <w:rPr>
                <w:noProof/>
                <w:webHidden/>
              </w:rPr>
              <w:fldChar w:fldCharType="end"/>
            </w:r>
          </w:hyperlink>
        </w:p>
        <w:p w14:paraId="02123DC9" w14:textId="77777777" w:rsidR="00A904E5" w:rsidRDefault="00FD0CCE">
          <w:pPr>
            <w:pStyle w:val="TOC1"/>
            <w:tabs>
              <w:tab w:val="right" w:leader="dot" w:pos="13948"/>
            </w:tabs>
            <w:rPr>
              <w:rFonts w:asciiTheme="minorHAnsi" w:eastAsiaTheme="minorEastAsia" w:hAnsiTheme="minorHAnsi" w:cstheme="minorBidi"/>
              <w:noProof/>
            </w:rPr>
          </w:pPr>
          <w:hyperlink w:anchor="_Toc237598521" w:history="1">
            <w:r w:rsidR="00A904E5" w:rsidRPr="00D6628E">
              <w:rPr>
                <w:rStyle w:val="Hyperlink"/>
                <w:rFonts w:ascii="Calibri Light" w:eastAsia="Times New Roman" w:hAnsi="Calibri Light"/>
                <w:noProof/>
                <w:lang w:val="mk-MK"/>
              </w:rPr>
              <w:t>17.</w:t>
            </w:r>
            <w:r w:rsidR="00A904E5" w:rsidRPr="00D6628E">
              <w:rPr>
                <w:rStyle w:val="Hyperlink"/>
                <w:rFonts w:ascii="Calibri Light" w:eastAsia="Times New Roman" w:hAnsi="Calibri Light"/>
                <w:i/>
                <w:noProof/>
                <w:lang w:val="mk-MK"/>
              </w:rPr>
              <w:t xml:space="preserve"> </w:t>
            </w:r>
            <w:r w:rsidR="00A904E5" w:rsidRPr="00D6628E">
              <w:rPr>
                <w:rStyle w:val="Hyperlink"/>
                <w:rFonts w:ascii="Calibri Light" w:eastAsia="Times New Roman" w:hAnsi="Calibri Light"/>
                <w:noProof/>
                <w:lang w:val="mk-MK"/>
              </w:rPr>
              <w:t>Безбедност во училиштето</w:t>
            </w:r>
            <w:r w:rsidR="00A904E5">
              <w:rPr>
                <w:noProof/>
                <w:webHidden/>
              </w:rPr>
              <w:tab/>
            </w:r>
            <w:r w:rsidR="00A904E5">
              <w:rPr>
                <w:noProof/>
                <w:webHidden/>
              </w:rPr>
              <w:fldChar w:fldCharType="begin"/>
            </w:r>
            <w:r w:rsidR="00A904E5">
              <w:rPr>
                <w:noProof/>
                <w:webHidden/>
              </w:rPr>
              <w:instrText xml:space="preserve"> PAGEREF _Toc237598521 \h </w:instrText>
            </w:r>
            <w:r w:rsidR="00A904E5">
              <w:rPr>
                <w:noProof/>
                <w:webHidden/>
              </w:rPr>
            </w:r>
            <w:r w:rsidR="00A904E5">
              <w:rPr>
                <w:noProof/>
                <w:webHidden/>
              </w:rPr>
              <w:fldChar w:fldCharType="separate"/>
            </w:r>
            <w:r w:rsidR="00A904E5">
              <w:rPr>
                <w:noProof/>
                <w:webHidden/>
              </w:rPr>
              <w:t>84</w:t>
            </w:r>
            <w:r w:rsidR="00A904E5">
              <w:rPr>
                <w:noProof/>
                <w:webHidden/>
              </w:rPr>
              <w:fldChar w:fldCharType="end"/>
            </w:r>
          </w:hyperlink>
        </w:p>
        <w:p w14:paraId="10D8FAE6" w14:textId="77777777" w:rsidR="00A904E5" w:rsidRDefault="00FD0CCE">
          <w:pPr>
            <w:pStyle w:val="TOC1"/>
            <w:tabs>
              <w:tab w:val="right" w:leader="dot" w:pos="13948"/>
            </w:tabs>
            <w:rPr>
              <w:rFonts w:asciiTheme="minorHAnsi" w:eastAsiaTheme="minorEastAsia" w:hAnsiTheme="minorHAnsi" w:cstheme="minorBidi"/>
              <w:noProof/>
            </w:rPr>
          </w:pPr>
          <w:hyperlink w:anchor="_Toc237598522" w:history="1">
            <w:r w:rsidR="00A904E5" w:rsidRPr="00D6628E">
              <w:rPr>
                <w:rStyle w:val="Hyperlink"/>
                <w:rFonts w:ascii="Calibri Light" w:eastAsia="Times New Roman" w:hAnsi="Calibri Light"/>
                <w:noProof/>
                <w:lang w:val="mk-MK"/>
              </w:rPr>
              <w:t>18. Грижа за здравјето</w:t>
            </w:r>
            <w:r w:rsidR="00A904E5">
              <w:rPr>
                <w:noProof/>
                <w:webHidden/>
              </w:rPr>
              <w:tab/>
            </w:r>
            <w:r w:rsidR="00A904E5">
              <w:rPr>
                <w:noProof/>
                <w:webHidden/>
              </w:rPr>
              <w:fldChar w:fldCharType="begin"/>
            </w:r>
            <w:r w:rsidR="00A904E5">
              <w:rPr>
                <w:noProof/>
                <w:webHidden/>
              </w:rPr>
              <w:instrText xml:space="preserve"> PAGEREF _Toc237598522 \h </w:instrText>
            </w:r>
            <w:r w:rsidR="00A904E5">
              <w:rPr>
                <w:noProof/>
                <w:webHidden/>
              </w:rPr>
            </w:r>
            <w:r w:rsidR="00A904E5">
              <w:rPr>
                <w:noProof/>
                <w:webHidden/>
              </w:rPr>
              <w:fldChar w:fldCharType="separate"/>
            </w:r>
            <w:r w:rsidR="00A904E5">
              <w:rPr>
                <w:noProof/>
                <w:webHidden/>
              </w:rPr>
              <w:t>85</w:t>
            </w:r>
            <w:r w:rsidR="00A904E5">
              <w:rPr>
                <w:noProof/>
                <w:webHidden/>
              </w:rPr>
              <w:fldChar w:fldCharType="end"/>
            </w:r>
          </w:hyperlink>
        </w:p>
        <w:p w14:paraId="6F1E09D8" w14:textId="77777777" w:rsidR="00A904E5" w:rsidRDefault="00FD0CCE">
          <w:pPr>
            <w:pStyle w:val="TOC2"/>
            <w:tabs>
              <w:tab w:val="right" w:leader="dot" w:pos="13948"/>
            </w:tabs>
            <w:rPr>
              <w:rFonts w:asciiTheme="minorHAnsi" w:eastAsiaTheme="minorEastAsia" w:hAnsiTheme="minorHAnsi" w:cstheme="minorBidi"/>
              <w:noProof/>
            </w:rPr>
          </w:pPr>
          <w:hyperlink w:anchor="_Toc237598523" w:history="1">
            <w:r w:rsidR="00A904E5" w:rsidRPr="00D6628E">
              <w:rPr>
                <w:rStyle w:val="Hyperlink"/>
                <w:rFonts w:ascii="Cambria" w:eastAsia="Times New Roman" w:hAnsi="Cambria"/>
                <w:noProof/>
                <w:lang w:val="mk-MK"/>
              </w:rPr>
              <w:t>18.1. Хигиена во училиштето</w:t>
            </w:r>
            <w:r w:rsidR="00A904E5">
              <w:rPr>
                <w:noProof/>
                <w:webHidden/>
              </w:rPr>
              <w:tab/>
            </w:r>
            <w:r w:rsidR="00A904E5">
              <w:rPr>
                <w:noProof/>
                <w:webHidden/>
              </w:rPr>
              <w:fldChar w:fldCharType="begin"/>
            </w:r>
            <w:r w:rsidR="00A904E5">
              <w:rPr>
                <w:noProof/>
                <w:webHidden/>
              </w:rPr>
              <w:instrText xml:space="preserve"> PAGEREF _Toc237598523 \h </w:instrText>
            </w:r>
            <w:r w:rsidR="00A904E5">
              <w:rPr>
                <w:noProof/>
                <w:webHidden/>
              </w:rPr>
            </w:r>
            <w:r w:rsidR="00A904E5">
              <w:rPr>
                <w:noProof/>
                <w:webHidden/>
              </w:rPr>
              <w:fldChar w:fldCharType="separate"/>
            </w:r>
            <w:r w:rsidR="00A904E5">
              <w:rPr>
                <w:noProof/>
                <w:webHidden/>
              </w:rPr>
              <w:t>86</w:t>
            </w:r>
            <w:r w:rsidR="00A904E5">
              <w:rPr>
                <w:noProof/>
                <w:webHidden/>
              </w:rPr>
              <w:fldChar w:fldCharType="end"/>
            </w:r>
          </w:hyperlink>
        </w:p>
        <w:p w14:paraId="6E6C8E77" w14:textId="77777777" w:rsidR="00A904E5" w:rsidRDefault="00FD0CCE">
          <w:pPr>
            <w:pStyle w:val="TOC2"/>
            <w:tabs>
              <w:tab w:val="right" w:leader="dot" w:pos="13948"/>
            </w:tabs>
            <w:rPr>
              <w:rFonts w:asciiTheme="minorHAnsi" w:eastAsiaTheme="minorEastAsia" w:hAnsiTheme="minorHAnsi" w:cstheme="minorBidi"/>
              <w:noProof/>
            </w:rPr>
          </w:pPr>
          <w:hyperlink w:anchor="_Toc237598524" w:history="1">
            <w:r w:rsidR="00A904E5" w:rsidRPr="00D6628E">
              <w:rPr>
                <w:rStyle w:val="Hyperlink"/>
                <w:rFonts w:ascii="Cambria" w:eastAsia="Times New Roman" w:hAnsi="Cambria"/>
                <w:noProof/>
                <w:lang w:val="mk-MK"/>
              </w:rPr>
              <w:t>18.2. Систематски прегледи</w:t>
            </w:r>
            <w:r w:rsidR="00A904E5">
              <w:rPr>
                <w:noProof/>
                <w:webHidden/>
              </w:rPr>
              <w:tab/>
            </w:r>
            <w:r w:rsidR="00A904E5">
              <w:rPr>
                <w:noProof/>
                <w:webHidden/>
              </w:rPr>
              <w:fldChar w:fldCharType="begin"/>
            </w:r>
            <w:r w:rsidR="00A904E5">
              <w:rPr>
                <w:noProof/>
                <w:webHidden/>
              </w:rPr>
              <w:instrText xml:space="preserve"> PAGEREF _Toc237598524 \h </w:instrText>
            </w:r>
            <w:r w:rsidR="00A904E5">
              <w:rPr>
                <w:noProof/>
                <w:webHidden/>
              </w:rPr>
            </w:r>
            <w:r w:rsidR="00A904E5">
              <w:rPr>
                <w:noProof/>
                <w:webHidden/>
              </w:rPr>
              <w:fldChar w:fldCharType="separate"/>
            </w:r>
            <w:r w:rsidR="00A904E5">
              <w:rPr>
                <w:noProof/>
                <w:webHidden/>
              </w:rPr>
              <w:t>87</w:t>
            </w:r>
            <w:r w:rsidR="00A904E5">
              <w:rPr>
                <w:noProof/>
                <w:webHidden/>
              </w:rPr>
              <w:fldChar w:fldCharType="end"/>
            </w:r>
          </w:hyperlink>
        </w:p>
        <w:p w14:paraId="55A253C1" w14:textId="77777777" w:rsidR="00A904E5" w:rsidRDefault="00FD0CCE">
          <w:pPr>
            <w:pStyle w:val="TOC2"/>
            <w:tabs>
              <w:tab w:val="right" w:leader="dot" w:pos="13948"/>
            </w:tabs>
            <w:rPr>
              <w:rFonts w:asciiTheme="minorHAnsi" w:eastAsiaTheme="minorEastAsia" w:hAnsiTheme="minorHAnsi" w:cstheme="minorBidi"/>
              <w:noProof/>
            </w:rPr>
          </w:pPr>
          <w:hyperlink w:anchor="_Toc237598525" w:history="1">
            <w:r w:rsidR="00A904E5" w:rsidRPr="00D6628E">
              <w:rPr>
                <w:rStyle w:val="Hyperlink"/>
                <w:rFonts w:ascii="Cambria" w:eastAsia="Times New Roman" w:hAnsi="Cambria"/>
                <w:noProof/>
                <w:lang w:val="mk-MK"/>
              </w:rPr>
              <w:t>18.3. Вакцинирање</w:t>
            </w:r>
            <w:r w:rsidR="00A904E5">
              <w:rPr>
                <w:noProof/>
                <w:webHidden/>
              </w:rPr>
              <w:tab/>
            </w:r>
            <w:r w:rsidR="00A904E5">
              <w:rPr>
                <w:noProof/>
                <w:webHidden/>
              </w:rPr>
              <w:fldChar w:fldCharType="begin"/>
            </w:r>
            <w:r w:rsidR="00A904E5">
              <w:rPr>
                <w:noProof/>
                <w:webHidden/>
              </w:rPr>
              <w:instrText xml:space="preserve"> PAGEREF _Toc237598525 \h </w:instrText>
            </w:r>
            <w:r w:rsidR="00A904E5">
              <w:rPr>
                <w:noProof/>
                <w:webHidden/>
              </w:rPr>
            </w:r>
            <w:r w:rsidR="00A904E5">
              <w:rPr>
                <w:noProof/>
                <w:webHidden/>
              </w:rPr>
              <w:fldChar w:fldCharType="separate"/>
            </w:r>
            <w:r w:rsidR="00A904E5">
              <w:rPr>
                <w:noProof/>
                <w:webHidden/>
              </w:rPr>
              <w:t>87</w:t>
            </w:r>
            <w:r w:rsidR="00A904E5">
              <w:rPr>
                <w:noProof/>
                <w:webHidden/>
              </w:rPr>
              <w:fldChar w:fldCharType="end"/>
            </w:r>
          </w:hyperlink>
        </w:p>
        <w:p w14:paraId="4F73FBF0" w14:textId="77777777" w:rsidR="00A904E5" w:rsidRDefault="00FD0CCE">
          <w:pPr>
            <w:pStyle w:val="TOC2"/>
            <w:tabs>
              <w:tab w:val="right" w:leader="dot" w:pos="13948"/>
            </w:tabs>
            <w:rPr>
              <w:rFonts w:asciiTheme="minorHAnsi" w:eastAsiaTheme="minorEastAsia" w:hAnsiTheme="minorHAnsi" w:cstheme="minorBidi"/>
              <w:noProof/>
            </w:rPr>
          </w:pPr>
          <w:hyperlink w:anchor="_Toc237598526" w:history="1">
            <w:r w:rsidR="00A904E5" w:rsidRPr="00D6628E">
              <w:rPr>
                <w:rStyle w:val="Hyperlink"/>
                <w:rFonts w:ascii="Cambria" w:eastAsia="Times New Roman" w:hAnsi="Cambria"/>
                <w:noProof/>
                <w:lang w:val="mk-MK"/>
              </w:rPr>
              <w:t>18.4. Едукација за здрава исхрана – оброк во училиштата</w:t>
            </w:r>
            <w:r w:rsidR="00A904E5">
              <w:rPr>
                <w:noProof/>
                <w:webHidden/>
              </w:rPr>
              <w:tab/>
            </w:r>
            <w:r w:rsidR="00A904E5">
              <w:rPr>
                <w:noProof/>
                <w:webHidden/>
              </w:rPr>
              <w:fldChar w:fldCharType="begin"/>
            </w:r>
            <w:r w:rsidR="00A904E5">
              <w:rPr>
                <w:noProof/>
                <w:webHidden/>
              </w:rPr>
              <w:instrText xml:space="preserve"> PAGEREF _Toc237598526 \h </w:instrText>
            </w:r>
            <w:r w:rsidR="00A904E5">
              <w:rPr>
                <w:noProof/>
                <w:webHidden/>
              </w:rPr>
            </w:r>
            <w:r w:rsidR="00A904E5">
              <w:rPr>
                <w:noProof/>
                <w:webHidden/>
              </w:rPr>
              <w:fldChar w:fldCharType="separate"/>
            </w:r>
            <w:r w:rsidR="00A904E5">
              <w:rPr>
                <w:noProof/>
                <w:webHidden/>
              </w:rPr>
              <w:t>88</w:t>
            </w:r>
            <w:r w:rsidR="00A904E5">
              <w:rPr>
                <w:noProof/>
                <w:webHidden/>
              </w:rPr>
              <w:fldChar w:fldCharType="end"/>
            </w:r>
          </w:hyperlink>
        </w:p>
        <w:p w14:paraId="2F950473" w14:textId="77777777" w:rsidR="00A904E5" w:rsidRDefault="00FD0CCE">
          <w:pPr>
            <w:pStyle w:val="TOC1"/>
            <w:tabs>
              <w:tab w:val="right" w:leader="dot" w:pos="13948"/>
            </w:tabs>
            <w:rPr>
              <w:rFonts w:asciiTheme="minorHAnsi" w:eastAsiaTheme="minorEastAsia" w:hAnsiTheme="minorHAnsi" w:cstheme="minorBidi"/>
              <w:noProof/>
            </w:rPr>
          </w:pPr>
          <w:hyperlink w:anchor="_Toc237598527" w:history="1">
            <w:r w:rsidR="00A904E5" w:rsidRPr="00D6628E">
              <w:rPr>
                <w:rStyle w:val="Hyperlink"/>
                <w:rFonts w:ascii="Cambria" w:eastAsia="Times New Roman" w:hAnsi="Cambria"/>
                <w:noProof/>
                <w:lang w:val="mk-MK"/>
              </w:rPr>
              <w:t>19. Училишна клима</w:t>
            </w:r>
            <w:r w:rsidR="00A904E5">
              <w:rPr>
                <w:noProof/>
                <w:webHidden/>
              </w:rPr>
              <w:tab/>
            </w:r>
            <w:r w:rsidR="00A904E5">
              <w:rPr>
                <w:noProof/>
                <w:webHidden/>
              </w:rPr>
              <w:fldChar w:fldCharType="begin"/>
            </w:r>
            <w:r w:rsidR="00A904E5">
              <w:rPr>
                <w:noProof/>
                <w:webHidden/>
              </w:rPr>
              <w:instrText xml:space="preserve"> PAGEREF _Toc237598527 \h </w:instrText>
            </w:r>
            <w:r w:rsidR="00A904E5">
              <w:rPr>
                <w:noProof/>
                <w:webHidden/>
              </w:rPr>
            </w:r>
            <w:r w:rsidR="00A904E5">
              <w:rPr>
                <w:noProof/>
                <w:webHidden/>
              </w:rPr>
              <w:fldChar w:fldCharType="separate"/>
            </w:r>
            <w:r w:rsidR="00A904E5">
              <w:rPr>
                <w:noProof/>
                <w:webHidden/>
              </w:rPr>
              <w:t>88</w:t>
            </w:r>
            <w:r w:rsidR="00A904E5">
              <w:rPr>
                <w:noProof/>
                <w:webHidden/>
              </w:rPr>
              <w:fldChar w:fldCharType="end"/>
            </w:r>
          </w:hyperlink>
        </w:p>
        <w:p w14:paraId="02D87697" w14:textId="77777777" w:rsidR="00A904E5" w:rsidRDefault="00FD0CCE">
          <w:pPr>
            <w:pStyle w:val="TOC2"/>
            <w:tabs>
              <w:tab w:val="right" w:leader="dot" w:pos="13948"/>
            </w:tabs>
            <w:rPr>
              <w:rFonts w:asciiTheme="minorHAnsi" w:eastAsiaTheme="minorEastAsia" w:hAnsiTheme="minorHAnsi" w:cstheme="minorBidi"/>
              <w:noProof/>
            </w:rPr>
          </w:pPr>
          <w:hyperlink w:anchor="_Toc237598528" w:history="1">
            <w:r w:rsidR="00A904E5" w:rsidRPr="00D6628E">
              <w:rPr>
                <w:rStyle w:val="Hyperlink"/>
                <w:rFonts w:ascii="Cambria" w:eastAsia="Times New Roman" w:hAnsi="Cambria"/>
                <w:noProof/>
                <w:lang w:val="mk-MK"/>
              </w:rPr>
              <w:t>19.1. Дисциплина</w:t>
            </w:r>
            <w:r w:rsidR="00A904E5">
              <w:rPr>
                <w:noProof/>
                <w:webHidden/>
              </w:rPr>
              <w:tab/>
            </w:r>
            <w:r w:rsidR="00A904E5">
              <w:rPr>
                <w:noProof/>
                <w:webHidden/>
              </w:rPr>
              <w:fldChar w:fldCharType="begin"/>
            </w:r>
            <w:r w:rsidR="00A904E5">
              <w:rPr>
                <w:noProof/>
                <w:webHidden/>
              </w:rPr>
              <w:instrText xml:space="preserve"> PAGEREF _Toc237598528 \h </w:instrText>
            </w:r>
            <w:r w:rsidR="00A904E5">
              <w:rPr>
                <w:noProof/>
                <w:webHidden/>
              </w:rPr>
            </w:r>
            <w:r w:rsidR="00A904E5">
              <w:rPr>
                <w:noProof/>
                <w:webHidden/>
              </w:rPr>
              <w:fldChar w:fldCharType="separate"/>
            </w:r>
            <w:r w:rsidR="00A904E5">
              <w:rPr>
                <w:noProof/>
                <w:webHidden/>
              </w:rPr>
              <w:t>89</w:t>
            </w:r>
            <w:r w:rsidR="00A904E5">
              <w:rPr>
                <w:noProof/>
                <w:webHidden/>
              </w:rPr>
              <w:fldChar w:fldCharType="end"/>
            </w:r>
          </w:hyperlink>
        </w:p>
        <w:p w14:paraId="454A24EB" w14:textId="77777777" w:rsidR="00A904E5" w:rsidRDefault="00FD0CCE">
          <w:pPr>
            <w:pStyle w:val="TOC2"/>
            <w:tabs>
              <w:tab w:val="right" w:leader="dot" w:pos="13948"/>
            </w:tabs>
            <w:rPr>
              <w:rFonts w:asciiTheme="minorHAnsi" w:eastAsiaTheme="minorEastAsia" w:hAnsiTheme="minorHAnsi" w:cstheme="minorBidi"/>
              <w:noProof/>
            </w:rPr>
          </w:pPr>
          <w:hyperlink w:anchor="_Toc237598529" w:history="1">
            <w:r w:rsidR="00A904E5" w:rsidRPr="00D6628E">
              <w:rPr>
                <w:rStyle w:val="Hyperlink"/>
                <w:rFonts w:ascii="Cambria" w:eastAsia="Times New Roman" w:hAnsi="Cambria"/>
                <w:noProof/>
                <w:lang w:val="mk-MK"/>
              </w:rPr>
              <w:t>19.2. Естетско и функционално уредување на просторот во училиштето</w:t>
            </w:r>
            <w:r w:rsidR="00A904E5">
              <w:rPr>
                <w:noProof/>
                <w:webHidden/>
              </w:rPr>
              <w:tab/>
            </w:r>
            <w:r w:rsidR="00A904E5">
              <w:rPr>
                <w:noProof/>
                <w:webHidden/>
              </w:rPr>
              <w:fldChar w:fldCharType="begin"/>
            </w:r>
            <w:r w:rsidR="00A904E5">
              <w:rPr>
                <w:noProof/>
                <w:webHidden/>
              </w:rPr>
              <w:instrText xml:space="preserve"> PAGEREF _Toc237598529 \h </w:instrText>
            </w:r>
            <w:r w:rsidR="00A904E5">
              <w:rPr>
                <w:noProof/>
                <w:webHidden/>
              </w:rPr>
            </w:r>
            <w:r w:rsidR="00A904E5">
              <w:rPr>
                <w:noProof/>
                <w:webHidden/>
              </w:rPr>
              <w:fldChar w:fldCharType="separate"/>
            </w:r>
            <w:r w:rsidR="00A904E5">
              <w:rPr>
                <w:noProof/>
                <w:webHidden/>
              </w:rPr>
              <w:t>91</w:t>
            </w:r>
            <w:r w:rsidR="00A904E5">
              <w:rPr>
                <w:noProof/>
                <w:webHidden/>
              </w:rPr>
              <w:fldChar w:fldCharType="end"/>
            </w:r>
          </w:hyperlink>
        </w:p>
        <w:p w14:paraId="48772FB4" w14:textId="77777777" w:rsidR="00A904E5" w:rsidRDefault="00FD0CCE">
          <w:pPr>
            <w:pStyle w:val="TOC2"/>
            <w:tabs>
              <w:tab w:val="right" w:leader="dot" w:pos="13948"/>
            </w:tabs>
            <w:rPr>
              <w:rFonts w:asciiTheme="minorHAnsi" w:eastAsiaTheme="minorEastAsia" w:hAnsiTheme="minorHAnsi" w:cstheme="minorBidi"/>
              <w:noProof/>
            </w:rPr>
          </w:pPr>
          <w:hyperlink w:anchor="_Toc237598530" w:history="1">
            <w:r w:rsidR="00A904E5" w:rsidRPr="00D6628E">
              <w:rPr>
                <w:rStyle w:val="Hyperlink"/>
                <w:rFonts w:ascii="Cambria" w:eastAsia="Times New Roman" w:hAnsi="Cambria"/>
                <w:noProof/>
                <w:lang w:val="mk-MK"/>
              </w:rPr>
              <w:t>19.3. Етички кодекси</w:t>
            </w:r>
            <w:r w:rsidR="00A904E5">
              <w:rPr>
                <w:noProof/>
                <w:webHidden/>
              </w:rPr>
              <w:tab/>
            </w:r>
            <w:r w:rsidR="00A904E5">
              <w:rPr>
                <w:noProof/>
                <w:webHidden/>
              </w:rPr>
              <w:fldChar w:fldCharType="begin"/>
            </w:r>
            <w:r w:rsidR="00A904E5">
              <w:rPr>
                <w:noProof/>
                <w:webHidden/>
              </w:rPr>
              <w:instrText xml:space="preserve"> PAGEREF _Toc237598530 \h </w:instrText>
            </w:r>
            <w:r w:rsidR="00A904E5">
              <w:rPr>
                <w:noProof/>
                <w:webHidden/>
              </w:rPr>
            </w:r>
            <w:r w:rsidR="00A904E5">
              <w:rPr>
                <w:noProof/>
                <w:webHidden/>
              </w:rPr>
              <w:fldChar w:fldCharType="separate"/>
            </w:r>
            <w:r w:rsidR="00A904E5">
              <w:rPr>
                <w:noProof/>
                <w:webHidden/>
              </w:rPr>
              <w:t>92</w:t>
            </w:r>
            <w:r w:rsidR="00A904E5">
              <w:rPr>
                <w:noProof/>
                <w:webHidden/>
              </w:rPr>
              <w:fldChar w:fldCharType="end"/>
            </w:r>
          </w:hyperlink>
        </w:p>
        <w:p w14:paraId="1F6DDF30" w14:textId="77777777" w:rsidR="00A904E5" w:rsidRDefault="00FD0CCE">
          <w:pPr>
            <w:pStyle w:val="TOC2"/>
            <w:tabs>
              <w:tab w:val="right" w:leader="dot" w:pos="13948"/>
            </w:tabs>
            <w:rPr>
              <w:rFonts w:asciiTheme="minorHAnsi" w:eastAsiaTheme="minorEastAsia" w:hAnsiTheme="minorHAnsi" w:cstheme="minorBidi"/>
              <w:noProof/>
            </w:rPr>
          </w:pPr>
          <w:hyperlink w:anchor="_Toc237598531" w:history="1">
            <w:r w:rsidR="00A904E5" w:rsidRPr="00D6628E">
              <w:rPr>
                <w:rStyle w:val="Hyperlink"/>
                <w:rFonts w:ascii="Cambria" w:eastAsia="Times New Roman" w:hAnsi="Cambria"/>
                <w:noProof/>
                <w:lang w:val="mk-MK"/>
              </w:rPr>
              <w:t>19.4. Односи меѓу сите структури во училиштето</w:t>
            </w:r>
            <w:r w:rsidR="00A904E5">
              <w:rPr>
                <w:noProof/>
                <w:webHidden/>
              </w:rPr>
              <w:tab/>
            </w:r>
            <w:r w:rsidR="00A904E5">
              <w:rPr>
                <w:noProof/>
                <w:webHidden/>
              </w:rPr>
              <w:fldChar w:fldCharType="begin"/>
            </w:r>
            <w:r w:rsidR="00A904E5">
              <w:rPr>
                <w:noProof/>
                <w:webHidden/>
              </w:rPr>
              <w:instrText xml:space="preserve"> PAGEREF _Toc237598531 \h </w:instrText>
            </w:r>
            <w:r w:rsidR="00A904E5">
              <w:rPr>
                <w:noProof/>
                <w:webHidden/>
              </w:rPr>
            </w:r>
            <w:r w:rsidR="00A904E5">
              <w:rPr>
                <w:noProof/>
                <w:webHidden/>
              </w:rPr>
              <w:fldChar w:fldCharType="separate"/>
            </w:r>
            <w:r w:rsidR="00A904E5">
              <w:rPr>
                <w:noProof/>
                <w:webHidden/>
              </w:rPr>
              <w:t>92</w:t>
            </w:r>
            <w:r w:rsidR="00A904E5">
              <w:rPr>
                <w:noProof/>
                <w:webHidden/>
              </w:rPr>
              <w:fldChar w:fldCharType="end"/>
            </w:r>
          </w:hyperlink>
        </w:p>
        <w:p w14:paraId="55180343" w14:textId="77777777" w:rsidR="00A904E5" w:rsidRDefault="00FD0CCE">
          <w:pPr>
            <w:pStyle w:val="TOC2"/>
            <w:tabs>
              <w:tab w:val="right" w:leader="dot" w:pos="13948"/>
            </w:tabs>
            <w:rPr>
              <w:rFonts w:asciiTheme="minorHAnsi" w:eastAsiaTheme="minorEastAsia" w:hAnsiTheme="minorHAnsi" w:cstheme="minorBidi"/>
              <w:noProof/>
            </w:rPr>
          </w:pPr>
          <w:hyperlink w:anchor="_Toc237598532" w:history="1">
            <w:r w:rsidR="00A904E5" w:rsidRPr="00D6628E">
              <w:rPr>
                <w:rStyle w:val="Hyperlink"/>
                <w:noProof/>
                <w:lang w:val="mk-MK"/>
              </w:rPr>
              <w:t>18.1. Хигиена во училиштето</w:t>
            </w:r>
            <w:r w:rsidR="00A904E5">
              <w:rPr>
                <w:noProof/>
                <w:webHidden/>
              </w:rPr>
              <w:tab/>
            </w:r>
            <w:r w:rsidR="00A904E5">
              <w:rPr>
                <w:noProof/>
                <w:webHidden/>
              </w:rPr>
              <w:fldChar w:fldCharType="begin"/>
            </w:r>
            <w:r w:rsidR="00A904E5">
              <w:rPr>
                <w:noProof/>
                <w:webHidden/>
              </w:rPr>
              <w:instrText xml:space="preserve"> PAGEREF _Toc237598532 \h </w:instrText>
            </w:r>
            <w:r w:rsidR="00A904E5">
              <w:rPr>
                <w:noProof/>
                <w:webHidden/>
              </w:rPr>
            </w:r>
            <w:r w:rsidR="00A904E5">
              <w:rPr>
                <w:noProof/>
                <w:webHidden/>
              </w:rPr>
              <w:fldChar w:fldCharType="separate"/>
            </w:r>
            <w:r w:rsidR="00A904E5">
              <w:rPr>
                <w:noProof/>
                <w:webHidden/>
              </w:rPr>
              <w:t>93</w:t>
            </w:r>
            <w:r w:rsidR="00A904E5">
              <w:rPr>
                <w:noProof/>
                <w:webHidden/>
              </w:rPr>
              <w:fldChar w:fldCharType="end"/>
            </w:r>
          </w:hyperlink>
        </w:p>
        <w:p w14:paraId="1541FE7B" w14:textId="77777777" w:rsidR="00A904E5" w:rsidRDefault="00FD0CCE">
          <w:pPr>
            <w:pStyle w:val="TOC2"/>
            <w:tabs>
              <w:tab w:val="right" w:leader="dot" w:pos="13948"/>
            </w:tabs>
            <w:rPr>
              <w:rFonts w:asciiTheme="minorHAnsi" w:eastAsiaTheme="minorEastAsia" w:hAnsiTheme="minorHAnsi" w:cstheme="minorBidi"/>
              <w:noProof/>
            </w:rPr>
          </w:pPr>
          <w:hyperlink w:anchor="_Toc237598533" w:history="1">
            <w:r w:rsidR="00A904E5" w:rsidRPr="00D6628E">
              <w:rPr>
                <w:rStyle w:val="Hyperlink"/>
                <w:noProof/>
                <w:lang w:val="mk-MK"/>
              </w:rPr>
              <w:t>18.2. Систематски прегледи</w:t>
            </w:r>
            <w:r w:rsidR="00A904E5">
              <w:rPr>
                <w:noProof/>
                <w:webHidden/>
              </w:rPr>
              <w:tab/>
            </w:r>
            <w:r w:rsidR="00A904E5">
              <w:rPr>
                <w:noProof/>
                <w:webHidden/>
              </w:rPr>
              <w:fldChar w:fldCharType="begin"/>
            </w:r>
            <w:r w:rsidR="00A904E5">
              <w:rPr>
                <w:noProof/>
                <w:webHidden/>
              </w:rPr>
              <w:instrText xml:space="preserve"> PAGEREF _Toc237598533 \h </w:instrText>
            </w:r>
            <w:r w:rsidR="00A904E5">
              <w:rPr>
                <w:noProof/>
                <w:webHidden/>
              </w:rPr>
            </w:r>
            <w:r w:rsidR="00A904E5">
              <w:rPr>
                <w:noProof/>
                <w:webHidden/>
              </w:rPr>
              <w:fldChar w:fldCharType="separate"/>
            </w:r>
            <w:r w:rsidR="00A904E5">
              <w:rPr>
                <w:noProof/>
                <w:webHidden/>
              </w:rPr>
              <w:t>93</w:t>
            </w:r>
            <w:r w:rsidR="00A904E5">
              <w:rPr>
                <w:noProof/>
                <w:webHidden/>
              </w:rPr>
              <w:fldChar w:fldCharType="end"/>
            </w:r>
          </w:hyperlink>
        </w:p>
        <w:p w14:paraId="1FCC5FB2" w14:textId="77777777" w:rsidR="00A904E5" w:rsidRDefault="00FD0CCE">
          <w:pPr>
            <w:pStyle w:val="TOC2"/>
            <w:tabs>
              <w:tab w:val="right" w:leader="dot" w:pos="13948"/>
            </w:tabs>
            <w:rPr>
              <w:rFonts w:asciiTheme="minorHAnsi" w:eastAsiaTheme="minorEastAsia" w:hAnsiTheme="minorHAnsi" w:cstheme="minorBidi"/>
              <w:noProof/>
            </w:rPr>
          </w:pPr>
          <w:hyperlink w:anchor="_Toc237598534" w:history="1">
            <w:r w:rsidR="00A904E5" w:rsidRPr="00D6628E">
              <w:rPr>
                <w:rStyle w:val="Hyperlink"/>
                <w:noProof/>
                <w:lang w:val="mk-MK"/>
              </w:rPr>
              <w:t>18.3. Вакцинирање</w:t>
            </w:r>
            <w:r w:rsidR="00A904E5">
              <w:rPr>
                <w:noProof/>
                <w:webHidden/>
              </w:rPr>
              <w:tab/>
            </w:r>
            <w:r w:rsidR="00A904E5">
              <w:rPr>
                <w:noProof/>
                <w:webHidden/>
              </w:rPr>
              <w:fldChar w:fldCharType="begin"/>
            </w:r>
            <w:r w:rsidR="00A904E5">
              <w:rPr>
                <w:noProof/>
                <w:webHidden/>
              </w:rPr>
              <w:instrText xml:space="preserve"> PAGEREF _Toc237598534 \h </w:instrText>
            </w:r>
            <w:r w:rsidR="00A904E5">
              <w:rPr>
                <w:noProof/>
                <w:webHidden/>
              </w:rPr>
            </w:r>
            <w:r w:rsidR="00A904E5">
              <w:rPr>
                <w:noProof/>
                <w:webHidden/>
              </w:rPr>
              <w:fldChar w:fldCharType="separate"/>
            </w:r>
            <w:r w:rsidR="00A904E5">
              <w:rPr>
                <w:noProof/>
                <w:webHidden/>
              </w:rPr>
              <w:t>94</w:t>
            </w:r>
            <w:r w:rsidR="00A904E5">
              <w:rPr>
                <w:noProof/>
                <w:webHidden/>
              </w:rPr>
              <w:fldChar w:fldCharType="end"/>
            </w:r>
          </w:hyperlink>
        </w:p>
        <w:p w14:paraId="7E7FED2D" w14:textId="77777777" w:rsidR="00A904E5" w:rsidRDefault="00FD0CCE">
          <w:pPr>
            <w:pStyle w:val="TOC2"/>
            <w:tabs>
              <w:tab w:val="right" w:leader="dot" w:pos="13948"/>
            </w:tabs>
            <w:rPr>
              <w:rFonts w:asciiTheme="minorHAnsi" w:eastAsiaTheme="minorEastAsia" w:hAnsiTheme="minorHAnsi" w:cstheme="minorBidi"/>
              <w:noProof/>
            </w:rPr>
          </w:pPr>
          <w:hyperlink w:anchor="_Toc237598535" w:history="1">
            <w:r w:rsidR="00A904E5" w:rsidRPr="00D6628E">
              <w:rPr>
                <w:rStyle w:val="Hyperlink"/>
                <w:noProof/>
                <w:lang w:val="mk-MK"/>
              </w:rPr>
              <w:t>18.4. Едукација за здрава исхрана – оброк во училиштата</w:t>
            </w:r>
            <w:r w:rsidR="00A904E5">
              <w:rPr>
                <w:noProof/>
                <w:webHidden/>
              </w:rPr>
              <w:tab/>
            </w:r>
            <w:r w:rsidR="00A904E5">
              <w:rPr>
                <w:noProof/>
                <w:webHidden/>
              </w:rPr>
              <w:fldChar w:fldCharType="begin"/>
            </w:r>
            <w:r w:rsidR="00A904E5">
              <w:rPr>
                <w:noProof/>
                <w:webHidden/>
              </w:rPr>
              <w:instrText xml:space="preserve"> PAGEREF _Toc237598535 \h </w:instrText>
            </w:r>
            <w:r w:rsidR="00A904E5">
              <w:rPr>
                <w:noProof/>
                <w:webHidden/>
              </w:rPr>
            </w:r>
            <w:r w:rsidR="00A904E5">
              <w:rPr>
                <w:noProof/>
                <w:webHidden/>
              </w:rPr>
              <w:fldChar w:fldCharType="separate"/>
            </w:r>
            <w:r w:rsidR="00A904E5">
              <w:rPr>
                <w:noProof/>
                <w:webHidden/>
              </w:rPr>
              <w:t>94</w:t>
            </w:r>
            <w:r w:rsidR="00A904E5">
              <w:rPr>
                <w:noProof/>
                <w:webHidden/>
              </w:rPr>
              <w:fldChar w:fldCharType="end"/>
            </w:r>
          </w:hyperlink>
        </w:p>
        <w:p w14:paraId="0CBADC6C" w14:textId="77777777" w:rsidR="00A904E5" w:rsidRDefault="00FD0CCE">
          <w:pPr>
            <w:pStyle w:val="TOC1"/>
            <w:tabs>
              <w:tab w:val="right" w:leader="dot" w:pos="13948"/>
            </w:tabs>
            <w:rPr>
              <w:rFonts w:asciiTheme="minorHAnsi" w:eastAsiaTheme="minorEastAsia" w:hAnsiTheme="minorHAnsi" w:cstheme="minorBidi"/>
              <w:noProof/>
            </w:rPr>
          </w:pPr>
          <w:hyperlink w:anchor="_Toc237598536" w:history="1">
            <w:r w:rsidR="00A904E5" w:rsidRPr="00D6628E">
              <w:rPr>
                <w:rStyle w:val="Hyperlink"/>
                <w:noProof/>
                <w:lang w:val="mk-MK"/>
              </w:rPr>
              <w:t>19. Училишна клима</w:t>
            </w:r>
            <w:r w:rsidR="00A904E5">
              <w:rPr>
                <w:noProof/>
                <w:webHidden/>
              </w:rPr>
              <w:tab/>
            </w:r>
            <w:r w:rsidR="00A904E5">
              <w:rPr>
                <w:noProof/>
                <w:webHidden/>
              </w:rPr>
              <w:fldChar w:fldCharType="begin"/>
            </w:r>
            <w:r w:rsidR="00A904E5">
              <w:rPr>
                <w:noProof/>
                <w:webHidden/>
              </w:rPr>
              <w:instrText xml:space="preserve"> PAGEREF _Toc237598536 \h </w:instrText>
            </w:r>
            <w:r w:rsidR="00A904E5">
              <w:rPr>
                <w:noProof/>
                <w:webHidden/>
              </w:rPr>
            </w:r>
            <w:r w:rsidR="00A904E5">
              <w:rPr>
                <w:noProof/>
                <w:webHidden/>
              </w:rPr>
              <w:fldChar w:fldCharType="separate"/>
            </w:r>
            <w:r w:rsidR="00A904E5">
              <w:rPr>
                <w:noProof/>
                <w:webHidden/>
              </w:rPr>
              <w:t>94</w:t>
            </w:r>
            <w:r w:rsidR="00A904E5">
              <w:rPr>
                <w:noProof/>
                <w:webHidden/>
              </w:rPr>
              <w:fldChar w:fldCharType="end"/>
            </w:r>
          </w:hyperlink>
        </w:p>
        <w:p w14:paraId="77A6E57C" w14:textId="77777777" w:rsidR="00A904E5" w:rsidRDefault="00FD0CCE">
          <w:pPr>
            <w:pStyle w:val="TOC2"/>
            <w:tabs>
              <w:tab w:val="right" w:leader="dot" w:pos="13948"/>
            </w:tabs>
            <w:rPr>
              <w:rFonts w:asciiTheme="minorHAnsi" w:eastAsiaTheme="minorEastAsia" w:hAnsiTheme="minorHAnsi" w:cstheme="minorBidi"/>
              <w:noProof/>
            </w:rPr>
          </w:pPr>
          <w:hyperlink w:anchor="_Toc237598537" w:history="1">
            <w:r w:rsidR="00A904E5" w:rsidRPr="00D6628E">
              <w:rPr>
                <w:rStyle w:val="Hyperlink"/>
                <w:noProof/>
                <w:lang w:val="mk-MK"/>
              </w:rPr>
              <w:t>19.1. Дисциплина</w:t>
            </w:r>
            <w:r w:rsidR="00A904E5">
              <w:rPr>
                <w:noProof/>
                <w:webHidden/>
              </w:rPr>
              <w:tab/>
            </w:r>
            <w:r w:rsidR="00A904E5">
              <w:rPr>
                <w:noProof/>
                <w:webHidden/>
              </w:rPr>
              <w:fldChar w:fldCharType="begin"/>
            </w:r>
            <w:r w:rsidR="00A904E5">
              <w:rPr>
                <w:noProof/>
                <w:webHidden/>
              </w:rPr>
              <w:instrText xml:space="preserve"> PAGEREF _Toc237598537 \h </w:instrText>
            </w:r>
            <w:r w:rsidR="00A904E5">
              <w:rPr>
                <w:noProof/>
                <w:webHidden/>
              </w:rPr>
            </w:r>
            <w:r w:rsidR="00A904E5">
              <w:rPr>
                <w:noProof/>
                <w:webHidden/>
              </w:rPr>
              <w:fldChar w:fldCharType="separate"/>
            </w:r>
            <w:r w:rsidR="00A904E5">
              <w:rPr>
                <w:noProof/>
                <w:webHidden/>
              </w:rPr>
              <w:t>95</w:t>
            </w:r>
            <w:r w:rsidR="00A904E5">
              <w:rPr>
                <w:noProof/>
                <w:webHidden/>
              </w:rPr>
              <w:fldChar w:fldCharType="end"/>
            </w:r>
          </w:hyperlink>
        </w:p>
        <w:p w14:paraId="58BEC679" w14:textId="77777777" w:rsidR="00A904E5" w:rsidRDefault="00FD0CCE">
          <w:pPr>
            <w:pStyle w:val="TOC2"/>
            <w:tabs>
              <w:tab w:val="right" w:leader="dot" w:pos="13948"/>
            </w:tabs>
            <w:rPr>
              <w:rFonts w:asciiTheme="minorHAnsi" w:eastAsiaTheme="minorEastAsia" w:hAnsiTheme="minorHAnsi" w:cstheme="minorBidi"/>
              <w:noProof/>
            </w:rPr>
          </w:pPr>
          <w:hyperlink w:anchor="_Toc237598538" w:history="1">
            <w:r w:rsidR="00A904E5" w:rsidRPr="00D6628E">
              <w:rPr>
                <w:rStyle w:val="Hyperlink"/>
                <w:noProof/>
                <w:lang w:val="mk-MK"/>
              </w:rPr>
              <w:t>19.2. Естетско и функционално уредување на просторот во училиштето</w:t>
            </w:r>
            <w:r w:rsidR="00A904E5">
              <w:rPr>
                <w:noProof/>
                <w:webHidden/>
              </w:rPr>
              <w:tab/>
            </w:r>
            <w:r w:rsidR="00A904E5">
              <w:rPr>
                <w:noProof/>
                <w:webHidden/>
              </w:rPr>
              <w:fldChar w:fldCharType="begin"/>
            </w:r>
            <w:r w:rsidR="00A904E5">
              <w:rPr>
                <w:noProof/>
                <w:webHidden/>
              </w:rPr>
              <w:instrText xml:space="preserve"> PAGEREF _Toc237598538 \h </w:instrText>
            </w:r>
            <w:r w:rsidR="00A904E5">
              <w:rPr>
                <w:noProof/>
                <w:webHidden/>
              </w:rPr>
            </w:r>
            <w:r w:rsidR="00A904E5">
              <w:rPr>
                <w:noProof/>
                <w:webHidden/>
              </w:rPr>
              <w:fldChar w:fldCharType="separate"/>
            </w:r>
            <w:r w:rsidR="00A904E5">
              <w:rPr>
                <w:noProof/>
                <w:webHidden/>
              </w:rPr>
              <w:t>97</w:t>
            </w:r>
            <w:r w:rsidR="00A904E5">
              <w:rPr>
                <w:noProof/>
                <w:webHidden/>
              </w:rPr>
              <w:fldChar w:fldCharType="end"/>
            </w:r>
          </w:hyperlink>
        </w:p>
        <w:p w14:paraId="29D0F6AF" w14:textId="77777777" w:rsidR="00A904E5" w:rsidRDefault="00FD0CCE">
          <w:pPr>
            <w:pStyle w:val="TOC2"/>
            <w:tabs>
              <w:tab w:val="right" w:leader="dot" w:pos="13948"/>
            </w:tabs>
            <w:rPr>
              <w:rFonts w:asciiTheme="minorHAnsi" w:eastAsiaTheme="minorEastAsia" w:hAnsiTheme="minorHAnsi" w:cstheme="minorBidi"/>
              <w:noProof/>
            </w:rPr>
          </w:pPr>
          <w:hyperlink w:anchor="_Toc237598539" w:history="1">
            <w:r w:rsidR="00A904E5" w:rsidRPr="00D6628E">
              <w:rPr>
                <w:rStyle w:val="Hyperlink"/>
                <w:noProof/>
                <w:lang w:val="mk-MK"/>
              </w:rPr>
              <w:t>19.3. Етички кодекси</w:t>
            </w:r>
            <w:r w:rsidR="00A904E5">
              <w:rPr>
                <w:noProof/>
                <w:webHidden/>
              </w:rPr>
              <w:tab/>
            </w:r>
            <w:r w:rsidR="00A904E5">
              <w:rPr>
                <w:noProof/>
                <w:webHidden/>
              </w:rPr>
              <w:fldChar w:fldCharType="begin"/>
            </w:r>
            <w:r w:rsidR="00A904E5">
              <w:rPr>
                <w:noProof/>
                <w:webHidden/>
              </w:rPr>
              <w:instrText xml:space="preserve"> PAGEREF _Toc237598539 \h </w:instrText>
            </w:r>
            <w:r w:rsidR="00A904E5">
              <w:rPr>
                <w:noProof/>
                <w:webHidden/>
              </w:rPr>
            </w:r>
            <w:r w:rsidR="00A904E5">
              <w:rPr>
                <w:noProof/>
                <w:webHidden/>
              </w:rPr>
              <w:fldChar w:fldCharType="separate"/>
            </w:r>
            <w:r w:rsidR="00A904E5">
              <w:rPr>
                <w:noProof/>
                <w:webHidden/>
              </w:rPr>
              <w:t>98</w:t>
            </w:r>
            <w:r w:rsidR="00A904E5">
              <w:rPr>
                <w:noProof/>
                <w:webHidden/>
              </w:rPr>
              <w:fldChar w:fldCharType="end"/>
            </w:r>
          </w:hyperlink>
        </w:p>
        <w:p w14:paraId="50947289" w14:textId="77777777" w:rsidR="00A904E5" w:rsidRDefault="00FD0CCE">
          <w:pPr>
            <w:pStyle w:val="TOC2"/>
            <w:tabs>
              <w:tab w:val="right" w:leader="dot" w:pos="13948"/>
            </w:tabs>
            <w:rPr>
              <w:rFonts w:asciiTheme="minorHAnsi" w:eastAsiaTheme="minorEastAsia" w:hAnsiTheme="minorHAnsi" w:cstheme="minorBidi"/>
              <w:noProof/>
            </w:rPr>
          </w:pPr>
          <w:hyperlink w:anchor="_Toc237598540" w:history="1">
            <w:r w:rsidR="00A904E5" w:rsidRPr="00D6628E">
              <w:rPr>
                <w:rStyle w:val="Hyperlink"/>
                <w:noProof/>
                <w:lang w:val="mk-MK"/>
              </w:rPr>
              <w:t>19.4. Односи меѓу сите структури во училиштето</w:t>
            </w:r>
            <w:r w:rsidR="00A904E5">
              <w:rPr>
                <w:noProof/>
                <w:webHidden/>
              </w:rPr>
              <w:tab/>
            </w:r>
            <w:r w:rsidR="00A904E5">
              <w:rPr>
                <w:noProof/>
                <w:webHidden/>
              </w:rPr>
              <w:fldChar w:fldCharType="begin"/>
            </w:r>
            <w:r w:rsidR="00A904E5">
              <w:rPr>
                <w:noProof/>
                <w:webHidden/>
              </w:rPr>
              <w:instrText xml:space="preserve"> PAGEREF _Toc237598540 \h </w:instrText>
            </w:r>
            <w:r w:rsidR="00A904E5">
              <w:rPr>
                <w:noProof/>
                <w:webHidden/>
              </w:rPr>
            </w:r>
            <w:r w:rsidR="00A904E5">
              <w:rPr>
                <w:noProof/>
                <w:webHidden/>
              </w:rPr>
              <w:fldChar w:fldCharType="separate"/>
            </w:r>
            <w:r w:rsidR="00A904E5">
              <w:rPr>
                <w:noProof/>
                <w:webHidden/>
              </w:rPr>
              <w:t>98</w:t>
            </w:r>
            <w:r w:rsidR="00A904E5">
              <w:rPr>
                <w:noProof/>
                <w:webHidden/>
              </w:rPr>
              <w:fldChar w:fldCharType="end"/>
            </w:r>
          </w:hyperlink>
        </w:p>
        <w:p w14:paraId="69FADF3D" w14:textId="77777777" w:rsidR="00A904E5" w:rsidRDefault="00FD0CCE">
          <w:pPr>
            <w:pStyle w:val="TOC1"/>
            <w:tabs>
              <w:tab w:val="right" w:leader="dot" w:pos="13948"/>
            </w:tabs>
            <w:rPr>
              <w:rFonts w:asciiTheme="minorHAnsi" w:eastAsiaTheme="minorEastAsia" w:hAnsiTheme="minorHAnsi" w:cstheme="minorBidi"/>
              <w:noProof/>
            </w:rPr>
          </w:pPr>
          <w:hyperlink w:anchor="_Toc237598541" w:history="1">
            <w:r w:rsidR="00A904E5" w:rsidRPr="00D6628E">
              <w:rPr>
                <w:rStyle w:val="Hyperlink"/>
                <w:noProof/>
                <w:lang w:val="mk-MK"/>
              </w:rPr>
              <w:t>20. Професионален и кариерен развој на воспитно-образовниот кадар</w:t>
            </w:r>
            <w:r w:rsidR="00A904E5">
              <w:rPr>
                <w:noProof/>
                <w:webHidden/>
              </w:rPr>
              <w:tab/>
            </w:r>
            <w:r w:rsidR="00A904E5">
              <w:rPr>
                <w:noProof/>
                <w:webHidden/>
              </w:rPr>
              <w:fldChar w:fldCharType="begin"/>
            </w:r>
            <w:r w:rsidR="00A904E5">
              <w:rPr>
                <w:noProof/>
                <w:webHidden/>
              </w:rPr>
              <w:instrText xml:space="preserve"> PAGEREF _Toc237598541 \h </w:instrText>
            </w:r>
            <w:r w:rsidR="00A904E5">
              <w:rPr>
                <w:noProof/>
                <w:webHidden/>
              </w:rPr>
            </w:r>
            <w:r w:rsidR="00A904E5">
              <w:rPr>
                <w:noProof/>
                <w:webHidden/>
              </w:rPr>
              <w:fldChar w:fldCharType="separate"/>
            </w:r>
            <w:r w:rsidR="00A904E5">
              <w:rPr>
                <w:noProof/>
                <w:webHidden/>
              </w:rPr>
              <w:t>98</w:t>
            </w:r>
            <w:r w:rsidR="00A904E5">
              <w:rPr>
                <w:noProof/>
                <w:webHidden/>
              </w:rPr>
              <w:fldChar w:fldCharType="end"/>
            </w:r>
          </w:hyperlink>
        </w:p>
        <w:p w14:paraId="58530F76" w14:textId="77777777" w:rsidR="00A904E5" w:rsidRDefault="00FD0CCE">
          <w:pPr>
            <w:pStyle w:val="TOC2"/>
            <w:tabs>
              <w:tab w:val="right" w:leader="dot" w:pos="13948"/>
            </w:tabs>
            <w:rPr>
              <w:rFonts w:asciiTheme="minorHAnsi" w:eastAsiaTheme="minorEastAsia" w:hAnsiTheme="minorHAnsi" w:cstheme="minorBidi"/>
              <w:noProof/>
            </w:rPr>
          </w:pPr>
          <w:hyperlink w:anchor="_Toc237598542" w:history="1">
            <w:r w:rsidR="00A904E5" w:rsidRPr="00D6628E">
              <w:rPr>
                <w:rStyle w:val="Hyperlink"/>
                <w:noProof/>
                <w:lang w:val="mk-MK"/>
              </w:rPr>
              <w:t>20.1. Детектирање на потребите и приоритетите</w:t>
            </w:r>
            <w:r w:rsidR="00A904E5">
              <w:rPr>
                <w:noProof/>
                <w:webHidden/>
              </w:rPr>
              <w:tab/>
            </w:r>
            <w:r w:rsidR="00A904E5">
              <w:rPr>
                <w:noProof/>
                <w:webHidden/>
              </w:rPr>
              <w:fldChar w:fldCharType="begin"/>
            </w:r>
            <w:r w:rsidR="00A904E5">
              <w:rPr>
                <w:noProof/>
                <w:webHidden/>
              </w:rPr>
              <w:instrText xml:space="preserve"> PAGEREF _Toc237598542 \h </w:instrText>
            </w:r>
            <w:r w:rsidR="00A904E5">
              <w:rPr>
                <w:noProof/>
                <w:webHidden/>
              </w:rPr>
            </w:r>
            <w:r w:rsidR="00A904E5">
              <w:rPr>
                <w:noProof/>
                <w:webHidden/>
              </w:rPr>
              <w:fldChar w:fldCharType="separate"/>
            </w:r>
            <w:r w:rsidR="00A904E5">
              <w:rPr>
                <w:noProof/>
                <w:webHidden/>
              </w:rPr>
              <w:t>100</w:t>
            </w:r>
            <w:r w:rsidR="00A904E5">
              <w:rPr>
                <w:noProof/>
                <w:webHidden/>
              </w:rPr>
              <w:fldChar w:fldCharType="end"/>
            </w:r>
          </w:hyperlink>
        </w:p>
        <w:p w14:paraId="0584F5B7" w14:textId="77777777" w:rsidR="00A904E5" w:rsidRDefault="00FD0CCE">
          <w:pPr>
            <w:pStyle w:val="TOC2"/>
            <w:tabs>
              <w:tab w:val="right" w:leader="dot" w:pos="13948"/>
            </w:tabs>
            <w:rPr>
              <w:rFonts w:asciiTheme="minorHAnsi" w:eastAsiaTheme="minorEastAsia" w:hAnsiTheme="minorHAnsi" w:cstheme="minorBidi"/>
              <w:noProof/>
            </w:rPr>
          </w:pPr>
          <w:hyperlink w:anchor="_Toc237598543" w:history="1">
            <w:r w:rsidR="00A904E5" w:rsidRPr="00D6628E">
              <w:rPr>
                <w:rStyle w:val="Hyperlink"/>
                <w:noProof/>
                <w:lang w:val="mk-MK"/>
              </w:rPr>
              <w:t>20.2. Активности за професионален развој</w:t>
            </w:r>
            <w:r w:rsidR="00A904E5">
              <w:rPr>
                <w:noProof/>
                <w:webHidden/>
              </w:rPr>
              <w:tab/>
            </w:r>
            <w:r w:rsidR="00A904E5">
              <w:rPr>
                <w:noProof/>
                <w:webHidden/>
              </w:rPr>
              <w:fldChar w:fldCharType="begin"/>
            </w:r>
            <w:r w:rsidR="00A904E5">
              <w:rPr>
                <w:noProof/>
                <w:webHidden/>
              </w:rPr>
              <w:instrText xml:space="preserve"> PAGEREF _Toc237598543 \h </w:instrText>
            </w:r>
            <w:r w:rsidR="00A904E5">
              <w:rPr>
                <w:noProof/>
                <w:webHidden/>
              </w:rPr>
            </w:r>
            <w:r w:rsidR="00A904E5">
              <w:rPr>
                <w:noProof/>
                <w:webHidden/>
              </w:rPr>
              <w:fldChar w:fldCharType="separate"/>
            </w:r>
            <w:r w:rsidR="00A904E5">
              <w:rPr>
                <w:noProof/>
                <w:webHidden/>
              </w:rPr>
              <w:t>101</w:t>
            </w:r>
            <w:r w:rsidR="00A904E5">
              <w:rPr>
                <w:noProof/>
                <w:webHidden/>
              </w:rPr>
              <w:fldChar w:fldCharType="end"/>
            </w:r>
          </w:hyperlink>
        </w:p>
        <w:p w14:paraId="58D32AC5" w14:textId="77777777" w:rsidR="00A904E5" w:rsidRDefault="00FD0CCE">
          <w:pPr>
            <w:pStyle w:val="TOC2"/>
            <w:tabs>
              <w:tab w:val="right" w:leader="dot" w:pos="13948"/>
            </w:tabs>
            <w:rPr>
              <w:rFonts w:asciiTheme="minorHAnsi" w:eastAsiaTheme="minorEastAsia" w:hAnsiTheme="minorHAnsi" w:cstheme="minorBidi"/>
              <w:noProof/>
            </w:rPr>
          </w:pPr>
          <w:hyperlink w:anchor="_Toc237598544" w:history="1">
            <w:r w:rsidR="00A904E5" w:rsidRPr="00D6628E">
              <w:rPr>
                <w:rStyle w:val="Hyperlink"/>
                <w:noProof/>
                <w:lang w:val="mk-MK"/>
              </w:rPr>
              <w:t>20.3. Личен професионален развој</w:t>
            </w:r>
            <w:r w:rsidR="00A904E5">
              <w:rPr>
                <w:noProof/>
                <w:webHidden/>
              </w:rPr>
              <w:tab/>
            </w:r>
            <w:r w:rsidR="00A904E5">
              <w:rPr>
                <w:noProof/>
                <w:webHidden/>
              </w:rPr>
              <w:fldChar w:fldCharType="begin"/>
            </w:r>
            <w:r w:rsidR="00A904E5">
              <w:rPr>
                <w:noProof/>
                <w:webHidden/>
              </w:rPr>
              <w:instrText xml:space="preserve"> PAGEREF _Toc237598544 \h </w:instrText>
            </w:r>
            <w:r w:rsidR="00A904E5">
              <w:rPr>
                <w:noProof/>
                <w:webHidden/>
              </w:rPr>
            </w:r>
            <w:r w:rsidR="00A904E5">
              <w:rPr>
                <w:noProof/>
                <w:webHidden/>
              </w:rPr>
              <w:fldChar w:fldCharType="separate"/>
            </w:r>
            <w:r w:rsidR="00A904E5">
              <w:rPr>
                <w:noProof/>
                <w:webHidden/>
              </w:rPr>
              <w:t>103</w:t>
            </w:r>
            <w:r w:rsidR="00A904E5">
              <w:rPr>
                <w:noProof/>
                <w:webHidden/>
              </w:rPr>
              <w:fldChar w:fldCharType="end"/>
            </w:r>
          </w:hyperlink>
        </w:p>
        <w:p w14:paraId="381CB7BC" w14:textId="77777777" w:rsidR="00A904E5" w:rsidRDefault="00FD0CCE">
          <w:pPr>
            <w:pStyle w:val="TOC2"/>
            <w:tabs>
              <w:tab w:val="right" w:leader="dot" w:pos="13948"/>
            </w:tabs>
            <w:rPr>
              <w:rFonts w:asciiTheme="minorHAnsi" w:eastAsiaTheme="minorEastAsia" w:hAnsiTheme="minorHAnsi" w:cstheme="minorBidi"/>
              <w:noProof/>
            </w:rPr>
          </w:pPr>
          <w:hyperlink w:anchor="_Toc237598545" w:history="1">
            <w:r w:rsidR="00A904E5" w:rsidRPr="00D6628E">
              <w:rPr>
                <w:rStyle w:val="Hyperlink"/>
                <w:noProof/>
                <w:lang w:val="mk-MK"/>
              </w:rPr>
              <w:t>20.4. Хоризонтално учење</w:t>
            </w:r>
            <w:r w:rsidR="00A904E5">
              <w:rPr>
                <w:noProof/>
                <w:webHidden/>
              </w:rPr>
              <w:tab/>
            </w:r>
            <w:r w:rsidR="00A904E5">
              <w:rPr>
                <w:noProof/>
                <w:webHidden/>
              </w:rPr>
              <w:fldChar w:fldCharType="begin"/>
            </w:r>
            <w:r w:rsidR="00A904E5">
              <w:rPr>
                <w:noProof/>
                <w:webHidden/>
              </w:rPr>
              <w:instrText xml:space="preserve"> PAGEREF _Toc237598545 \h </w:instrText>
            </w:r>
            <w:r w:rsidR="00A904E5">
              <w:rPr>
                <w:noProof/>
                <w:webHidden/>
              </w:rPr>
            </w:r>
            <w:r w:rsidR="00A904E5">
              <w:rPr>
                <w:noProof/>
                <w:webHidden/>
              </w:rPr>
              <w:fldChar w:fldCharType="separate"/>
            </w:r>
            <w:r w:rsidR="00A904E5">
              <w:rPr>
                <w:noProof/>
                <w:webHidden/>
              </w:rPr>
              <w:t>103</w:t>
            </w:r>
            <w:r w:rsidR="00A904E5">
              <w:rPr>
                <w:noProof/>
                <w:webHidden/>
              </w:rPr>
              <w:fldChar w:fldCharType="end"/>
            </w:r>
          </w:hyperlink>
        </w:p>
        <w:p w14:paraId="40C17DEA" w14:textId="77777777" w:rsidR="00A904E5" w:rsidRDefault="00FD0CCE">
          <w:pPr>
            <w:pStyle w:val="TOC2"/>
            <w:tabs>
              <w:tab w:val="right" w:leader="dot" w:pos="13948"/>
            </w:tabs>
            <w:rPr>
              <w:rFonts w:asciiTheme="minorHAnsi" w:eastAsiaTheme="minorEastAsia" w:hAnsiTheme="minorHAnsi" w:cstheme="minorBidi"/>
              <w:noProof/>
            </w:rPr>
          </w:pPr>
          <w:hyperlink w:anchor="_Toc237598546" w:history="1">
            <w:r w:rsidR="00A904E5" w:rsidRPr="00D6628E">
              <w:rPr>
                <w:rStyle w:val="Hyperlink"/>
                <w:noProof/>
                <w:lang w:val="mk-MK"/>
              </w:rPr>
              <w:t>20.5. Кариерен развој на воспитно-образовниот кадар</w:t>
            </w:r>
            <w:r w:rsidR="00A904E5">
              <w:rPr>
                <w:noProof/>
                <w:webHidden/>
              </w:rPr>
              <w:tab/>
            </w:r>
            <w:r w:rsidR="00A904E5">
              <w:rPr>
                <w:noProof/>
                <w:webHidden/>
              </w:rPr>
              <w:fldChar w:fldCharType="begin"/>
            </w:r>
            <w:r w:rsidR="00A904E5">
              <w:rPr>
                <w:noProof/>
                <w:webHidden/>
              </w:rPr>
              <w:instrText xml:space="preserve"> PAGEREF _Toc237598546 \h </w:instrText>
            </w:r>
            <w:r w:rsidR="00A904E5">
              <w:rPr>
                <w:noProof/>
                <w:webHidden/>
              </w:rPr>
            </w:r>
            <w:r w:rsidR="00A904E5">
              <w:rPr>
                <w:noProof/>
                <w:webHidden/>
              </w:rPr>
              <w:fldChar w:fldCharType="separate"/>
            </w:r>
            <w:r w:rsidR="00A904E5">
              <w:rPr>
                <w:noProof/>
                <w:webHidden/>
              </w:rPr>
              <w:t>103</w:t>
            </w:r>
            <w:r w:rsidR="00A904E5">
              <w:rPr>
                <w:noProof/>
                <w:webHidden/>
              </w:rPr>
              <w:fldChar w:fldCharType="end"/>
            </w:r>
          </w:hyperlink>
        </w:p>
        <w:p w14:paraId="5A0852F2" w14:textId="77777777" w:rsidR="00A904E5" w:rsidRDefault="00FD0CCE">
          <w:pPr>
            <w:pStyle w:val="TOC1"/>
            <w:tabs>
              <w:tab w:val="right" w:leader="dot" w:pos="13948"/>
            </w:tabs>
            <w:rPr>
              <w:rFonts w:asciiTheme="minorHAnsi" w:eastAsiaTheme="minorEastAsia" w:hAnsiTheme="minorHAnsi" w:cstheme="minorBidi"/>
              <w:noProof/>
            </w:rPr>
          </w:pPr>
          <w:hyperlink w:anchor="_Toc237598547" w:history="1">
            <w:r w:rsidR="00A904E5" w:rsidRPr="00D6628E">
              <w:rPr>
                <w:rStyle w:val="Hyperlink"/>
                <w:rFonts w:ascii="Cambria" w:eastAsia="Times New Roman" w:hAnsi="Cambria"/>
                <w:noProof/>
                <w:lang w:val="mk-MK"/>
              </w:rPr>
              <w:t>21. Соработка на основното училиште со родителите/старателите</w:t>
            </w:r>
            <w:r w:rsidR="00A904E5">
              <w:rPr>
                <w:noProof/>
                <w:webHidden/>
              </w:rPr>
              <w:tab/>
            </w:r>
            <w:r w:rsidR="00A904E5">
              <w:rPr>
                <w:noProof/>
                <w:webHidden/>
              </w:rPr>
              <w:fldChar w:fldCharType="begin"/>
            </w:r>
            <w:r w:rsidR="00A904E5">
              <w:rPr>
                <w:noProof/>
                <w:webHidden/>
              </w:rPr>
              <w:instrText xml:space="preserve"> PAGEREF _Toc237598547 \h </w:instrText>
            </w:r>
            <w:r w:rsidR="00A904E5">
              <w:rPr>
                <w:noProof/>
                <w:webHidden/>
              </w:rPr>
            </w:r>
            <w:r w:rsidR="00A904E5">
              <w:rPr>
                <w:noProof/>
                <w:webHidden/>
              </w:rPr>
              <w:fldChar w:fldCharType="separate"/>
            </w:r>
            <w:r w:rsidR="00A904E5">
              <w:rPr>
                <w:noProof/>
                <w:webHidden/>
              </w:rPr>
              <w:t>103</w:t>
            </w:r>
            <w:r w:rsidR="00A904E5">
              <w:rPr>
                <w:noProof/>
                <w:webHidden/>
              </w:rPr>
              <w:fldChar w:fldCharType="end"/>
            </w:r>
          </w:hyperlink>
        </w:p>
        <w:p w14:paraId="0C62FF0F" w14:textId="77777777" w:rsidR="00A904E5" w:rsidRDefault="00FD0CCE">
          <w:pPr>
            <w:pStyle w:val="TOC2"/>
            <w:tabs>
              <w:tab w:val="right" w:leader="dot" w:pos="13948"/>
            </w:tabs>
            <w:rPr>
              <w:rFonts w:asciiTheme="minorHAnsi" w:eastAsiaTheme="minorEastAsia" w:hAnsiTheme="minorHAnsi" w:cstheme="minorBidi"/>
              <w:noProof/>
            </w:rPr>
          </w:pPr>
          <w:hyperlink w:anchor="_Toc237598548" w:history="1">
            <w:r w:rsidR="00A904E5" w:rsidRPr="00D6628E">
              <w:rPr>
                <w:rStyle w:val="Hyperlink"/>
                <w:rFonts w:ascii="Cambria" w:eastAsia="Times New Roman" w:hAnsi="Cambria"/>
                <w:noProof/>
                <w:lang w:val="mk-MK"/>
              </w:rPr>
              <w:t>21.1. Вклученост на родителите/старателите во животот и работата на училиштето</w:t>
            </w:r>
            <w:r w:rsidR="00A904E5">
              <w:rPr>
                <w:noProof/>
                <w:webHidden/>
              </w:rPr>
              <w:tab/>
            </w:r>
            <w:r w:rsidR="00A904E5">
              <w:rPr>
                <w:noProof/>
                <w:webHidden/>
              </w:rPr>
              <w:fldChar w:fldCharType="begin"/>
            </w:r>
            <w:r w:rsidR="00A904E5">
              <w:rPr>
                <w:noProof/>
                <w:webHidden/>
              </w:rPr>
              <w:instrText xml:space="preserve"> PAGEREF _Toc237598548 \h </w:instrText>
            </w:r>
            <w:r w:rsidR="00A904E5">
              <w:rPr>
                <w:noProof/>
                <w:webHidden/>
              </w:rPr>
            </w:r>
            <w:r w:rsidR="00A904E5">
              <w:rPr>
                <w:noProof/>
                <w:webHidden/>
              </w:rPr>
              <w:fldChar w:fldCharType="separate"/>
            </w:r>
            <w:r w:rsidR="00A904E5">
              <w:rPr>
                <w:noProof/>
                <w:webHidden/>
              </w:rPr>
              <w:t>103</w:t>
            </w:r>
            <w:r w:rsidR="00A904E5">
              <w:rPr>
                <w:noProof/>
                <w:webHidden/>
              </w:rPr>
              <w:fldChar w:fldCharType="end"/>
            </w:r>
          </w:hyperlink>
        </w:p>
        <w:p w14:paraId="4CDFA090" w14:textId="77777777" w:rsidR="00A904E5" w:rsidRDefault="00FD0CCE">
          <w:pPr>
            <w:pStyle w:val="TOC2"/>
            <w:tabs>
              <w:tab w:val="right" w:leader="dot" w:pos="13948"/>
            </w:tabs>
            <w:rPr>
              <w:rFonts w:asciiTheme="minorHAnsi" w:eastAsiaTheme="minorEastAsia" w:hAnsiTheme="minorHAnsi" w:cstheme="minorBidi"/>
              <w:noProof/>
            </w:rPr>
          </w:pPr>
          <w:hyperlink w:anchor="_Toc237598549" w:history="1">
            <w:r w:rsidR="00A904E5" w:rsidRPr="00D6628E">
              <w:rPr>
                <w:rStyle w:val="Hyperlink"/>
                <w:rFonts w:ascii="Cambria" w:eastAsia="Times New Roman" w:hAnsi="Cambria"/>
                <w:noProof/>
                <w:lang w:val="mk-MK"/>
              </w:rPr>
              <w:t>21.2. Вклученост на родителите/старателите во процесот на учење и воннаставните активности</w:t>
            </w:r>
            <w:r w:rsidR="00A904E5">
              <w:rPr>
                <w:noProof/>
                <w:webHidden/>
              </w:rPr>
              <w:tab/>
            </w:r>
            <w:r w:rsidR="00A904E5">
              <w:rPr>
                <w:noProof/>
                <w:webHidden/>
              </w:rPr>
              <w:fldChar w:fldCharType="begin"/>
            </w:r>
            <w:r w:rsidR="00A904E5">
              <w:rPr>
                <w:noProof/>
                <w:webHidden/>
              </w:rPr>
              <w:instrText xml:space="preserve"> PAGEREF _Toc237598549 \h </w:instrText>
            </w:r>
            <w:r w:rsidR="00A904E5">
              <w:rPr>
                <w:noProof/>
                <w:webHidden/>
              </w:rPr>
            </w:r>
            <w:r w:rsidR="00A904E5">
              <w:rPr>
                <w:noProof/>
                <w:webHidden/>
              </w:rPr>
              <w:fldChar w:fldCharType="separate"/>
            </w:r>
            <w:r w:rsidR="00A904E5">
              <w:rPr>
                <w:noProof/>
                <w:webHidden/>
              </w:rPr>
              <w:t>104</w:t>
            </w:r>
            <w:r w:rsidR="00A904E5">
              <w:rPr>
                <w:noProof/>
                <w:webHidden/>
              </w:rPr>
              <w:fldChar w:fldCharType="end"/>
            </w:r>
          </w:hyperlink>
        </w:p>
        <w:p w14:paraId="3A1FA468" w14:textId="77777777" w:rsidR="00A904E5" w:rsidRDefault="00FD0CCE">
          <w:pPr>
            <w:pStyle w:val="TOC2"/>
            <w:tabs>
              <w:tab w:val="right" w:leader="dot" w:pos="13948"/>
            </w:tabs>
            <w:rPr>
              <w:rFonts w:asciiTheme="minorHAnsi" w:eastAsiaTheme="minorEastAsia" w:hAnsiTheme="minorHAnsi" w:cstheme="minorBidi"/>
              <w:noProof/>
            </w:rPr>
          </w:pPr>
          <w:hyperlink w:anchor="_Toc237598550" w:history="1">
            <w:r w:rsidR="00A904E5" w:rsidRPr="00D6628E">
              <w:rPr>
                <w:rStyle w:val="Hyperlink"/>
                <w:rFonts w:ascii="Cambria" w:eastAsia="Times New Roman" w:hAnsi="Cambria"/>
                <w:noProof/>
                <w:lang w:val="mk-MK"/>
              </w:rPr>
              <w:t>21.3. Едукација на родителите/старателите</w:t>
            </w:r>
            <w:r w:rsidR="00A904E5">
              <w:rPr>
                <w:noProof/>
                <w:webHidden/>
              </w:rPr>
              <w:tab/>
            </w:r>
            <w:r w:rsidR="00A904E5">
              <w:rPr>
                <w:noProof/>
                <w:webHidden/>
              </w:rPr>
              <w:fldChar w:fldCharType="begin"/>
            </w:r>
            <w:r w:rsidR="00A904E5">
              <w:rPr>
                <w:noProof/>
                <w:webHidden/>
              </w:rPr>
              <w:instrText xml:space="preserve"> PAGEREF _Toc237598550 \h </w:instrText>
            </w:r>
            <w:r w:rsidR="00A904E5">
              <w:rPr>
                <w:noProof/>
                <w:webHidden/>
              </w:rPr>
            </w:r>
            <w:r w:rsidR="00A904E5">
              <w:rPr>
                <w:noProof/>
                <w:webHidden/>
              </w:rPr>
              <w:fldChar w:fldCharType="separate"/>
            </w:r>
            <w:r w:rsidR="00A904E5">
              <w:rPr>
                <w:noProof/>
                <w:webHidden/>
              </w:rPr>
              <w:t>104</w:t>
            </w:r>
            <w:r w:rsidR="00A904E5">
              <w:rPr>
                <w:noProof/>
                <w:webHidden/>
              </w:rPr>
              <w:fldChar w:fldCharType="end"/>
            </w:r>
          </w:hyperlink>
        </w:p>
        <w:p w14:paraId="6AF2F96D" w14:textId="77777777" w:rsidR="00A904E5" w:rsidRDefault="00FD0CCE">
          <w:pPr>
            <w:pStyle w:val="TOC1"/>
            <w:tabs>
              <w:tab w:val="left" w:pos="660"/>
              <w:tab w:val="right" w:leader="dot" w:pos="13948"/>
            </w:tabs>
            <w:rPr>
              <w:rFonts w:asciiTheme="minorHAnsi" w:eastAsiaTheme="minorEastAsia" w:hAnsiTheme="minorHAnsi" w:cstheme="minorBidi"/>
              <w:noProof/>
            </w:rPr>
          </w:pPr>
          <w:hyperlink w:anchor="_Toc237598551" w:history="1">
            <w:r w:rsidR="00A904E5" w:rsidRPr="00D6628E">
              <w:rPr>
                <w:rStyle w:val="Hyperlink"/>
                <w:rFonts w:ascii="Cambria" w:eastAsia="Times New Roman" w:hAnsi="Cambria"/>
                <w:noProof/>
                <w:lang w:val="mk-MK"/>
              </w:rPr>
              <w:t>22.</w:t>
            </w:r>
            <w:r w:rsidR="00A904E5">
              <w:rPr>
                <w:rFonts w:asciiTheme="minorHAnsi" w:eastAsiaTheme="minorEastAsia" w:hAnsiTheme="minorHAnsi" w:cstheme="minorBidi"/>
                <w:noProof/>
              </w:rPr>
              <w:tab/>
            </w:r>
            <w:r w:rsidR="00A904E5" w:rsidRPr="00D6628E">
              <w:rPr>
                <w:rStyle w:val="Hyperlink"/>
                <w:rFonts w:ascii="Cambria" w:eastAsia="Times New Roman" w:hAnsi="Cambria"/>
                <w:noProof/>
                <w:lang w:val="mk-MK"/>
              </w:rPr>
              <w:t>Комуникација со јавноста и промоција на основното училиште</w:t>
            </w:r>
            <w:r w:rsidR="00A904E5">
              <w:rPr>
                <w:noProof/>
                <w:webHidden/>
              </w:rPr>
              <w:tab/>
            </w:r>
            <w:r w:rsidR="00A904E5">
              <w:rPr>
                <w:noProof/>
                <w:webHidden/>
              </w:rPr>
              <w:fldChar w:fldCharType="begin"/>
            </w:r>
            <w:r w:rsidR="00A904E5">
              <w:rPr>
                <w:noProof/>
                <w:webHidden/>
              </w:rPr>
              <w:instrText xml:space="preserve"> PAGEREF _Toc237598551 \h </w:instrText>
            </w:r>
            <w:r w:rsidR="00A904E5">
              <w:rPr>
                <w:noProof/>
                <w:webHidden/>
              </w:rPr>
            </w:r>
            <w:r w:rsidR="00A904E5">
              <w:rPr>
                <w:noProof/>
                <w:webHidden/>
              </w:rPr>
              <w:fldChar w:fldCharType="separate"/>
            </w:r>
            <w:r w:rsidR="00A904E5">
              <w:rPr>
                <w:noProof/>
                <w:webHidden/>
              </w:rPr>
              <w:t>105</w:t>
            </w:r>
            <w:r w:rsidR="00A904E5">
              <w:rPr>
                <w:noProof/>
                <w:webHidden/>
              </w:rPr>
              <w:fldChar w:fldCharType="end"/>
            </w:r>
          </w:hyperlink>
        </w:p>
        <w:p w14:paraId="0657CE07" w14:textId="77777777" w:rsidR="00A904E5" w:rsidRDefault="00FD0CCE">
          <w:pPr>
            <w:pStyle w:val="TOC1"/>
            <w:tabs>
              <w:tab w:val="left" w:pos="660"/>
              <w:tab w:val="right" w:leader="dot" w:pos="13948"/>
            </w:tabs>
            <w:rPr>
              <w:rFonts w:asciiTheme="minorHAnsi" w:eastAsiaTheme="minorEastAsia" w:hAnsiTheme="minorHAnsi" w:cstheme="minorBidi"/>
              <w:noProof/>
            </w:rPr>
          </w:pPr>
          <w:hyperlink w:anchor="_Toc237598552" w:history="1">
            <w:r w:rsidR="00A904E5" w:rsidRPr="00D6628E">
              <w:rPr>
                <w:rStyle w:val="Hyperlink"/>
                <w:rFonts w:ascii="Cambria" w:eastAsia="Times New Roman" w:hAnsi="Cambria"/>
                <w:noProof/>
                <w:lang w:val="mk-MK"/>
              </w:rPr>
              <w:t>23.</w:t>
            </w:r>
            <w:r w:rsidR="00A904E5">
              <w:rPr>
                <w:rFonts w:asciiTheme="minorHAnsi" w:eastAsiaTheme="minorEastAsia" w:hAnsiTheme="minorHAnsi" w:cstheme="minorBidi"/>
                <w:noProof/>
              </w:rPr>
              <w:tab/>
            </w:r>
            <w:r w:rsidR="00A904E5" w:rsidRPr="00D6628E">
              <w:rPr>
                <w:rStyle w:val="Hyperlink"/>
                <w:rFonts w:ascii="Cambria" w:eastAsia="Times New Roman" w:hAnsi="Cambria"/>
                <w:noProof/>
                <w:lang w:val="mk-MK"/>
              </w:rPr>
              <w:t>Следење на имплементацијата на годишната програма за работа на основното училиште</w:t>
            </w:r>
            <w:r w:rsidR="00A904E5">
              <w:rPr>
                <w:noProof/>
                <w:webHidden/>
              </w:rPr>
              <w:tab/>
            </w:r>
            <w:r w:rsidR="00A904E5">
              <w:rPr>
                <w:noProof/>
                <w:webHidden/>
              </w:rPr>
              <w:fldChar w:fldCharType="begin"/>
            </w:r>
            <w:r w:rsidR="00A904E5">
              <w:rPr>
                <w:noProof/>
                <w:webHidden/>
              </w:rPr>
              <w:instrText xml:space="preserve"> PAGEREF _Toc237598552 \h </w:instrText>
            </w:r>
            <w:r w:rsidR="00A904E5">
              <w:rPr>
                <w:noProof/>
                <w:webHidden/>
              </w:rPr>
            </w:r>
            <w:r w:rsidR="00A904E5">
              <w:rPr>
                <w:noProof/>
                <w:webHidden/>
              </w:rPr>
              <w:fldChar w:fldCharType="separate"/>
            </w:r>
            <w:r w:rsidR="00A904E5">
              <w:rPr>
                <w:noProof/>
                <w:webHidden/>
              </w:rPr>
              <w:t>107</w:t>
            </w:r>
            <w:r w:rsidR="00A904E5">
              <w:rPr>
                <w:noProof/>
                <w:webHidden/>
              </w:rPr>
              <w:fldChar w:fldCharType="end"/>
            </w:r>
          </w:hyperlink>
        </w:p>
        <w:p w14:paraId="718786BB" w14:textId="77777777" w:rsidR="00A904E5" w:rsidRDefault="00FD0CCE">
          <w:pPr>
            <w:pStyle w:val="TOC1"/>
            <w:tabs>
              <w:tab w:val="left" w:pos="660"/>
              <w:tab w:val="right" w:leader="dot" w:pos="13948"/>
            </w:tabs>
            <w:rPr>
              <w:rFonts w:asciiTheme="minorHAnsi" w:eastAsiaTheme="minorEastAsia" w:hAnsiTheme="minorHAnsi" w:cstheme="minorBidi"/>
              <w:noProof/>
            </w:rPr>
          </w:pPr>
          <w:hyperlink w:anchor="_Toc237598553" w:history="1">
            <w:r w:rsidR="00A904E5" w:rsidRPr="00D6628E">
              <w:rPr>
                <w:rStyle w:val="Hyperlink"/>
                <w:rFonts w:ascii="Cambria" w:eastAsia="Times New Roman" w:hAnsi="Cambria"/>
                <w:noProof/>
                <w:lang w:val="ru-RU"/>
              </w:rPr>
              <w:t>24.</w:t>
            </w:r>
            <w:r w:rsidR="00A904E5">
              <w:rPr>
                <w:rFonts w:asciiTheme="minorHAnsi" w:eastAsiaTheme="minorEastAsia" w:hAnsiTheme="minorHAnsi" w:cstheme="minorBidi"/>
                <w:noProof/>
              </w:rPr>
              <w:tab/>
            </w:r>
            <w:r w:rsidR="00A904E5" w:rsidRPr="00D6628E">
              <w:rPr>
                <w:rStyle w:val="Hyperlink"/>
                <w:rFonts w:ascii="Cambria" w:eastAsia="Times New Roman" w:hAnsi="Cambria"/>
                <w:noProof/>
                <w:lang w:val="ru-RU"/>
              </w:rPr>
              <w:t>Евалуација на годишната програма за работа на основното училиште</w:t>
            </w:r>
            <w:r w:rsidR="00A904E5">
              <w:rPr>
                <w:noProof/>
                <w:webHidden/>
              </w:rPr>
              <w:tab/>
            </w:r>
            <w:r w:rsidR="00A904E5">
              <w:rPr>
                <w:noProof/>
                <w:webHidden/>
              </w:rPr>
              <w:fldChar w:fldCharType="begin"/>
            </w:r>
            <w:r w:rsidR="00A904E5">
              <w:rPr>
                <w:noProof/>
                <w:webHidden/>
              </w:rPr>
              <w:instrText xml:space="preserve"> PAGEREF _Toc237598553 \h </w:instrText>
            </w:r>
            <w:r w:rsidR="00A904E5">
              <w:rPr>
                <w:noProof/>
                <w:webHidden/>
              </w:rPr>
            </w:r>
            <w:r w:rsidR="00A904E5">
              <w:rPr>
                <w:noProof/>
                <w:webHidden/>
              </w:rPr>
              <w:fldChar w:fldCharType="separate"/>
            </w:r>
            <w:r w:rsidR="00A904E5">
              <w:rPr>
                <w:noProof/>
                <w:webHidden/>
              </w:rPr>
              <w:t>107</w:t>
            </w:r>
            <w:r w:rsidR="00A904E5">
              <w:rPr>
                <w:noProof/>
                <w:webHidden/>
              </w:rPr>
              <w:fldChar w:fldCharType="end"/>
            </w:r>
          </w:hyperlink>
        </w:p>
        <w:p w14:paraId="7748A9DE" w14:textId="77777777" w:rsidR="00A904E5" w:rsidRDefault="00FD0CCE">
          <w:pPr>
            <w:pStyle w:val="TOC1"/>
            <w:tabs>
              <w:tab w:val="left" w:pos="660"/>
              <w:tab w:val="right" w:leader="dot" w:pos="13948"/>
            </w:tabs>
            <w:rPr>
              <w:rFonts w:asciiTheme="minorHAnsi" w:eastAsiaTheme="minorEastAsia" w:hAnsiTheme="minorHAnsi" w:cstheme="minorBidi"/>
              <w:noProof/>
            </w:rPr>
          </w:pPr>
          <w:hyperlink w:anchor="_Toc237598554" w:history="1">
            <w:r w:rsidR="00A904E5" w:rsidRPr="00D6628E">
              <w:rPr>
                <w:rStyle w:val="Hyperlink"/>
                <w:rFonts w:ascii="Cambria" w:eastAsia="Times New Roman" w:hAnsi="Cambria"/>
                <w:noProof/>
              </w:rPr>
              <w:t>25.</w:t>
            </w:r>
            <w:r w:rsidR="00A904E5">
              <w:rPr>
                <w:rFonts w:asciiTheme="minorHAnsi" w:eastAsiaTheme="minorEastAsia" w:hAnsiTheme="minorHAnsi" w:cstheme="minorBidi"/>
                <w:noProof/>
              </w:rPr>
              <w:tab/>
            </w:r>
            <w:r w:rsidR="00A904E5" w:rsidRPr="00D6628E">
              <w:rPr>
                <w:rStyle w:val="Hyperlink"/>
                <w:rFonts w:ascii="Cambria" w:eastAsia="Times New Roman" w:hAnsi="Cambria"/>
                <w:noProof/>
                <w:lang w:val="ru-RU"/>
              </w:rPr>
              <w:t>Заклучок</w:t>
            </w:r>
            <w:r w:rsidR="00A904E5">
              <w:rPr>
                <w:noProof/>
                <w:webHidden/>
              </w:rPr>
              <w:tab/>
            </w:r>
            <w:r w:rsidR="00A904E5">
              <w:rPr>
                <w:noProof/>
                <w:webHidden/>
              </w:rPr>
              <w:fldChar w:fldCharType="begin"/>
            </w:r>
            <w:r w:rsidR="00A904E5">
              <w:rPr>
                <w:noProof/>
                <w:webHidden/>
              </w:rPr>
              <w:instrText xml:space="preserve"> PAGEREF _Toc237598554 \h </w:instrText>
            </w:r>
            <w:r w:rsidR="00A904E5">
              <w:rPr>
                <w:noProof/>
                <w:webHidden/>
              </w:rPr>
            </w:r>
            <w:r w:rsidR="00A904E5">
              <w:rPr>
                <w:noProof/>
                <w:webHidden/>
              </w:rPr>
              <w:fldChar w:fldCharType="separate"/>
            </w:r>
            <w:r w:rsidR="00A904E5">
              <w:rPr>
                <w:noProof/>
                <w:webHidden/>
              </w:rPr>
              <w:t>107</w:t>
            </w:r>
            <w:r w:rsidR="00A904E5">
              <w:rPr>
                <w:noProof/>
                <w:webHidden/>
              </w:rPr>
              <w:fldChar w:fldCharType="end"/>
            </w:r>
          </w:hyperlink>
        </w:p>
        <w:p w14:paraId="39A9A641" w14:textId="77777777" w:rsidR="00A904E5" w:rsidRDefault="00FD0CCE">
          <w:pPr>
            <w:pStyle w:val="TOC1"/>
            <w:tabs>
              <w:tab w:val="right" w:leader="dot" w:pos="13948"/>
            </w:tabs>
            <w:rPr>
              <w:rFonts w:asciiTheme="minorHAnsi" w:eastAsiaTheme="minorEastAsia" w:hAnsiTheme="minorHAnsi" w:cstheme="minorBidi"/>
              <w:noProof/>
            </w:rPr>
          </w:pPr>
          <w:hyperlink w:anchor="_Toc237598555" w:history="1">
            <w:r w:rsidR="00A904E5" w:rsidRPr="00D6628E">
              <w:rPr>
                <w:rStyle w:val="Hyperlink"/>
                <w:rFonts w:ascii="Cambria" w:eastAsia="Times New Roman" w:hAnsi="Cambria"/>
                <w:noProof/>
                <w:lang w:val="mk-MK"/>
              </w:rPr>
              <w:t>ПРИЛОЗИ КОН ГОДИШНАТА ПРОГРАМА ЗА РАБОТА НА ОСНОВНОТО УЧИЛИШТЕ</w:t>
            </w:r>
            <w:r w:rsidR="00A904E5">
              <w:rPr>
                <w:noProof/>
                <w:webHidden/>
              </w:rPr>
              <w:tab/>
            </w:r>
            <w:r w:rsidR="00A904E5">
              <w:rPr>
                <w:noProof/>
                <w:webHidden/>
              </w:rPr>
              <w:fldChar w:fldCharType="begin"/>
            </w:r>
            <w:r w:rsidR="00A904E5">
              <w:rPr>
                <w:noProof/>
                <w:webHidden/>
              </w:rPr>
              <w:instrText xml:space="preserve"> PAGEREF _Toc237598555 \h </w:instrText>
            </w:r>
            <w:r w:rsidR="00A904E5">
              <w:rPr>
                <w:noProof/>
                <w:webHidden/>
              </w:rPr>
            </w:r>
            <w:r w:rsidR="00A904E5">
              <w:rPr>
                <w:noProof/>
                <w:webHidden/>
              </w:rPr>
              <w:fldChar w:fldCharType="separate"/>
            </w:r>
            <w:r w:rsidR="00A904E5">
              <w:rPr>
                <w:noProof/>
                <w:webHidden/>
              </w:rPr>
              <w:t>110</w:t>
            </w:r>
            <w:r w:rsidR="00A904E5">
              <w:rPr>
                <w:noProof/>
                <w:webHidden/>
              </w:rPr>
              <w:fldChar w:fldCharType="end"/>
            </w:r>
          </w:hyperlink>
        </w:p>
        <w:p w14:paraId="1F0ECA3F" w14:textId="461ABFBE" w:rsidR="00B81E7C" w:rsidRPr="0055684B" w:rsidRDefault="00FF119F" w:rsidP="0055684B">
          <w:r>
            <w:rPr>
              <w:b/>
              <w:bCs/>
              <w:noProof/>
            </w:rPr>
            <w:fldChar w:fldCharType="end"/>
          </w:r>
        </w:p>
      </w:sdtContent>
    </w:sdt>
    <w:p w14:paraId="15718C49" w14:textId="77777777" w:rsidR="00932BDC" w:rsidRDefault="00932BDC" w:rsidP="0089175A">
      <w:pPr>
        <w:spacing w:line="360" w:lineRule="auto"/>
        <w:jc w:val="both"/>
        <w:rPr>
          <w:rFonts w:ascii="Arial" w:hAnsi="Arial" w:cs="Arial"/>
          <w:b/>
          <w:sz w:val="20"/>
          <w:szCs w:val="20"/>
          <w:lang w:val="mk-MK"/>
        </w:rPr>
      </w:pPr>
    </w:p>
    <w:p w14:paraId="303D0467" w14:textId="77777777" w:rsidR="002F68C5" w:rsidRDefault="002F68C5" w:rsidP="0089175A">
      <w:pPr>
        <w:spacing w:line="360" w:lineRule="auto"/>
        <w:jc w:val="both"/>
        <w:rPr>
          <w:rFonts w:ascii="Arial" w:hAnsi="Arial" w:cs="Arial"/>
          <w:b/>
          <w:sz w:val="20"/>
          <w:szCs w:val="20"/>
          <w:lang w:val="mk-MK"/>
        </w:rPr>
      </w:pPr>
    </w:p>
    <w:p w14:paraId="2FDEBE75" w14:textId="77777777" w:rsidR="002F68C5" w:rsidRDefault="002F68C5" w:rsidP="0089175A">
      <w:pPr>
        <w:spacing w:line="360" w:lineRule="auto"/>
        <w:jc w:val="both"/>
        <w:rPr>
          <w:rFonts w:ascii="Arial" w:hAnsi="Arial" w:cs="Arial"/>
          <w:b/>
          <w:sz w:val="20"/>
          <w:szCs w:val="20"/>
          <w:lang w:val="mk-MK"/>
        </w:rPr>
      </w:pPr>
    </w:p>
    <w:p w14:paraId="0F3D5C95" w14:textId="77777777" w:rsidR="002F68C5" w:rsidRDefault="002F68C5" w:rsidP="0089175A">
      <w:pPr>
        <w:spacing w:line="360" w:lineRule="auto"/>
        <w:jc w:val="both"/>
        <w:rPr>
          <w:rFonts w:ascii="Arial" w:hAnsi="Arial" w:cs="Arial"/>
          <w:b/>
          <w:sz w:val="20"/>
          <w:szCs w:val="20"/>
          <w:lang w:val="mk-MK"/>
        </w:rPr>
      </w:pPr>
    </w:p>
    <w:p w14:paraId="40157DF2" w14:textId="77777777" w:rsidR="002F68C5" w:rsidRDefault="002F68C5" w:rsidP="0089175A">
      <w:pPr>
        <w:spacing w:line="360" w:lineRule="auto"/>
        <w:jc w:val="both"/>
        <w:rPr>
          <w:rFonts w:ascii="Arial" w:hAnsi="Arial" w:cs="Arial"/>
          <w:b/>
          <w:sz w:val="20"/>
          <w:szCs w:val="20"/>
          <w:lang w:val="mk-MK"/>
        </w:rPr>
      </w:pPr>
    </w:p>
    <w:p w14:paraId="138D8123" w14:textId="77777777" w:rsidR="002F68C5" w:rsidRDefault="002F68C5" w:rsidP="0089175A">
      <w:pPr>
        <w:spacing w:line="360" w:lineRule="auto"/>
        <w:jc w:val="both"/>
        <w:rPr>
          <w:rFonts w:ascii="Arial" w:hAnsi="Arial" w:cs="Arial"/>
          <w:b/>
          <w:sz w:val="20"/>
          <w:szCs w:val="20"/>
          <w:lang w:val="mk-MK"/>
        </w:rPr>
      </w:pPr>
    </w:p>
    <w:p w14:paraId="369FD57C" w14:textId="77777777" w:rsidR="002F68C5" w:rsidRDefault="002F68C5" w:rsidP="0089175A">
      <w:pPr>
        <w:spacing w:line="360" w:lineRule="auto"/>
        <w:jc w:val="both"/>
        <w:rPr>
          <w:rFonts w:ascii="Arial" w:hAnsi="Arial" w:cs="Arial"/>
          <w:b/>
          <w:sz w:val="20"/>
          <w:szCs w:val="20"/>
          <w:lang w:val="mk-MK"/>
        </w:rPr>
      </w:pPr>
    </w:p>
    <w:p w14:paraId="2CCDD19C" w14:textId="77777777" w:rsidR="002F68C5" w:rsidRDefault="002F68C5" w:rsidP="0089175A">
      <w:pPr>
        <w:spacing w:line="360" w:lineRule="auto"/>
        <w:jc w:val="both"/>
        <w:rPr>
          <w:rFonts w:ascii="Arial" w:hAnsi="Arial" w:cs="Arial"/>
          <w:b/>
          <w:sz w:val="20"/>
          <w:szCs w:val="20"/>
          <w:lang w:val="mk-MK"/>
        </w:rPr>
      </w:pPr>
    </w:p>
    <w:p w14:paraId="6EEF2629" w14:textId="77777777" w:rsidR="002F68C5" w:rsidRDefault="002F68C5" w:rsidP="0089175A">
      <w:pPr>
        <w:spacing w:line="360" w:lineRule="auto"/>
        <w:jc w:val="both"/>
        <w:rPr>
          <w:rFonts w:ascii="Arial" w:hAnsi="Arial" w:cs="Arial"/>
          <w:b/>
          <w:sz w:val="20"/>
          <w:szCs w:val="20"/>
          <w:lang w:val="mk-MK"/>
        </w:rPr>
      </w:pPr>
    </w:p>
    <w:p w14:paraId="6797E096" w14:textId="77777777" w:rsidR="002F68C5" w:rsidRDefault="002F68C5" w:rsidP="0089175A">
      <w:pPr>
        <w:spacing w:line="360" w:lineRule="auto"/>
        <w:jc w:val="both"/>
        <w:rPr>
          <w:rFonts w:ascii="Arial" w:hAnsi="Arial" w:cs="Arial"/>
          <w:b/>
          <w:sz w:val="20"/>
          <w:szCs w:val="20"/>
          <w:lang w:val="mk-MK"/>
        </w:rPr>
      </w:pPr>
    </w:p>
    <w:p w14:paraId="488FD7B2" w14:textId="77777777" w:rsidR="002F68C5" w:rsidRDefault="002F68C5" w:rsidP="0089175A">
      <w:pPr>
        <w:spacing w:line="360" w:lineRule="auto"/>
        <w:jc w:val="both"/>
        <w:rPr>
          <w:rFonts w:ascii="Arial" w:hAnsi="Arial" w:cs="Arial"/>
          <w:b/>
          <w:sz w:val="20"/>
          <w:szCs w:val="20"/>
          <w:lang w:val="mk-MK"/>
        </w:rPr>
      </w:pPr>
    </w:p>
    <w:p w14:paraId="5152B582" w14:textId="77777777" w:rsidR="002F68C5" w:rsidRDefault="002F68C5" w:rsidP="0089175A">
      <w:pPr>
        <w:spacing w:line="360" w:lineRule="auto"/>
        <w:jc w:val="both"/>
        <w:rPr>
          <w:rFonts w:ascii="Arial" w:hAnsi="Arial" w:cs="Arial"/>
          <w:b/>
          <w:sz w:val="20"/>
          <w:szCs w:val="20"/>
          <w:lang w:val="mk-MK"/>
        </w:rPr>
      </w:pPr>
    </w:p>
    <w:p w14:paraId="6D0A2101" w14:textId="77777777" w:rsidR="002F68C5" w:rsidRDefault="002F68C5" w:rsidP="0089175A">
      <w:pPr>
        <w:spacing w:line="360" w:lineRule="auto"/>
        <w:jc w:val="both"/>
        <w:rPr>
          <w:rFonts w:ascii="Arial" w:hAnsi="Arial" w:cs="Arial"/>
          <w:b/>
          <w:sz w:val="20"/>
          <w:szCs w:val="20"/>
          <w:lang w:val="mk-MK"/>
        </w:rPr>
      </w:pPr>
    </w:p>
    <w:p w14:paraId="31CEA6F1" w14:textId="77777777" w:rsidR="00932BDC" w:rsidRPr="00B1375D" w:rsidRDefault="00932BDC" w:rsidP="0089175A">
      <w:pPr>
        <w:spacing w:line="360" w:lineRule="auto"/>
        <w:jc w:val="both"/>
        <w:rPr>
          <w:rFonts w:ascii="Arial" w:hAnsi="Arial" w:cs="Arial"/>
          <w:b/>
          <w:sz w:val="20"/>
          <w:szCs w:val="20"/>
          <w:lang w:val="mk-MK"/>
        </w:rPr>
      </w:pPr>
    </w:p>
    <w:p w14:paraId="5FE741A4" w14:textId="5EB11463" w:rsidR="00227AF4" w:rsidRDefault="00B157A7" w:rsidP="00F8389D">
      <w:pPr>
        <w:pStyle w:val="Heading1"/>
        <w:ind w:left="360"/>
        <w:jc w:val="center"/>
        <w:rPr>
          <w:lang w:val="ru-RU"/>
        </w:rPr>
      </w:pPr>
      <w:bookmarkStart w:id="0" w:name="_Toc237598459"/>
      <w:r w:rsidRPr="00F8389D">
        <w:rPr>
          <w:lang w:val="ru-RU"/>
        </w:rPr>
        <w:lastRenderedPageBreak/>
        <w:t>Вовед</w:t>
      </w:r>
      <w:bookmarkEnd w:id="0"/>
    </w:p>
    <w:p w14:paraId="1B7DBCD7" w14:textId="77777777" w:rsidR="00F8389D" w:rsidRPr="00F8389D" w:rsidRDefault="00F8389D" w:rsidP="00F8389D">
      <w:pPr>
        <w:rPr>
          <w:lang w:val="ru-RU"/>
        </w:rPr>
      </w:pPr>
    </w:p>
    <w:p w14:paraId="45CE2577" w14:textId="77777777" w:rsidR="00227AF4" w:rsidRPr="00227AF4" w:rsidRDefault="00227AF4" w:rsidP="00227AF4">
      <w:pPr>
        <w:pStyle w:val="ListParagraph"/>
        <w:spacing w:line="360" w:lineRule="auto"/>
        <w:jc w:val="both"/>
        <w:rPr>
          <w:rFonts w:ascii="Arial" w:hAnsi="Arial" w:cs="Arial"/>
          <w:bCs/>
          <w:color w:val="auto"/>
          <w:sz w:val="20"/>
          <w:szCs w:val="20"/>
          <w:lang w:eastAsia="en-US"/>
        </w:rPr>
      </w:pPr>
      <w:r>
        <w:rPr>
          <w:rFonts w:ascii="Arial" w:hAnsi="Arial" w:cs="Arial"/>
          <w:bCs/>
          <w:color w:val="auto"/>
          <w:sz w:val="20"/>
          <w:szCs w:val="20"/>
          <w:lang w:eastAsia="en-US"/>
        </w:rPr>
        <w:tab/>
      </w:r>
      <w:r w:rsidRPr="00227AF4">
        <w:rPr>
          <w:rFonts w:ascii="Arial" w:hAnsi="Arial" w:cs="Arial"/>
          <w:bCs/>
          <w:color w:val="auto"/>
          <w:sz w:val="20"/>
          <w:szCs w:val="20"/>
          <w:lang w:eastAsia="en-US"/>
        </w:rPr>
        <w:t>Годишната програма за работа на ООУ„Кочо Рацин“ од Кратово претставува оперативен план за работа со кој е програмирана целокупната работа во училиштето. Годишната програма на училиштето е краткорочен развоен документ. Овој суштински документ треба ефикасно да нè води кон реализацијата на планираните активности, ефикасно следење на сите чинители на воспитно-образовниот процес, ги предвидува сите форми и начини на работа овозможени од условите во кои работи училиштето: материјално-технички, кадровски, финансиски и други услови во пошироката заедница.</w:t>
      </w:r>
    </w:p>
    <w:p w14:paraId="10802DDC" w14:textId="77777777" w:rsidR="00227AF4" w:rsidRPr="00227AF4" w:rsidRDefault="00227AF4" w:rsidP="00227AF4">
      <w:pPr>
        <w:pStyle w:val="ListParagraph"/>
        <w:spacing w:line="360" w:lineRule="auto"/>
        <w:jc w:val="both"/>
        <w:rPr>
          <w:rFonts w:ascii="Arial" w:hAnsi="Arial" w:cs="Arial"/>
          <w:bCs/>
          <w:color w:val="auto"/>
          <w:sz w:val="20"/>
          <w:szCs w:val="20"/>
          <w:lang w:eastAsia="en-US"/>
        </w:rPr>
      </w:pPr>
      <w:r>
        <w:rPr>
          <w:rFonts w:ascii="Arial" w:hAnsi="Arial" w:cs="Arial"/>
          <w:bCs/>
          <w:color w:val="auto"/>
          <w:sz w:val="20"/>
          <w:szCs w:val="20"/>
          <w:lang w:eastAsia="en-US"/>
        </w:rPr>
        <w:tab/>
      </w:r>
      <w:r w:rsidRPr="00227AF4">
        <w:rPr>
          <w:rFonts w:ascii="Arial" w:hAnsi="Arial" w:cs="Arial"/>
          <w:bCs/>
          <w:color w:val="auto"/>
          <w:sz w:val="20"/>
          <w:szCs w:val="20"/>
          <w:lang w:eastAsia="en-US"/>
        </w:rPr>
        <w:t>Годишната програма е важен документ за успешно изведување на воспитно-образовната работа и севкупниот училиштен живот.</w:t>
      </w:r>
    </w:p>
    <w:p w14:paraId="6C2520E3" w14:textId="663423AB" w:rsidR="00227AF4" w:rsidRPr="00227AF4" w:rsidRDefault="00227AF4" w:rsidP="00227AF4">
      <w:pPr>
        <w:pStyle w:val="ListParagraph"/>
        <w:spacing w:line="360" w:lineRule="auto"/>
        <w:jc w:val="both"/>
        <w:rPr>
          <w:rFonts w:ascii="Arial" w:hAnsi="Arial" w:cs="Arial"/>
          <w:bCs/>
          <w:color w:val="auto"/>
          <w:sz w:val="20"/>
          <w:szCs w:val="20"/>
          <w:lang w:eastAsia="en-US"/>
        </w:rPr>
      </w:pPr>
      <w:r w:rsidRPr="00227AF4">
        <w:rPr>
          <w:rFonts w:ascii="Arial" w:hAnsi="Arial" w:cs="Arial"/>
          <w:bCs/>
          <w:color w:val="auto"/>
          <w:sz w:val="20"/>
          <w:szCs w:val="20"/>
          <w:lang w:eastAsia="en-US"/>
        </w:rPr>
        <w:t>Појдовни основи за изготвување на Годишната програма за работа на ООУ„Кочо Рацин“ Кратово се:</w:t>
      </w:r>
    </w:p>
    <w:p w14:paraId="676B9142" w14:textId="4AD48FFB" w:rsidR="00227AF4" w:rsidRPr="00227AF4" w:rsidRDefault="00227AF4" w:rsidP="004478EA">
      <w:pPr>
        <w:pStyle w:val="ListParagraph"/>
        <w:numPr>
          <w:ilvl w:val="0"/>
          <w:numId w:val="21"/>
        </w:numPr>
        <w:spacing w:line="360" w:lineRule="auto"/>
        <w:rPr>
          <w:rFonts w:ascii="Arial" w:hAnsi="Arial" w:cs="Arial"/>
          <w:bCs/>
          <w:sz w:val="20"/>
          <w:szCs w:val="20"/>
        </w:rPr>
      </w:pPr>
      <w:r w:rsidRPr="00227AF4">
        <w:rPr>
          <w:rFonts w:ascii="Arial" w:hAnsi="Arial" w:cs="Arial"/>
          <w:bCs/>
          <w:sz w:val="20"/>
          <w:szCs w:val="20"/>
        </w:rPr>
        <w:t xml:space="preserve">Законот за основно образование (Службен весник на РCМ бр.161/19, 28/20, 229/20, 48/21); Законот за наставници и стручни соработници во основните и средните училишта (Службен весник на РCМ бр.161/19, 28/20, 229/20, 48/21); Законот за работни односи, Законот за јавни набавки, Законот за организација и работа на органите на државната управа и други закони што се достапни на следните интернет-страници: </w:t>
      </w:r>
      <w:hyperlink r:id="rId11" w:history="1">
        <w:r w:rsidRPr="00227AF4">
          <w:rPr>
            <w:rStyle w:val="Hyperlink"/>
            <w:rFonts w:ascii="Arial" w:hAnsi="Arial" w:cs="Arial"/>
            <w:bCs/>
            <w:sz w:val="20"/>
            <w:szCs w:val="20"/>
          </w:rPr>
          <w:t>www.pravo.org.mk</w:t>
        </w:r>
      </w:hyperlink>
      <w:r w:rsidRPr="00227AF4">
        <w:rPr>
          <w:rFonts w:ascii="Arial" w:hAnsi="Arial" w:cs="Arial"/>
          <w:bCs/>
          <w:sz w:val="20"/>
          <w:szCs w:val="20"/>
        </w:rPr>
        <w:t xml:space="preserve">, </w:t>
      </w:r>
      <w:hyperlink r:id="rId12" w:history="1">
        <w:r w:rsidRPr="00227AF4">
          <w:rPr>
            <w:rStyle w:val="Hyperlink"/>
            <w:rFonts w:ascii="Arial" w:hAnsi="Arial" w:cs="Arial"/>
            <w:bCs/>
            <w:sz w:val="20"/>
            <w:szCs w:val="20"/>
          </w:rPr>
          <w:t>www.eduzakoni.mk</w:t>
        </w:r>
      </w:hyperlink>
      <w:r w:rsidRPr="00227AF4">
        <w:rPr>
          <w:rFonts w:ascii="Arial" w:hAnsi="Arial" w:cs="Arial"/>
          <w:bCs/>
          <w:sz w:val="20"/>
          <w:szCs w:val="20"/>
        </w:rPr>
        <w:t xml:space="preserve">, </w:t>
      </w:r>
      <w:hyperlink r:id="rId13" w:history="1">
        <w:r w:rsidRPr="00227AF4">
          <w:rPr>
            <w:rStyle w:val="Hyperlink"/>
            <w:rFonts w:ascii="Arial" w:hAnsi="Arial" w:cs="Arial"/>
            <w:bCs/>
            <w:sz w:val="20"/>
            <w:szCs w:val="20"/>
          </w:rPr>
          <w:t>www.slvesnik.com.mk</w:t>
        </w:r>
      </w:hyperlink>
      <w:r w:rsidRPr="00227AF4">
        <w:rPr>
          <w:rFonts w:ascii="Arial" w:hAnsi="Arial" w:cs="Arial"/>
          <w:bCs/>
          <w:sz w:val="20"/>
          <w:szCs w:val="20"/>
        </w:rPr>
        <w:t xml:space="preserve">. </w:t>
      </w:r>
    </w:p>
    <w:p w14:paraId="24B0874A" w14:textId="77777777" w:rsidR="00227AF4" w:rsidRPr="00227AF4" w:rsidRDefault="00227AF4" w:rsidP="004478EA">
      <w:pPr>
        <w:pStyle w:val="ListParagraph"/>
        <w:numPr>
          <w:ilvl w:val="0"/>
          <w:numId w:val="21"/>
        </w:numPr>
        <w:spacing w:line="360" w:lineRule="auto"/>
        <w:rPr>
          <w:rFonts w:ascii="Arial" w:hAnsi="Arial" w:cs="Arial"/>
          <w:bCs/>
          <w:sz w:val="20"/>
          <w:szCs w:val="20"/>
        </w:rPr>
      </w:pPr>
      <w:r w:rsidRPr="00227AF4">
        <w:rPr>
          <w:rFonts w:ascii="Arial" w:hAnsi="Arial" w:cs="Arial"/>
          <w:bCs/>
          <w:sz w:val="20"/>
          <w:szCs w:val="20"/>
        </w:rPr>
        <w:t>Подзаконски и интерни акти, правилници, упатства и програми;</w:t>
      </w:r>
    </w:p>
    <w:p w14:paraId="2342F475" w14:textId="77777777" w:rsidR="00227AF4" w:rsidRPr="00227AF4" w:rsidRDefault="00227AF4" w:rsidP="004478EA">
      <w:pPr>
        <w:pStyle w:val="ListParagraph"/>
        <w:numPr>
          <w:ilvl w:val="0"/>
          <w:numId w:val="21"/>
        </w:numPr>
        <w:spacing w:line="360" w:lineRule="auto"/>
        <w:rPr>
          <w:rFonts w:ascii="Arial" w:hAnsi="Arial" w:cs="Arial"/>
          <w:bCs/>
          <w:sz w:val="20"/>
          <w:szCs w:val="20"/>
        </w:rPr>
      </w:pPr>
      <w:r w:rsidRPr="00227AF4">
        <w:rPr>
          <w:rFonts w:ascii="Arial" w:hAnsi="Arial" w:cs="Arial"/>
          <w:bCs/>
          <w:sz w:val="20"/>
          <w:szCs w:val="20"/>
        </w:rPr>
        <w:t>Наставните планови и програми (</w:t>
      </w:r>
      <w:hyperlink r:id="rId14" w:history="1">
        <w:r w:rsidRPr="00227AF4">
          <w:rPr>
            <w:rStyle w:val="Hyperlink"/>
            <w:rFonts w:ascii="Arial" w:hAnsi="Arial" w:cs="Arial"/>
            <w:bCs/>
            <w:sz w:val="20"/>
            <w:szCs w:val="20"/>
          </w:rPr>
          <w:t>http://bro.gov.mk/?q=osnovno-obrazovanie</w:t>
        </w:r>
      </w:hyperlink>
      <w:r w:rsidRPr="00227AF4">
        <w:rPr>
          <w:rFonts w:ascii="Arial" w:hAnsi="Arial" w:cs="Arial"/>
          <w:bCs/>
          <w:sz w:val="20"/>
          <w:szCs w:val="20"/>
        </w:rPr>
        <w:t>)</w:t>
      </w:r>
    </w:p>
    <w:p w14:paraId="5AA8E66C" w14:textId="77777777" w:rsidR="00227AF4" w:rsidRPr="00227AF4" w:rsidRDefault="00227AF4" w:rsidP="004478EA">
      <w:pPr>
        <w:pStyle w:val="ListParagraph"/>
        <w:numPr>
          <w:ilvl w:val="0"/>
          <w:numId w:val="21"/>
        </w:numPr>
        <w:spacing w:line="360" w:lineRule="auto"/>
        <w:rPr>
          <w:rFonts w:ascii="Arial" w:hAnsi="Arial" w:cs="Arial"/>
          <w:bCs/>
          <w:sz w:val="20"/>
          <w:szCs w:val="20"/>
        </w:rPr>
      </w:pPr>
      <w:r w:rsidRPr="00227AF4">
        <w:rPr>
          <w:rFonts w:ascii="Arial" w:hAnsi="Arial" w:cs="Arial"/>
          <w:bCs/>
          <w:sz w:val="20"/>
          <w:szCs w:val="20"/>
        </w:rPr>
        <w:t>Концепција за основно образование (март и декември 2021г.);</w:t>
      </w:r>
    </w:p>
    <w:p w14:paraId="1C9CA6BC" w14:textId="77777777" w:rsidR="00227AF4" w:rsidRPr="00227AF4" w:rsidRDefault="00227AF4" w:rsidP="004478EA">
      <w:pPr>
        <w:pStyle w:val="ListParagraph"/>
        <w:numPr>
          <w:ilvl w:val="0"/>
          <w:numId w:val="21"/>
        </w:numPr>
        <w:spacing w:line="360" w:lineRule="auto"/>
        <w:rPr>
          <w:rFonts w:ascii="Arial" w:hAnsi="Arial" w:cs="Arial"/>
          <w:bCs/>
          <w:sz w:val="20"/>
          <w:szCs w:val="20"/>
        </w:rPr>
      </w:pPr>
      <w:r w:rsidRPr="00227AF4">
        <w:rPr>
          <w:rFonts w:ascii="Arial" w:hAnsi="Arial" w:cs="Arial"/>
          <w:bCs/>
          <w:sz w:val="20"/>
          <w:szCs w:val="20"/>
        </w:rPr>
        <w:t>Статутот на училиштето и условите за работа во училиштето;</w:t>
      </w:r>
    </w:p>
    <w:p w14:paraId="40B54A8C" w14:textId="77777777" w:rsidR="00227AF4" w:rsidRPr="00227AF4" w:rsidRDefault="00227AF4" w:rsidP="004478EA">
      <w:pPr>
        <w:pStyle w:val="ListParagraph"/>
        <w:numPr>
          <w:ilvl w:val="0"/>
          <w:numId w:val="21"/>
        </w:numPr>
        <w:spacing w:line="360" w:lineRule="auto"/>
        <w:rPr>
          <w:rFonts w:ascii="Arial" w:hAnsi="Arial" w:cs="Arial"/>
          <w:bCs/>
          <w:sz w:val="20"/>
          <w:szCs w:val="20"/>
        </w:rPr>
      </w:pPr>
      <w:r w:rsidRPr="00227AF4">
        <w:rPr>
          <w:rFonts w:ascii="Arial" w:hAnsi="Arial" w:cs="Arial"/>
          <w:bCs/>
          <w:sz w:val="20"/>
          <w:szCs w:val="20"/>
        </w:rPr>
        <w:t>Програма за развоен план на училиштето;</w:t>
      </w:r>
    </w:p>
    <w:p w14:paraId="05F9A4F2" w14:textId="77777777" w:rsidR="00227AF4" w:rsidRPr="00227AF4" w:rsidRDefault="00227AF4" w:rsidP="004478EA">
      <w:pPr>
        <w:pStyle w:val="ListParagraph"/>
        <w:numPr>
          <w:ilvl w:val="0"/>
          <w:numId w:val="21"/>
        </w:numPr>
        <w:spacing w:line="360" w:lineRule="auto"/>
        <w:rPr>
          <w:rFonts w:ascii="Arial" w:hAnsi="Arial" w:cs="Arial"/>
          <w:bCs/>
          <w:sz w:val="20"/>
          <w:szCs w:val="20"/>
        </w:rPr>
      </w:pPr>
      <w:r w:rsidRPr="00227AF4">
        <w:rPr>
          <w:rFonts w:ascii="Arial" w:hAnsi="Arial" w:cs="Arial"/>
          <w:bCs/>
          <w:sz w:val="20"/>
          <w:szCs w:val="20"/>
        </w:rPr>
        <w:t>Програма за работата на училиштето од претходната година;</w:t>
      </w:r>
    </w:p>
    <w:p w14:paraId="55398159" w14:textId="77777777" w:rsidR="00227AF4" w:rsidRPr="00227AF4" w:rsidRDefault="00227AF4" w:rsidP="004478EA">
      <w:pPr>
        <w:pStyle w:val="ListParagraph"/>
        <w:numPr>
          <w:ilvl w:val="0"/>
          <w:numId w:val="21"/>
        </w:numPr>
        <w:spacing w:line="360" w:lineRule="auto"/>
        <w:rPr>
          <w:rFonts w:ascii="Arial" w:hAnsi="Arial" w:cs="Arial"/>
          <w:bCs/>
          <w:sz w:val="20"/>
          <w:szCs w:val="20"/>
        </w:rPr>
      </w:pPr>
      <w:r w:rsidRPr="00227AF4">
        <w:rPr>
          <w:rFonts w:ascii="Arial" w:hAnsi="Arial" w:cs="Arial"/>
          <w:bCs/>
          <w:sz w:val="20"/>
          <w:szCs w:val="20"/>
        </w:rPr>
        <w:t xml:space="preserve">Извештај од Самоевалуација на училиштето за период </w:t>
      </w:r>
      <w:r w:rsidRPr="00E255B0">
        <w:rPr>
          <w:rFonts w:ascii="Arial" w:hAnsi="Arial" w:cs="Arial"/>
          <w:bCs/>
          <w:sz w:val="20"/>
          <w:szCs w:val="20"/>
        </w:rPr>
        <w:t>202</w:t>
      </w:r>
      <w:r w:rsidR="00E255B0" w:rsidRPr="00A55729">
        <w:rPr>
          <w:rFonts w:ascii="Arial" w:hAnsi="Arial" w:cs="Arial"/>
          <w:bCs/>
          <w:sz w:val="20"/>
          <w:szCs w:val="20"/>
          <w:lang w:val="ru-RU"/>
        </w:rPr>
        <w:t>1</w:t>
      </w:r>
      <w:r w:rsidRPr="00E255B0">
        <w:rPr>
          <w:rFonts w:ascii="Arial" w:hAnsi="Arial" w:cs="Arial"/>
          <w:bCs/>
          <w:sz w:val="20"/>
          <w:szCs w:val="20"/>
        </w:rPr>
        <w:t>-202</w:t>
      </w:r>
      <w:r w:rsidR="00E255B0" w:rsidRPr="00A55729">
        <w:rPr>
          <w:rFonts w:ascii="Arial" w:hAnsi="Arial" w:cs="Arial"/>
          <w:bCs/>
          <w:sz w:val="20"/>
          <w:szCs w:val="20"/>
          <w:lang w:val="ru-RU"/>
        </w:rPr>
        <w:t>3</w:t>
      </w:r>
      <w:r w:rsidR="00E255B0">
        <w:rPr>
          <w:rFonts w:ascii="Arial" w:hAnsi="Arial" w:cs="Arial"/>
          <w:bCs/>
          <w:sz w:val="20"/>
          <w:szCs w:val="20"/>
        </w:rPr>
        <w:t xml:space="preserve"> година (изработен </w:t>
      </w:r>
      <w:r w:rsidR="00E255B0" w:rsidRPr="00A55729">
        <w:rPr>
          <w:rFonts w:ascii="Arial" w:hAnsi="Arial" w:cs="Arial"/>
          <w:bCs/>
          <w:sz w:val="20"/>
          <w:szCs w:val="20"/>
          <w:lang w:val="ru-RU"/>
        </w:rPr>
        <w:t>10.08.</w:t>
      </w:r>
      <w:r w:rsidR="00E255B0">
        <w:rPr>
          <w:rFonts w:ascii="Arial" w:hAnsi="Arial" w:cs="Arial"/>
          <w:bCs/>
          <w:sz w:val="20"/>
          <w:szCs w:val="20"/>
        </w:rPr>
        <w:t>202</w:t>
      </w:r>
      <w:r w:rsidR="00E255B0" w:rsidRPr="00A55729">
        <w:rPr>
          <w:rFonts w:ascii="Arial" w:hAnsi="Arial" w:cs="Arial"/>
          <w:bCs/>
          <w:sz w:val="20"/>
          <w:szCs w:val="20"/>
          <w:lang w:val="ru-RU"/>
        </w:rPr>
        <w:t>3</w:t>
      </w:r>
      <w:r w:rsidRPr="00227AF4">
        <w:rPr>
          <w:rFonts w:ascii="Arial" w:hAnsi="Arial" w:cs="Arial"/>
          <w:bCs/>
          <w:sz w:val="20"/>
          <w:szCs w:val="20"/>
        </w:rPr>
        <w:t xml:space="preserve"> г.);</w:t>
      </w:r>
    </w:p>
    <w:p w14:paraId="76AC650A" w14:textId="3BBE81DE" w:rsidR="00227AF4" w:rsidRPr="00583912" w:rsidRDefault="00227AF4" w:rsidP="004478EA">
      <w:pPr>
        <w:pStyle w:val="ListParagraph"/>
        <w:numPr>
          <w:ilvl w:val="0"/>
          <w:numId w:val="21"/>
        </w:numPr>
        <w:spacing w:line="360" w:lineRule="auto"/>
        <w:rPr>
          <w:rFonts w:ascii="Arial" w:hAnsi="Arial" w:cs="Arial"/>
          <w:bCs/>
          <w:sz w:val="20"/>
          <w:szCs w:val="20"/>
        </w:rPr>
      </w:pPr>
      <w:r w:rsidRPr="00227AF4">
        <w:rPr>
          <w:rFonts w:ascii="Arial" w:hAnsi="Arial" w:cs="Arial"/>
          <w:bCs/>
          <w:sz w:val="20"/>
          <w:szCs w:val="20"/>
        </w:rPr>
        <w:t>Извештаи (Годишен извештај на училиштето за претходната учебна година, Извештаи за финансиското работење на училиштето; Извештаи од работата на Стручните активи).</w:t>
      </w:r>
    </w:p>
    <w:p w14:paraId="61B39C0B" w14:textId="127CE98C" w:rsidR="00227AF4" w:rsidRPr="00403119" w:rsidRDefault="00227AF4" w:rsidP="00227AF4">
      <w:pPr>
        <w:pStyle w:val="ListParagraph"/>
        <w:spacing w:line="360" w:lineRule="auto"/>
        <w:ind w:left="0"/>
        <w:jc w:val="both"/>
        <w:rPr>
          <w:rFonts w:ascii="Arial" w:hAnsi="Arial" w:cs="Arial"/>
          <w:bCs/>
          <w:color w:val="auto"/>
          <w:sz w:val="20"/>
          <w:szCs w:val="20"/>
          <w:lang w:eastAsia="en-US"/>
        </w:rPr>
      </w:pPr>
      <w:r>
        <w:rPr>
          <w:rFonts w:ascii="Arial" w:hAnsi="Arial" w:cs="Arial"/>
          <w:bCs/>
          <w:color w:val="auto"/>
          <w:sz w:val="20"/>
          <w:szCs w:val="20"/>
          <w:lang w:eastAsia="en-US"/>
        </w:rPr>
        <w:tab/>
      </w:r>
      <w:r w:rsidRPr="00227AF4">
        <w:rPr>
          <w:rFonts w:ascii="Arial" w:hAnsi="Arial" w:cs="Arial"/>
          <w:bCs/>
          <w:color w:val="auto"/>
          <w:sz w:val="20"/>
          <w:szCs w:val="20"/>
          <w:lang w:eastAsia="en-US"/>
        </w:rPr>
        <w:t xml:space="preserve">Врз основа на член 49 и член 113 од Законот за основно образование (Службен весник на РCМ бр.161 од 5 август 2019г.) на предлог на директорот, Годишната програма е разгледана од страна на Наставничкиот совет на ден </w:t>
      </w:r>
      <w:r w:rsidR="00B07800" w:rsidRPr="000F42BE">
        <w:rPr>
          <w:rFonts w:ascii="Arial" w:hAnsi="Arial" w:cs="Arial"/>
          <w:bCs/>
          <w:color w:val="000000" w:themeColor="text1"/>
          <w:sz w:val="20"/>
          <w:szCs w:val="20"/>
          <w:lang w:eastAsia="en-US"/>
        </w:rPr>
        <w:t>1</w:t>
      </w:r>
      <w:r w:rsidR="00B07800" w:rsidRPr="000F42BE">
        <w:rPr>
          <w:rFonts w:ascii="Arial" w:hAnsi="Arial" w:cs="Arial"/>
          <w:bCs/>
          <w:color w:val="000000" w:themeColor="text1"/>
          <w:sz w:val="20"/>
          <w:szCs w:val="20"/>
          <w:lang w:val="ru-RU" w:eastAsia="en-US"/>
        </w:rPr>
        <w:t>4</w:t>
      </w:r>
      <w:r w:rsidR="00B07800" w:rsidRPr="000F42BE">
        <w:rPr>
          <w:rFonts w:ascii="Arial" w:hAnsi="Arial" w:cs="Arial"/>
          <w:bCs/>
          <w:color w:val="000000" w:themeColor="text1"/>
          <w:sz w:val="20"/>
          <w:szCs w:val="20"/>
          <w:lang w:eastAsia="en-US"/>
        </w:rPr>
        <w:t>.08.202</w:t>
      </w:r>
      <w:r w:rsidR="000F42BE" w:rsidRPr="000F42BE">
        <w:rPr>
          <w:rFonts w:ascii="Arial" w:hAnsi="Arial" w:cs="Arial"/>
          <w:bCs/>
          <w:color w:val="000000" w:themeColor="text1"/>
          <w:sz w:val="20"/>
          <w:szCs w:val="20"/>
          <w:lang w:val="ru-RU" w:eastAsia="en-US"/>
        </w:rPr>
        <w:t>6</w:t>
      </w:r>
      <w:r w:rsidRPr="000F42BE">
        <w:rPr>
          <w:rFonts w:ascii="Arial" w:hAnsi="Arial" w:cs="Arial"/>
          <w:bCs/>
          <w:color w:val="000000" w:themeColor="text1"/>
          <w:sz w:val="20"/>
          <w:szCs w:val="20"/>
          <w:lang w:eastAsia="en-US"/>
        </w:rPr>
        <w:t xml:space="preserve"> година</w:t>
      </w:r>
      <w:r w:rsidRPr="00227AF4">
        <w:rPr>
          <w:rFonts w:ascii="Arial" w:hAnsi="Arial" w:cs="Arial"/>
          <w:bCs/>
          <w:color w:val="auto"/>
          <w:sz w:val="20"/>
          <w:szCs w:val="20"/>
          <w:lang w:eastAsia="en-US"/>
        </w:rPr>
        <w:t xml:space="preserve">, а Училишниот одбор на својата седница одржана на ден </w:t>
      </w:r>
      <w:r w:rsidR="00B07800" w:rsidRPr="000F42BE">
        <w:rPr>
          <w:rFonts w:ascii="Arial" w:hAnsi="Arial" w:cs="Arial"/>
          <w:bCs/>
          <w:color w:val="000000" w:themeColor="text1"/>
          <w:sz w:val="20"/>
          <w:szCs w:val="20"/>
          <w:lang w:eastAsia="en-US"/>
        </w:rPr>
        <w:t>1</w:t>
      </w:r>
      <w:r w:rsidR="000F42BE" w:rsidRPr="000F42BE">
        <w:rPr>
          <w:rFonts w:ascii="Arial" w:hAnsi="Arial" w:cs="Arial"/>
          <w:bCs/>
          <w:color w:val="000000" w:themeColor="text1"/>
          <w:sz w:val="20"/>
          <w:szCs w:val="20"/>
          <w:lang w:val="ru-RU" w:eastAsia="en-US"/>
        </w:rPr>
        <w:t>4</w:t>
      </w:r>
      <w:r w:rsidR="00B07800" w:rsidRPr="000F42BE">
        <w:rPr>
          <w:rFonts w:ascii="Arial" w:hAnsi="Arial" w:cs="Arial"/>
          <w:bCs/>
          <w:color w:val="000000" w:themeColor="text1"/>
          <w:sz w:val="20"/>
          <w:szCs w:val="20"/>
          <w:lang w:eastAsia="en-US"/>
        </w:rPr>
        <w:t>.08.202</w:t>
      </w:r>
      <w:r w:rsidR="000F42BE" w:rsidRPr="000F42BE">
        <w:rPr>
          <w:rFonts w:ascii="Arial" w:hAnsi="Arial" w:cs="Arial"/>
          <w:bCs/>
          <w:color w:val="000000" w:themeColor="text1"/>
          <w:sz w:val="20"/>
          <w:szCs w:val="20"/>
          <w:lang w:val="ru-RU" w:eastAsia="en-US"/>
        </w:rPr>
        <w:t>6</w:t>
      </w:r>
      <w:r w:rsidRPr="000F42BE">
        <w:rPr>
          <w:rFonts w:ascii="Arial" w:hAnsi="Arial" w:cs="Arial"/>
          <w:bCs/>
          <w:color w:val="000000" w:themeColor="text1"/>
          <w:sz w:val="20"/>
          <w:szCs w:val="20"/>
          <w:lang w:eastAsia="en-US"/>
        </w:rPr>
        <w:t xml:space="preserve"> </w:t>
      </w:r>
      <w:r w:rsidRPr="00227AF4">
        <w:rPr>
          <w:rFonts w:ascii="Arial" w:hAnsi="Arial" w:cs="Arial"/>
          <w:bCs/>
          <w:color w:val="auto"/>
          <w:sz w:val="20"/>
          <w:szCs w:val="20"/>
          <w:lang w:eastAsia="en-US"/>
        </w:rPr>
        <w:t xml:space="preserve">година ја предложи Годишната програма за работа на ООУ „Кочо Рацин“ - Кратово во учебната </w:t>
      </w:r>
      <w:r w:rsidR="000F42BE" w:rsidRPr="000F42BE">
        <w:rPr>
          <w:rFonts w:ascii="Arial" w:hAnsi="Arial" w:cs="Arial"/>
          <w:bCs/>
          <w:color w:val="000000" w:themeColor="text1"/>
          <w:sz w:val="20"/>
          <w:szCs w:val="20"/>
          <w:lang w:eastAsia="en-US"/>
        </w:rPr>
        <w:t>2026/2027</w:t>
      </w:r>
      <w:r w:rsidRPr="000F42BE">
        <w:rPr>
          <w:rFonts w:ascii="Arial" w:hAnsi="Arial" w:cs="Arial"/>
          <w:bCs/>
          <w:color w:val="000000" w:themeColor="text1"/>
          <w:sz w:val="20"/>
          <w:szCs w:val="20"/>
          <w:lang w:eastAsia="en-US"/>
        </w:rPr>
        <w:t xml:space="preserve">год. </w:t>
      </w:r>
      <w:r w:rsidRPr="00227AF4">
        <w:rPr>
          <w:rFonts w:ascii="Arial" w:hAnsi="Arial" w:cs="Arial"/>
          <w:bCs/>
          <w:color w:val="auto"/>
          <w:sz w:val="20"/>
          <w:szCs w:val="20"/>
          <w:lang w:eastAsia="en-US"/>
        </w:rPr>
        <w:t>до Советот на Општина Кратово.</w:t>
      </w:r>
    </w:p>
    <w:p w14:paraId="42762ADC" w14:textId="51E34ED2" w:rsidR="00B157A7" w:rsidRPr="00B1375D" w:rsidRDefault="00B157A7" w:rsidP="004478EA">
      <w:pPr>
        <w:pStyle w:val="Heading1"/>
        <w:numPr>
          <w:ilvl w:val="0"/>
          <w:numId w:val="28"/>
        </w:numPr>
        <w:rPr>
          <w:lang w:val="mk-MK"/>
        </w:rPr>
      </w:pPr>
      <w:bookmarkStart w:id="1" w:name="_Toc237598460"/>
      <w:r w:rsidRPr="00B1375D">
        <w:rPr>
          <w:lang w:val="mk-MK"/>
        </w:rPr>
        <w:lastRenderedPageBreak/>
        <w:t>Општи податоци за основното училиште</w:t>
      </w:r>
      <w:bookmarkEnd w:id="1"/>
    </w:p>
    <w:p w14:paraId="4A572418" w14:textId="32886B60" w:rsidR="00B157A7" w:rsidRDefault="00B157A7" w:rsidP="004478EA">
      <w:pPr>
        <w:pStyle w:val="Heading2"/>
        <w:numPr>
          <w:ilvl w:val="1"/>
          <w:numId w:val="28"/>
        </w:numPr>
        <w:rPr>
          <w:rStyle w:val="Heading2Char"/>
          <w:lang w:val="mk-MK"/>
        </w:rPr>
      </w:pPr>
      <w:bookmarkStart w:id="2" w:name="_Toc237598461"/>
      <w:r w:rsidRPr="00FF119F">
        <w:rPr>
          <w:rStyle w:val="Heading2Char"/>
        </w:rPr>
        <w:t>Табела со општи податоци</w:t>
      </w:r>
      <w:bookmarkEnd w:id="2"/>
    </w:p>
    <w:p w14:paraId="1D95C80C" w14:textId="77777777" w:rsidR="00FF119F" w:rsidRPr="00FF119F" w:rsidRDefault="00FF119F" w:rsidP="00FF119F">
      <w:pPr>
        <w:rPr>
          <w:lang w:val="mk-MK"/>
        </w:rPr>
      </w:pPr>
    </w:p>
    <w:p w14:paraId="0C109552" w14:textId="77777777" w:rsidR="00B157A7" w:rsidRPr="00B1375D" w:rsidRDefault="00B157A7" w:rsidP="0089175A">
      <w:pPr>
        <w:spacing w:line="360" w:lineRule="auto"/>
        <w:jc w:val="both"/>
        <w:rPr>
          <w:rFonts w:ascii="Arial" w:hAnsi="Arial" w:cs="Arial"/>
          <w:sz w:val="20"/>
          <w:szCs w:val="20"/>
          <w:lang w:val="mk-MK"/>
        </w:rPr>
      </w:pPr>
      <w:r w:rsidRPr="00B1375D">
        <w:rPr>
          <w:rFonts w:ascii="Arial" w:hAnsi="Arial" w:cs="Arial"/>
          <w:lang w:val="mk-MK"/>
        </w:rPr>
        <w:t>(</w:t>
      </w:r>
      <w:r w:rsidRPr="00B1375D">
        <w:rPr>
          <w:rFonts w:ascii="Arial" w:hAnsi="Arial" w:cs="Arial"/>
          <w:sz w:val="20"/>
          <w:szCs w:val="20"/>
          <w:lang w:val="mk-MK"/>
        </w:rPr>
        <w:t>Се пополнува табелата со основни податоци за основното училиште. Доколку училиштето има повеќе подрачни училишта, оваа табела треба да се пополни за секое подрачно училиште одделно).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28"/>
        <w:gridCol w:w="6030"/>
      </w:tblGrid>
      <w:tr w:rsidR="00B157A7" w:rsidRPr="00B1375D" w14:paraId="21364C7D" w14:textId="77777777" w:rsidTr="00DD411B">
        <w:tc>
          <w:tcPr>
            <w:tcW w:w="7128" w:type="dxa"/>
          </w:tcPr>
          <w:p w14:paraId="733D3424" w14:textId="77777777" w:rsidR="00B157A7" w:rsidRPr="00B1375D" w:rsidRDefault="00B157A7" w:rsidP="0089175A">
            <w:pPr>
              <w:spacing w:after="0" w:line="360" w:lineRule="auto"/>
              <w:jc w:val="center"/>
              <w:rPr>
                <w:rFonts w:ascii="Arial" w:hAnsi="Arial" w:cs="Arial"/>
                <w:b/>
                <w:lang w:val="mk-MK"/>
              </w:rPr>
            </w:pPr>
            <w:r w:rsidRPr="00B1375D">
              <w:rPr>
                <w:rFonts w:ascii="Arial" w:hAnsi="Arial" w:cs="Arial"/>
                <w:b/>
                <w:lang w:val="mk-MK"/>
              </w:rPr>
              <w:t>Податоци</w:t>
            </w:r>
          </w:p>
        </w:tc>
        <w:tc>
          <w:tcPr>
            <w:tcW w:w="6030" w:type="dxa"/>
          </w:tcPr>
          <w:p w14:paraId="0E06429D" w14:textId="77777777" w:rsidR="00B157A7" w:rsidRPr="00B1375D" w:rsidRDefault="00B157A7" w:rsidP="0089175A">
            <w:pPr>
              <w:spacing w:after="0" w:line="360" w:lineRule="auto"/>
              <w:jc w:val="center"/>
              <w:rPr>
                <w:rFonts w:ascii="Arial" w:hAnsi="Arial" w:cs="Arial"/>
                <w:b/>
                <w:sz w:val="24"/>
                <w:szCs w:val="24"/>
                <w:lang w:val="mk-MK"/>
              </w:rPr>
            </w:pPr>
          </w:p>
        </w:tc>
      </w:tr>
      <w:tr w:rsidR="00283D2B" w:rsidRPr="00B1375D" w14:paraId="609FDB0B" w14:textId="77777777" w:rsidTr="00DD411B">
        <w:tc>
          <w:tcPr>
            <w:tcW w:w="7128" w:type="dxa"/>
          </w:tcPr>
          <w:p w14:paraId="3B212DE1" w14:textId="77777777" w:rsidR="00283D2B" w:rsidRPr="00B1375D" w:rsidRDefault="00283D2B" w:rsidP="00283D2B">
            <w:pPr>
              <w:spacing w:after="0" w:line="360" w:lineRule="auto"/>
              <w:rPr>
                <w:rFonts w:ascii="Arial" w:hAnsi="Arial" w:cs="Arial"/>
                <w:lang w:val="mk-MK"/>
              </w:rPr>
            </w:pPr>
            <w:r w:rsidRPr="00B1375D">
              <w:rPr>
                <w:rFonts w:ascii="Arial" w:hAnsi="Arial" w:cs="Arial"/>
                <w:lang w:val="mk-MK"/>
              </w:rPr>
              <w:t>Име на основното училиште</w:t>
            </w:r>
          </w:p>
        </w:tc>
        <w:tc>
          <w:tcPr>
            <w:tcW w:w="6030" w:type="dxa"/>
          </w:tcPr>
          <w:p w14:paraId="02E9DBBF" w14:textId="77777777" w:rsidR="00283D2B" w:rsidRPr="005C5487" w:rsidRDefault="00283D2B" w:rsidP="00283D2B">
            <w:pPr>
              <w:spacing w:after="0" w:line="360" w:lineRule="auto"/>
              <w:jc w:val="both"/>
              <w:rPr>
                <w:rFonts w:ascii="Arial" w:hAnsi="Arial" w:cs="Arial"/>
                <w:lang w:val="mk-MK"/>
              </w:rPr>
            </w:pPr>
            <w:r w:rsidRPr="005C5487">
              <w:rPr>
                <w:rFonts w:ascii="Arial" w:hAnsi="Arial" w:cs="Arial"/>
              </w:rPr>
              <w:t>ООУ ,,Кочо Рацин“- Кратово</w:t>
            </w:r>
          </w:p>
        </w:tc>
      </w:tr>
      <w:tr w:rsidR="00283D2B" w:rsidRPr="000C6B0A" w14:paraId="7E3A42D5" w14:textId="77777777" w:rsidTr="00DD411B">
        <w:tc>
          <w:tcPr>
            <w:tcW w:w="7128" w:type="dxa"/>
          </w:tcPr>
          <w:p w14:paraId="6FA318BA" w14:textId="77777777" w:rsidR="00283D2B" w:rsidRPr="00B1375D" w:rsidRDefault="00283D2B" w:rsidP="00283D2B">
            <w:pPr>
              <w:spacing w:after="0" w:line="360" w:lineRule="auto"/>
              <w:rPr>
                <w:rFonts w:ascii="Arial" w:hAnsi="Arial" w:cs="Arial"/>
                <w:lang w:val="mk-MK"/>
              </w:rPr>
            </w:pPr>
            <w:r w:rsidRPr="00B1375D">
              <w:rPr>
                <w:rFonts w:ascii="Arial" w:hAnsi="Arial" w:cs="Arial"/>
                <w:lang w:val="mk-MK"/>
              </w:rPr>
              <w:t>Адреса, место, општина</w:t>
            </w:r>
          </w:p>
        </w:tc>
        <w:tc>
          <w:tcPr>
            <w:tcW w:w="6030" w:type="dxa"/>
          </w:tcPr>
          <w:p w14:paraId="5EF87F58" w14:textId="77777777" w:rsidR="00283D2B" w:rsidRPr="005C5487" w:rsidRDefault="00283D2B" w:rsidP="00283D2B">
            <w:pPr>
              <w:spacing w:after="0" w:line="360" w:lineRule="auto"/>
              <w:jc w:val="both"/>
              <w:rPr>
                <w:rFonts w:ascii="Arial" w:hAnsi="Arial" w:cs="Arial"/>
                <w:lang w:val="mk-MK"/>
              </w:rPr>
            </w:pPr>
            <w:r w:rsidRPr="00A55729">
              <w:rPr>
                <w:rFonts w:ascii="Arial" w:hAnsi="Arial" w:cs="Arial"/>
                <w:lang w:val="ru-RU"/>
              </w:rPr>
              <w:t>ул. „Михајло Апостолски“ бр.11, Кратово</w:t>
            </w:r>
          </w:p>
        </w:tc>
      </w:tr>
      <w:tr w:rsidR="00283D2B" w:rsidRPr="00B1375D" w14:paraId="2C92EF42" w14:textId="77777777" w:rsidTr="00DD411B">
        <w:tc>
          <w:tcPr>
            <w:tcW w:w="7128" w:type="dxa"/>
          </w:tcPr>
          <w:p w14:paraId="1C22ECDA" w14:textId="77777777" w:rsidR="00283D2B" w:rsidRPr="00B1375D" w:rsidRDefault="00283D2B" w:rsidP="00283D2B">
            <w:pPr>
              <w:spacing w:after="0" w:line="360" w:lineRule="auto"/>
              <w:rPr>
                <w:rFonts w:ascii="Arial" w:hAnsi="Arial" w:cs="Arial"/>
                <w:lang w:val="mk-MK"/>
              </w:rPr>
            </w:pPr>
            <w:r w:rsidRPr="00B1375D">
              <w:rPr>
                <w:rFonts w:ascii="Arial" w:hAnsi="Arial" w:cs="Arial"/>
                <w:lang w:val="mk-MK"/>
              </w:rPr>
              <w:t>Телефон</w:t>
            </w:r>
          </w:p>
        </w:tc>
        <w:tc>
          <w:tcPr>
            <w:tcW w:w="6030" w:type="dxa"/>
          </w:tcPr>
          <w:p w14:paraId="02E52A43" w14:textId="77777777" w:rsidR="00283D2B" w:rsidRPr="005C5487" w:rsidRDefault="00283D2B" w:rsidP="00283D2B">
            <w:pPr>
              <w:spacing w:after="0" w:line="360" w:lineRule="auto"/>
              <w:jc w:val="both"/>
              <w:rPr>
                <w:rFonts w:ascii="Arial" w:hAnsi="Arial" w:cs="Arial"/>
                <w:lang w:val="mk-MK"/>
              </w:rPr>
            </w:pPr>
            <w:r w:rsidRPr="005C5487">
              <w:rPr>
                <w:rFonts w:ascii="Arial" w:hAnsi="Arial" w:cs="Arial"/>
              </w:rPr>
              <w:t>031-481-118</w:t>
            </w:r>
          </w:p>
        </w:tc>
      </w:tr>
      <w:tr w:rsidR="00B157A7" w:rsidRPr="00B1375D" w14:paraId="5CBBBE2B" w14:textId="77777777" w:rsidTr="00DD411B">
        <w:tc>
          <w:tcPr>
            <w:tcW w:w="7128" w:type="dxa"/>
          </w:tcPr>
          <w:p w14:paraId="1BF1832F" w14:textId="77777777" w:rsidR="00B157A7" w:rsidRPr="00B1375D" w:rsidRDefault="00B157A7" w:rsidP="0089175A">
            <w:pPr>
              <w:spacing w:after="0" w:line="360" w:lineRule="auto"/>
              <w:rPr>
                <w:rFonts w:ascii="Arial" w:hAnsi="Arial" w:cs="Arial"/>
                <w:color w:val="FF0000"/>
                <w:lang w:val="mk-MK"/>
              </w:rPr>
            </w:pPr>
            <w:r w:rsidRPr="00B1375D">
              <w:rPr>
                <w:rFonts w:ascii="Arial" w:hAnsi="Arial" w:cs="Arial"/>
                <w:color w:val="000000"/>
                <w:lang w:val="mk-MK"/>
              </w:rPr>
              <w:t xml:space="preserve">Факс </w:t>
            </w:r>
          </w:p>
        </w:tc>
        <w:tc>
          <w:tcPr>
            <w:tcW w:w="6030" w:type="dxa"/>
          </w:tcPr>
          <w:p w14:paraId="1B426224" w14:textId="77777777" w:rsidR="00B157A7" w:rsidRPr="005C5487" w:rsidRDefault="00283D2B" w:rsidP="0089175A">
            <w:pPr>
              <w:spacing w:after="0" w:line="360" w:lineRule="auto"/>
              <w:jc w:val="both"/>
              <w:rPr>
                <w:rFonts w:ascii="Arial" w:hAnsi="Arial" w:cs="Arial"/>
                <w:lang w:val="mk-MK"/>
              </w:rPr>
            </w:pPr>
            <w:r w:rsidRPr="005C5487">
              <w:rPr>
                <w:rFonts w:ascii="Arial" w:hAnsi="Arial" w:cs="Arial"/>
              </w:rPr>
              <w:t>031-481-118</w:t>
            </w:r>
          </w:p>
        </w:tc>
      </w:tr>
      <w:tr w:rsidR="00B157A7" w:rsidRPr="00B1375D" w14:paraId="1B9537CE" w14:textId="77777777" w:rsidTr="00DD411B">
        <w:tc>
          <w:tcPr>
            <w:tcW w:w="7128" w:type="dxa"/>
          </w:tcPr>
          <w:p w14:paraId="297B4F37" w14:textId="77777777" w:rsidR="00B157A7" w:rsidRPr="00B1375D" w:rsidRDefault="00B157A7" w:rsidP="0089175A">
            <w:pPr>
              <w:spacing w:after="0" w:line="360" w:lineRule="auto"/>
              <w:rPr>
                <w:rFonts w:ascii="Arial" w:hAnsi="Arial" w:cs="Arial"/>
                <w:lang w:val="mk-MK"/>
              </w:rPr>
            </w:pPr>
            <w:r w:rsidRPr="00B1375D">
              <w:rPr>
                <w:rFonts w:ascii="Arial" w:hAnsi="Arial" w:cs="Arial"/>
                <w:lang w:val="mk-MK"/>
              </w:rPr>
              <w:t xml:space="preserve">Веб-страница </w:t>
            </w:r>
          </w:p>
        </w:tc>
        <w:tc>
          <w:tcPr>
            <w:tcW w:w="6030" w:type="dxa"/>
          </w:tcPr>
          <w:p w14:paraId="7A9AB16A" w14:textId="77777777" w:rsidR="00B157A7" w:rsidRPr="005C5487" w:rsidRDefault="00283D2B" w:rsidP="0089175A">
            <w:pPr>
              <w:spacing w:after="0" w:line="360" w:lineRule="auto"/>
              <w:jc w:val="both"/>
              <w:rPr>
                <w:rFonts w:ascii="Arial" w:hAnsi="Arial" w:cs="Arial"/>
                <w:lang w:val="mk-MK"/>
              </w:rPr>
            </w:pPr>
            <w:r w:rsidRPr="005C5487">
              <w:rPr>
                <w:rFonts w:ascii="Arial" w:hAnsi="Arial" w:cs="Arial"/>
                <w:lang w:val="mk-MK"/>
              </w:rPr>
              <w:t>oouracinkratovo.edu.mk</w:t>
            </w:r>
          </w:p>
        </w:tc>
      </w:tr>
      <w:tr w:rsidR="00B157A7" w:rsidRPr="00B1375D" w14:paraId="1AD799F2" w14:textId="77777777" w:rsidTr="00DD411B">
        <w:tc>
          <w:tcPr>
            <w:tcW w:w="7128" w:type="dxa"/>
          </w:tcPr>
          <w:p w14:paraId="468A9CE6" w14:textId="77777777" w:rsidR="00B157A7" w:rsidRPr="00B1375D" w:rsidRDefault="00B157A7" w:rsidP="0089175A">
            <w:pPr>
              <w:spacing w:after="0" w:line="360" w:lineRule="auto"/>
              <w:rPr>
                <w:rFonts w:ascii="Arial" w:hAnsi="Arial" w:cs="Arial"/>
                <w:lang w:val="mk-MK"/>
              </w:rPr>
            </w:pPr>
            <w:r w:rsidRPr="00B1375D">
              <w:rPr>
                <w:rFonts w:ascii="Arial" w:hAnsi="Arial" w:cs="Arial"/>
                <w:lang w:val="mk-MK"/>
              </w:rPr>
              <w:t xml:space="preserve">Е-маил </w:t>
            </w:r>
          </w:p>
        </w:tc>
        <w:tc>
          <w:tcPr>
            <w:tcW w:w="6030" w:type="dxa"/>
          </w:tcPr>
          <w:p w14:paraId="4EB1ECD6" w14:textId="77777777" w:rsidR="00B157A7" w:rsidRPr="005C5487" w:rsidRDefault="00283D2B" w:rsidP="0089175A">
            <w:pPr>
              <w:spacing w:after="0" w:line="360" w:lineRule="auto"/>
              <w:jc w:val="both"/>
              <w:rPr>
                <w:rFonts w:ascii="Arial" w:hAnsi="Arial" w:cs="Arial"/>
                <w:lang w:val="mk-MK"/>
              </w:rPr>
            </w:pPr>
            <w:r w:rsidRPr="005C5487">
              <w:rPr>
                <w:rFonts w:ascii="Arial" w:hAnsi="Arial" w:cs="Arial"/>
              </w:rPr>
              <w:t>skolokratovo@gmail.com</w:t>
            </w:r>
          </w:p>
        </w:tc>
      </w:tr>
      <w:tr w:rsidR="00B157A7" w:rsidRPr="00B1375D" w14:paraId="1ADDE49C" w14:textId="77777777" w:rsidTr="00DD411B">
        <w:tc>
          <w:tcPr>
            <w:tcW w:w="7128" w:type="dxa"/>
          </w:tcPr>
          <w:p w14:paraId="5C39A856" w14:textId="77777777" w:rsidR="00B157A7" w:rsidRPr="00B1375D" w:rsidRDefault="00B157A7" w:rsidP="0089175A">
            <w:pPr>
              <w:spacing w:after="0" w:line="360" w:lineRule="auto"/>
              <w:rPr>
                <w:rFonts w:ascii="Arial" w:hAnsi="Arial" w:cs="Arial"/>
                <w:lang w:val="mk-MK"/>
              </w:rPr>
            </w:pPr>
            <w:r w:rsidRPr="00B1375D">
              <w:rPr>
                <w:rFonts w:ascii="Arial" w:hAnsi="Arial" w:cs="Arial"/>
                <w:lang w:val="mk-MK"/>
              </w:rPr>
              <w:t>Основано од..</w:t>
            </w:r>
          </w:p>
        </w:tc>
        <w:tc>
          <w:tcPr>
            <w:tcW w:w="6030" w:type="dxa"/>
          </w:tcPr>
          <w:p w14:paraId="2AFBD9C3" w14:textId="77777777" w:rsidR="00B157A7" w:rsidRPr="005C5487" w:rsidRDefault="00283D2B" w:rsidP="0089175A">
            <w:pPr>
              <w:spacing w:after="0" w:line="360" w:lineRule="auto"/>
              <w:jc w:val="both"/>
              <w:rPr>
                <w:rFonts w:ascii="Arial" w:hAnsi="Arial" w:cs="Arial"/>
                <w:lang w:val="mk-MK"/>
              </w:rPr>
            </w:pPr>
            <w:r w:rsidRPr="00345A1B">
              <w:rPr>
                <w:rFonts w:ascii="Arial" w:hAnsi="Arial" w:cs="Arial"/>
                <w:lang w:val="mk-MK"/>
              </w:rPr>
              <w:t xml:space="preserve">Општина </w:t>
            </w:r>
            <w:r w:rsidR="00345A1B" w:rsidRPr="00345A1B">
              <w:rPr>
                <w:rFonts w:ascii="Arial" w:hAnsi="Arial" w:cs="Arial"/>
                <w:lang w:val="mk-MK"/>
              </w:rPr>
              <w:t xml:space="preserve">на град </w:t>
            </w:r>
            <w:r w:rsidRPr="00345A1B">
              <w:rPr>
                <w:rFonts w:ascii="Arial" w:hAnsi="Arial" w:cs="Arial"/>
                <w:lang w:val="mk-MK"/>
              </w:rPr>
              <w:t>Кратово</w:t>
            </w:r>
          </w:p>
        </w:tc>
      </w:tr>
      <w:tr w:rsidR="00B157A7" w:rsidRPr="00B1375D" w14:paraId="4EB3D9AF" w14:textId="77777777" w:rsidTr="00DD411B">
        <w:tc>
          <w:tcPr>
            <w:tcW w:w="7128" w:type="dxa"/>
          </w:tcPr>
          <w:p w14:paraId="4D97F52F" w14:textId="77777777" w:rsidR="00B157A7" w:rsidRPr="00B1375D" w:rsidRDefault="00B157A7" w:rsidP="0089175A">
            <w:pPr>
              <w:spacing w:after="0" w:line="360" w:lineRule="auto"/>
              <w:rPr>
                <w:rFonts w:ascii="Arial" w:hAnsi="Arial" w:cs="Arial"/>
                <w:lang w:val="mk-MK"/>
              </w:rPr>
            </w:pPr>
            <w:r w:rsidRPr="00B1375D">
              <w:rPr>
                <w:rFonts w:ascii="Arial" w:hAnsi="Arial" w:cs="Arial"/>
                <w:lang w:val="mk-MK"/>
              </w:rPr>
              <w:t>Верификација-број на актот</w:t>
            </w:r>
          </w:p>
        </w:tc>
        <w:tc>
          <w:tcPr>
            <w:tcW w:w="6030" w:type="dxa"/>
          </w:tcPr>
          <w:p w14:paraId="59A5F4F9" w14:textId="77777777" w:rsidR="00B157A7" w:rsidRPr="005C5487" w:rsidRDefault="00283D2B" w:rsidP="0089175A">
            <w:pPr>
              <w:spacing w:after="0" w:line="360" w:lineRule="auto"/>
              <w:jc w:val="both"/>
              <w:rPr>
                <w:rFonts w:ascii="Arial" w:hAnsi="Arial" w:cs="Arial"/>
                <w:lang w:val="mk-MK"/>
              </w:rPr>
            </w:pPr>
            <w:r w:rsidRPr="005C5487">
              <w:rPr>
                <w:rFonts w:ascii="Arial" w:hAnsi="Arial" w:cs="Arial"/>
                <w:lang w:val="mk-MK"/>
              </w:rPr>
              <w:t>09-5015/3 од 02.09.2003 год.</w:t>
            </w:r>
          </w:p>
        </w:tc>
      </w:tr>
      <w:tr w:rsidR="00B157A7" w:rsidRPr="00B1375D" w14:paraId="66CF41E7" w14:textId="77777777" w:rsidTr="00DD411B">
        <w:tc>
          <w:tcPr>
            <w:tcW w:w="7128" w:type="dxa"/>
          </w:tcPr>
          <w:p w14:paraId="64B2F79F" w14:textId="77777777" w:rsidR="00B157A7" w:rsidRPr="00B1375D" w:rsidRDefault="00B157A7" w:rsidP="0089175A">
            <w:pPr>
              <w:spacing w:after="0" w:line="360" w:lineRule="auto"/>
              <w:rPr>
                <w:rFonts w:ascii="Arial" w:hAnsi="Arial" w:cs="Arial"/>
                <w:lang w:val="mk-MK"/>
              </w:rPr>
            </w:pPr>
            <w:r w:rsidRPr="00B1375D">
              <w:rPr>
                <w:rFonts w:ascii="Arial" w:hAnsi="Arial" w:cs="Arial"/>
                <w:lang w:val="mk-MK"/>
              </w:rPr>
              <w:t>Година на изградба</w:t>
            </w:r>
          </w:p>
        </w:tc>
        <w:tc>
          <w:tcPr>
            <w:tcW w:w="6030" w:type="dxa"/>
          </w:tcPr>
          <w:p w14:paraId="40D281ED" w14:textId="77777777" w:rsidR="00B157A7" w:rsidRPr="005C5487" w:rsidRDefault="00283D2B" w:rsidP="0089175A">
            <w:pPr>
              <w:spacing w:after="0" w:line="360" w:lineRule="auto"/>
              <w:jc w:val="both"/>
              <w:rPr>
                <w:rFonts w:ascii="Arial" w:hAnsi="Arial" w:cs="Arial"/>
                <w:lang w:val="mk-MK"/>
              </w:rPr>
            </w:pPr>
            <w:r w:rsidRPr="005C5487">
              <w:rPr>
                <w:rFonts w:ascii="Arial" w:hAnsi="Arial" w:cs="Arial"/>
                <w:lang w:val="mk-MK"/>
              </w:rPr>
              <w:t>1973 год.</w:t>
            </w:r>
          </w:p>
        </w:tc>
      </w:tr>
      <w:tr w:rsidR="00B157A7" w:rsidRPr="00B1375D" w14:paraId="44CE0525" w14:textId="77777777" w:rsidTr="00DD411B">
        <w:tc>
          <w:tcPr>
            <w:tcW w:w="7128" w:type="dxa"/>
          </w:tcPr>
          <w:p w14:paraId="38202ED5" w14:textId="77777777" w:rsidR="00B157A7" w:rsidRPr="00B1375D" w:rsidRDefault="00B157A7" w:rsidP="0089175A">
            <w:pPr>
              <w:spacing w:after="0" w:line="360" w:lineRule="auto"/>
              <w:rPr>
                <w:rFonts w:ascii="Arial" w:hAnsi="Arial" w:cs="Arial"/>
                <w:lang w:val="mk-MK"/>
              </w:rPr>
            </w:pPr>
            <w:r w:rsidRPr="00B1375D">
              <w:rPr>
                <w:rFonts w:ascii="Arial" w:hAnsi="Arial" w:cs="Arial"/>
                <w:lang w:val="mk-MK"/>
              </w:rPr>
              <w:t>Тип на градба</w:t>
            </w:r>
          </w:p>
        </w:tc>
        <w:tc>
          <w:tcPr>
            <w:tcW w:w="6030" w:type="dxa"/>
          </w:tcPr>
          <w:p w14:paraId="45B17B25" w14:textId="77777777" w:rsidR="00B157A7" w:rsidRPr="005C5487" w:rsidRDefault="00283D2B" w:rsidP="0089175A">
            <w:pPr>
              <w:spacing w:after="0" w:line="360" w:lineRule="auto"/>
              <w:jc w:val="both"/>
              <w:rPr>
                <w:rFonts w:ascii="Arial" w:hAnsi="Arial" w:cs="Arial"/>
                <w:lang w:val="mk-MK"/>
              </w:rPr>
            </w:pPr>
            <w:r w:rsidRPr="005C5487">
              <w:rPr>
                <w:rFonts w:ascii="Arial" w:hAnsi="Arial" w:cs="Arial"/>
                <w:lang w:val="mk-MK"/>
              </w:rPr>
              <w:t>Тврда градба</w:t>
            </w:r>
          </w:p>
        </w:tc>
      </w:tr>
      <w:tr w:rsidR="00B157A7" w:rsidRPr="00B1375D" w14:paraId="2B2C980D" w14:textId="77777777" w:rsidTr="00DD411B">
        <w:tc>
          <w:tcPr>
            <w:tcW w:w="7128" w:type="dxa"/>
          </w:tcPr>
          <w:p w14:paraId="2EA839F4" w14:textId="77777777" w:rsidR="00B157A7" w:rsidRPr="00B1375D" w:rsidRDefault="00B157A7" w:rsidP="0089175A">
            <w:pPr>
              <w:spacing w:after="0" w:line="360" w:lineRule="auto"/>
              <w:rPr>
                <w:rFonts w:ascii="Arial" w:hAnsi="Arial" w:cs="Arial"/>
                <w:lang w:val="mk-MK"/>
              </w:rPr>
            </w:pPr>
            <w:r w:rsidRPr="00B1375D">
              <w:rPr>
                <w:rFonts w:ascii="Arial" w:hAnsi="Arial" w:cs="Arial"/>
                <w:lang w:val="mk-MK"/>
              </w:rPr>
              <w:t>Внатрешна површина на училиштето (m2)</w:t>
            </w:r>
          </w:p>
        </w:tc>
        <w:tc>
          <w:tcPr>
            <w:tcW w:w="6030" w:type="dxa"/>
          </w:tcPr>
          <w:p w14:paraId="06C4137F" w14:textId="77777777" w:rsidR="00B157A7" w:rsidRPr="005C5487" w:rsidRDefault="00567335" w:rsidP="0089175A">
            <w:pPr>
              <w:spacing w:after="0" w:line="360" w:lineRule="auto"/>
              <w:jc w:val="both"/>
              <w:rPr>
                <w:rFonts w:ascii="Arial" w:hAnsi="Arial" w:cs="Arial"/>
                <w:lang w:val="mk-MK"/>
              </w:rPr>
            </w:pPr>
            <w:r>
              <w:rPr>
                <w:rFonts w:ascii="Arial" w:hAnsi="Arial" w:cs="Arial"/>
                <w:lang w:val="mk-MK"/>
              </w:rPr>
              <w:t>1594</w:t>
            </w:r>
            <w:r w:rsidR="000538D6" w:rsidRPr="000538D6">
              <w:rPr>
                <w:rFonts w:ascii="Arial" w:hAnsi="Arial" w:cs="Arial"/>
                <w:lang w:val="mk-MK"/>
              </w:rPr>
              <w:t xml:space="preserve"> м</w:t>
            </w:r>
            <w:r w:rsidR="000538D6" w:rsidRPr="00567335">
              <w:rPr>
                <w:rFonts w:ascii="Arial" w:hAnsi="Arial" w:cs="Arial"/>
                <w:sz w:val="24"/>
                <w:vertAlign w:val="superscript"/>
                <w:lang w:val="mk-MK"/>
              </w:rPr>
              <w:t>2</w:t>
            </w:r>
          </w:p>
        </w:tc>
      </w:tr>
      <w:tr w:rsidR="00B157A7" w:rsidRPr="00B1375D" w14:paraId="1F75E414" w14:textId="77777777" w:rsidTr="00DD411B">
        <w:tc>
          <w:tcPr>
            <w:tcW w:w="7128" w:type="dxa"/>
          </w:tcPr>
          <w:p w14:paraId="68D1E4F1" w14:textId="77777777" w:rsidR="00B157A7" w:rsidRPr="00B1375D" w:rsidRDefault="00B157A7" w:rsidP="0089175A">
            <w:pPr>
              <w:spacing w:after="0" w:line="360" w:lineRule="auto"/>
              <w:rPr>
                <w:rFonts w:ascii="Arial" w:hAnsi="Arial" w:cs="Arial"/>
                <w:lang w:val="mk-MK"/>
              </w:rPr>
            </w:pPr>
            <w:r w:rsidRPr="00B1375D">
              <w:rPr>
                <w:rFonts w:ascii="Arial" w:hAnsi="Arial" w:cs="Arial"/>
                <w:color w:val="000000"/>
                <w:lang w:val="mk-MK"/>
              </w:rPr>
              <w:t xml:space="preserve">Училиштен двор </w:t>
            </w:r>
            <w:r w:rsidRPr="00B1375D">
              <w:rPr>
                <w:rFonts w:ascii="Arial" w:hAnsi="Arial" w:cs="Arial"/>
                <w:lang w:val="mk-MK"/>
              </w:rPr>
              <w:t>(m2)</w:t>
            </w:r>
          </w:p>
        </w:tc>
        <w:tc>
          <w:tcPr>
            <w:tcW w:w="6030" w:type="dxa"/>
          </w:tcPr>
          <w:p w14:paraId="5748D08F" w14:textId="77777777" w:rsidR="00B157A7" w:rsidRPr="005C5487" w:rsidRDefault="003748DD" w:rsidP="0089175A">
            <w:pPr>
              <w:spacing w:after="0" w:line="360" w:lineRule="auto"/>
              <w:jc w:val="both"/>
              <w:rPr>
                <w:rFonts w:ascii="Arial" w:hAnsi="Arial" w:cs="Arial"/>
                <w:lang w:val="mk-MK"/>
              </w:rPr>
            </w:pPr>
            <w:r>
              <w:rPr>
                <w:rFonts w:ascii="Arial" w:hAnsi="Arial" w:cs="Arial"/>
                <w:lang w:val="mk-MK"/>
              </w:rPr>
              <w:t>5349</w:t>
            </w:r>
            <w:r w:rsidR="00567335" w:rsidRPr="000538D6">
              <w:rPr>
                <w:rFonts w:ascii="Arial" w:hAnsi="Arial" w:cs="Arial"/>
                <w:lang w:val="mk-MK"/>
              </w:rPr>
              <w:t xml:space="preserve"> м</w:t>
            </w:r>
            <w:r w:rsidR="00567335" w:rsidRPr="00567335">
              <w:rPr>
                <w:rFonts w:ascii="Arial" w:hAnsi="Arial" w:cs="Arial"/>
                <w:sz w:val="24"/>
                <w:vertAlign w:val="superscript"/>
                <w:lang w:val="mk-MK"/>
              </w:rPr>
              <w:t>2</w:t>
            </w:r>
          </w:p>
        </w:tc>
      </w:tr>
      <w:tr w:rsidR="00B157A7" w:rsidRPr="00B1375D" w14:paraId="7471A3CC" w14:textId="77777777" w:rsidTr="00DD411B">
        <w:tc>
          <w:tcPr>
            <w:tcW w:w="7128" w:type="dxa"/>
          </w:tcPr>
          <w:p w14:paraId="08BB9CD9" w14:textId="77777777" w:rsidR="00B157A7" w:rsidRPr="00B1375D" w:rsidRDefault="00B157A7" w:rsidP="0089175A">
            <w:pPr>
              <w:spacing w:after="0" w:line="360" w:lineRule="auto"/>
              <w:rPr>
                <w:rFonts w:ascii="Arial" w:hAnsi="Arial" w:cs="Arial"/>
                <w:color w:val="FF0000"/>
                <w:lang w:val="mk-MK"/>
              </w:rPr>
            </w:pPr>
            <w:r w:rsidRPr="00B1375D">
              <w:rPr>
                <w:rFonts w:ascii="Arial" w:hAnsi="Arial" w:cs="Arial"/>
                <w:color w:val="000000"/>
                <w:lang w:val="mk-MK"/>
              </w:rPr>
              <w:t xml:space="preserve">Површина на спортски терени и игралишта </w:t>
            </w:r>
          </w:p>
        </w:tc>
        <w:tc>
          <w:tcPr>
            <w:tcW w:w="6030" w:type="dxa"/>
          </w:tcPr>
          <w:p w14:paraId="207CF28C" w14:textId="77777777" w:rsidR="00B157A7" w:rsidRPr="005C5487" w:rsidRDefault="005C5487" w:rsidP="003864AF">
            <w:pPr>
              <w:spacing w:after="0" w:line="360" w:lineRule="auto"/>
              <w:jc w:val="both"/>
              <w:rPr>
                <w:rFonts w:ascii="Arial" w:hAnsi="Arial" w:cs="Arial"/>
                <w:lang w:val="mk-MK"/>
              </w:rPr>
            </w:pPr>
            <w:r w:rsidRPr="003864AF">
              <w:rPr>
                <w:rFonts w:ascii="Arial" w:hAnsi="Arial" w:cs="Arial"/>
                <w:lang w:val="mk-MK"/>
              </w:rPr>
              <w:t>1</w:t>
            </w:r>
            <w:r w:rsidR="003864AF" w:rsidRPr="003864AF">
              <w:rPr>
                <w:rFonts w:ascii="Arial" w:hAnsi="Arial" w:cs="Arial"/>
                <w:lang w:val="mk-MK"/>
              </w:rPr>
              <w:t>945</w:t>
            </w:r>
            <w:r w:rsidR="00567335" w:rsidRPr="000538D6">
              <w:rPr>
                <w:rFonts w:ascii="Arial" w:hAnsi="Arial" w:cs="Arial"/>
                <w:lang w:val="mk-MK"/>
              </w:rPr>
              <w:t xml:space="preserve"> м</w:t>
            </w:r>
            <w:r w:rsidR="00567335" w:rsidRPr="00567335">
              <w:rPr>
                <w:rFonts w:ascii="Arial" w:hAnsi="Arial" w:cs="Arial"/>
                <w:sz w:val="24"/>
                <w:vertAlign w:val="superscript"/>
                <w:lang w:val="mk-MK"/>
              </w:rPr>
              <w:t>2</w:t>
            </w:r>
          </w:p>
        </w:tc>
      </w:tr>
      <w:tr w:rsidR="00B157A7" w:rsidRPr="00B1375D" w14:paraId="6AE9342C" w14:textId="77777777" w:rsidTr="00DD411B">
        <w:tc>
          <w:tcPr>
            <w:tcW w:w="7128" w:type="dxa"/>
          </w:tcPr>
          <w:p w14:paraId="46A5B921" w14:textId="77777777" w:rsidR="00B157A7" w:rsidRPr="00B1375D" w:rsidRDefault="00B157A7" w:rsidP="0089175A">
            <w:pPr>
              <w:spacing w:after="0" w:line="360" w:lineRule="auto"/>
              <w:rPr>
                <w:rFonts w:ascii="Arial" w:hAnsi="Arial" w:cs="Arial"/>
                <w:lang w:val="mk-MK"/>
              </w:rPr>
            </w:pPr>
            <w:r w:rsidRPr="00B1375D">
              <w:rPr>
                <w:rFonts w:ascii="Arial" w:hAnsi="Arial" w:cs="Arial"/>
                <w:lang w:val="mk-MK"/>
              </w:rPr>
              <w:t>Начин на загревање на училиштето</w:t>
            </w:r>
          </w:p>
        </w:tc>
        <w:tc>
          <w:tcPr>
            <w:tcW w:w="6030" w:type="dxa"/>
          </w:tcPr>
          <w:p w14:paraId="5EBBEFBE" w14:textId="77777777" w:rsidR="00B157A7" w:rsidRPr="005C5487" w:rsidRDefault="000E75ED" w:rsidP="0089175A">
            <w:pPr>
              <w:spacing w:after="0" w:line="360" w:lineRule="auto"/>
              <w:jc w:val="both"/>
              <w:rPr>
                <w:rFonts w:ascii="Arial" w:hAnsi="Arial" w:cs="Arial"/>
                <w:lang w:val="mk-MK"/>
              </w:rPr>
            </w:pPr>
            <w:r w:rsidRPr="005C5487">
              <w:rPr>
                <w:rFonts w:ascii="Arial" w:hAnsi="Arial" w:cs="Arial"/>
              </w:rPr>
              <w:t>Парно греење</w:t>
            </w:r>
            <w:r w:rsidRPr="005C5487">
              <w:rPr>
                <w:rFonts w:ascii="Arial" w:hAnsi="Arial" w:cs="Arial"/>
                <w:lang w:val="mk-MK"/>
              </w:rPr>
              <w:t>, клима уреди</w:t>
            </w:r>
          </w:p>
        </w:tc>
      </w:tr>
      <w:tr w:rsidR="00B157A7" w:rsidRPr="00B1375D" w14:paraId="19695785" w14:textId="77777777" w:rsidTr="00DD411B">
        <w:tc>
          <w:tcPr>
            <w:tcW w:w="7128" w:type="dxa"/>
          </w:tcPr>
          <w:p w14:paraId="0F836842" w14:textId="77777777" w:rsidR="00B157A7" w:rsidRPr="00B1375D" w:rsidRDefault="00B157A7" w:rsidP="0089175A">
            <w:pPr>
              <w:spacing w:after="0" w:line="360" w:lineRule="auto"/>
              <w:rPr>
                <w:rFonts w:ascii="Arial" w:hAnsi="Arial" w:cs="Arial"/>
                <w:lang w:val="mk-MK"/>
              </w:rPr>
            </w:pPr>
            <w:r w:rsidRPr="00B1375D">
              <w:rPr>
                <w:rFonts w:ascii="Arial" w:hAnsi="Arial" w:cs="Arial"/>
                <w:lang w:val="mk-MK"/>
              </w:rPr>
              <w:t>Училиштето работи во смени</w:t>
            </w:r>
          </w:p>
        </w:tc>
        <w:tc>
          <w:tcPr>
            <w:tcW w:w="6030" w:type="dxa"/>
          </w:tcPr>
          <w:p w14:paraId="3F437196" w14:textId="51A21381" w:rsidR="00B157A7" w:rsidRPr="005C5487" w:rsidRDefault="001863C3" w:rsidP="0089175A">
            <w:pPr>
              <w:spacing w:after="0" w:line="360" w:lineRule="auto"/>
              <w:jc w:val="both"/>
              <w:rPr>
                <w:rFonts w:ascii="Arial" w:hAnsi="Arial" w:cs="Arial"/>
                <w:lang w:val="mk-MK"/>
              </w:rPr>
            </w:pPr>
            <w:r w:rsidRPr="00434227">
              <w:rPr>
                <w:rFonts w:ascii="Arial" w:hAnsi="Arial" w:cs="Arial"/>
                <w:lang w:val="mk-MK"/>
              </w:rPr>
              <w:t>не, 1 (една) смена</w:t>
            </w:r>
          </w:p>
        </w:tc>
      </w:tr>
      <w:tr w:rsidR="00B157A7" w:rsidRPr="009D1692" w14:paraId="2E487FD9" w14:textId="77777777" w:rsidTr="00DD411B">
        <w:tc>
          <w:tcPr>
            <w:tcW w:w="7128" w:type="dxa"/>
          </w:tcPr>
          <w:p w14:paraId="794F3C7D" w14:textId="77777777" w:rsidR="00B157A7" w:rsidRPr="00B1375D" w:rsidRDefault="00B157A7" w:rsidP="0089175A">
            <w:pPr>
              <w:spacing w:after="0" w:line="360" w:lineRule="auto"/>
              <w:rPr>
                <w:rFonts w:ascii="Arial" w:hAnsi="Arial" w:cs="Arial"/>
                <w:lang w:val="mk-MK"/>
              </w:rPr>
            </w:pPr>
            <w:r w:rsidRPr="00B1375D">
              <w:rPr>
                <w:rFonts w:ascii="Arial" w:hAnsi="Arial" w:cs="Arial"/>
                <w:lang w:val="mk-MK"/>
              </w:rPr>
              <w:t>Број на паралелки</w:t>
            </w:r>
          </w:p>
        </w:tc>
        <w:tc>
          <w:tcPr>
            <w:tcW w:w="6030" w:type="dxa"/>
          </w:tcPr>
          <w:p w14:paraId="6FD089EF" w14:textId="4DA82268" w:rsidR="00B157A7" w:rsidRPr="005C5487" w:rsidRDefault="001863C3" w:rsidP="005C6B35">
            <w:pPr>
              <w:spacing w:after="0" w:line="360" w:lineRule="auto"/>
              <w:jc w:val="both"/>
              <w:rPr>
                <w:rFonts w:ascii="Arial" w:hAnsi="Arial" w:cs="Arial"/>
                <w:lang w:val="mk-MK"/>
              </w:rPr>
            </w:pPr>
            <w:r w:rsidRPr="00ED64B2">
              <w:rPr>
                <w:rFonts w:ascii="Arial" w:hAnsi="Arial" w:cs="Arial"/>
                <w:lang w:val="mk-MK"/>
              </w:rPr>
              <w:t>2</w:t>
            </w:r>
            <w:r w:rsidRPr="00ED64B2">
              <w:rPr>
                <w:rFonts w:ascii="Arial" w:hAnsi="Arial" w:cs="Arial"/>
              </w:rPr>
              <w:t>3</w:t>
            </w:r>
            <w:r>
              <w:rPr>
                <w:rFonts w:ascii="Arial" w:hAnsi="Arial" w:cs="Arial"/>
                <w:lang w:val="mk-MK"/>
              </w:rPr>
              <w:t xml:space="preserve"> (дваесет и три</w:t>
            </w:r>
            <w:r w:rsidRPr="00ED64B2">
              <w:rPr>
                <w:rFonts w:ascii="Arial" w:hAnsi="Arial" w:cs="Arial"/>
                <w:lang w:val="mk-MK"/>
              </w:rPr>
              <w:t>)</w:t>
            </w:r>
          </w:p>
        </w:tc>
      </w:tr>
      <w:tr w:rsidR="00B157A7" w:rsidRPr="00B1375D" w14:paraId="0C9C4F9D" w14:textId="77777777" w:rsidTr="00DD411B">
        <w:tc>
          <w:tcPr>
            <w:tcW w:w="7128" w:type="dxa"/>
          </w:tcPr>
          <w:p w14:paraId="2E5D8292" w14:textId="77777777" w:rsidR="00B157A7" w:rsidRPr="00B1375D" w:rsidRDefault="00B157A7" w:rsidP="0089175A">
            <w:pPr>
              <w:spacing w:after="0" w:line="360" w:lineRule="auto"/>
              <w:rPr>
                <w:rFonts w:ascii="Arial" w:hAnsi="Arial" w:cs="Arial"/>
                <w:lang w:val="mk-MK"/>
              </w:rPr>
            </w:pPr>
            <w:r w:rsidRPr="00B1375D">
              <w:rPr>
                <w:rFonts w:ascii="Arial" w:hAnsi="Arial" w:cs="Arial"/>
                <w:lang w:val="mk-MK"/>
              </w:rPr>
              <w:t>Број на комбинирани паралелки</w:t>
            </w:r>
          </w:p>
        </w:tc>
        <w:tc>
          <w:tcPr>
            <w:tcW w:w="6030" w:type="dxa"/>
          </w:tcPr>
          <w:p w14:paraId="5466F39A" w14:textId="77777777" w:rsidR="00B157A7" w:rsidRPr="005C5487" w:rsidRDefault="00283D2B" w:rsidP="0089175A">
            <w:pPr>
              <w:spacing w:after="0" w:line="360" w:lineRule="auto"/>
              <w:jc w:val="both"/>
              <w:rPr>
                <w:rFonts w:ascii="Arial" w:hAnsi="Arial" w:cs="Arial"/>
                <w:lang w:val="mk-MK"/>
              </w:rPr>
            </w:pPr>
            <w:r w:rsidRPr="005C5487">
              <w:rPr>
                <w:rFonts w:ascii="Arial" w:hAnsi="Arial" w:cs="Arial"/>
                <w:lang w:val="mk-MK"/>
              </w:rPr>
              <w:t>/</w:t>
            </w:r>
          </w:p>
        </w:tc>
      </w:tr>
      <w:tr w:rsidR="00B157A7" w:rsidRPr="00B1375D" w14:paraId="28DA741E" w14:textId="77777777" w:rsidTr="00DD411B">
        <w:tc>
          <w:tcPr>
            <w:tcW w:w="7128" w:type="dxa"/>
          </w:tcPr>
          <w:p w14:paraId="63A6E664" w14:textId="77777777" w:rsidR="00B157A7" w:rsidRPr="00B1375D" w:rsidRDefault="00B157A7" w:rsidP="0089175A">
            <w:pPr>
              <w:spacing w:after="0" w:line="360" w:lineRule="auto"/>
              <w:rPr>
                <w:rFonts w:ascii="Arial" w:hAnsi="Arial" w:cs="Arial"/>
                <w:color w:val="000000"/>
                <w:lang w:val="mk-MK"/>
              </w:rPr>
            </w:pPr>
            <w:r w:rsidRPr="00B1375D">
              <w:rPr>
                <w:rFonts w:ascii="Arial" w:hAnsi="Arial" w:cs="Arial"/>
                <w:lang w:val="mk-MK"/>
              </w:rPr>
              <w:lastRenderedPageBreak/>
              <w:t>Јазик/јазици на кој/кои се реализира наставата во училиштето</w:t>
            </w:r>
          </w:p>
        </w:tc>
        <w:tc>
          <w:tcPr>
            <w:tcW w:w="6030" w:type="dxa"/>
          </w:tcPr>
          <w:p w14:paraId="14E1788D" w14:textId="77777777" w:rsidR="00B157A7" w:rsidRPr="005C5487" w:rsidRDefault="00283D2B" w:rsidP="0089175A">
            <w:pPr>
              <w:spacing w:after="0" w:line="360" w:lineRule="auto"/>
              <w:jc w:val="both"/>
              <w:rPr>
                <w:rFonts w:ascii="Arial" w:hAnsi="Arial" w:cs="Arial"/>
                <w:lang w:val="mk-MK"/>
              </w:rPr>
            </w:pPr>
            <w:r w:rsidRPr="005C5487">
              <w:rPr>
                <w:rFonts w:ascii="Arial" w:hAnsi="Arial" w:cs="Arial"/>
                <w:lang w:val="mk-MK"/>
              </w:rPr>
              <w:t>Македонски јазик</w:t>
            </w:r>
          </w:p>
        </w:tc>
      </w:tr>
      <w:tr w:rsidR="00B157A7" w:rsidRPr="00B1375D" w14:paraId="0969372C" w14:textId="77777777" w:rsidTr="00DD411B">
        <w:tc>
          <w:tcPr>
            <w:tcW w:w="7128" w:type="dxa"/>
          </w:tcPr>
          <w:p w14:paraId="5FA573E5" w14:textId="77777777" w:rsidR="00B157A7" w:rsidRPr="00B1375D" w:rsidRDefault="00B157A7" w:rsidP="0089175A">
            <w:pPr>
              <w:spacing w:after="0" w:line="360" w:lineRule="auto"/>
              <w:rPr>
                <w:rFonts w:ascii="Arial" w:hAnsi="Arial" w:cs="Arial"/>
                <w:color w:val="000000"/>
                <w:lang w:val="mk-MK"/>
              </w:rPr>
            </w:pPr>
            <w:r w:rsidRPr="00B1375D">
              <w:rPr>
                <w:rFonts w:ascii="Arial" w:hAnsi="Arial" w:cs="Arial"/>
                <w:color w:val="000000"/>
                <w:lang w:val="mk-MK"/>
              </w:rPr>
              <w:t>Во основното училиште има паралелки за ученици со посебни образовни потреби</w:t>
            </w:r>
          </w:p>
        </w:tc>
        <w:tc>
          <w:tcPr>
            <w:tcW w:w="6030" w:type="dxa"/>
          </w:tcPr>
          <w:p w14:paraId="695BFF97" w14:textId="09B4DC15" w:rsidR="00B157A7" w:rsidRPr="005C5487" w:rsidRDefault="005C6B35" w:rsidP="0089175A">
            <w:pPr>
              <w:spacing w:after="0" w:line="360" w:lineRule="auto"/>
              <w:jc w:val="both"/>
              <w:rPr>
                <w:rFonts w:ascii="Arial" w:hAnsi="Arial" w:cs="Arial"/>
                <w:lang w:val="mk-MK"/>
              </w:rPr>
            </w:pPr>
            <w:r>
              <w:rPr>
                <w:rFonts w:ascii="Arial" w:hAnsi="Arial" w:cs="Arial"/>
                <w:lang w:val="mk-MK"/>
              </w:rPr>
              <w:t>не</w:t>
            </w:r>
          </w:p>
        </w:tc>
      </w:tr>
      <w:tr w:rsidR="00B157A7" w:rsidRPr="00B1375D" w14:paraId="577E6504" w14:textId="77777777" w:rsidTr="00DD411B">
        <w:tc>
          <w:tcPr>
            <w:tcW w:w="7128" w:type="dxa"/>
          </w:tcPr>
          <w:p w14:paraId="24765B5E" w14:textId="77777777" w:rsidR="00B157A7" w:rsidRPr="00B1375D" w:rsidRDefault="00B157A7" w:rsidP="0089175A">
            <w:pPr>
              <w:spacing w:after="0" w:line="360" w:lineRule="auto"/>
              <w:rPr>
                <w:rFonts w:ascii="Arial" w:hAnsi="Arial" w:cs="Arial"/>
                <w:color w:val="000000"/>
                <w:lang w:val="mk-MK"/>
              </w:rPr>
            </w:pPr>
            <w:r w:rsidRPr="00B1375D">
              <w:rPr>
                <w:rFonts w:ascii="Arial" w:hAnsi="Arial" w:cs="Arial"/>
                <w:color w:val="000000"/>
                <w:lang w:val="mk-MK"/>
              </w:rPr>
              <w:t>Во основното училиште има паралелки од музичко училиште</w:t>
            </w:r>
          </w:p>
        </w:tc>
        <w:tc>
          <w:tcPr>
            <w:tcW w:w="6030" w:type="dxa"/>
          </w:tcPr>
          <w:p w14:paraId="6B9BEA74" w14:textId="77777777" w:rsidR="00B157A7" w:rsidRPr="005C5487" w:rsidRDefault="00340745" w:rsidP="0089175A">
            <w:pPr>
              <w:spacing w:after="0" w:line="360" w:lineRule="auto"/>
              <w:jc w:val="both"/>
              <w:rPr>
                <w:rFonts w:ascii="Arial" w:hAnsi="Arial" w:cs="Arial"/>
                <w:lang w:val="mk-MK"/>
              </w:rPr>
            </w:pPr>
            <w:r w:rsidRPr="005C5487">
              <w:rPr>
                <w:rFonts w:ascii="Arial" w:hAnsi="Arial" w:cs="Arial"/>
                <w:lang w:val="mk-MK"/>
              </w:rPr>
              <w:t>не</w:t>
            </w:r>
          </w:p>
        </w:tc>
      </w:tr>
      <w:tr w:rsidR="00B157A7" w:rsidRPr="00B1375D" w14:paraId="3C40C325" w14:textId="77777777" w:rsidTr="00DD411B">
        <w:tc>
          <w:tcPr>
            <w:tcW w:w="7128" w:type="dxa"/>
          </w:tcPr>
          <w:p w14:paraId="26F6347A" w14:textId="77777777" w:rsidR="00B157A7" w:rsidRPr="00B1375D" w:rsidRDefault="00B157A7" w:rsidP="0089175A">
            <w:pPr>
              <w:spacing w:after="0" w:line="360" w:lineRule="auto"/>
              <w:rPr>
                <w:rFonts w:ascii="Arial" w:hAnsi="Arial" w:cs="Arial"/>
                <w:color w:val="000000"/>
                <w:lang w:val="mk-MK"/>
              </w:rPr>
            </w:pPr>
            <w:r w:rsidRPr="00B1375D">
              <w:rPr>
                <w:rFonts w:ascii="Arial" w:hAnsi="Arial" w:cs="Arial"/>
                <w:color w:val="000000"/>
                <w:lang w:val="mk-MK"/>
              </w:rPr>
              <w:t>Во основното училиште има ресурсен центар</w:t>
            </w:r>
          </w:p>
        </w:tc>
        <w:tc>
          <w:tcPr>
            <w:tcW w:w="6030" w:type="dxa"/>
          </w:tcPr>
          <w:p w14:paraId="4E4806FC" w14:textId="3D4C968C" w:rsidR="00B157A7" w:rsidRPr="005C5487" w:rsidRDefault="00A904E5" w:rsidP="0089175A">
            <w:pPr>
              <w:spacing w:after="0" w:line="360" w:lineRule="auto"/>
              <w:jc w:val="both"/>
              <w:rPr>
                <w:rFonts w:ascii="Arial" w:hAnsi="Arial" w:cs="Arial"/>
                <w:lang w:val="mk-MK"/>
              </w:rPr>
            </w:pPr>
            <w:r w:rsidRPr="005C5487">
              <w:rPr>
                <w:rFonts w:ascii="Arial" w:hAnsi="Arial" w:cs="Arial"/>
                <w:lang w:val="mk-MK"/>
              </w:rPr>
              <w:t>Н</w:t>
            </w:r>
            <w:r w:rsidR="00340745" w:rsidRPr="005C5487">
              <w:rPr>
                <w:rFonts w:ascii="Arial" w:hAnsi="Arial" w:cs="Arial"/>
                <w:lang w:val="mk-MK"/>
              </w:rPr>
              <w:t>е</w:t>
            </w:r>
          </w:p>
        </w:tc>
      </w:tr>
      <w:tr w:rsidR="00A904E5" w:rsidRPr="00B1375D" w14:paraId="35ABAF74" w14:textId="77777777" w:rsidTr="00DD411B">
        <w:tc>
          <w:tcPr>
            <w:tcW w:w="7128" w:type="dxa"/>
          </w:tcPr>
          <w:p w14:paraId="09431B6C" w14:textId="51A15118" w:rsidR="00A904E5" w:rsidRPr="00B1375D" w:rsidRDefault="00A904E5" w:rsidP="0089175A">
            <w:pPr>
              <w:spacing w:after="0" w:line="360" w:lineRule="auto"/>
              <w:rPr>
                <w:rFonts w:ascii="Arial" w:hAnsi="Arial" w:cs="Arial"/>
                <w:color w:val="000000"/>
                <w:lang w:val="mk-MK"/>
              </w:rPr>
            </w:pPr>
            <w:r w:rsidRPr="00B1375D">
              <w:rPr>
                <w:rFonts w:ascii="Arial" w:hAnsi="Arial" w:cs="Arial"/>
                <w:color w:val="000000"/>
                <w:lang w:val="mk-MK"/>
              </w:rPr>
              <w:t>Во основн</w:t>
            </w:r>
            <w:r>
              <w:rPr>
                <w:rFonts w:ascii="Arial" w:hAnsi="Arial" w:cs="Arial"/>
                <w:color w:val="000000"/>
                <w:lang w:val="mk-MK"/>
              </w:rPr>
              <w:t>ото училиште има центар за поддршка за ученици</w:t>
            </w:r>
          </w:p>
        </w:tc>
        <w:tc>
          <w:tcPr>
            <w:tcW w:w="6030" w:type="dxa"/>
          </w:tcPr>
          <w:p w14:paraId="6E7FBE12" w14:textId="00DC1E5C" w:rsidR="00A904E5" w:rsidRPr="005C5487" w:rsidRDefault="00A904E5" w:rsidP="0089175A">
            <w:pPr>
              <w:spacing w:after="0" w:line="360" w:lineRule="auto"/>
              <w:jc w:val="both"/>
              <w:rPr>
                <w:rFonts w:ascii="Arial" w:hAnsi="Arial" w:cs="Arial"/>
                <w:lang w:val="mk-MK"/>
              </w:rPr>
            </w:pPr>
            <w:r>
              <w:rPr>
                <w:rFonts w:ascii="Arial" w:hAnsi="Arial" w:cs="Arial"/>
                <w:lang w:val="mk-MK"/>
              </w:rPr>
              <w:t>да</w:t>
            </w:r>
          </w:p>
        </w:tc>
      </w:tr>
      <w:tr w:rsidR="00B157A7" w:rsidRPr="00B1375D" w14:paraId="6FD2A4EE" w14:textId="77777777" w:rsidTr="00DD411B">
        <w:tc>
          <w:tcPr>
            <w:tcW w:w="7128" w:type="dxa"/>
          </w:tcPr>
          <w:p w14:paraId="1B8B34DD" w14:textId="77777777" w:rsidR="00B157A7" w:rsidRPr="00B1375D" w:rsidRDefault="00B157A7" w:rsidP="0089175A">
            <w:pPr>
              <w:spacing w:after="0" w:line="360" w:lineRule="auto"/>
              <w:rPr>
                <w:rFonts w:ascii="Arial" w:hAnsi="Arial" w:cs="Arial"/>
                <w:color w:val="FF0000"/>
                <w:lang w:val="mk-MK"/>
              </w:rPr>
            </w:pPr>
          </w:p>
          <w:p w14:paraId="4677D4A2" w14:textId="77777777" w:rsidR="00B157A7" w:rsidRPr="00B1375D" w:rsidRDefault="00B157A7" w:rsidP="0089175A">
            <w:pPr>
              <w:spacing w:after="0" w:line="360" w:lineRule="auto"/>
              <w:rPr>
                <w:rFonts w:ascii="Arial" w:hAnsi="Arial" w:cs="Arial"/>
                <w:color w:val="FF0000"/>
                <w:lang w:val="mk-MK"/>
              </w:rPr>
            </w:pPr>
            <w:r w:rsidRPr="00B1375D">
              <w:rPr>
                <w:rFonts w:ascii="Arial" w:hAnsi="Arial" w:cs="Arial"/>
                <w:color w:val="000000"/>
                <w:lang w:val="mk-MK"/>
              </w:rPr>
              <w:t>Други податоци карактеристични за основното училиште</w:t>
            </w:r>
          </w:p>
        </w:tc>
        <w:tc>
          <w:tcPr>
            <w:tcW w:w="6030" w:type="dxa"/>
          </w:tcPr>
          <w:p w14:paraId="7E25163A" w14:textId="77777777" w:rsidR="00B157A7" w:rsidRPr="005C5487" w:rsidRDefault="00340745" w:rsidP="0089175A">
            <w:pPr>
              <w:spacing w:after="0" w:line="360" w:lineRule="auto"/>
              <w:jc w:val="both"/>
              <w:rPr>
                <w:rFonts w:ascii="Arial" w:hAnsi="Arial" w:cs="Arial"/>
                <w:lang w:val="mk-MK"/>
              </w:rPr>
            </w:pPr>
            <w:r w:rsidRPr="005C5487">
              <w:rPr>
                <w:rFonts w:ascii="Arial" w:hAnsi="Arial" w:cs="Arial"/>
                <w:lang w:val="mk-MK"/>
              </w:rPr>
              <w:t>eTwinning ознака</w:t>
            </w:r>
          </w:p>
        </w:tc>
      </w:tr>
    </w:tbl>
    <w:p w14:paraId="7F0E3405" w14:textId="77777777" w:rsidR="00B157A7" w:rsidRPr="00B1375D" w:rsidRDefault="00B157A7" w:rsidP="0089175A">
      <w:pPr>
        <w:spacing w:line="360" w:lineRule="auto"/>
        <w:jc w:val="both"/>
        <w:rPr>
          <w:rFonts w:ascii="Arial" w:hAnsi="Arial" w:cs="Arial"/>
          <w:lang w:val="mk-MK"/>
        </w:rPr>
      </w:pPr>
    </w:p>
    <w:p w14:paraId="5EEEA3DE" w14:textId="669AFB6D" w:rsidR="00B157A7" w:rsidRDefault="00B157A7" w:rsidP="004478EA">
      <w:pPr>
        <w:pStyle w:val="Heading2"/>
        <w:numPr>
          <w:ilvl w:val="1"/>
          <w:numId w:val="28"/>
        </w:numPr>
        <w:rPr>
          <w:lang w:val="mk-MK"/>
        </w:rPr>
      </w:pPr>
      <w:bookmarkStart w:id="3" w:name="_Toc237598462"/>
      <w:r w:rsidRPr="00B1375D">
        <w:rPr>
          <w:lang w:val="mk-MK"/>
        </w:rPr>
        <w:t>Органи на управување, стручни органи и ученичко организирање во основното училиште</w:t>
      </w:r>
      <w:bookmarkEnd w:id="3"/>
    </w:p>
    <w:p w14:paraId="1384BEDE" w14:textId="77777777" w:rsidR="00FF119F" w:rsidRPr="00FF119F" w:rsidRDefault="00FF119F" w:rsidP="00FF119F">
      <w:pPr>
        <w:pStyle w:val="ListParagraph"/>
        <w:ind w:left="882"/>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33"/>
        <w:gridCol w:w="6030"/>
      </w:tblGrid>
      <w:tr w:rsidR="00B157A7" w:rsidRPr="00B1375D" w14:paraId="119D4939" w14:textId="77777777" w:rsidTr="00DD411B">
        <w:tc>
          <w:tcPr>
            <w:tcW w:w="7133" w:type="dxa"/>
          </w:tcPr>
          <w:p w14:paraId="041165D3" w14:textId="77777777" w:rsidR="00B157A7" w:rsidRPr="00B1375D" w:rsidRDefault="00B157A7" w:rsidP="0089175A">
            <w:pPr>
              <w:pStyle w:val="ListParagraph"/>
              <w:spacing w:after="0" w:line="360" w:lineRule="auto"/>
              <w:ind w:left="0"/>
              <w:jc w:val="center"/>
              <w:rPr>
                <w:rFonts w:ascii="Arial" w:hAnsi="Arial" w:cs="Arial"/>
              </w:rPr>
            </w:pPr>
            <w:r w:rsidRPr="00B1375D">
              <w:rPr>
                <w:rFonts w:ascii="Arial" w:hAnsi="Arial" w:cs="Arial"/>
              </w:rPr>
              <w:t>Членови на училиштен одбор (име и презиме)</w:t>
            </w:r>
          </w:p>
          <w:p w14:paraId="2A7C11E4" w14:textId="77777777" w:rsidR="00B157A7" w:rsidRPr="00B1375D" w:rsidRDefault="00B157A7" w:rsidP="0089175A">
            <w:pPr>
              <w:pStyle w:val="ListParagraph"/>
              <w:spacing w:after="0" w:line="360" w:lineRule="auto"/>
              <w:ind w:left="0"/>
              <w:jc w:val="center"/>
              <w:rPr>
                <w:rFonts w:ascii="Arial" w:hAnsi="Arial" w:cs="Arial"/>
              </w:rPr>
            </w:pPr>
          </w:p>
        </w:tc>
        <w:tc>
          <w:tcPr>
            <w:tcW w:w="6030" w:type="dxa"/>
          </w:tcPr>
          <w:p w14:paraId="74C7212E" w14:textId="77777777" w:rsidR="00B25B9E" w:rsidRPr="00B25B9E" w:rsidRDefault="00B25B9E" w:rsidP="0089175A">
            <w:pPr>
              <w:pStyle w:val="ListParagraph"/>
              <w:spacing w:after="0" w:line="360" w:lineRule="auto"/>
              <w:ind w:left="0"/>
              <w:jc w:val="both"/>
              <w:rPr>
                <w:rFonts w:ascii="Arial" w:hAnsi="Arial" w:cs="Arial"/>
                <w:lang w:val="en-US"/>
              </w:rPr>
            </w:pPr>
            <w:r>
              <w:rPr>
                <w:rFonts w:ascii="Arial" w:hAnsi="Arial" w:cs="Arial"/>
              </w:rPr>
              <w:t>Претставници од наставен кадар</w:t>
            </w:r>
            <w:r>
              <w:rPr>
                <w:rFonts w:ascii="Arial" w:hAnsi="Arial" w:cs="Arial"/>
                <w:lang w:val="en-US"/>
              </w:rPr>
              <w:t>:</w:t>
            </w:r>
          </w:p>
          <w:p w14:paraId="1650DB3F" w14:textId="13087B12" w:rsidR="00DD411B" w:rsidRDefault="00EC7D8D" w:rsidP="004478EA">
            <w:pPr>
              <w:pStyle w:val="ListParagraph"/>
              <w:numPr>
                <w:ilvl w:val="0"/>
                <w:numId w:val="22"/>
              </w:numPr>
              <w:spacing w:after="0" w:line="360" w:lineRule="auto"/>
              <w:jc w:val="both"/>
              <w:rPr>
                <w:rFonts w:ascii="Arial" w:hAnsi="Arial" w:cs="Arial"/>
              </w:rPr>
            </w:pPr>
            <w:r>
              <w:rPr>
                <w:rFonts w:ascii="Arial" w:hAnsi="Arial" w:cs="Arial"/>
              </w:rPr>
              <w:t>Валентина Ефремовска</w:t>
            </w:r>
          </w:p>
          <w:p w14:paraId="36F7CB57" w14:textId="77777777" w:rsidR="00DD411B" w:rsidRPr="005C5487" w:rsidRDefault="00DD411B" w:rsidP="004478EA">
            <w:pPr>
              <w:pStyle w:val="ListParagraph"/>
              <w:numPr>
                <w:ilvl w:val="0"/>
                <w:numId w:val="22"/>
              </w:numPr>
              <w:spacing w:after="0" w:line="360" w:lineRule="auto"/>
              <w:jc w:val="both"/>
              <w:rPr>
                <w:rFonts w:ascii="Arial" w:hAnsi="Arial" w:cs="Arial"/>
              </w:rPr>
            </w:pPr>
            <w:r w:rsidRPr="005C5487">
              <w:rPr>
                <w:rFonts w:ascii="Arial" w:hAnsi="Arial" w:cs="Arial"/>
              </w:rPr>
              <w:t>Габриела Николовска</w:t>
            </w:r>
          </w:p>
          <w:p w14:paraId="5B409F12" w14:textId="77777777" w:rsidR="005C5487" w:rsidRDefault="00B25B9E" w:rsidP="004478EA">
            <w:pPr>
              <w:pStyle w:val="ListParagraph"/>
              <w:numPr>
                <w:ilvl w:val="0"/>
                <w:numId w:val="22"/>
              </w:numPr>
              <w:spacing w:after="0" w:line="360" w:lineRule="auto"/>
              <w:jc w:val="both"/>
              <w:rPr>
                <w:rFonts w:ascii="Arial" w:hAnsi="Arial" w:cs="Arial"/>
              </w:rPr>
            </w:pPr>
            <w:r w:rsidRPr="00B25B9E">
              <w:rPr>
                <w:rFonts w:ascii="Arial" w:hAnsi="Arial" w:cs="Arial"/>
              </w:rPr>
              <w:t>Кристина Цветковска</w:t>
            </w:r>
          </w:p>
          <w:p w14:paraId="592366E8" w14:textId="77777777" w:rsidR="00B25B9E" w:rsidRPr="00A55729" w:rsidRDefault="00B25B9E" w:rsidP="0089175A">
            <w:pPr>
              <w:pStyle w:val="ListParagraph"/>
              <w:spacing w:after="0" w:line="360" w:lineRule="auto"/>
              <w:ind w:left="0"/>
              <w:jc w:val="both"/>
              <w:rPr>
                <w:rFonts w:ascii="Arial" w:hAnsi="Arial" w:cs="Arial"/>
                <w:lang w:val="ru-RU"/>
              </w:rPr>
            </w:pPr>
            <w:r>
              <w:rPr>
                <w:rFonts w:ascii="Arial" w:hAnsi="Arial" w:cs="Arial"/>
              </w:rPr>
              <w:t>Претставници од Совет на родители</w:t>
            </w:r>
            <w:r w:rsidRPr="00A55729">
              <w:rPr>
                <w:rFonts w:ascii="Arial" w:hAnsi="Arial" w:cs="Arial"/>
                <w:lang w:val="ru-RU"/>
              </w:rPr>
              <w:t>:</w:t>
            </w:r>
          </w:p>
          <w:p w14:paraId="2E6EF02A" w14:textId="7D53A39A" w:rsidR="00B25B9E" w:rsidRDefault="00B25B9E" w:rsidP="004478EA">
            <w:pPr>
              <w:pStyle w:val="ListParagraph"/>
              <w:numPr>
                <w:ilvl w:val="0"/>
                <w:numId w:val="23"/>
              </w:numPr>
              <w:spacing w:after="0" w:line="360" w:lineRule="auto"/>
              <w:jc w:val="both"/>
              <w:rPr>
                <w:rFonts w:ascii="Arial" w:hAnsi="Arial" w:cs="Arial"/>
              </w:rPr>
            </w:pPr>
            <w:r>
              <w:rPr>
                <w:rFonts w:ascii="Arial" w:hAnsi="Arial" w:cs="Arial"/>
              </w:rPr>
              <w:t>Тања Давиткова</w:t>
            </w:r>
            <w:r w:rsidR="00EC7D8D">
              <w:rPr>
                <w:rFonts w:ascii="Arial" w:hAnsi="Arial" w:cs="Arial"/>
              </w:rPr>
              <w:t xml:space="preserve"> - претседател</w:t>
            </w:r>
          </w:p>
          <w:p w14:paraId="3FD8ECD1" w14:textId="0001F601" w:rsidR="00EC7D8D" w:rsidRDefault="00EC7D8D" w:rsidP="004478EA">
            <w:pPr>
              <w:pStyle w:val="ListParagraph"/>
              <w:numPr>
                <w:ilvl w:val="0"/>
                <w:numId w:val="23"/>
              </w:numPr>
              <w:spacing w:after="0" w:line="360" w:lineRule="auto"/>
              <w:jc w:val="both"/>
              <w:rPr>
                <w:rFonts w:ascii="Arial" w:hAnsi="Arial" w:cs="Arial"/>
              </w:rPr>
            </w:pPr>
            <w:r>
              <w:rPr>
                <w:rFonts w:ascii="Arial" w:hAnsi="Arial" w:cs="Arial"/>
              </w:rPr>
              <w:t>Бобан Петков</w:t>
            </w:r>
          </w:p>
          <w:p w14:paraId="6647434D" w14:textId="154F6BFA" w:rsidR="00EC7D8D" w:rsidRPr="00EC7D8D" w:rsidRDefault="00EC7D8D" w:rsidP="004478EA">
            <w:pPr>
              <w:pStyle w:val="ListParagraph"/>
              <w:numPr>
                <w:ilvl w:val="0"/>
                <w:numId w:val="23"/>
              </w:numPr>
              <w:spacing w:after="0" w:line="360" w:lineRule="auto"/>
              <w:jc w:val="both"/>
              <w:rPr>
                <w:rFonts w:ascii="Arial" w:hAnsi="Arial" w:cs="Arial"/>
              </w:rPr>
            </w:pPr>
            <w:r w:rsidRPr="00EC7D8D">
              <w:rPr>
                <w:rFonts w:ascii="Arial" w:hAnsi="Arial" w:cs="Arial"/>
              </w:rPr>
              <w:t>Даниел Стоилков</w:t>
            </w:r>
          </w:p>
          <w:p w14:paraId="71004DC0" w14:textId="77777777" w:rsidR="00B25B9E" w:rsidRPr="00A55729" w:rsidRDefault="00B25B9E" w:rsidP="00B25B9E">
            <w:pPr>
              <w:pStyle w:val="ListParagraph"/>
              <w:spacing w:after="0" w:line="360" w:lineRule="auto"/>
              <w:ind w:left="0"/>
              <w:jc w:val="both"/>
              <w:rPr>
                <w:rFonts w:ascii="Arial" w:hAnsi="Arial" w:cs="Arial"/>
                <w:lang w:val="ru-RU"/>
              </w:rPr>
            </w:pPr>
            <w:r>
              <w:rPr>
                <w:rFonts w:ascii="Arial" w:hAnsi="Arial" w:cs="Arial"/>
              </w:rPr>
              <w:t>Претставници од Совет на општина</w:t>
            </w:r>
            <w:r w:rsidR="00630C0E">
              <w:rPr>
                <w:rFonts w:ascii="Arial" w:hAnsi="Arial" w:cs="Arial"/>
              </w:rPr>
              <w:t xml:space="preserve"> Кратово</w:t>
            </w:r>
            <w:r w:rsidRPr="00A55729">
              <w:rPr>
                <w:rFonts w:ascii="Arial" w:hAnsi="Arial" w:cs="Arial"/>
                <w:lang w:val="ru-RU"/>
              </w:rPr>
              <w:t>:</w:t>
            </w:r>
          </w:p>
          <w:p w14:paraId="33B3BE6E" w14:textId="77777777" w:rsidR="00B25B9E" w:rsidRPr="00B1375D" w:rsidRDefault="00B25B9E" w:rsidP="004478EA">
            <w:pPr>
              <w:pStyle w:val="ListParagraph"/>
              <w:numPr>
                <w:ilvl w:val="0"/>
                <w:numId w:val="24"/>
              </w:numPr>
              <w:spacing w:after="0" w:line="360" w:lineRule="auto"/>
              <w:jc w:val="both"/>
              <w:rPr>
                <w:rFonts w:ascii="Arial" w:hAnsi="Arial" w:cs="Arial"/>
              </w:rPr>
            </w:pPr>
            <w:r>
              <w:rPr>
                <w:rFonts w:ascii="Arial" w:hAnsi="Arial" w:cs="Arial"/>
              </w:rPr>
              <w:t>Стојанче Алексов</w:t>
            </w:r>
          </w:p>
        </w:tc>
      </w:tr>
      <w:tr w:rsidR="00B157A7" w:rsidRPr="00B1375D" w14:paraId="13A0E156" w14:textId="77777777" w:rsidTr="00DD411B">
        <w:tc>
          <w:tcPr>
            <w:tcW w:w="7133" w:type="dxa"/>
          </w:tcPr>
          <w:p w14:paraId="5A0EB937" w14:textId="6701AFB5" w:rsidR="00B157A7" w:rsidRPr="00B1375D" w:rsidRDefault="00B157A7" w:rsidP="0089175A">
            <w:pPr>
              <w:pStyle w:val="ListParagraph"/>
              <w:spacing w:after="0" w:line="360" w:lineRule="auto"/>
              <w:ind w:left="0"/>
              <w:jc w:val="center"/>
              <w:rPr>
                <w:rFonts w:ascii="Arial" w:hAnsi="Arial" w:cs="Arial"/>
              </w:rPr>
            </w:pPr>
          </w:p>
          <w:p w14:paraId="01E464F3" w14:textId="47BF7A3B" w:rsidR="00B157A7" w:rsidRPr="00B1375D" w:rsidRDefault="00EC7D8D" w:rsidP="0089175A">
            <w:pPr>
              <w:pStyle w:val="ListParagraph"/>
              <w:spacing w:after="0" w:line="360" w:lineRule="auto"/>
              <w:ind w:left="0"/>
              <w:jc w:val="center"/>
              <w:rPr>
                <w:rFonts w:ascii="Arial" w:hAnsi="Arial" w:cs="Arial"/>
              </w:rPr>
            </w:pPr>
            <w:r>
              <w:rPr>
                <w:rFonts w:ascii="Arial" w:hAnsi="Arial" w:cs="Arial"/>
              </w:rPr>
              <w:t>Совет на родители</w:t>
            </w:r>
          </w:p>
        </w:tc>
        <w:tc>
          <w:tcPr>
            <w:tcW w:w="6030" w:type="dxa"/>
          </w:tcPr>
          <w:p w14:paraId="32017C52" w14:textId="77777777" w:rsidR="00B157A7" w:rsidRDefault="009505A8" w:rsidP="0089175A">
            <w:pPr>
              <w:pStyle w:val="ListParagraph"/>
              <w:spacing w:after="0" w:line="360" w:lineRule="auto"/>
              <w:ind w:left="0"/>
              <w:jc w:val="both"/>
              <w:rPr>
                <w:rFonts w:ascii="Arial" w:hAnsi="Arial" w:cs="Arial"/>
              </w:rPr>
            </w:pPr>
            <w:r>
              <w:rPr>
                <w:rFonts w:ascii="Arial" w:hAnsi="Arial" w:cs="Arial"/>
              </w:rPr>
              <w:t>Број на членови</w:t>
            </w:r>
            <w:r>
              <w:rPr>
                <w:rFonts w:ascii="Arial" w:hAnsi="Arial" w:cs="Arial"/>
                <w:lang w:val="en-US"/>
              </w:rPr>
              <w:t>: 40</w:t>
            </w:r>
          </w:p>
          <w:p w14:paraId="7E0B188D" w14:textId="77777777" w:rsidR="009505A8" w:rsidRDefault="009505A8" w:rsidP="004478EA">
            <w:pPr>
              <w:pStyle w:val="ListParagraph"/>
              <w:numPr>
                <w:ilvl w:val="0"/>
                <w:numId w:val="24"/>
              </w:numPr>
              <w:spacing w:after="0" w:line="360" w:lineRule="auto"/>
              <w:jc w:val="both"/>
              <w:rPr>
                <w:rFonts w:ascii="Arial" w:hAnsi="Arial" w:cs="Arial"/>
              </w:rPr>
            </w:pPr>
            <w:r>
              <w:rPr>
                <w:rFonts w:ascii="Arial" w:hAnsi="Arial" w:cs="Arial"/>
              </w:rPr>
              <w:t>Мира Митевска -  претседател</w:t>
            </w:r>
          </w:p>
          <w:p w14:paraId="17C10320" w14:textId="1422C292" w:rsidR="00EC7D8D" w:rsidRPr="00BC4987" w:rsidRDefault="00EC7D8D" w:rsidP="000F42BE">
            <w:pPr>
              <w:pStyle w:val="ListParagraph"/>
              <w:spacing w:after="0" w:line="360" w:lineRule="auto"/>
              <w:jc w:val="both"/>
              <w:rPr>
                <w:rFonts w:ascii="Arial" w:hAnsi="Arial" w:cs="Arial"/>
                <w:highlight w:val="yellow"/>
              </w:rPr>
            </w:pPr>
          </w:p>
          <w:p w14:paraId="0AB9C400" w14:textId="6EAB96A7" w:rsidR="009505A8" w:rsidRPr="009505A8" w:rsidRDefault="009505A8" w:rsidP="00EC7D8D">
            <w:pPr>
              <w:pStyle w:val="ListParagraph"/>
              <w:spacing w:after="0" w:line="360" w:lineRule="auto"/>
              <w:jc w:val="both"/>
              <w:rPr>
                <w:rFonts w:ascii="Arial" w:hAnsi="Arial" w:cs="Arial"/>
              </w:rPr>
            </w:pPr>
          </w:p>
        </w:tc>
      </w:tr>
      <w:tr w:rsidR="00B157A7" w:rsidRPr="000C6B0A" w14:paraId="3D58875F" w14:textId="77777777" w:rsidTr="00A07C66">
        <w:trPr>
          <w:trHeight w:val="4553"/>
        </w:trPr>
        <w:tc>
          <w:tcPr>
            <w:tcW w:w="7133" w:type="dxa"/>
          </w:tcPr>
          <w:p w14:paraId="1DF14F99" w14:textId="77777777" w:rsidR="00B157A7" w:rsidRPr="00B1375D" w:rsidRDefault="00B157A7" w:rsidP="0089175A">
            <w:pPr>
              <w:pStyle w:val="ListParagraph"/>
              <w:spacing w:after="0" w:line="360" w:lineRule="auto"/>
              <w:ind w:left="0"/>
              <w:jc w:val="center"/>
              <w:rPr>
                <w:rFonts w:ascii="Arial" w:hAnsi="Arial" w:cs="Arial"/>
              </w:rPr>
            </w:pPr>
            <w:r w:rsidRPr="00B1375D">
              <w:rPr>
                <w:rFonts w:ascii="Arial" w:hAnsi="Arial" w:cs="Arial"/>
              </w:rPr>
              <w:lastRenderedPageBreak/>
              <w:t>Стручни активи (видови)</w:t>
            </w:r>
          </w:p>
          <w:p w14:paraId="4D8772A1" w14:textId="77777777" w:rsidR="00B157A7" w:rsidRPr="00B1375D" w:rsidRDefault="00B157A7" w:rsidP="0089175A">
            <w:pPr>
              <w:pStyle w:val="ListParagraph"/>
              <w:spacing w:after="0" w:line="360" w:lineRule="auto"/>
              <w:ind w:left="0"/>
              <w:jc w:val="center"/>
              <w:rPr>
                <w:rFonts w:ascii="Arial" w:hAnsi="Arial" w:cs="Arial"/>
              </w:rPr>
            </w:pPr>
          </w:p>
        </w:tc>
        <w:tc>
          <w:tcPr>
            <w:tcW w:w="6030" w:type="dxa"/>
          </w:tcPr>
          <w:p w14:paraId="6045605B" w14:textId="77777777" w:rsidR="00C555E4" w:rsidRPr="00C555E4" w:rsidRDefault="00C555E4" w:rsidP="004478EA">
            <w:pPr>
              <w:pStyle w:val="ListParagraph"/>
              <w:numPr>
                <w:ilvl w:val="0"/>
                <w:numId w:val="15"/>
              </w:numPr>
              <w:spacing w:after="0" w:line="360" w:lineRule="auto"/>
              <w:rPr>
                <w:rFonts w:ascii="Arial" w:hAnsi="Arial" w:cs="Arial"/>
                <w:lang w:val="en-US"/>
              </w:rPr>
            </w:pPr>
            <w:r w:rsidRPr="00C555E4">
              <w:rPr>
                <w:rFonts w:ascii="Arial" w:hAnsi="Arial" w:cs="Arial"/>
                <w:lang w:val="en-US"/>
              </w:rPr>
              <w:t>Стручен актив по одделенска настава</w:t>
            </w:r>
          </w:p>
          <w:p w14:paraId="608E630A" w14:textId="77777777" w:rsidR="00C555E4" w:rsidRPr="00C555E4" w:rsidRDefault="00C555E4" w:rsidP="004478EA">
            <w:pPr>
              <w:pStyle w:val="ListParagraph"/>
              <w:numPr>
                <w:ilvl w:val="0"/>
                <w:numId w:val="15"/>
              </w:numPr>
              <w:spacing w:after="0" w:line="360" w:lineRule="auto"/>
              <w:rPr>
                <w:rFonts w:ascii="Arial" w:hAnsi="Arial" w:cs="Arial"/>
                <w:lang w:val="en-US"/>
              </w:rPr>
            </w:pPr>
            <w:r w:rsidRPr="00C555E4">
              <w:rPr>
                <w:rFonts w:ascii="Arial" w:hAnsi="Arial" w:cs="Arial"/>
                <w:lang w:val="en-US"/>
              </w:rPr>
              <w:t>Стручен актив по македонски јазик</w:t>
            </w:r>
          </w:p>
          <w:p w14:paraId="517A6A9F" w14:textId="77777777" w:rsidR="00C555E4" w:rsidRPr="00C555E4" w:rsidRDefault="00C555E4" w:rsidP="004478EA">
            <w:pPr>
              <w:pStyle w:val="ListParagraph"/>
              <w:numPr>
                <w:ilvl w:val="0"/>
                <w:numId w:val="15"/>
              </w:numPr>
              <w:spacing w:after="0" w:line="360" w:lineRule="auto"/>
              <w:rPr>
                <w:rFonts w:ascii="Arial" w:hAnsi="Arial" w:cs="Arial"/>
                <w:lang w:val="en-US"/>
              </w:rPr>
            </w:pPr>
            <w:r w:rsidRPr="00C555E4">
              <w:rPr>
                <w:rFonts w:ascii="Arial" w:hAnsi="Arial" w:cs="Arial"/>
                <w:lang w:val="en-US"/>
              </w:rPr>
              <w:t>Стручен актив по странски јазици</w:t>
            </w:r>
          </w:p>
          <w:p w14:paraId="6059367E" w14:textId="77777777" w:rsidR="00C555E4" w:rsidRPr="00A55729" w:rsidRDefault="00C555E4" w:rsidP="004478EA">
            <w:pPr>
              <w:pStyle w:val="ListParagraph"/>
              <w:numPr>
                <w:ilvl w:val="0"/>
                <w:numId w:val="15"/>
              </w:numPr>
              <w:spacing w:after="0" w:line="360" w:lineRule="auto"/>
              <w:rPr>
                <w:rFonts w:ascii="Arial" w:hAnsi="Arial" w:cs="Arial"/>
                <w:lang w:val="ru-RU"/>
              </w:rPr>
            </w:pPr>
            <w:r w:rsidRPr="00A55729">
              <w:rPr>
                <w:rFonts w:ascii="Arial" w:hAnsi="Arial" w:cs="Arial"/>
                <w:lang w:val="ru-RU"/>
              </w:rPr>
              <w:t>Стручен актив по биологија, хемија и природни науки</w:t>
            </w:r>
          </w:p>
          <w:p w14:paraId="598C6CB8" w14:textId="77777777" w:rsidR="00C555E4" w:rsidRPr="00A55729" w:rsidRDefault="00C555E4" w:rsidP="004478EA">
            <w:pPr>
              <w:pStyle w:val="ListParagraph"/>
              <w:numPr>
                <w:ilvl w:val="0"/>
                <w:numId w:val="15"/>
              </w:numPr>
              <w:spacing w:after="0" w:line="360" w:lineRule="auto"/>
              <w:rPr>
                <w:rFonts w:ascii="Arial" w:hAnsi="Arial" w:cs="Arial"/>
                <w:lang w:val="ru-RU"/>
              </w:rPr>
            </w:pPr>
            <w:r w:rsidRPr="00A55729">
              <w:rPr>
                <w:rFonts w:ascii="Arial" w:hAnsi="Arial" w:cs="Arial"/>
                <w:lang w:val="ru-RU"/>
              </w:rPr>
              <w:t>Стручен актив по математика и физика</w:t>
            </w:r>
          </w:p>
          <w:p w14:paraId="7B33ACBA" w14:textId="77777777" w:rsidR="00C555E4" w:rsidRPr="00A55729" w:rsidRDefault="00C555E4" w:rsidP="004478EA">
            <w:pPr>
              <w:pStyle w:val="ListParagraph"/>
              <w:numPr>
                <w:ilvl w:val="0"/>
                <w:numId w:val="15"/>
              </w:numPr>
              <w:spacing w:after="0" w:line="360" w:lineRule="auto"/>
              <w:rPr>
                <w:rFonts w:ascii="Arial" w:hAnsi="Arial" w:cs="Arial"/>
                <w:lang w:val="ru-RU"/>
              </w:rPr>
            </w:pPr>
            <w:r w:rsidRPr="00A55729">
              <w:rPr>
                <w:rFonts w:ascii="Arial" w:hAnsi="Arial" w:cs="Arial"/>
                <w:lang w:val="ru-RU"/>
              </w:rPr>
              <w:t>Стручен актив по историја,</w:t>
            </w:r>
            <w:r>
              <w:rPr>
                <w:rFonts w:ascii="Arial" w:hAnsi="Arial" w:cs="Arial"/>
              </w:rPr>
              <w:t xml:space="preserve"> </w:t>
            </w:r>
            <w:r w:rsidRPr="00A55729">
              <w:rPr>
                <w:rFonts w:ascii="Arial" w:hAnsi="Arial" w:cs="Arial"/>
                <w:lang w:val="ru-RU"/>
              </w:rPr>
              <w:t>географија, граѓанско образование, истражување на родниот крај, етика, запознавање на религиите и нашата татковина</w:t>
            </w:r>
          </w:p>
          <w:p w14:paraId="08764C44" w14:textId="77777777" w:rsidR="00B157A7" w:rsidRPr="00A55729" w:rsidRDefault="00C555E4" w:rsidP="004478EA">
            <w:pPr>
              <w:pStyle w:val="ListParagraph"/>
              <w:numPr>
                <w:ilvl w:val="0"/>
                <w:numId w:val="15"/>
              </w:numPr>
              <w:spacing w:after="0" w:line="360" w:lineRule="auto"/>
              <w:rPr>
                <w:rFonts w:ascii="Arial" w:hAnsi="Arial" w:cs="Arial"/>
                <w:lang w:val="ru-RU"/>
              </w:rPr>
            </w:pPr>
            <w:r w:rsidRPr="00A55729">
              <w:rPr>
                <w:rFonts w:ascii="Arial" w:hAnsi="Arial" w:cs="Arial"/>
                <w:lang w:val="ru-RU"/>
              </w:rPr>
              <w:t>Стручен актив по ликовно, музичко, физичко образование, иновации, техничко образование и информатика</w:t>
            </w:r>
          </w:p>
        </w:tc>
      </w:tr>
      <w:tr w:rsidR="00B157A7" w:rsidRPr="00B1375D" w14:paraId="3A3839AD" w14:textId="77777777" w:rsidTr="00DD411B">
        <w:tc>
          <w:tcPr>
            <w:tcW w:w="7133" w:type="dxa"/>
          </w:tcPr>
          <w:p w14:paraId="084E29F9" w14:textId="47662E1E" w:rsidR="00B157A7" w:rsidRPr="00B1375D" w:rsidRDefault="00B157A7" w:rsidP="0089175A">
            <w:pPr>
              <w:pStyle w:val="ListParagraph"/>
              <w:spacing w:after="0" w:line="360" w:lineRule="auto"/>
              <w:ind w:left="0"/>
              <w:jc w:val="center"/>
              <w:rPr>
                <w:rFonts w:ascii="Arial" w:hAnsi="Arial" w:cs="Arial"/>
              </w:rPr>
            </w:pPr>
            <w:r w:rsidRPr="00B1375D">
              <w:rPr>
                <w:rFonts w:ascii="Arial" w:hAnsi="Arial" w:cs="Arial"/>
              </w:rPr>
              <w:t>Одделенс</w:t>
            </w:r>
            <w:r w:rsidR="00EC7D8D">
              <w:rPr>
                <w:rFonts w:ascii="Arial" w:hAnsi="Arial" w:cs="Arial"/>
              </w:rPr>
              <w:t>к</w:t>
            </w:r>
            <w:r w:rsidRPr="00B1375D">
              <w:rPr>
                <w:rFonts w:ascii="Arial" w:hAnsi="Arial" w:cs="Arial"/>
              </w:rPr>
              <w:t>и совети (број на наставници)</w:t>
            </w:r>
          </w:p>
          <w:p w14:paraId="39ACDC7F" w14:textId="77777777" w:rsidR="00B157A7" w:rsidRPr="00B1375D" w:rsidRDefault="00B157A7" w:rsidP="0089175A">
            <w:pPr>
              <w:pStyle w:val="ListParagraph"/>
              <w:spacing w:after="0" w:line="360" w:lineRule="auto"/>
              <w:ind w:left="0"/>
              <w:jc w:val="center"/>
              <w:rPr>
                <w:rFonts w:ascii="Arial" w:hAnsi="Arial" w:cs="Arial"/>
              </w:rPr>
            </w:pPr>
          </w:p>
        </w:tc>
        <w:tc>
          <w:tcPr>
            <w:tcW w:w="6030" w:type="dxa"/>
          </w:tcPr>
          <w:p w14:paraId="3793BFF7" w14:textId="2BEEAAFE" w:rsidR="00B157A7" w:rsidRPr="001863C3" w:rsidRDefault="001863C3" w:rsidP="0089175A">
            <w:pPr>
              <w:pStyle w:val="ListParagraph"/>
              <w:spacing w:after="0" w:line="360" w:lineRule="auto"/>
              <w:ind w:left="0"/>
              <w:jc w:val="both"/>
              <w:rPr>
                <w:rFonts w:ascii="Arial" w:hAnsi="Arial" w:cs="Arial"/>
                <w:lang w:val="en-US"/>
              </w:rPr>
            </w:pPr>
            <w:r>
              <w:rPr>
                <w:rFonts w:ascii="Arial" w:hAnsi="Arial" w:cs="Arial"/>
                <w:lang w:val="en-US"/>
              </w:rPr>
              <w:t>53</w:t>
            </w:r>
          </w:p>
        </w:tc>
      </w:tr>
      <w:tr w:rsidR="00B157A7" w:rsidRPr="000C6B0A" w14:paraId="1A695232" w14:textId="77777777" w:rsidTr="00DD411B">
        <w:tc>
          <w:tcPr>
            <w:tcW w:w="7133" w:type="dxa"/>
          </w:tcPr>
          <w:p w14:paraId="1A097E9D" w14:textId="77777777" w:rsidR="00B157A7" w:rsidRPr="00B1375D" w:rsidRDefault="00B157A7" w:rsidP="0089175A">
            <w:pPr>
              <w:pStyle w:val="ListParagraph"/>
              <w:spacing w:after="0" w:line="360" w:lineRule="auto"/>
              <w:ind w:left="0"/>
              <w:jc w:val="center"/>
              <w:rPr>
                <w:rFonts w:ascii="Arial" w:hAnsi="Arial" w:cs="Arial"/>
              </w:rPr>
            </w:pPr>
            <w:r w:rsidRPr="00B1375D">
              <w:rPr>
                <w:rFonts w:ascii="Arial" w:hAnsi="Arial" w:cs="Arial"/>
              </w:rPr>
              <w:t>Членови на училиштниот инклузивен тим (име и презиме)</w:t>
            </w:r>
          </w:p>
          <w:p w14:paraId="794AFB90" w14:textId="77777777" w:rsidR="00B157A7" w:rsidRPr="00B1375D" w:rsidRDefault="00B157A7" w:rsidP="0089175A">
            <w:pPr>
              <w:pStyle w:val="ListParagraph"/>
              <w:spacing w:after="0" w:line="360" w:lineRule="auto"/>
              <w:ind w:left="0"/>
              <w:jc w:val="center"/>
              <w:rPr>
                <w:rFonts w:ascii="Arial" w:hAnsi="Arial" w:cs="Arial"/>
              </w:rPr>
            </w:pPr>
          </w:p>
        </w:tc>
        <w:tc>
          <w:tcPr>
            <w:tcW w:w="6030" w:type="dxa"/>
          </w:tcPr>
          <w:p w14:paraId="4CA1BBCC" w14:textId="1CE8F7FA" w:rsidR="00B157A7" w:rsidRDefault="00BC4987" w:rsidP="004478EA">
            <w:pPr>
              <w:pStyle w:val="ListParagraph"/>
              <w:numPr>
                <w:ilvl w:val="0"/>
                <w:numId w:val="25"/>
              </w:numPr>
              <w:spacing w:after="0" w:line="360" w:lineRule="auto"/>
              <w:jc w:val="both"/>
              <w:rPr>
                <w:rFonts w:ascii="Arial" w:hAnsi="Arial" w:cs="Arial"/>
              </w:rPr>
            </w:pPr>
            <w:r>
              <w:rPr>
                <w:rFonts w:ascii="Arial" w:hAnsi="Arial" w:cs="Arial"/>
              </w:rPr>
              <w:t>Јелена Давиткова</w:t>
            </w:r>
            <w:r w:rsidR="00DF2022">
              <w:rPr>
                <w:rFonts w:ascii="Arial" w:hAnsi="Arial" w:cs="Arial"/>
              </w:rPr>
              <w:t xml:space="preserve"> - директор</w:t>
            </w:r>
          </w:p>
          <w:p w14:paraId="73AE5DF1" w14:textId="77777777" w:rsidR="009505A8" w:rsidRDefault="009505A8" w:rsidP="004478EA">
            <w:pPr>
              <w:pStyle w:val="ListParagraph"/>
              <w:numPr>
                <w:ilvl w:val="0"/>
                <w:numId w:val="25"/>
              </w:numPr>
              <w:spacing w:after="0" w:line="360" w:lineRule="auto"/>
              <w:jc w:val="both"/>
              <w:rPr>
                <w:rFonts w:ascii="Arial" w:hAnsi="Arial" w:cs="Arial"/>
              </w:rPr>
            </w:pPr>
            <w:r>
              <w:rPr>
                <w:rFonts w:ascii="Arial" w:hAnsi="Arial" w:cs="Arial"/>
              </w:rPr>
              <w:t>Кристина Цонкинска -  претседател</w:t>
            </w:r>
          </w:p>
          <w:p w14:paraId="0356E8C8" w14:textId="77777777" w:rsidR="009505A8" w:rsidRDefault="009505A8" w:rsidP="004478EA">
            <w:pPr>
              <w:pStyle w:val="ListParagraph"/>
              <w:numPr>
                <w:ilvl w:val="0"/>
                <w:numId w:val="25"/>
              </w:numPr>
              <w:spacing w:after="0" w:line="360" w:lineRule="auto"/>
              <w:jc w:val="both"/>
              <w:rPr>
                <w:rFonts w:ascii="Arial" w:hAnsi="Arial" w:cs="Arial"/>
              </w:rPr>
            </w:pPr>
            <w:r>
              <w:rPr>
                <w:rFonts w:ascii="Arial" w:hAnsi="Arial" w:cs="Arial"/>
              </w:rPr>
              <w:t>Биљана Николовска – педагог</w:t>
            </w:r>
          </w:p>
          <w:p w14:paraId="382CE872" w14:textId="0286C66D" w:rsidR="009505A8" w:rsidRDefault="00BC4987" w:rsidP="004478EA">
            <w:pPr>
              <w:pStyle w:val="ListParagraph"/>
              <w:numPr>
                <w:ilvl w:val="0"/>
                <w:numId w:val="25"/>
              </w:numPr>
              <w:spacing w:after="0" w:line="360" w:lineRule="auto"/>
              <w:jc w:val="both"/>
              <w:rPr>
                <w:rFonts w:ascii="Arial" w:hAnsi="Arial" w:cs="Arial"/>
              </w:rPr>
            </w:pPr>
            <w:r>
              <w:rPr>
                <w:rFonts w:ascii="Arial" w:hAnsi="Arial" w:cs="Arial"/>
              </w:rPr>
              <w:t>Љубомир Арсовски</w:t>
            </w:r>
            <w:r w:rsidR="009505A8">
              <w:rPr>
                <w:rFonts w:ascii="Arial" w:hAnsi="Arial" w:cs="Arial"/>
              </w:rPr>
              <w:t>– психолог</w:t>
            </w:r>
          </w:p>
          <w:p w14:paraId="2DDE2233" w14:textId="77777777" w:rsidR="009505A8" w:rsidRDefault="009505A8" w:rsidP="004478EA">
            <w:pPr>
              <w:pStyle w:val="ListParagraph"/>
              <w:numPr>
                <w:ilvl w:val="0"/>
                <w:numId w:val="25"/>
              </w:numPr>
              <w:spacing w:after="0" w:line="360" w:lineRule="auto"/>
              <w:jc w:val="both"/>
              <w:rPr>
                <w:rFonts w:ascii="Arial" w:hAnsi="Arial" w:cs="Arial"/>
              </w:rPr>
            </w:pPr>
            <w:r>
              <w:rPr>
                <w:rFonts w:ascii="Arial" w:hAnsi="Arial" w:cs="Arial"/>
              </w:rPr>
              <w:t>Игор Стојановски – дефектолог</w:t>
            </w:r>
          </w:p>
          <w:p w14:paraId="3DD2CEA0" w14:textId="77777777" w:rsidR="009505A8" w:rsidRPr="00785CDA" w:rsidRDefault="009505A8" w:rsidP="004478EA">
            <w:pPr>
              <w:pStyle w:val="ListParagraph"/>
              <w:numPr>
                <w:ilvl w:val="0"/>
                <w:numId w:val="25"/>
              </w:numPr>
              <w:spacing w:after="0" w:line="360" w:lineRule="auto"/>
              <w:jc w:val="both"/>
              <w:rPr>
                <w:rFonts w:ascii="Arial" w:hAnsi="Arial" w:cs="Arial"/>
              </w:rPr>
            </w:pPr>
            <w:r w:rsidRPr="00785CDA">
              <w:rPr>
                <w:rFonts w:ascii="Arial" w:hAnsi="Arial" w:cs="Arial"/>
              </w:rPr>
              <w:t>Љупчо Лазаровски – предметен наставник</w:t>
            </w:r>
          </w:p>
          <w:p w14:paraId="5B4DB0A2" w14:textId="77777777" w:rsidR="009505A8" w:rsidRDefault="009505A8" w:rsidP="004478EA">
            <w:pPr>
              <w:pStyle w:val="ListParagraph"/>
              <w:numPr>
                <w:ilvl w:val="0"/>
                <w:numId w:val="25"/>
              </w:numPr>
              <w:spacing w:after="0" w:line="360" w:lineRule="auto"/>
              <w:jc w:val="both"/>
              <w:rPr>
                <w:rFonts w:ascii="Arial" w:hAnsi="Arial" w:cs="Arial"/>
              </w:rPr>
            </w:pPr>
            <w:r>
              <w:rPr>
                <w:rFonts w:ascii="Arial" w:hAnsi="Arial" w:cs="Arial"/>
              </w:rPr>
              <w:t>Тоше Петков – одделенски наставник</w:t>
            </w:r>
          </w:p>
          <w:p w14:paraId="4E7E0EE4" w14:textId="77777777" w:rsidR="009505A8" w:rsidRDefault="009505A8" w:rsidP="004478EA">
            <w:pPr>
              <w:pStyle w:val="ListParagraph"/>
              <w:numPr>
                <w:ilvl w:val="0"/>
                <w:numId w:val="25"/>
              </w:numPr>
              <w:spacing w:after="0" w:line="360" w:lineRule="auto"/>
              <w:jc w:val="both"/>
              <w:rPr>
                <w:rFonts w:ascii="Arial" w:hAnsi="Arial" w:cs="Arial"/>
              </w:rPr>
            </w:pPr>
            <w:r>
              <w:rPr>
                <w:rFonts w:ascii="Arial" w:hAnsi="Arial" w:cs="Arial"/>
              </w:rPr>
              <w:t>Даниела Пешева – предметен наставник</w:t>
            </w:r>
          </w:p>
          <w:p w14:paraId="550E2B13" w14:textId="77777777" w:rsidR="009505A8" w:rsidRDefault="009505A8" w:rsidP="004478EA">
            <w:pPr>
              <w:pStyle w:val="ListParagraph"/>
              <w:numPr>
                <w:ilvl w:val="0"/>
                <w:numId w:val="25"/>
              </w:numPr>
              <w:spacing w:after="0" w:line="360" w:lineRule="auto"/>
              <w:jc w:val="both"/>
              <w:rPr>
                <w:rFonts w:ascii="Arial" w:hAnsi="Arial" w:cs="Arial"/>
              </w:rPr>
            </w:pPr>
            <w:r>
              <w:rPr>
                <w:rFonts w:ascii="Arial" w:hAnsi="Arial" w:cs="Arial"/>
              </w:rPr>
              <w:lastRenderedPageBreak/>
              <w:t>Магдалена Китановска – специјалист рехабилитатор и едукатор од ОУРЦ „Иднина“</w:t>
            </w:r>
          </w:p>
          <w:p w14:paraId="1B976779" w14:textId="77777777" w:rsidR="009505A8" w:rsidRPr="00B1375D" w:rsidRDefault="009505A8" w:rsidP="0089175A">
            <w:pPr>
              <w:pStyle w:val="ListParagraph"/>
              <w:spacing w:after="0" w:line="360" w:lineRule="auto"/>
              <w:ind w:left="0"/>
              <w:jc w:val="both"/>
              <w:rPr>
                <w:rFonts w:ascii="Arial" w:hAnsi="Arial" w:cs="Arial"/>
              </w:rPr>
            </w:pPr>
          </w:p>
        </w:tc>
      </w:tr>
      <w:tr w:rsidR="00B157A7" w:rsidRPr="00B1375D" w14:paraId="5975F4C5" w14:textId="77777777" w:rsidTr="00DD411B">
        <w:tc>
          <w:tcPr>
            <w:tcW w:w="7133" w:type="dxa"/>
          </w:tcPr>
          <w:p w14:paraId="5582F558" w14:textId="77777777" w:rsidR="00B157A7" w:rsidRPr="00B1375D" w:rsidRDefault="00B157A7" w:rsidP="0089175A">
            <w:pPr>
              <w:pStyle w:val="ListParagraph"/>
              <w:spacing w:after="0" w:line="360" w:lineRule="auto"/>
              <w:ind w:left="0"/>
              <w:jc w:val="center"/>
              <w:rPr>
                <w:rFonts w:ascii="Arial" w:hAnsi="Arial" w:cs="Arial"/>
              </w:rPr>
            </w:pPr>
            <w:r w:rsidRPr="00B1375D">
              <w:rPr>
                <w:rFonts w:ascii="Arial" w:hAnsi="Arial" w:cs="Arial"/>
              </w:rPr>
              <w:lastRenderedPageBreak/>
              <w:t>Заедница на паралелката (број на ученици)</w:t>
            </w:r>
          </w:p>
          <w:p w14:paraId="1C0B1F1E" w14:textId="77777777" w:rsidR="00B157A7" w:rsidRPr="00B1375D" w:rsidRDefault="00B157A7" w:rsidP="0089175A">
            <w:pPr>
              <w:pStyle w:val="ListParagraph"/>
              <w:spacing w:after="0" w:line="360" w:lineRule="auto"/>
              <w:ind w:left="0"/>
              <w:jc w:val="center"/>
              <w:rPr>
                <w:rFonts w:ascii="Arial" w:hAnsi="Arial" w:cs="Arial"/>
              </w:rPr>
            </w:pPr>
          </w:p>
        </w:tc>
        <w:tc>
          <w:tcPr>
            <w:tcW w:w="6030" w:type="dxa"/>
          </w:tcPr>
          <w:p w14:paraId="71B575D2" w14:textId="77777777" w:rsidR="00B157A7" w:rsidRPr="00B1375D" w:rsidRDefault="002820FB" w:rsidP="0089175A">
            <w:pPr>
              <w:pStyle w:val="ListParagraph"/>
              <w:spacing w:after="0" w:line="360" w:lineRule="auto"/>
              <w:ind w:left="0"/>
              <w:jc w:val="both"/>
              <w:rPr>
                <w:rFonts w:ascii="Arial" w:hAnsi="Arial" w:cs="Arial"/>
              </w:rPr>
            </w:pPr>
            <w:r>
              <w:rPr>
                <w:rFonts w:ascii="Arial" w:hAnsi="Arial" w:cs="Arial"/>
              </w:rPr>
              <w:t>18</w:t>
            </w:r>
          </w:p>
        </w:tc>
      </w:tr>
      <w:tr w:rsidR="00B157A7" w:rsidRPr="000C6B0A" w14:paraId="074CBC06" w14:textId="77777777" w:rsidTr="00DD411B">
        <w:tc>
          <w:tcPr>
            <w:tcW w:w="7133" w:type="dxa"/>
          </w:tcPr>
          <w:p w14:paraId="1D3C1098" w14:textId="77777777" w:rsidR="00B157A7" w:rsidRPr="00B1375D" w:rsidRDefault="00B157A7" w:rsidP="0089175A">
            <w:pPr>
              <w:pStyle w:val="ListParagraph"/>
              <w:spacing w:after="0" w:line="360" w:lineRule="auto"/>
              <w:ind w:left="0"/>
              <w:jc w:val="center"/>
              <w:rPr>
                <w:rFonts w:ascii="Arial" w:hAnsi="Arial" w:cs="Arial"/>
              </w:rPr>
            </w:pPr>
            <w:r w:rsidRPr="00B1375D">
              <w:rPr>
                <w:rFonts w:ascii="Arial" w:hAnsi="Arial" w:cs="Arial"/>
              </w:rPr>
              <w:t>Членови на ученичкиот парламент (број на ученици, име и презиме на претседателот на ученичкиот парламент)</w:t>
            </w:r>
          </w:p>
          <w:p w14:paraId="245567B2" w14:textId="77777777" w:rsidR="00B157A7" w:rsidRPr="00B1375D" w:rsidRDefault="00B157A7" w:rsidP="0089175A">
            <w:pPr>
              <w:pStyle w:val="ListParagraph"/>
              <w:spacing w:after="0" w:line="360" w:lineRule="auto"/>
              <w:ind w:left="0"/>
              <w:jc w:val="center"/>
              <w:rPr>
                <w:rFonts w:ascii="Arial" w:hAnsi="Arial" w:cs="Arial"/>
              </w:rPr>
            </w:pPr>
          </w:p>
        </w:tc>
        <w:tc>
          <w:tcPr>
            <w:tcW w:w="6030" w:type="dxa"/>
          </w:tcPr>
          <w:p w14:paraId="7B77CE49" w14:textId="77777777" w:rsidR="0053185E" w:rsidRPr="00C00759" w:rsidRDefault="008F17BA" w:rsidP="0089175A">
            <w:pPr>
              <w:pStyle w:val="ListParagraph"/>
              <w:spacing w:after="0" w:line="360" w:lineRule="auto"/>
              <w:ind w:left="0"/>
              <w:jc w:val="both"/>
              <w:rPr>
                <w:rFonts w:ascii="Arial" w:hAnsi="Arial" w:cs="Arial"/>
                <w:b/>
                <w:bCs/>
              </w:rPr>
            </w:pPr>
            <w:r w:rsidRPr="008F17BA">
              <w:rPr>
                <w:rFonts w:ascii="Arial" w:hAnsi="Arial" w:cs="Arial"/>
              </w:rPr>
              <w:t>Број на ученици</w:t>
            </w:r>
            <w:r w:rsidRPr="00A55729">
              <w:rPr>
                <w:rFonts w:ascii="Arial" w:hAnsi="Arial" w:cs="Arial"/>
                <w:b/>
                <w:bCs/>
                <w:lang w:val="ru-RU"/>
              </w:rPr>
              <w:t xml:space="preserve">: </w:t>
            </w:r>
            <w:r w:rsidR="00C00759">
              <w:rPr>
                <w:rFonts w:ascii="Arial" w:hAnsi="Arial" w:cs="Arial"/>
                <w:b/>
                <w:bCs/>
              </w:rPr>
              <w:t>16</w:t>
            </w:r>
          </w:p>
          <w:p w14:paraId="3E31B052" w14:textId="77777777" w:rsidR="0053185E" w:rsidRPr="00A55729" w:rsidRDefault="0053185E" w:rsidP="0089175A">
            <w:pPr>
              <w:pStyle w:val="ListParagraph"/>
              <w:spacing w:after="0" w:line="360" w:lineRule="auto"/>
              <w:ind w:left="0"/>
              <w:jc w:val="both"/>
              <w:rPr>
                <w:rFonts w:ascii="Arial" w:hAnsi="Arial" w:cs="Arial"/>
                <w:bCs/>
                <w:sz w:val="20"/>
                <w:lang w:val="ru-RU"/>
              </w:rPr>
            </w:pPr>
            <w:r w:rsidRPr="0053185E">
              <w:rPr>
                <w:rFonts w:ascii="Arial" w:hAnsi="Arial" w:cs="Arial"/>
                <w:bCs/>
                <w:sz w:val="20"/>
              </w:rPr>
              <w:t xml:space="preserve">Секоја учебна година во месец </w:t>
            </w:r>
            <w:r w:rsidRPr="0053185E">
              <w:rPr>
                <w:rFonts w:ascii="Arial" w:hAnsi="Arial" w:cs="Arial"/>
                <w:b/>
                <w:bCs/>
                <w:sz w:val="20"/>
              </w:rPr>
              <w:t>септември</w:t>
            </w:r>
            <w:r w:rsidRPr="0053185E">
              <w:rPr>
                <w:rFonts w:ascii="Arial" w:hAnsi="Arial" w:cs="Arial"/>
                <w:bCs/>
                <w:sz w:val="20"/>
              </w:rPr>
              <w:t>, директорот свикува соистанок со претставниците на ученичкиот парламент. На тој состанок по пат на тајно гласање од страна на претставниците на ученичкиот парламент се избира</w:t>
            </w:r>
            <w:r w:rsidRPr="00A55729">
              <w:rPr>
                <w:rFonts w:ascii="Arial" w:hAnsi="Arial" w:cs="Arial"/>
                <w:bCs/>
                <w:sz w:val="20"/>
                <w:lang w:val="ru-RU"/>
              </w:rPr>
              <w:t>:</w:t>
            </w:r>
          </w:p>
          <w:p w14:paraId="1345FF8D" w14:textId="77777777" w:rsidR="0053185E" w:rsidRPr="0053185E" w:rsidRDefault="0053185E" w:rsidP="004478EA">
            <w:pPr>
              <w:pStyle w:val="ListParagraph"/>
              <w:numPr>
                <w:ilvl w:val="0"/>
                <w:numId w:val="26"/>
              </w:numPr>
              <w:spacing w:after="0" w:line="360" w:lineRule="auto"/>
              <w:jc w:val="both"/>
              <w:rPr>
                <w:rFonts w:ascii="Arial" w:hAnsi="Arial" w:cs="Arial"/>
              </w:rPr>
            </w:pPr>
            <w:r>
              <w:rPr>
                <w:rFonts w:ascii="Arial" w:hAnsi="Arial" w:cs="Arial"/>
                <w:bCs/>
                <w:sz w:val="20"/>
              </w:rPr>
              <w:t>п</w:t>
            </w:r>
            <w:r w:rsidRPr="0053185E">
              <w:rPr>
                <w:rFonts w:ascii="Arial" w:hAnsi="Arial" w:cs="Arial"/>
                <w:bCs/>
                <w:sz w:val="20"/>
              </w:rPr>
              <w:t>ретседател</w:t>
            </w:r>
            <w:r>
              <w:rPr>
                <w:rFonts w:ascii="Arial" w:hAnsi="Arial" w:cs="Arial"/>
                <w:bCs/>
                <w:sz w:val="20"/>
                <w:lang w:val="en-US"/>
              </w:rPr>
              <w:t xml:space="preserve"> </w:t>
            </w:r>
            <w:r>
              <w:rPr>
                <w:rFonts w:ascii="Arial" w:hAnsi="Arial" w:cs="Arial"/>
                <w:bCs/>
                <w:sz w:val="20"/>
              </w:rPr>
              <w:t>на ученички парламент</w:t>
            </w:r>
          </w:p>
          <w:p w14:paraId="7F697BD1" w14:textId="77777777" w:rsidR="0053185E" w:rsidRPr="0053185E" w:rsidRDefault="0053185E" w:rsidP="004478EA">
            <w:pPr>
              <w:pStyle w:val="ListParagraph"/>
              <w:numPr>
                <w:ilvl w:val="0"/>
                <w:numId w:val="26"/>
              </w:numPr>
              <w:spacing w:after="0" w:line="360" w:lineRule="auto"/>
              <w:jc w:val="both"/>
              <w:rPr>
                <w:rFonts w:ascii="Arial" w:hAnsi="Arial" w:cs="Arial"/>
              </w:rPr>
            </w:pPr>
            <w:r w:rsidRPr="0053185E">
              <w:rPr>
                <w:rFonts w:ascii="Arial" w:hAnsi="Arial" w:cs="Arial"/>
                <w:bCs/>
                <w:sz w:val="20"/>
              </w:rPr>
              <w:t xml:space="preserve">заменик претседател </w:t>
            </w:r>
            <w:r>
              <w:rPr>
                <w:rFonts w:ascii="Arial" w:hAnsi="Arial" w:cs="Arial"/>
                <w:bCs/>
                <w:sz w:val="20"/>
              </w:rPr>
              <w:t>на ученички парламент</w:t>
            </w:r>
            <w:r w:rsidRPr="0053185E">
              <w:rPr>
                <w:rFonts w:ascii="Arial" w:hAnsi="Arial" w:cs="Arial"/>
                <w:bCs/>
                <w:sz w:val="20"/>
              </w:rPr>
              <w:t xml:space="preserve"> </w:t>
            </w:r>
          </w:p>
          <w:p w14:paraId="0CBFF897" w14:textId="77777777" w:rsidR="0053185E" w:rsidRPr="0053185E" w:rsidRDefault="0053185E" w:rsidP="004478EA">
            <w:pPr>
              <w:pStyle w:val="ListParagraph"/>
              <w:numPr>
                <w:ilvl w:val="0"/>
                <w:numId w:val="26"/>
              </w:numPr>
              <w:spacing w:after="0" w:line="360" w:lineRule="auto"/>
              <w:jc w:val="both"/>
              <w:rPr>
                <w:rFonts w:ascii="Arial" w:hAnsi="Arial" w:cs="Arial"/>
              </w:rPr>
            </w:pPr>
            <w:r>
              <w:rPr>
                <w:rFonts w:ascii="Arial" w:hAnsi="Arial" w:cs="Arial"/>
                <w:bCs/>
                <w:sz w:val="20"/>
              </w:rPr>
              <w:t>ученички правобранител и</w:t>
            </w:r>
          </w:p>
          <w:p w14:paraId="3BB06F7B" w14:textId="77777777" w:rsidR="0053185E" w:rsidRPr="0053185E" w:rsidRDefault="0053185E" w:rsidP="004478EA">
            <w:pPr>
              <w:pStyle w:val="ListParagraph"/>
              <w:numPr>
                <w:ilvl w:val="0"/>
                <w:numId w:val="26"/>
              </w:numPr>
              <w:spacing w:after="0" w:line="360" w:lineRule="auto"/>
              <w:jc w:val="both"/>
              <w:rPr>
                <w:rFonts w:ascii="Arial" w:hAnsi="Arial" w:cs="Arial"/>
              </w:rPr>
            </w:pPr>
            <w:r w:rsidRPr="0053185E">
              <w:rPr>
                <w:rFonts w:ascii="Arial" w:hAnsi="Arial" w:cs="Arial"/>
                <w:bCs/>
                <w:sz w:val="20"/>
              </w:rPr>
              <w:t xml:space="preserve">заменик на ученичкиот правобранител. </w:t>
            </w:r>
          </w:p>
          <w:p w14:paraId="7AB1851E" w14:textId="77777777" w:rsidR="008F17BA" w:rsidRPr="0053185E" w:rsidRDefault="0053185E" w:rsidP="0053185E">
            <w:pPr>
              <w:spacing w:after="0" w:line="360" w:lineRule="auto"/>
              <w:jc w:val="both"/>
              <w:rPr>
                <w:rFonts w:ascii="Arial" w:hAnsi="Arial" w:cs="Arial"/>
                <w:lang w:val="mk-MK"/>
              </w:rPr>
            </w:pPr>
            <w:r w:rsidRPr="00A55729">
              <w:rPr>
                <w:rFonts w:ascii="Arial" w:hAnsi="Arial" w:cs="Arial"/>
                <w:bCs/>
                <w:sz w:val="20"/>
                <w:lang w:val="ru-RU"/>
              </w:rPr>
              <w:t>Во текот на учебната година, претставниците на ученичкиот парламент, заедно со педагогот на училиштето свикуваат состаноци на кои учествуваат сите претставници од ученичкиот парламент.</w:t>
            </w:r>
          </w:p>
        </w:tc>
      </w:tr>
      <w:tr w:rsidR="00B157A7" w:rsidRPr="000C6B0A" w14:paraId="10EF833D" w14:textId="77777777" w:rsidTr="00DD411B">
        <w:tc>
          <w:tcPr>
            <w:tcW w:w="7133" w:type="dxa"/>
          </w:tcPr>
          <w:p w14:paraId="25D5E9DA" w14:textId="77777777" w:rsidR="00B157A7" w:rsidRPr="00B1375D" w:rsidRDefault="00B157A7" w:rsidP="0089175A">
            <w:pPr>
              <w:pStyle w:val="ListParagraph"/>
              <w:spacing w:after="0" w:line="360" w:lineRule="auto"/>
              <w:ind w:left="0"/>
              <w:rPr>
                <w:rFonts w:ascii="Arial" w:hAnsi="Arial" w:cs="Arial"/>
              </w:rPr>
            </w:pPr>
            <w:r w:rsidRPr="00B1375D">
              <w:rPr>
                <w:rFonts w:ascii="Arial" w:hAnsi="Arial" w:cs="Arial"/>
              </w:rPr>
              <w:t>Ученички правобранител</w:t>
            </w:r>
          </w:p>
        </w:tc>
        <w:tc>
          <w:tcPr>
            <w:tcW w:w="6030" w:type="dxa"/>
          </w:tcPr>
          <w:p w14:paraId="1A792877" w14:textId="622B44CF" w:rsidR="008F17BA" w:rsidRDefault="00BC4987" w:rsidP="008F17BA">
            <w:pPr>
              <w:pStyle w:val="ListParagraph"/>
              <w:spacing w:after="0" w:line="360" w:lineRule="auto"/>
              <w:ind w:left="0"/>
              <w:jc w:val="both"/>
              <w:rPr>
                <w:rFonts w:ascii="Arial" w:hAnsi="Arial" w:cs="Arial"/>
              </w:rPr>
            </w:pPr>
            <w:r>
              <w:rPr>
                <w:rFonts w:ascii="Arial" w:hAnsi="Arial" w:cs="Arial"/>
                <w:b/>
                <w:bCs/>
              </w:rPr>
              <w:t>Мила Дими</w:t>
            </w:r>
            <w:r w:rsidR="008F17BA" w:rsidRPr="008F17BA">
              <w:rPr>
                <w:rFonts w:ascii="Arial" w:hAnsi="Arial" w:cs="Arial"/>
                <w:b/>
                <w:bCs/>
              </w:rPr>
              <w:t>триевска</w:t>
            </w:r>
            <w:r w:rsidR="008F17BA">
              <w:rPr>
                <w:rFonts w:ascii="Arial" w:hAnsi="Arial" w:cs="Arial"/>
              </w:rPr>
              <w:t xml:space="preserve"> </w:t>
            </w:r>
            <w:r w:rsidR="00D31133">
              <w:rPr>
                <w:rFonts w:ascii="Arial" w:hAnsi="Arial" w:cs="Arial"/>
                <w:lang w:val="en-US"/>
              </w:rPr>
              <w:t>VIII</w:t>
            </w:r>
            <w:r w:rsidR="008F17BA">
              <w:rPr>
                <w:rFonts w:ascii="Arial" w:hAnsi="Arial" w:cs="Arial"/>
              </w:rPr>
              <w:t>а – правобранител на училиштен парламент</w:t>
            </w:r>
          </w:p>
          <w:p w14:paraId="35120FA9" w14:textId="3AE0259B" w:rsidR="00B157A7" w:rsidRPr="00D31133" w:rsidRDefault="008F17BA" w:rsidP="008F17BA">
            <w:pPr>
              <w:pStyle w:val="ListParagraph"/>
              <w:spacing w:after="0" w:line="360" w:lineRule="auto"/>
              <w:ind w:left="0"/>
              <w:jc w:val="both"/>
              <w:rPr>
                <w:rFonts w:ascii="Arial" w:hAnsi="Arial" w:cs="Arial"/>
                <w:lang w:val="en-US"/>
              </w:rPr>
            </w:pPr>
            <w:r w:rsidRPr="00F67003">
              <w:rPr>
                <w:rFonts w:ascii="Arial" w:hAnsi="Arial" w:cs="Arial"/>
                <w:b/>
                <w:bCs/>
              </w:rPr>
              <w:t>Сара Стојановска</w:t>
            </w:r>
            <w:r>
              <w:rPr>
                <w:rFonts w:ascii="Arial" w:hAnsi="Arial" w:cs="Arial"/>
              </w:rPr>
              <w:t xml:space="preserve"> </w:t>
            </w:r>
            <w:r w:rsidR="00D31133">
              <w:rPr>
                <w:rFonts w:ascii="Arial" w:hAnsi="Arial" w:cs="Arial"/>
                <w:lang w:val="en-US"/>
              </w:rPr>
              <w:t>IX</w:t>
            </w:r>
            <w:r>
              <w:rPr>
                <w:rFonts w:ascii="Arial" w:hAnsi="Arial" w:cs="Arial"/>
              </w:rPr>
              <w:t>б – заменик правобранител на училиштен парламент</w:t>
            </w:r>
          </w:p>
        </w:tc>
      </w:tr>
    </w:tbl>
    <w:p w14:paraId="371037C3" w14:textId="77777777" w:rsidR="00567335" w:rsidRDefault="00567335" w:rsidP="0089175A">
      <w:pPr>
        <w:pStyle w:val="ListParagraph"/>
        <w:spacing w:line="360" w:lineRule="auto"/>
        <w:ind w:left="1080"/>
        <w:jc w:val="both"/>
        <w:rPr>
          <w:rFonts w:ascii="Arial" w:hAnsi="Arial" w:cs="Arial"/>
        </w:rPr>
      </w:pPr>
    </w:p>
    <w:p w14:paraId="67495294" w14:textId="77777777" w:rsidR="005B3958" w:rsidRDefault="005B3958" w:rsidP="0089175A">
      <w:pPr>
        <w:pStyle w:val="ListParagraph"/>
        <w:spacing w:line="360" w:lineRule="auto"/>
        <w:ind w:left="1080"/>
        <w:jc w:val="both"/>
        <w:rPr>
          <w:rFonts w:ascii="Arial" w:hAnsi="Arial" w:cs="Arial"/>
        </w:rPr>
      </w:pPr>
    </w:p>
    <w:p w14:paraId="02F1F559" w14:textId="77777777" w:rsidR="005B3958" w:rsidRPr="00B1375D" w:rsidRDefault="005B3958" w:rsidP="0089175A">
      <w:pPr>
        <w:pStyle w:val="ListParagraph"/>
        <w:spacing w:line="360" w:lineRule="auto"/>
        <w:ind w:left="1080"/>
        <w:jc w:val="both"/>
        <w:rPr>
          <w:rFonts w:ascii="Arial" w:hAnsi="Arial" w:cs="Arial"/>
        </w:rPr>
      </w:pPr>
    </w:p>
    <w:p w14:paraId="0437F256" w14:textId="77777777" w:rsidR="00B157A7" w:rsidRPr="00260394" w:rsidRDefault="00B157A7" w:rsidP="00FF119F">
      <w:pPr>
        <w:pStyle w:val="Heading1"/>
        <w:rPr>
          <w:lang w:val="ru-RU"/>
        </w:rPr>
      </w:pPr>
      <w:bookmarkStart w:id="4" w:name="_Toc237598463"/>
      <w:r w:rsidRPr="00260394">
        <w:rPr>
          <w:lang w:val="ru-RU"/>
        </w:rPr>
        <w:lastRenderedPageBreak/>
        <w:t>2. Податоци за условите за работа на основното училиште</w:t>
      </w:r>
      <w:bookmarkEnd w:id="4"/>
    </w:p>
    <w:p w14:paraId="71586D16" w14:textId="77777777" w:rsidR="00B157A7" w:rsidRDefault="00B157A7" w:rsidP="00FF119F">
      <w:pPr>
        <w:pStyle w:val="Heading2"/>
        <w:rPr>
          <w:lang w:val="mk-MK"/>
        </w:rPr>
      </w:pPr>
      <w:r w:rsidRPr="00260394">
        <w:rPr>
          <w:lang w:val="ru-RU"/>
        </w:rPr>
        <w:t xml:space="preserve">      </w:t>
      </w:r>
      <w:bookmarkStart w:id="5" w:name="_Toc237598464"/>
      <w:r w:rsidRPr="00B1375D">
        <w:t>2.1. Мапа на основното училиште</w:t>
      </w:r>
      <w:bookmarkEnd w:id="5"/>
    </w:p>
    <w:p w14:paraId="27D35CA3" w14:textId="77777777" w:rsidR="00FF119F" w:rsidRPr="00FF119F" w:rsidRDefault="00FF119F" w:rsidP="00FF119F">
      <w:pPr>
        <w:rPr>
          <w:lang w:val="mk-MK"/>
        </w:rPr>
      </w:pPr>
    </w:p>
    <w:p w14:paraId="685DC666" w14:textId="77777777" w:rsidR="00DF4835" w:rsidRDefault="00DF4835" w:rsidP="00DF4835">
      <w:pPr>
        <w:pStyle w:val="ListParagraph"/>
        <w:spacing w:line="360" w:lineRule="auto"/>
        <w:ind w:left="0"/>
        <w:jc w:val="center"/>
        <w:rPr>
          <w:rFonts w:ascii="Arial" w:hAnsi="Arial" w:cs="Arial"/>
          <w:sz w:val="24"/>
          <w:szCs w:val="24"/>
        </w:rPr>
      </w:pPr>
      <w:r>
        <w:rPr>
          <w:b/>
          <w:noProof/>
          <w:lang w:val="en-GB" w:eastAsia="en-GB"/>
        </w:rPr>
        <w:drawing>
          <wp:inline distT="0" distB="0" distL="0" distR="0" wp14:anchorId="154E974D" wp14:editId="030F1827">
            <wp:extent cx="7786370" cy="3086011"/>
            <wp:effectExtent l="0" t="0" r="5080" b="635"/>
            <wp:docPr id="10" name="Picture 9" descr="mapa-krato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a-kratovo.jpg"/>
                    <pic:cNvPicPr/>
                  </pic:nvPicPr>
                  <pic:blipFill>
                    <a:blip r:embed="rId15" cstate="print"/>
                    <a:stretch>
                      <a:fillRect/>
                    </a:stretch>
                  </pic:blipFill>
                  <pic:spPr>
                    <a:xfrm>
                      <a:off x="0" y="0"/>
                      <a:ext cx="7803525" cy="3092810"/>
                    </a:xfrm>
                    <a:prstGeom prst="rect">
                      <a:avLst/>
                    </a:prstGeom>
                    <a:ln>
                      <a:noFill/>
                    </a:ln>
                    <a:effectLst>
                      <a:softEdge rad="112500"/>
                    </a:effectLst>
                  </pic:spPr>
                </pic:pic>
              </a:graphicData>
            </a:graphic>
          </wp:inline>
        </w:drawing>
      </w:r>
    </w:p>
    <w:p w14:paraId="097577DB" w14:textId="0516F36E" w:rsidR="00B157A7" w:rsidRPr="00AE42A4" w:rsidRDefault="00FD0CCE" w:rsidP="00AE42A4">
      <w:pPr>
        <w:pStyle w:val="ListParagraph"/>
        <w:spacing w:line="360" w:lineRule="auto"/>
        <w:ind w:left="0"/>
        <w:jc w:val="center"/>
        <w:rPr>
          <w:rFonts w:ascii="Arial" w:hAnsi="Arial" w:cs="Arial"/>
          <w:sz w:val="24"/>
          <w:szCs w:val="24"/>
        </w:rPr>
      </w:pPr>
      <w:r>
        <w:rPr>
          <w:rFonts w:ascii="Arial" w:hAnsi="Arial" w:cs="Arial"/>
          <w:noProof/>
          <w:sz w:val="24"/>
          <w:szCs w:val="24"/>
          <w:lang w:val="en-US" w:eastAsia="en-US"/>
        </w:rPr>
        <w:lastRenderedPageBreak/>
        <w:pict w14:anchorId="269305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4.35pt;height:469.1pt">
            <v:imagedata r:id="rId16" o:title="Screenshot_2"/>
          </v:shape>
        </w:pict>
      </w:r>
    </w:p>
    <w:p w14:paraId="28FE06E1" w14:textId="005A9D0C" w:rsidR="00966392" w:rsidRPr="00BE1101" w:rsidRDefault="00B157A7" w:rsidP="00BE1101">
      <w:pPr>
        <w:pStyle w:val="Heading2"/>
        <w:rPr>
          <w:lang w:val="ru-RU"/>
        </w:rPr>
      </w:pPr>
      <w:r w:rsidRPr="00B1375D">
        <w:rPr>
          <w:b/>
        </w:rPr>
        <w:lastRenderedPageBreak/>
        <w:t xml:space="preserve">     </w:t>
      </w:r>
      <w:bookmarkStart w:id="6" w:name="_Toc237598465"/>
      <w:r w:rsidRPr="00B1375D">
        <w:t>2.2. Податоци за училиштниот простор</w:t>
      </w:r>
      <w:bookmarkEnd w:id="6"/>
    </w:p>
    <w:p w14:paraId="13D417B9" w14:textId="77777777" w:rsidR="00966989" w:rsidRPr="00B1375D" w:rsidRDefault="00966989" w:rsidP="0089175A">
      <w:pPr>
        <w:pStyle w:val="ListParagraph"/>
        <w:spacing w:line="360" w:lineRule="auto"/>
        <w:ind w:left="0"/>
        <w:jc w:val="both"/>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B157A7" w:rsidRPr="00B1375D" w14:paraId="5324A680" w14:textId="77777777" w:rsidTr="00966989">
        <w:trPr>
          <w:jc w:val="center"/>
        </w:trPr>
        <w:tc>
          <w:tcPr>
            <w:tcW w:w="4508" w:type="dxa"/>
          </w:tcPr>
          <w:p w14:paraId="4A9ED120" w14:textId="77777777" w:rsidR="00B157A7" w:rsidRPr="00B1375D" w:rsidRDefault="00B157A7" w:rsidP="0089175A">
            <w:pPr>
              <w:pStyle w:val="ListParagraph"/>
              <w:spacing w:after="0" w:line="360" w:lineRule="auto"/>
              <w:ind w:left="0"/>
              <w:jc w:val="center"/>
              <w:rPr>
                <w:rFonts w:ascii="Arial" w:hAnsi="Arial" w:cs="Arial"/>
              </w:rPr>
            </w:pPr>
            <w:r w:rsidRPr="00B1375D">
              <w:rPr>
                <w:rFonts w:ascii="Arial" w:hAnsi="Arial" w:cs="Arial"/>
              </w:rPr>
              <w:t>Вкупен број на училишни згради</w:t>
            </w:r>
          </w:p>
        </w:tc>
        <w:tc>
          <w:tcPr>
            <w:tcW w:w="4508" w:type="dxa"/>
          </w:tcPr>
          <w:p w14:paraId="49C985F3" w14:textId="77777777" w:rsidR="00B157A7" w:rsidRPr="00B1375D" w:rsidRDefault="00DF4835" w:rsidP="0089175A">
            <w:pPr>
              <w:pStyle w:val="ListParagraph"/>
              <w:spacing w:after="0" w:line="360" w:lineRule="auto"/>
              <w:ind w:left="0"/>
              <w:jc w:val="both"/>
              <w:rPr>
                <w:rFonts w:ascii="Arial" w:hAnsi="Arial" w:cs="Arial"/>
                <w:sz w:val="20"/>
                <w:szCs w:val="20"/>
              </w:rPr>
            </w:pPr>
            <w:r>
              <w:rPr>
                <w:rFonts w:ascii="Arial" w:hAnsi="Arial" w:cs="Arial"/>
                <w:sz w:val="20"/>
                <w:szCs w:val="20"/>
              </w:rPr>
              <w:t>1</w:t>
            </w:r>
          </w:p>
        </w:tc>
      </w:tr>
      <w:tr w:rsidR="00B157A7" w:rsidRPr="00B1375D" w14:paraId="5746443A" w14:textId="77777777" w:rsidTr="00966989">
        <w:trPr>
          <w:jc w:val="center"/>
        </w:trPr>
        <w:tc>
          <w:tcPr>
            <w:tcW w:w="4508" w:type="dxa"/>
          </w:tcPr>
          <w:p w14:paraId="40145391" w14:textId="77777777" w:rsidR="00B157A7" w:rsidRPr="00B1375D" w:rsidRDefault="00B157A7" w:rsidP="0089175A">
            <w:pPr>
              <w:pStyle w:val="ListParagraph"/>
              <w:spacing w:after="0" w:line="360" w:lineRule="auto"/>
              <w:ind w:left="0"/>
              <w:jc w:val="center"/>
              <w:rPr>
                <w:rFonts w:ascii="Arial" w:hAnsi="Arial" w:cs="Arial"/>
              </w:rPr>
            </w:pPr>
            <w:r w:rsidRPr="00B1375D">
              <w:rPr>
                <w:rFonts w:ascii="Arial" w:hAnsi="Arial" w:cs="Arial"/>
              </w:rPr>
              <w:t>Број на подрачни училишта</w:t>
            </w:r>
          </w:p>
        </w:tc>
        <w:tc>
          <w:tcPr>
            <w:tcW w:w="4508" w:type="dxa"/>
          </w:tcPr>
          <w:p w14:paraId="66D6BE0F" w14:textId="77777777" w:rsidR="00B157A7" w:rsidRPr="00B1375D" w:rsidRDefault="00DF4835" w:rsidP="0089175A">
            <w:pPr>
              <w:pStyle w:val="ListParagraph"/>
              <w:spacing w:after="0" w:line="360" w:lineRule="auto"/>
              <w:ind w:left="0"/>
              <w:jc w:val="both"/>
              <w:rPr>
                <w:rFonts w:ascii="Arial" w:hAnsi="Arial" w:cs="Arial"/>
                <w:sz w:val="20"/>
                <w:szCs w:val="20"/>
              </w:rPr>
            </w:pPr>
            <w:r>
              <w:rPr>
                <w:rFonts w:ascii="Arial" w:hAnsi="Arial" w:cs="Arial"/>
                <w:sz w:val="20"/>
                <w:szCs w:val="20"/>
              </w:rPr>
              <w:t>7</w:t>
            </w:r>
          </w:p>
        </w:tc>
      </w:tr>
      <w:tr w:rsidR="00B157A7" w:rsidRPr="00B1375D" w14:paraId="6EF21C02" w14:textId="77777777" w:rsidTr="00966989">
        <w:trPr>
          <w:jc w:val="center"/>
        </w:trPr>
        <w:tc>
          <w:tcPr>
            <w:tcW w:w="4508" w:type="dxa"/>
          </w:tcPr>
          <w:p w14:paraId="3DB44BCC" w14:textId="77777777" w:rsidR="00B157A7" w:rsidRPr="00B1375D" w:rsidRDefault="006B0C73" w:rsidP="005A54BE">
            <w:pPr>
              <w:pStyle w:val="ListParagraph"/>
              <w:spacing w:after="0" w:line="360" w:lineRule="auto"/>
              <w:ind w:left="0"/>
              <w:jc w:val="center"/>
              <w:rPr>
                <w:rFonts w:ascii="Arial" w:hAnsi="Arial" w:cs="Arial"/>
              </w:rPr>
            </w:pPr>
            <w:r>
              <w:rPr>
                <w:rFonts w:ascii="Arial" w:hAnsi="Arial" w:cs="Arial"/>
              </w:rPr>
              <w:t>Вкупна п</w:t>
            </w:r>
            <w:r w:rsidR="00B157A7" w:rsidRPr="00B1375D">
              <w:rPr>
                <w:rFonts w:ascii="Arial" w:hAnsi="Arial" w:cs="Arial"/>
              </w:rPr>
              <w:t>овршина</w:t>
            </w:r>
          </w:p>
        </w:tc>
        <w:tc>
          <w:tcPr>
            <w:tcW w:w="4508" w:type="dxa"/>
          </w:tcPr>
          <w:p w14:paraId="48CCAC12" w14:textId="77777777" w:rsidR="00B157A7" w:rsidRPr="005C5487" w:rsidRDefault="004A0059" w:rsidP="004A0059">
            <w:pPr>
              <w:pStyle w:val="ListParagraph"/>
              <w:spacing w:after="0" w:line="360" w:lineRule="auto"/>
              <w:ind w:left="0"/>
              <w:jc w:val="both"/>
              <w:rPr>
                <w:rFonts w:ascii="Arial" w:hAnsi="Arial" w:cs="Arial"/>
                <w:sz w:val="20"/>
                <w:szCs w:val="20"/>
                <w:highlight w:val="yellow"/>
              </w:rPr>
            </w:pPr>
            <w:r>
              <w:rPr>
                <w:rFonts w:ascii="Arial" w:hAnsi="Arial" w:cs="Arial"/>
              </w:rPr>
              <w:t>41975</w:t>
            </w:r>
            <w:r w:rsidR="008B3D77" w:rsidRPr="005A54BE">
              <w:rPr>
                <w:rFonts w:ascii="Arial" w:hAnsi="Arial" w:cs="Arial"/>
              </w:rPr>
              <w:t xml:space="preserve"> м2</w:t>
            </w:r>
          </w:p>
        </w:tc>
      </w:tr>
      <w:tr w:rsidR="00B157A7" w:rsidRPr="00B1375D" w14:paraId="6B80429E" w14:textId="77777777" w:rsidTr="00966989">
        <w:trPr>
          <w:jc w:val="center"/>
        </w:trPr>
        <w:tc>
          <w:tcPr>
            <w:tcW w:w="4508" w:type="dxa"/>
          </w:tcPr>
          <w:p w14:paraId="59296107" w14:textId="77777777" w:rsidR="00B157A7" w:rsidRPr="00B1375D" w:rsidRDefault="00B157A7" w:rsidP="0089175A">
            <w:pPr>
              <w:pStyle w:val="ListParagraph"/>
              <w:spacing w:after="0" w:line="360" w:lineRule="auto"/>
              <w:ind w:left="0"/>
              <w:jc w:val="center"/>
              <w:rPr>
                <w:rFonts w:ascii="Arial" w:hAnsi="Arial" w:cs="Arial"/>
              </w:rPr>
            </w:pPr>
            <w:r w:rsidRPr="00B1375D">
              <w:rPr>
                <w:rFonts w:ascii="Arial" w:hAnsi="Arial" w:cs="Arial"/>
              </w:rPr>
              <w:t>Број на спортски терени</w:t>
            </w:r>
          </w:p>
        </w:tc>
        <w:tc>
          <w:tcPr>
            <w:tcW w:w="4508" w:type="dxa"/>
          </w:tcPr>
          <w:p w14:paraId="237C1D64" w14:textId="77777777" w:rsidR="00B157A7" w:rsidRPr="00B1375D" w:rsidRDefault="00A56931" w:rsidP="0089175A">
            <w:pPr>
              <w:pStyle w:val="ListParagraph"/>
              <w:spacing w:after="0" w:line="360" w:lineRule="auto"/>
              <w:ind w:left="0"/>
              <w:jc w:val="both"/>
              <w:rPr>
                <w:rFonts w:ascii="Arial" w:hAnsi="Arial" w:cs="Arial"/>
                <w:sz w:val="20"/>
                <w:szCs w:val="20"/>
              </w:rPr>
            </w:pPr>
            <w:r>
              <w:rPr>
                <w:rFonts w:ascii="Arial" w:hAnsi="Arial" w:cs="Arial"/>
                <w:sz w:val="20"/>
                <w:szCs w:val="20"/>
              </w:rPr>
              <w:t>3</w:t>
            </w:r>
          </w:p>
        </w:tc>
      </w:tr>
      <w:tr w:rsidR="00B157A7" w:rsidRPr="00B1375D" w14:paraId="45E9320E" w14:textId="77777777" w:rsidTr="00966989">
        <w:trPr>
          <w:jc w:val="center"/>
        </w:trPr>
        <w:tc>
          <w:tcPr>
            <w:tcW w:w="4508" w:type="dxa"/>
          </w:tcPr>
          <w:p w14:paraId="32889791" w14:textId="77777777" w:rsidR="00B157A7" w:rsidRPr="00B1375D" w:rsidRDefault="00B157A7" w:rsidP="0089175A">
            <w:pPr>
              <w:pStyle w:val="ListParagraph"/>
              <w:spacing w:after="0" w:line="360" w:lineRule="auto"/>
              <w:ind w:left="0"/>
              <w:jc w:val="center"/>
              <w:rPr>
                <w:rFonts w:ascii="Arial" w:hAnsi="Arial" w:cs="Arial"/>
              </w:rPr>
            </w:pPr>
            <w:r w:rsidRPr="00B1375D">
              <w:rPr>
                <w:rFonts w:ascii="Arial" w:hAnsi="Arial" w:cs="Arial"/>
              </w:rPr>
              <w:t>Број на катови</w:t>
            </w:r>
          </w:p>
        </w:tc>
        <w:tc>
          <w:tcPr>
            <w:tcW w:w="4508" w:type="dxa"/>
          </w:tcPr>
          <w:p w14:paraId="3D2B6C5E" w14:textId="77777777" w:rsidR="00B157A7" w:rsidRPr="00B1375D" w:rsidRDefault="00DF4835" w:rsidP="0089175A">
            <w:pPr>
              <w:pStyle w:val="ListParagraph"/>
              <w:spacing w:after="0" w:line="360" w:lineRule="auto"/>
              <w:ind w:left="0"/>
              <w:jc w:val="both"/>
              <w:rPr>
                <w:rFonts w:ascii="Arial" w:hAnsi="Arial" w:cs="Arial"/>
                <w:sz w:val="20"/>
                <w:szCs w:val="20"/>
              </w:rPr>
            </w:pPr>
            <w:r>
              <w:rPr>
                <w:rFonts w:ascii="Arial" w:hAnsi="Arial" w:cs="Arial"/>
                <w:sz w:val="20"/>
                <w:szCs w:val="20"/>
              </w:rPr>
              <w:t>3</w:t>
            </w:r>
          </w:p>
        </w:tc>
      </w:tr>
      <w:tr w:rsidR="00B157A7" w:rsidRPr="00B1375D" w14:paraId="06C51FF8" w14:textId="77777777" w:rsidTr="00966989">
        <w:trPr>
          <w:jc w:val="center"/>
        </w:trPr>
        <w:tc>
          <w:tcPr>
            <w:tcW w:w="4508" w:type="dxa"/>
          </w:tcPr>
          <w:p w14:paraId="1E32301C" w14:textId="77777777" w:rsidR="00B157A7" w:rsidRPr="00B1375D" w:rsidRDefault="00B157A7" w:rsidP="0089175A">
            <w:pPr>
              <w:pStyle w:val="ListParagraph"/>
              <w:spacing w:after="0" w:line="360" w:lineRule="auto"/>
              <w:ind w:left="0"/>
              <w:jc w:val="center"/>
              <w:rPr>
                <w:rFonts w:ascii="Arial" w:hAnsi="Arial" w:cs="Arial"/>
              </w:rPr>
            </w:pPr>
            <w:r w:rsidRPr="00B1375D">
              <w:rPr>
                <w:rFonts w:ascii="Arial" w:hAnsi="Arial" w:cs="Arial"/>
              </w:rPr>
              <w:t>Број на училници</w:t>
            </w:r>
          </w:p>
        </w:tc>
        <w:tc>
          <w:tcPr>
            <w:tcW w:w="4508" w:type="dxa"/>
          </w:tcPr>
          <w:p w14:paraId="066C60AA" w14:textId="77777777" w:rsidR="00B157A7" w:rsidRPr="00B1375D" w:rsidRDefault="00DF4835" w:rsidP="0089175A">
            <w:pPr>
              <w:pStyle w:val="ListParagraph"/>
              <w:spacing w:after="0" w:line="360" w:lineRule="auto"/>
              <w:ind w:left="0"/>
              <w:jc w:val="both"/>
              <w:rPr>
                <w:rFonts w:ascii="Arial" w:hAnsi="Arial" w:cs="Arial"/>
                <w:sz w:val="20"/>
                <w:szCs w:val="20"/>
              </w:rPr>
            </w:pPr>
            <w:r>
              <w:rPr>
                <w:rFonts w:ascii="Arial" w:hAnsi="Arial" w:cs="Arial"/>
                <w:sz w:val="20"/>
                <w:szCs w:val="20"/>
              </w:rPr>
              <w:t>23</w:t>
            </w:r>
          </w:p>
        </w:tc>
      </w:tr>
      <w:tr w:rsidR="00B157A7" w:rsidRPr="00B1375D" w14:paraId="5B57B076" w14:textId="77777777" w:rsidTr="00966989">
        <w:trPr>
          <w:jc w:val="center"/>
        </w:trPr>
        <w:tc>
          <w:tcPr>
            <w:tcW w:w="4508" w:type="dxa"/>
          </w:tcPr>
          <w:p w14:paraId="53682823" w14:textId="77777777" w:rsidR="00B157A7" w:rsidRPr="00B1375D" w:rsidRDefault="00B157A7" w:rsidP="0089175A">
            <w:pPr>
              <w:pStyle w:val="ListParagraph"/>
              <w:spacing w:after="0" w:line="360" w:lineRule="auto"/>
              <w:ind w:left="0"/>
              <w:jc w:val="center"/>
              <w:rPr>
                <w:rFonts w:ascii="Arial" w:hAnsi="Arial" w:cs="Arial"/>
              </w:rPr>
            </w:pPr>
            <w:r w:rsidRPr="00B1375D">
              <w:rPr>
                <w:rFonts w:ascii="Arial" w:hAnsi="Arial" w:cs="Arial"/>
              </w:rPr>
              <w:t>Број на помошни простории</w:t>
            </w:r>
          </w:p>
        </w:tc>
        <w:tc>
          <w:tcPr>
            <w:tcW w:w="4508" w:type="dxa"/>
          </w:tcPr>
          <w:p w14:paraId="5DD8A5A6" w14:textId="77777777" w:rsidR="00B157A7" w:rsidRPr="00B1375D" w:rsidRDefault="00DF4835" w:rsidP="0089175A">
            <w:pPr>
              <w:pStyle w:val="ListParagraph"/>
              <w:spacing w:after="0" w:line="360" w:lineRule="auto"/>
              <w:ind w:left="0"/>
              <w:jc w:val="both"/>
              <w:rPr>
                <w:rFonts w:ascii="Arial" w:hAnsi="Arial" w:cs="Arial"/>
                <w:sz w:val="20"/>
                <w:szCs w:val="20"/>
              </w:rPr>
            </w:pPr>
            <w:r>
              <w:rPr>
                <w:rFonts w:ascii="Arial" w:hAnsi="Arial" w:cs="Arial"/>
                <w:sz w:val="20"/>
                <w:szCs w:val="20"/>
              </w:rPr>
              <w:t>3</w:t>
            </w:r>
          </w:p>
        </w:tc>
      </w:tr>
      <w:tr w:rsidR="00B157A7" w:rsidRPr="00B1375D" w14:paraId="5241B9B8" w14:textId="77777777" w:rsidTr="00966989">
        <w:trPr>
          <w:jc w:val="center"/>
        </w:trPr>
        <w:tc>
          <w:tcPr>
            <w:tcW w:w="4508" w:type="dxa"/>
          </w:tcPr>
          <w:p w14:paraId="4E1992EE" w14:textId="77777777" w:rsidR="00B157A7" w:rsidRPr="00B1375D" w:rsidRDefault="00B157A7" w:rsidP="0089175A">
            <w:pPr>
              <w:pStyle w:val="ListParagraph"/>
              <w:spacing w:after="0" w:line="360" w:lineRule="auto"/>
              <w:ind w:left="0"/>
              <w:jc w:val="center"/>
              <w:rPr>
                <w:rFonts w:ascii="Arial" w:hAnsi="Arial" w:cs="Arial"/>
              </w:rPr>
            </w:pPr>
            <w:r w:rsidRPr="00B1375D">
              <w:rPr>
                <w:rFonts w:ascii="Arial" w:hAnsi="Arial" w:cs="Arial"/>
              </w:rPr>
              <w:t>Училишна библиотека, медијатека</w:t>
            </w:r>
          </w:p>
        </w:tc>
        <w:tc>
          <w:tcPr>
            <w:tcW w:w="4508" w:type="dxa"/>
          </w:tcPr>
          <w:p w14:paraId="46269C29" w14:textId="77777777" w:rsidR="00B157A7" w:rsidRPr="00B1375D" w:rsidRDefault="00DF4835" w:rsidP="0089175A">
            <w:pPr>
              <w:pStyle w:val="ListParagraph"/>
              <w:spacing w:after="0" w:line="360" w:lineRule="auto"/>
              <w:ind w:left="0"/>
              <w:jc w:val="both"/>
              <w:rPr>
                <w:rFonts w:ascii="Arial" w:hAnsi="Arial" w:cs="Arial"/>
                <w:sz w:val="20"/>
                <w:szCs w:val="20"/>
              </w:rPr>
            </w:pPr>
            <w:r>
              <w:rPr>
                <w:rFonts w:ascii="Arial" w:hAnsi="Arial" w:cs="Arial"/>
                <w:sz w:val="20"/>
                <w:szCs w:val="20"/>
              </w:rPr>
              <w:t>1</w:t>
            </w:r>
          </w:p>
        </w:tc>
      </w:tr>
      <w:tr w:rsidR="00B157A7" w:rsidRPr="000C6B0A" w14:paraId="5B6B19D3" w14:textId="77777777" w:rsidTr="00966989">
        <w:trPr>
          <w:jc w:val="center"/>
        </w:trPr>
        <w:tc>
          <w:tcPr>
            <w:tcW w:w="4508" w:type="dxa"/>
          </w:tcPr>
          <w:p w14:paraId="3E7EA61B" w14:textId="77777777" w:rsidR="00B157A7" w:rsidRPr="00B1375D" w:rsidRDefault="00B157A7" w:rsidP="0089175A">
            <w:pPr>
              <w:pStyle w:val="ListParagraph"/>
              <w:spacing w:after="0" w:line="360" w:lineRule="auto"/>
              <w:ind w:left="0"/>
              <w:jc w:val="center"/>
              <w:rPr>
                <w:rFonts w:ascii="Arial" w:hAnsi="Arial" w:cs="Arial"/>
              </w:rPr>
            </w:pPr>
            <w:r w:rsidRPr="00B1375D">
              <w:rPr>
                <w:rFonts w:ascii="Arial" w:hAnsi="Arial" w:cs="Arial"/>
              </w:rPr>
              <w:t>Начин на загревање на училиштето</w:t>
            </w:r>
          </w:p>
        </w:tc>
        <w:tc>
          <w:tcPr>
            <w:tcW w:w="4508" w:type="dxa"/>
          </w:tcPr>
          <w:p w14:paraId="1BB7209E" w14:textId="77777777" w:rsidR="00B157A7" w:rsidRPr="00B1375D" w:rsidRDefault="00DF4835" w:rsidP="0089175A">
            <w:pPr>
              <w:pStyle w:val="ListParagraph"/>
              <w:spacing w:after="0" w:line="360" w:lineRule="auto"/>
              <w:ind w:left="0"/>
              <w:jc w:val="both"/>
              <w:rPr>
                <w:rFonts w:ascii="Arial" w:hAnsi="Arial" w:cs="Arial"/>
                <w:sz w:val="20"/>
                <w:szCs w:val="20"/>
              </w:rPr>
            </w:pPr>
            <w:r>
              <w:rPr>
                <w:rFonts w:ascii="Arial" w:hAnsi="Arial" w:cs="Arial"/>
                <w:sz w:val="20"/>
                <w:szCs w:val="20"/>
              </w:rPr>
              <w:t>Парно греење, клима уреди</w:t>
            </w:r>
            <w:r w:rsidR="00A56931">
              <w:rPr>
                <w:rFonts w:ascii="Arial" w:hAnsi="Arial" w:cs="Arial"/>
                <w:sz w:val="20"/>
                <w:szCs w:val="20"/>
              </w:rPr>
              <w:t>, дрво</w:t>
            </w:r>
          </w:p>
        </w:tc>
      </w:tr>
    </w:tbl>
    <w:p w14:paraId="185A11A2" w14:textId="77777777" w:rsidR="002820FB" w:rsidRDefault="002820FB" w:rsidP="0089175A">
      <w:pPr>
        <w:spacing w:line="360" w:lineRule="auto"/>
        <w:jc w:val="both"/>
        <w:rPr>
          <w:rFonts w:ascii="Arial" w:hAnsi="Arial" w:cs="Arial"/>
          <w:sz w:val="24"/>
          <w:szCs w:val="24"/>
          <w:lang w:val="mk-MK"/>
        </w:rPr>
      </w:pPr>
    </w:p>
    <w:p w14:paraId="2F18395B" w14:textId="77777777" w:rsidR="001028C8" w:rsidRDefault="001028C8" w:rsidP="0089175A">
      <w:pPr>
        <w:spacing w:line="360" w:lineRule="auto"/>
        <w:jc w:val="both"/>
        <w:rPr>
          <w:rFonts w:ascii="Arial" w:hAnsi="Arial" w:cs="Arial"/>
          <w:sz w:val="24"/>
          <w:szCs w:val="24"/>
          <w:lang w:val="mk-MK"/>
        </w:rPr>
      </w:pPr>
    </w:p>
    <w:p w14:paraId="4F5D2589" w14:textId="77777777" w:rsidR="001028C8" w:rsidRDefault="001028C8" w:rsidP="0089175A">
      <w:pPr>
        <w:spacing w:line="360" w:lineRule="auto"/>
        <w:jc w:val="both"/>
        <w:rPr>
          <w:rFonts w:ascii="Arial" w:hAnsi="Arial" w:cs="Arial"/>
          <w:sz w:val="24"/>
          <w:szCs w:val="24"/>
          <w:lang w:val="mk-MK"/>
        </w:rPr>
      </w:pPr>
    </w:p>
    <w:p w14:paraId="4375CB91" w14:textId="77777777" w:rsidR="001028C8" w:rsidRDefault="001028C8" w:rsidP="0089175A">
      <w:pPr>
        <w:spacing w:line="360" w:lineRule="auto"/>
        <w:jc w:val="both"/>
        <w:rPr>
          <w:rFonts w:ascii="Arial" w:hAnsi="Arial" w:cs="Arial"/>
          <w:sz w:val="24"/>
          <w:szCs w:val="24"/>
          <w:lang w:val="mk-MK"/>
        </w:rPr>
      </w:pPr>
    </w:p>
    <w:p w14:paraId="190F4881" w14:textId="77777777" w:rsidR="001028C8" w:rsidRDefault="001028C8" w:rsidP="0089175A">
      <w:pPr>
        <w:spacing w:line="360" w:lineRule="auto"/>
        <w:jc w:val="both"/>
        <w:rPr>
          <w:rFonts w:ascii="Arial" w:hAnsi="Arial" w:cs="Arial"/>
          <w:sz w:val="24"/>
          <w:szCs w:val="24"/>
          <w:lang w:val="mk-MK"/>
        </w:rPr>
      </w:pPr>
    </w:p>
    <w:p w14:paraId="7A5D33A2" w14:textId="77777777" w:rsidR="001028C8" w:rsidRDefault="001028C8" w:rsidP="0089175A">
      <w:pPr>
        <w:spacing w:line="360" w:lineRule="auto"/>
        <w:jc w:val="both"/>
        <w:rPr>
          <w:rFonts w:ascii="Arial" w:hAnsi="Arial" w:cs="Arial"/>
          <w:sz w:val="24"/>
          <w:szCs w:val="24"/>
          <w:lang w:val="mk-MK"/>
        </w:rPr>
      </w:pPr>
    </w:p>
    <w:p w14:paraId="6492C596" w14:textId="77777777" w:rsidR="001028C8" w:rsidRDefault="001028C8" w:rsidP="0089175A">
      <w:pPr>
        <w:spacing w:line="360" w:lineRule="auto"/>
        <w:jc w:val="both"/>
        <w:rPr>
          <w:rFonts w:ascii="Arial" w:hAnsi="Arial" w:cs="Arial"/>
          <w:sz w:val="24"/>
          <w:szCs w:val="24"/>
          <w:lang w:val="mk-MK"/>
        </w:rPr>
      </w:pPr>
    </w:p>
    <w:p w14:paraId="6DB2EF85" w14:textId="77777777" w:rsidR="001028C8" w:rsidRDefault="001028C8" w:rsidP="0089175A">
      <w:pPr>
        <w:spacing w:line="360" w:lineRule="auto"/>
        <w:jc w:val="both"/>
        <w:rPr>
          <w:rFonts w:ascii="Arial" w:hAnsi="Arial" w:cs="Arial"/>
          <w:sz w:val="24"/>
          <w:szCs w:val="24"/>
          <w:lang w:val="mk-MK"/>
        </w:rPr>
      </w:pPr>
    </w:p>
    <w:p w14:paraId="049BADF7" w14:textId="77777777" w:rsidR="001028C8" w:rsidRPr="002820FB" w:rsidRDefault="001028C8" w:rsidP="0089175A">
      <w:pPr>
        <w:spacing w:line="360" w:lineRule="auto"/>
        <w:jc w:val="both"/>
        <w:rPr>
          <w:rFonts w:ascii="Arial" w:hAnsi="Arial" w:cs="Arial"/>
          <w:sz w:val="24"/>
          <w:szCs w:val="24"/>
          <w:lang w:val="mk-MK"/>
        </w:rPr>
      </w:pPr>
    </w:p>
    <w:p w14:paraId="1632327A" w14:textId="4E933A7C" w:rsidR="00FF119F" w:rsidRDefault="00B157A7" w:rsidP="00BE1101">
      <w:pPr>
        <w:pStyle w:val="Heading2"/>
        <w:rPr>
          <w:lang w:val="mk-MK"/>
        </w:rPr>
      </w:pPr>
      <w:r w:rsidRPr="00B1375D">
        <w:rPr>
          <w:lang w:val="mk-MK"/>
        </w:rPr>
        <w:lastRenderedPageBreak/>
        <w:t xml:space="preserve">  </w:t>
      </w:r>
      <w:bookmarkStart w:id="7" w:name="_Toc237598466"/>
      <w:r w:rsidRPr="00B1375D">
        <w:rPr>
          <w:lang w:val="mk-MK"/>
        </w:rPr>
        <w:t>2.3. Простор</w:t>
      </w:r>
      <w:bookmarkEnd w:id="7"/>
    </w:p>
    <w:p w14:paraId="013785D6" w14:textId="77777777" w:rsidR="00BE1101" w:rsidRPr="00BE1101" w:rsidRDefault="00BE1101" w:rsidP="00BE1101">
      <w:pPr>
        <w:rPr>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5"/>
        <w:gridCol w:w="1455"/>
        <w:gridCol w:w="1440"/>
        <w:gridCol w:w="1550"/>
        <w:gridCol w:w="3055"/>
      </w:tblGrid>
      <w:tr w:rsidR="00B157A7" w:rsidRPr="000C6B0A" w14:paraId="0D29D56F" w14:textId="77777777" w:rsidTr="00BA6508">
        <w:trPr>
          <w:jc w:val="center"/>
        </w:trPr>
        <w:tc>
          <w:tcPr>
            <w:tcW w:w="2855" w:type="dxa"/>
            <w:vAlign w:val="center"/>
          </w:tcPr>
          <w:p w14:paraId="4210A5DE" w14:textId="77777777" w:rsidR="00B157A7" w:rsidRPr="00B1375D" w:rsidRDefault="00B157A7" w:rsidP="0089175A">
            <w:pPr>
              <w:spacing w:after="0" w:line="360" w:lineRule="auto"/>
              <w:jc w:val="center"/>
              <w:rPr>
                <w:rFonts w:ascii="Arial" w:hAnsi="Arial" w:cs="Arial"/>
                <w:b/>
                <w:lang w:val="mk-MK"/>
              </w:rPr>
            </w:pPr>
            <w:r w:rsidRPr="00B1375D">
              <w:rPr>
                <w:rFonts w:ascii="Arial" w:hAnsi="Arial" w:cs="Arial"/>
                <w:b/>
                <w:lang w:val="mk-MK"/>
              </w:rPr>
              <w:t>Просторија</w:t>
            </w:r>
          </w:p>
        </w:tc>
        <w:tc>
          <w:tcPr>
            <w:tcW w:w="1455" w:type="dxa"/>
            <w:vAlign w:val="center"/>
          </w:tcPr>
          <w:p w14:paraId="13B80C91" w14:textId="77777777" w:rsidR="00B157A7" w:rsidRPr="00B1375D" w:rsidRDefault="00B157A7" w:rsidP="0089175A">
            <w:pPr>
              <w:spacing w:after="0" w:line="360" w:lineRule="auto"/>
              <w:jc w:val="center"/>
              <w:rPr>
                <w:rFonts w:ascii="Arial" w:hAnsi="Arial" w:cs="Arial"/>
                <w:b/>
                <w:lang w:val="mk-MK"/>
              </w:rPr>
            </w:pPr>
            <w:r w:rsidRPr="00B1375D">
              <w:rPr>
                <w:rFonts w:ascii="Arial" w:hAnsi="Arial" w:cs="Arial"/>
                <w:b/>
                <w:lang w:val="mk-MK"/>
              </w:rPr>
              <w:t>Вкупен број</w:t>
            </w:r>
          </w:p>
        </w:tc>
        <w:tc>
          <w:tcPr>
            <w:tcW w:w="1440" w:type="dxa"/>
            <w:vAlign w:val="center"/>
          </w:tcPr>
          <w:p w14:paraId="16C6E521" w14:textId="77777777" w:rsidR="00B157A7" w:rsidRPr="00B1375D" w:rsidRDefault="00B157A7" w:rsidP="0089175A">
            <w:pPr>
              <w:spacing w:after="0" w:line="360" w:lineRule="auto"/>
              <w:jc w:val="center"/>
              <w:rPr>
                <w:rFonts w:ascii="Arial" w:hAnsi="Arial" w:cs="Arial"/>
                <w:b/>
                <w:lang w:val="mk-MK"/>
              </w:rPr>
            </w:pPr>
            <w:r w:rsidRPr="00B1375D">
              <w:rPr>
                <w:rFonts w:ascii="Arial" w:hAnsi="Arial" w:cs="Arial"/>
                <w:b/>
                <w:lang w:val="mk-MK"/>
              </w:rPr>
              <w:t>Површина (m2)</w:t>
            </w:r>
          </w:p>
        </w:tc>
        <w:tc>
          <w:tcPr>
            <w:tcW w:w="1550" w:type="dxa"/>
            <w:vAlign w:val="center"/>
          </w:tcPr>
          <w:p w14:paraId="6750DD48" w14:textId="77777777" w:rsidR="00B157A7" w:rsidRPr="00B1375D" w:rsidRDefault="00B157A7" w:rsidP="0089175A">
            <w:pPr>
              <w:spacing w:after="0" w:line="360" w:lineRule="auto"/>
              <w:jc w:val="center"/>
              <w:rPr>
                <w:rFonts w:ascii="Arial" w:hAnsi="Arial" w:cs="Arial"/>
                <w:b/>
                <w:lang w:val="mk-MK"/>
              </w:rPr>
            </w:pPr>
            <w:r w:rsidRPr="00B1375D">
              <w:rPr>
                <w:rFonts w:ascii="Arial" w:hAnsi="Arial" w:cs="Arial"/>
                <w:b/>
                <w:lang w:val="mk-MK"/>
              </w:rPr>
              <w:t>Состојба</w:t>
            </w:r>
          </w:p>
          <w:p w14:paraId="2445F923" w14:textId="77777777" w:rsidR="00B157A7" w:rsidRPr="00B1375D" w:rsidRDefault="00B157A7" w:rsidP="0089175A">
            <w:pPr>
              <w:spacing w:after="0" w:line="360" w:lineRule="auto"/>
              <w:jc w:val="center"/>
              <w:rPr>
                <w:rFonts w:ascii="Arial" w:hAnsi="Arial" w:cs="Arial"/>
                <w:b/>
                <w:lang w:val="mk-MK"/>
              </w:rPr>
            </w:pPr>
            <w:r w:rsidRPr="00B1375D">
              <w:rPr>
                <w:rFonts w:ascii="Arial" w:hAnsi="Arial" w:cs="Arial"/>
                <w:b/>
                <w:lang w:val="mk-MK"/>
              </w:rPr>
              <w:t>(се оценува од 1 до 5, согласно Нормативот од 2019 година)</w:t>
            </w:r>
          </w:p>
        </w:tc>
        <w:tc>
          <w:tcPr>
            <w:tcW w:w="3055" w:type="dxa"/>
            <w:vAlign w:val="center"/>
          </w:tcPr>
          <w:p w14:paraId="2B736F5C" w14:textId="77777777" w:rsidR="00B157A7" w:rsidRPr="00B1375D" w:rsidRDefault="00B157A7" w:rsidP="0089175A">
            <w:pPr>
              <w:spacing w:after="0" w:line="360" w:lineRule="auto"/>
              <w:jc w:val="center"/>
              <w:rPr>
                <w:rFonts w:ascii="Arial" w:hAnsi="Arial" w:cs="Arial"/>
                <w:b/>
                <w:lang w:val="mk-MK"/>
              </w:rPr>
            </w:pPr>
            <w:r w:rsidRPr="00B1375D">
              <w:rPr>
                <w:rFonts w:ascii="Arial" w:hAnsi="Arial" w:cs="Arial"/>
                <w:b/>
                <w:lang w:val="mk-MK"/>
              </w:rPr>
              <w:t>Забелешка</w:t>
            </w:r>
          </w:p>
          <w:p w14:paraId="0683E661" w14:textId="77777777" w:rsidR="00B157A7" w:rsidRPr="00B1375D" w:rsidRDefault="00B157A7" w:rsidP="0089175A">
            <w:pPr>
              <w:spacing w:after="0" w:line="360" w:lineRule="auto"/>
              <w:jc w:val="center"/>
              <w:rPr>
                <w:rFonts w:ascii="Arial" w:hAnsi="Arial" w:cs="Arial"/>
                <w:b/>
                <w:lang w:val="mk-MK"/>
              </w:rPr>
            </w:pPr>
            <w:r w:rsidRPr="00B1375D">
              <w:rPr>
                <w:rFonts w:ascii="Arial" w:hAnsi="Arial" w:cs="Arial"/>
                <w:b/>
                <w:lang w:val="mk-MK"/>
              </w:rPr>
              <w:t xml:space="preserve">(се наведува потребата од </w:t>
            </w:r>
            <w:r w:rsidRPr="00B1375D">
              <w:rPr>
                <w:rFonts w:ascii="Arial" w:hAnsi="Arial" w:cs="Arial"/>
                <w:b/>
                <w:color w:val="000000"/>
                <w:lang w:val="mk-MK"/>
              </w:rPr>
              <w:t xml:space="preserve">дополнителни простории, </w:t>
            </w:r>
            <w:r w:rsidRPr="00B1375D">
              <w:rPr>
                <w:rFonts w:ascii="Arial" w:hAnsi="Arial" w:cs="Arial"/>
                <w:b/>
                <w:lang w:val="mk-MK"/>
              </w:rPr>
              <w:t>реконструкции и сл.)</w:t>
            </w:r>
          </w:p>
        </w:tc>
      </w:tr>
      <w:tr w:rsidR="00785CDA" w:rsidRPr="00B1375D" w14:paraId="3D8D4418" w14:textId="77777777" w:rsidTr="00BA6508">
        <w:trPr>
          <w:jc w:val="center"/>
        </w:trPr>
        <w:tc>
          <w:tcPr>
            <w:tcW w:w="2855" w:type="dxa"/>
            <w:vAlign w:val="center"/>
          </w:tcPr>
          <w:p w14:paraId="18EDADA9" w14:textId="77777777" w:rsidR="00785CDA" w:rsidRPr="00B1375D" w:rsidRDefault="00785CDA" w:rsidP="00785CDA">
            <w:pPr>
              <w:spacing w:after="0" w:line="360" w:lineRule="auto"/>
              <w:rPr>
                <w:rFonts w:ascii="Arial" w:hAnsi="Arial" w:cs="Arial"/>
                <w:lang w:val="mk-MK"/>
              </w:rPr>
            </w:pPr>
            <w:r w:rsidRPr="00B1375D">
              <w:rPr>
                <w:rFonts w:ascii="Arial" w:hAnsi="Arial" w:cs="Arial"/>
                <w:lang w:val="mk-MK"/>
              </w:rPr>
              <w:t>Училници</w:t>
            </w:r>
          </w:p>
        </w:tc>
        <w:tc>
          <w:tcPr>
            <w:tcW w:w="1455" w:type="dxa"/>
          </w:tcPr>
          <w:p w14:paraId="712BF7EB" w14:textId="1BE6A4F0" w:rsidR="00785CDA" w:rsidRPr="00A222E7" w:rsidRDefault="00785CDA" w:rsidP="00785CDA">
            <w:pPr>
              <w:spacing w:after="0" w:line="360" w:lineRule="auto"/>
              <w:jc w:val="both"/>
              <w:rPr>
                <w:rFonts w:ascii="Arial" w:hAnsi="Arial" w:cs="Arial"/>
                <w:sz w:val="24"/>
                <w:szCs w:val="24"/>
                <w:highlight w:val="yellow"/>
                <w:lang w:val="mk-MK"/>
              </w:rPr>
            </w:pPr>
            <w:r w:rsidRPr="00ED64B2">
              <w:rPr>
                <w:rFonts w:ascii="Arial" w:hAnsi="Arial" w:cs="Arial"/>
                <w:sz w:val="24"/>
                <w:szCs w:val="24"/>
              </w:rPr>
              <w:t>23</w:t>
            </w:r>
          </w:p>
        </w:tc>
        <w:tc>
          <w:tcPr>
            <w:tcW w:w="1440" w:type="dxa"/>
          </w:tcPr>
          <w:p w14:paraId="3ED2F62C" w14:textId="40ADCC42" w:rsidR="00785CDA" w:rsidRPr="00207DAD" w:rsidRDefault="00785CDA" w:rsidP="00785CDA">
            <w:pPr>
              <w:spacing w:after="0" w:line="360" w:lineRule="auto"/>
              <w:jc w:val="both"/>
              <w:rPr>
                <w:rFonts w:ascii="Arial" w:hAnsi="Arial" w:cs="Arial"/>
                <w:sz w:val="24"/>
                <w:szCs w:val="24"/>
                <w:lang w:val="mk-MK"/>
              </w:rPr>
            </w:pPr>
            <w:r w:rsidRPr="005A7BDD">
              <w:rPr>
                <w:rFonts w:ascii="Arial" w:hAnsi="Arial" w:cs="Arial"/>
              </w:rPr>
              <w:t>2</w:t>
            </w:r>
            <w:r>
              <w:rPr>
                <w:rFonts w:ascii="Arial" w:hAnsi="Arial" w:cs="Arial"/>
              </w:rPr>
              <w:t>740</w:t>
            </w:r>
          </w:p>
        </w:tc>
        <w:tc>
          <w:tcPr>
            <w:tcW w:w="1550" w:type="dxa"/>
          </w:tcPr>
          <w:p w14:paraId="3E3ABCF1" w14:textId="1CCD8CC6" w:rsidR="00785CDA" w:rsidRPr="00B1375D" w:rsidRDefault="00785CDA" w:rsidP="00785CDA">
            <w:pPr>
              <w:spacing w:after="0" w:line="360" w:lineRule="auto"/>
              <w:jc w:val="both"/>
              <w:rPr>
                <w:rFonts w:ascii="Arial" w:hAnsi="Arial" w:cs="Arial"/>
                <w:sz w:val="24"/>
                <w:szCs w:val="24"/>
                <w:lang w:val="mk-MK"/>
              </w:rPr>
            </w:pPr>
            <w:r>
              <w:rPr>
                <w:rFonts w:ascii="Arial" w:hAnsi="Arial" w:cs="Arial"/>
                <w:sz w:val="24"/>
                <w:szCs w:val="24"/>
                <w:lang w:val="mk-MK"/>
              </w:rPr>
              <w:t>3</w:t>
            </w:r>
          </w:p>
        </w:tc>
        <w:tc>
          <w:tcPr>
            <w:tcW w:w="3055" w:type="dxa"/>
          </w:tcPr>
          <w:p w14:paraId="6E6F43E9" w14:textId="637547ED" w:rsidR="00785CDA" w:rsidRDefault="00785CDA" w:rsidP="00785CDA">
            <w:r>
              <w:rPr>
                <w:rFonts w:ascii="Arial" w:hAnsi="Arial" w:cs="Arial"/>
                <w:sz w:val="24"/>
                <w:szCs w:val="24"/>
                <w:lang w:val="mk-MK"/>
              </w:rPr>
              <w:t>Да</w:t>
            </w:r>
          </w:p>
        </w:tc>
      </w:tr>
      <w:tr w:rsidR="00785CDA" w:rsidRPr="00B1375D" w14:paraId="4AB08E0D" w14:textId="77777777" w:rsidTr="00BA6508">
        <w:trPr>
          <w:jc w:val="center"/>
        </w:trPr>
        <w:tc>
          <w:tcPr>
            <w:tcW w:w="2855" w:type="dxa"/>
            <w:vAlign w:val="center"/>
          </w:tcPr>
          <w:p w14:paraId="6F7A2FB2" w14:textId="77777777" w:rsidR="00785CDA" w:rsidRPr="00B1375D" w:rsidRDefault="00785CDA" w:rsidP="00785CDA">
            <w:pPr>
              <w:spacing w:after="0" w:line="360" w:lineRule="auto"/>
              <w:rPr>
                <w:rFonts w:ascii="Arial" w:hAnsi="Arial" w:cs="Arial"/>
                <w:lang w:val="mk-MK"/>
              </w:rPr>
            </w:pPr>
            <w:r w:rsidRPr="00B1375D">
              <w:rPr>
                <w:rFonts w:ascii="Arial" w:hAnsi="Arial" w:cs="Arial"/>
                <w:lang w:val="mk-MK"/>
              </w:rPr>
              <w:t>Кабинети</w:t>
            </w:r>
          </w:p>
        </w:tc>
        <w:tc>
          <w:tcPr>
            <w:tcW w:w="1455" w:type="dxa"/>
          </w:tcPr>
          <w:p w14:paraId="3D84BDD8" w14:textId="1E455217" w:rsidR="00785CDA" w:rsidRPr="00A222E7" w:rsidRDefault="00785CDA" w:rsidP="00785CDA">
            <w:pPr>
              <w:spacing w:after="0" w:line="360" w:lineRule="auto"/>
              <w:jc w:val="both"/>
              <w:rPr>
                <w:rFonts w:ascii="Arial" w:hAnsi="Arial" w:cs="Arial"/>
                <w:sz w:val="24"/>
                <w:szCs w:val="24"/>
                <w:highlight w:val="yellow"/>
                <w:lang w:val="mk-MK"/>
              </w:rPr>
            </w:pPr>
            <w:r w:rsidRPr="00ED64B2">
              <w:rPr>
                <w:rFonts w:ascii="Arial" w:hAnsi="Arial" w:cs="Arial"/>
                <w:sz w:val="24"/>
                <w:szCs w:val="24"/>
              </w:rPr>
              <w:t>/</w:t>
            </w:r>
          </w:p>
        </w:tc>
        <w:tc>
          <w:tcPr>
            <w:tcW w:w="1440" w:type="dxa"/>
          </w:tcPr>
          <w:p w14:paraId="2873DCD0" w14:textId="78C12A8B" w:rsidR="00785CDA" w:rsidRPr="00B1375D" w:rsidRDefault="00785CDA" w:rsidP="00785CDA">
            <w:pPr>
              <w:spacing w:after="0" w:line="360" w:lineRule="auto"/>
              <w:jc w:val="both"/>
              <w:rPr>
                <w:rFonts w:ascii="Arial" w:hAnsi="Arial" w:cs="Arial"/>
                <w:sz w:val="24"/>
                <w:szCs w:val="24"/>
                <w:lang w:val="mk-MK"/>
              </w:rPr>
            </w:pPr>
            <w:r>
              <w:rPr>
                <w:rFonts w:ascii="Arial" w:hAnsi="Arial" w:cs="Arial"/>
              </w:rPr>
              <w:t>/</w:t>
            </w:r>
          </w:p>
        </w:tc>
        <w:tc>
          <w:tcPr>
            <w:tcW w:w="1550" w:type="dxa"/>
          </w:tcPr>
          <w:p w14:paraId="7FEAED21" w14:textId="3CA42DA3" w:rsidR="00785CDA" w:rsidRPr="00B1375D" w:rsidRDefault="00785CDA" w:rsidP="00785CDA">
            <w:pPr>
              <w:spacing w:after="0" w:line="360" w:lineRule="auto"/>
              <w:jc w:val="both"/>
              <w:rPr>
                <w:rFonts w:ascii="Arial" w:hAnsi="Arial" w:cs="Arial"/>
                <w:sz w:val="24"/>
                <w:szCs w:val="24"/>
                <w:lang w:val="mk-MK"/>
              </w:rPr>
            </w:pPr>
            <w:r>
              <w:rPr>
                <w:rFonts w:ascii="Arial" w:hAnsi="Arial" w:cs="Arial"/>
                <w:sz w:val="24"/>
                <w:szCs w:val="24"/>
              </w:rPr>
              <w:t>/</w:t>
            </w:r>
          </w:p>
        </w:tc>
        <w:tc>
          <w:tcPr>
            <w:tcW w:w="3055" w:type="dxa"/>
          </w:tcPr>
          <w:p w14:paraId="7297F575" w14:textId="66609DF4" w:rsidR="00785CDA" w:rsidRDefault="00785CDA" w:rsidP="00785CDA">
            <w:r>
              <w:rPr>
                <w:rFonts w:ascii="Arial" w:hAnsi="Arial" w:cs="Arial"/>
                <w:sz w:val="24"/>
                <w:szCs w:val="24"/>
                <w:lang w:val="mk-MK"/>
              </w:rPr>
              <w:t xml:space="preserve">Да, </w:t>
            </w:r>
            <w:r>
              <w:rPr>
                <w:rFonts w:ascii="Arial" w:hAnsi="Arial" w:cs="Arial"/>
                <w:sz w:val="24"/>
                <w:szCs w:val="24"/>
              </w:rPr>
              <w:t>5</w:t>
            </w:r>
          </w:p>
        </w:tc>
      </w:tr>
      <w:tr w:rsidR="00E005AB" w:rsidRPr="00B1375D" w14:paraId="591656C9" w14:textId="77777777" w:rsidTr="00BA6508">
        <w:trPr>
          <w:jc w:val="center"/>
        </w:trPr>
        <w:tc>
          <w:tcPr>
            <w:tcW w:w="2855" w:type="dxa"/>
            <w:vAlign w:val="center"/>
          </w:tcPr>
          <w:p w14:paraId="72466EFF" w14:textId="77777777" w:rsidR="00E005AB" w:rsidRPr="00B1375D" w:rsidRDefault="00E005AB" w:rsidP="0089175A">
            <w:pPr>
              <w:spacing w:after="0" w:line="360" w:lineRule="auto"/>
              <w:rPr>
                <w:rFonts w:ascii="Arial" w:hAnsi="Arial" w:cs="Arial"/>
                <w:lang w:val="mk-MK"/>
              </w:rPr>
            </w:pPr>
            <w:r w:rsidRPr="00B1375D">
              <w:rPr>
                <w:rFonts w:ascii="Arial" w:hAnsi="Arial" w:cs="Arial"/>
                <w:lang w:val="mk-MK"/>
              </w:rPr>
              <w:t xml:space="preserve">Библиотека </w:t>
            </w:r>
          </w:p>
        </w:tc>
        <w:tc>
          <w:tcPr>
            <w:tcW w:w="1455" w:type="dxa"/>
          </w:tcPr>
          <w:p w14:paraId="131D2A85" w14:textId="77777777" w:rsidR="00E005AB" w:rsidRPr="00B1375D" w:rsidRDefault="00E005AB" w:rsidP="0089175A">
            <w:pPr>
              <w:spacing w:after="0" w:line="360" w:lineRule="auto"/>
              <w:jc w:val="both"/>
              <w:rPr>
                <w:rFonts w:ascii="Arial" w:hAnsi="Arial" w:cs="Arial"/>
                <w:sz w:val="24"/>
                <w:szCs w:val="24"/>
                <w:lang w:val="mk-MK"/>
              </w:rPr>
            </w:pPr>
            <w:r>
              <w:rPr>
                <w:rFonts w:ascii="Arial" w:hAnsi="Arial" w:cs="Arial"/>
                <w:sz w:val="24"/>
                <w:szCs w:val="24"/>
                <w:lang w:val="mk-MK"/>
              </w:rPr>
              <w:t>1</w:t>
            </w:r>
          </w:p>
        </w:tc>
        <w:tc>
          <w:tcPr>
            <w:tcW w:w="1440" w:type="dxa"/>
          </w:tcPr>
          <w:p w14:paraId="60F4E9C9" w14:textId="77777777" w:rsidR="00E005AB" w:rsidRPr="00B1375D" w:rsidRDefault="00E005AB" w:rsidP="0089175A">
            <w:pPr>
              <w:spacing w:after="0" w:line="360" w:lineRule="auto"/>
              <w:jc w:val="both"/>
              <w:rPr>
                <w:rFonts w:ascii="Arial" w:hAnsi="Arial" w:cs="Arial"/>
                <w:sz w:val="24"/>
                <w:szCs w:val="24"/>
                <w:lang w:val="mk-MK"/>
              </w:rPr>
            </w:pPr>
            <w:r w:rsidRPr="005A7BDD">
              <w:rPr>
                <w:rFonts w:ascii="Arial" w:hAnsi="Arial" w:cs="Arial"/>
              </w:rPr>
              <w:t>60</w:t>
            </w:r>
          </w:p>
        </w:tc>
        <w:tc>
          <w:tcPr>
            <w:tcW w:w="1550" w:type="dxa"/>
          </w:tcPr>
          <w:p w14:paraId="2EB9AA13" w14:textId="77777777" w:rsidR="00E005AB" w:rsidRPr="00B1375D" w:rsidRDefault="00E005AB" w:rsidP="0089175A">
            <w:pPr>
              <w:spacing w:after="0" w:line="360" w:lineRule="auto"/>
              <w:jc w:val="both"/>
              <w:rPr>
                <w:rFonts w:ascii="Arial" w:hAnsi="Arial" w:cs="Arial"/>
                <w:sz w:val="24"/>
                <w:szCs w:val="24"/>
                <w:lang w:val="mk-MK"/>
              </w:rPr>
            </w:pPr>
            <w:r>
              <w:rPr>
                <w:rFonts w:ascii="Arial" w:hAnsi="Arial" w:cs="Arial"/>
                <w:sz w:val="24"/>
                <w:szCs w:val="24"/>
                <w:lang w:val="mk-MK"/>
              </w:rPr>
              <w:t>4</w:t>
            </w:r>
          </w:p>
        </w:tc>
        <w:tc>
          <w:tcPr>
            <w:tcW w:w="3055" w:type="dxa"/>
          </w:tcPr>
          <w:p w14:paraId="23BE5D84" w14:textId="77777777" w:rsidR="00E005AB" w:rsidRDefault="00E005AB">
            <w:r w:rsidRPr="00F064D3">
              <w:rPr>
                <w:rFonts w:ascii="Arial" w:hAnsi="Arial" w:cs="Arial"/>
                <w:sz w:val="24"/>
                <w:szCs w:val="24"/>
                <w:lang w:val="mk-MK"/>
              </w:rPr>
              <w:t>/</w:t>
            </w:r>
          </w:p>
        </w:tc>
      </w:tr>
      <w:tr w:rsidR="00E005AB" w:rsidRPr="00B1375D" w14:paraId="64E166B8" w14:textId="77777777" w:rsidTr="00BA6508">
        <w:trPr>
          <w:jc w:val="center"/>
        </w:trPr>
        <w:tc>
          <w:tcPr>
            <w:tcW w:w="2855" w:type="dxa"/>
            <w:vAlign w:val="center"/>
          </w:tcPr>
          <w:p w14:paraId="490C41F3" w14:textId="77777777" w:rsidR="00E005AB" w:rsidRPr="00B1375D" w:rsidRDefault="00E005AB" w:rsidP="0089175A">
            <w:pPr>
              <w:spacing w:after="0" w:line="360" w:lineRule="auto"/>
              <w:rPr>
                <w:rFonts w:ascii="Arial" w:hAnsi="Arial" w:cs="Arial"/>
                <w:lang w:val="mk-MK"/>
              </w:rPr>
            </w:pPr>
            <w:r w:rsidRPr="00B1375D">
              <w:rPr>
                <w:rFonts w:ascii="Arial" w:hAnsi="Arial" w:cs="Arial"/>
                <w:lang w:val="mk-MK"/>
              </w:rPr>
              <w:t>Медијатека</w:t>
            </w:r>
          </w:p>
        </w:tc>
        <w:tc>
          <w:tcPr>
            <w:tcW w:w="1455" w:type="dxa"/>
          </w:tcPr>
          <w:p w14:paraId="764AD473" w14:textId="77777777" w:rsidR="00E005AB" w:rsidRPr="00B1375D" w:rsidRDefault="00E005AB" w:rsidP="0089175A">
            <w:pPr>
              <w:spacing w:after="0" w:line="360" w:lineRule="auto"/>
              <w:jc w:val="both"/>
              <w:rPr>
                <w:rFonts w:ascii="Arial" w:hAnsi="Arial" w:cs="Arial"/>
                <w:sz w:val="24"/>
                <w:szCs w:val="24"/>
                <w:lang w:val="mk-MK"/>
              </w:rPr>
            </w:pPr>
            <w:r>
              <w:rPr>
                <w:rFonts w:ascii="Arial" w:hAnsi="Arial" w:cs="Arial"/>
                <w:sz w:val="24"/>
                <w:szCs w:val="24"/>
                <w:lang w:val="mk-MK"/>
              </w:rPr>
              <w:t>/</w:t>
            </w:r>
          </w:p>
        </w:tc>
        <w:tc>
          <w:tcPr>
            <w:tcW w:w="1440" w:type="dxa"/>
          </w:tcPr>
          <w:p w14:paraId="2FC5436D" w14:textId="77777777" w:rsidR="00E005AB" w:rsidRPr="00C3591D" w:rsidRDefault="00E005AB" w:rsidP="0089175A">
            <w:pPr>
              <w:spacing w:after="0" w:line="360" w:lineRule="auto"/>
              <w:jc w:val="both"/>
              <w:rPr>
                <w:rFonts w:ascii="Arial" w:hAnsi="Arial" w:cs="Arial"/>
                <w:sz w:val="24"/>
                <w:szCs w:val="24"/>
              </w:rPr>
            </w:pPr>
            <w:r>
              <w:rPr>
                <w:rFonts w:ascii="Arial" w:hAnsi="Arial" w:cs="Arial"/>
                <w:sz w:val="24"/>
                <w:szCs w:val="24"/>
              </w:rPr>
              <w:t>/</w:t>
            </w:r>
          </w:p>
        </w:tc>
        <w:tc>
          <w:tcPr>
            <w:tcW w:w="1550" w:type="dxa"/>
          </w:tcPr>
          <w:p w14:paraId="3DB88BFB" w14:textId="77777777" w:rsidR="00E005AB" w:rsidRPr="00B1375D" w:rsidRDefault="00E005AB" w:rsidP="0089175A">
            <w:pPr>
              <w:spacing w:after="0" w:line="360" w:lineRule="auto"/>
              <w:jc w:val="both"/>
              <w:rPr>
                <w:rFonts w:ascii="Arial" w:hAnsi="Arial" w:cs="Arial"/>
                <w:sz w:val="24"/>
                <w:szCs w:val="24"/>
                <w:lang w:val="mk-MK"/>
              </w:rPr>
            </w:pPr>
            <w:r>
              <w:rPr>
                <w:rFonts w:ascii="Arial" w:hAnsi="Arial" w:cs="Arial"/>
                <w:sz w:val="24"/>
                <w:szCs w:val="24"/>
                <w:lang w:val="mk-MK"/>
              </w:rPr>
              <w:t>/</w:t>
            </w:r>
          </w:p>
        </w:tc>
        <w:tc>
          <w:tcPr>
            <w:tcW w:w="3055" w:type="dxa"/>
          </w:tcPr>
          <w:p w14:paraId="6BDEFEC9" w14:textId="77777777" w:rsidR="00E005AB" w:rsidRDefault="00E005AB">
            <w:r w:rsidRPr="00F064D3">
              <w:rPr>
                <w:rFonts w:ascii="Arial" w:hAnsi="Arial" w:cs="Arial"/>
                <w:sz w:val="24"/>
                <w:szCs w:val="24"/>
                <w:lang w:val="mk-MK"/>
              </w:rPr>
              <w:t>/</w:t>
            </w:r>
          </w:p>
        </w:tc>
      </w:tr>
      <w:tr w:rsidR="00E005AB" w:rsidRPr="00B1375D" w14:paraId="10B680D0" w14:textId="77777777" w:rsidTr="00BA6508">
        <w:trPr>
          <w:jc w:val="center"/>
        </w:trPr>
        <w:tc>
          <w:tcPr>
            <w:tcW w:w="2855" w:type="dxa"/>
            <w:vAlign w:val="center"/>
          </w:tcPr>
          <w:p w14:paraId="362E8ADE" w14:textId="77777777" w:rsidR="00E005AB" w:rsidRPr="00B1375D" w:rsidRDefault="00E005AB" w:rsidP="0089175A">
            <w:pPr>
              <w:spacing w:after="0" w:line="360" w:lineRule="auto"/>
              <w:rPr>
                <w:rFonts w:ascii="Arial" w:hAnsi="Arial" w:cs="Arial"/>
                <w:lang w:val="mk-MK"/>
              </w:rPr>
            </w:pPr>
            <w:r w:rsidRPr="00B1375D">
              <w:rPr>
                <w:rFonts w:ascii="Arial" w:hAnsi="Arial" w:cs="Arial"/>
                <w:lang w:val="mk-MK"/>
              </w:rPr>
              <w:t>Читална</w:t>
            </w:r>
          </w:p>
        </w:tc>
        <w:tc>
          <w:tcPr>
            <w:tcW w:w="1455" w:type="dxa"/>
          </w:tcPr>
          <w:p w14:paraId="32924150" w14:textId="77777777" w:rsidR="00E005AB" w:rsidRPr="00B1375D" w:rsidRDefault="00E005AB" w:rsidP="0089175A">
            <w:pPr>
              <w:spacing w:after="0" w:line="360" w:lineRule="auto"/>
              <w:jc w:val="both"/>
              <w:rPr>
                <w:rFonts w:ascii="Arial" w:hAnsi="Arial" w:cs="Arial"/>
                <w:sz w:val="24"/>
                <w:szCs w:val="24"/>
                <w:lang w:val="mk-MK"/>
              </w:rPr>
            </w:pPr>
            <w:r>
              <w:rPr>
                <w:rFonts w:ascii="Arial" w:hAnsi="Arial" w:cs="Arial"/>
                <w:sz w:val="24"/>
                <w:szCs w:val="24"/>
                <w:lang w:val="mk-MK"/>
              </w:rPr>
              <w:t>/</w:t>
            </w:r>
          </w:p>
        </w:tc>
        <w:tc>
          <w:tcPr>
            <w:tcW w:w="1440" w:type="dxa"/>
          </w:tcPr>
          <w:p w14:paraId="2FE06BA9" w14:textId="77777777" w:rsidR="00E005AB" w:rsidRPr="00C3591D" w:rsidRDefault="00E005AB" w:rsidP="0089175A">
            <w:pPr>
              <w:spacing w:after="0" w:line="360" w:lineRule="auto"/>
              <w:jc w:val="both"/>
              <w:rPr>
                <w:rFonts w:ascii="Arial" w:hAnsi="Arial" w:cs="Arial"/>
                <w:sz w:val="24"/>
                <w:szCs w:val="24"/>
              </w:rPr>
            </w:pPr>
            <w:r>
              <w:rPr>
                <w:rFonts w:ascii="Arial" w:hAnsi="Arial" w:cs="Arial"/>
                <w:sz w:val="24"/>
                <w:szCs w:val="24"/>
              </w:rPr>
              <w:t>/</w:t>
            </w:r>
          </w:p>
        </w:tc>
        <w:tc>
          <w:tcPr>
            <w:tcW w:w="1550" w:type="dxa"/>
          </w:tcPr>
          <w:p w14:paraId="4F8F04D1" w14:textId="77777777" w:rsidR="00E005AB" w:rsidRPr="00B1375D" w:rsidRDefault="00E005AB" w:rsidP="0089175A">
            <w:pPr>
              <w:spacing w:after="0" w:line="360" w:lineRule="auto"/>
              <w:jc w:val="both"/>
              <w:rPr>
                <w:rFonts w:ascii="Arial" w:hAnsi="Arial" w:cs="Arial"/>
                <w:sz w:val="24"/>
                <w:szCs w:val="24"/>
                <w:lang w:val="mk-MK"/>
              </w:rPr>
            </w:pPr>
            <w:r>
              <w:rPr>
                <w:rFonts w:ascii="Arial" w:hAnsi="Arial" w:cs="Arial"/>
                <w:sz w:val="24"/>
                <w:szCs w:val="24"/>
                <w:lang w:val="mk-MK"/>
              </w:rPr>
              <w:t>/</w:t>
            </w:r>
          </w:p>
        </w:tc>
        <w:tc>
          <w:tcPr>
            <w:tcW w:w="3055" w:type="dxa"/>
          </w:tcPr>
          <w:p w14:paraId="3CB89846" w14:textId="77777777" w:rsidR="00E005AB" w:rsidRDefault="00E005AB">
            <w:r w:rsidRPr="00F064D3">
              <w:rPr>
                <w:rFonts w:ascii="Arial" w:hAnsi="Arial" w:cs="Arial"/>
                <w:sz w:val="24"/>
                <w:szCs w:val="24"/>
                <w:lang w:val="mk-MK"/>
              </w:rPr>
              <w:t>/</w:t>
            </w:r>
          </w:p>
        </w:tc>
      </w:tr>
      <w:tr w:rsidR="00E005AB" w:rsidRPr="00B1375D" w14:paraId="4243382C" w14:textId="77777777" w:rsidTr="00BA6508">
        <w:trPr>
          <w:jc w:val="center"/>
        </w:trPr>
        <w:tc>
          <w:tcPr>
            <w:tcW w:w="2855" w:type="dxa"/>
            <w:vAlign w:val="center"/>
          </w:tcPr>
          <w:p w14:paraId="447854B3" w14:textId="77777777" w:rsidR="00E005AB" w:rsidRPr="00B1375D" w:rsidRDefault="00E005AB" w:rsidP="0089175A">
            <w:pPr>
              <w:spacing w:after="0" w:line="360" w:lineRule="auto"/>
              <w:rPr>
                <w:rFonts w:ascii="Arial" w:hAnsi="Arial" w:cs="Arial"/>
                <w:lang w:val="mk-MK"/>
              </w:rPr>
            </w:pPr>
            <w:r w:rsidRPr="00B1375D">
              <w:rPr>
                <w:rFonts w:ascii="Arial" w:hAnsi="Arial" w:cs="Arial"/>
                <w:lang w:val="mk-MK"/>
              </w:rPr>
              <w:t>Спортска сала</w:t>
            </w:r>
          </w:p>
        </w:tc>
        <w:tc>
          <w:tcPr>
            <w:tcW w:w="1455" w:type="dxa"/>
          </w:tcPr>
          <w:p w14:paraId="57562627" w14:textId="77777777" w:rsidR="00E005AB" w:rsidRPr="00B1375D" w:rsidRDefault="00E005AB" w:rsidP="0089175A">
            <w:pPr>
              <w:spacing w:after="0" w:line="360" w:lineRule="auto"/>
              <w:jc w:val="both"/>
              <w:rPr>
                <w:rFonts w:ascii="Arial" w:hAnsi="Arial" w:cs="Arial"/>
                <w:sz w:val="24"/>
                <w:szCs w:val="24"/>
                <w:lang w:val="mk-MK"/>
              </w:rPr>
            </w:pPr>
            <w:r>
              <w:rPr>
                <w:rFonts w:ascii="Arial" w:hAnsi="Arial" w:cs="Arial"/>
                <w:sz w:val="24"/>
                <w:szCs w:val="24"/>
                <w:lang w:val="mk-MK"/>
              </w:rPr>
              <w:t>2</w:t>
            </w:r>
          </w:p>
        </w:tc>
        <w:tc>
          <w:tcPr>
            <w:tcW w:w="1440" w:type="dxa"/>
          </w:tcPr>
          <w:p w14:paraId="1F0278D1" w14:textId="77777777" w:rsidR="00E005AB" w:rsidRPr="00B1375D" w:rsidRDefault="00E005AB" w:rsidP="0089175A">
            <w:pPr>
              <w:spacing w:after="0" w:line="360" w:lineRule="auto"/>
              <w:jc w:val="both"/>
              <w:rPr>
                <w:rFonts w:ascii="Arial" w:hAnsi="Arial" w:cs="Arial"/>
                <w:sz w:val="24"/>
                <w:szCs w:val="24"/>
                <w:lang w:val="mk-MK"/>
              </w:rPr>
            </w:pPr>
            <w:r>
              <w:rPr>
                <w:rFonts w:ascii="Arial" w:hAnsi="Arial" w:cs="Arial"/>
                <w:sz w:val="24"/>
                <w:szCs w:val="24"/>
                <w:lang w:val="mk-MK"/>
              </w:rPr>
              <w:t>1420</w:t>
            </w:r>
          </w:p>
        </w:tc>
        <w:tc>
          <w:tcPr>
            <w:tcW w:w="1550" w:type="dxa"/>
          </w:tcPr>
          <w:p w14:paraId="3CE1AAD0" w14:textId="77777777" w:rsidR="00E005AB" w:rsidRPr="00B1375D" w:rsidRDefault="00E005AB" w:rsidP="0089175A">
            <w:pPr>
              <w:spacing w:after="0" w:line="360" w:lineRule="auto"/>
              <w:jc w:val="both"/>
              <w:rPr>
                <w:rFonts w:ascii="Arial" w:hAnsi="Arial" w:cs="Arial"/>
                <w:sz w:val="24"/>
                <w:szCs w:val="24"/>
                <w:lang w:val="mk-MK"/>
              </w:rPr>
            </w:pPr>
            <w:r>
              <w:rPr>
                <w:rFonts w:ascii="Arial" w:hAnsi="Arial" w:cs="Arial"/>
                <w:sz w:val="24"/>
                <w:szCs w:val="24"/>
                <w:lang w:val="mk-MK"/>
              </w:rPr>
              <w:t>4</w:t>
            </w:r>
          </w:p>
        </w:tc>
        <w:tc>
          <w:tcPr>
            <w:tcW w:w="3055" w:type="dxa"/>
          </w:tcPr>
          <w:p w14:paraId="3862D2F1" w14:textId="77777777" w:rsidR="00E005AB" w:rsidRDefault="00E005AB">
            <w:r w:rsidRPr="00F064D3">
              <w:rPr>
                <w:rFonts w:ascii="Arial" w:hAnsi="Arial" w:cs="Arial"/>
                <w:sz w:val="24"/>
                <w:szCs w:val="24"/>
                <w:lang w:val="mk-MK"/>
              </w:rPr>
              <w:t>/</w:t>
            </w:r>
          </w:p>
        </w:tc>
      </w:tr>
      <w:tr w:rsidR="00E005AB" w:rsidRPr="00B1375D" w14:paraId="4F815803" w14:textId="77777777" w:rsidTr="00BA6508">
        <w:trPr>
          <w:jc w:val="center"/>
        </w:trPr>
        <w:tc>
          <w:tcPr>
            <w:tcW w:w="2855" w:type="dxa"/>
            <w:vAlign w:val="center"/>
          </w:tcPr>
          <w:p w14:paraId="27CEDAE9" w14:textId="77777777" w:rsidR="00E005AB" w:rsidRPr="00B1375D" w:rsidRDefault="00E005AB" w:rsidP="0089175A">
            <w:pPr>
              <w:spacing w:after="0" w:line="360" w:lineRule="auto"/>
              <w:rPr>
                <w:rFonts w:ascii="Arial" w:hAnsi="Arial" w:cs="Arial"/>
                <w:lang w:val="mk-MK"/>
              </w:rPr>
            </w:pPr>
            <w:r w:rsidRPr="00B1375D">
              <w:rPr>
                <w:rFonts w:ascii="Arial" w:hAnsi="Arial" w:cs="Arial"/>
                <w:lang w:val="mk-MK"/>
              </w:rPr>
              <w:t>Канцеларии</w:t>
            </w:r>
          </w:p>
        </w:tc>
        <w:tc>
          <w:tcPr>
            <w:tcW w:w="1455" w:type="dxa"/>
          </w:tcPr>
          <w:p w14:paraId="45B0D7D6" w14:textId="77777777" w:rsidR="00E005AB" w:rsidRPr="00B1375D" w:rsidRDefault="00E005AB" w:rsidP="0089175A">
            <w:pPr>
              <w:spacing w:after="0" w:line="360" w:lineRule="auto"/>
              <w:jc w:val="both"/>
              <w:rPr>
                <w:rFonts w:ascii="Arial" w:hAnsi="Arial" w:cs="Arial"/>
                <w:sz w:val="24"/>
                <w:szCs w:val="24"/>
                <w:lang w:val="mk-MK"/>
              </w:rPr>
            </w:pPr>
            <w:r>
              <w:rPr>
                <w:rFonts w:ascii="Arial" w:hAnsi="Arial" w:cs="Arial"/>
                <w:sz w:val="24"/>
                <w:szCs w:val="24"/>
                <w:lang w:val="mk-MK"/>
              </w:rPr>
              <w:t>6</w:t>
            </w:r>
          </w:p>
        </w:tc>
        <w:tc>
          <w:tcPr>
            <w:tcW w:w="1440" w:type="dxa"/>
          </w:tcPr>
          <w:p w14:paraId="2C55199D" w14:textId="77777777" w:rsidR="00E005AB" w:rsidRPr="00B1375D" w:rsidRDefault="00E005AB" w:rsidP="0089175A">
            <w:pPr>
              <w:spacing w:after="0" w:line="360" w:lineRule="auto"/>
              <w:jc w:val="both"/>
              <w:rPr>
                <w:rFonts w:ascii="Arial" w:hAnsi="Arial" w:cs="Arial"/>
                <w:sz w:val="24"/>
                <w:szCs w:val="24"/>
                <w:lang w:val="mk-MK"/>
              </w:rPr>
            </w:pPr>
            <w:r>
              <w:rPr>
                <w:rFonts w:ascii="Arial" w:hAnsi="Arial" w:cs="Arial"/>
                <w:sz w:val="24"/>
                <w:szCs w:val="24"/>
                <w:lang w:val="mk-MK"/>
              </w:rPr>
              <w:t>274</w:t>
            </w:r>
          </w:p>
        </w:tc>
        <w:tc>
          <w:tcPr>
            <w:tcW w:w="1550" w:type="dxa"/>
          </w:tcPr>
          <w:p w14:paraId="57C472F3" w14:textId="77777777" w:rsidR="00E005AB" w:rsidRPr="00B1375D" w:rsidRDefault="00E005AB" w:rsidP="0089175A">
            <w:pPr>
              <w:spacing w:after="0" w:line="360" w:lineRule="auto"/>
              <w:jc w:val="both"/>
              <w:rPr>
                <w:rFonts w:ascii="Arial" w:hAnsi="Arial" w:cs="Arial"/>
                <w:sz w:val="24"/>
                <w:szCs w:val="24"/>
                <w:lang w:val="mk-MK"/>
              </w:rPr>
            </w:pPr>
            <w:r>
              <w:rPr>
                <w:rFonts w:ascii="Arial" w:hAnsi="Arial" w:cs="Arial"/>
                <w:sz w:val="24"/>
                <w:szCs w:val="24"/>
                <w:lang w:val="mk-MK"/>
              </w:rPr>
              <w:t>3</w:t>
            </w:r>
          </w:p>
        </w:tc>
        <w:tc>
          <w:tcPr>
            <w:tcW w:w="3055" w:type="dxa"/>
          </w:tcPr>
          <w:p w14:paraId="267AC918" w14:textId="77777777" w:rsidR="00E005AB" w:rsidRDefault="00E005AB">
            <w:r w:rsidRPr="00F064D3">
              <w:rPr>
                <w:rFonts w:ascii="Arial" w:hAnsi="Arial" w:cs="Arial"/>
                <w:sz w:val="24"/>
                <w:szCs w:val="24"/>
                <w:lang w:val="mk-MK"/>
              </w:rPr>
              <w:t>/</w:t>
            </w:r>
          </w:p>
        </w:tc>
      </w:tr>
      <w:tr w:rsidR="00E005AB" w:rsidRPr="00B1375D" w14:paraId="370D4E13" w14:textId="77777777" w:rsidTr="00BA6508">
        <w:trPr>
          <w:jc w:val="center"/>
        </w:trPr>
        <w:tc>
          <w:tcPr>
            <w:tcW w:w="2855" w:type="dxa"/>
            <w:vAlign w:val="center"/>
          </w:tcPr>
          <w:p w14:paraId="301A5112" w14:textId="77777777" w:rsidR="00E005AB" w:rsidRPr="00B1375D" w:rsidRDefault="00E005AB" w:rsidP="0089175A">
            <w:pPr>
              <w:spacing w:after="0" w:line="360" w:lineRule="auto"/>
              <w:rPr>
                <w:rFonts w:ascii="Arial" w:hAnsi="Arial" w:cs="Arial"/>
                <w:color w:val="000000"/>
                <w:lang w:val="mk-MK"/>
              </w:rPr>
            </w:pPr>
            <w:r w:rsidRPr="00B1375D">
              <w:rPr>
                <w:rFonts w:ascii="Arial" w:hAnsi="Arial" w:cs="Arial"/>
                <w:color w:val="000000"/>
                <w:lang w:val="mk-MK"/>
              </w:rPr>
              <w:t>Училиштен двор</w:t>
            </w:r>
          </w:p>
        </w:tc>
        <w:tc>
          <w:tcPr>
            <w:tcW w:w="1455" w:type="dxa"/>
          </w:tcPr>
          <w:p w14:paraId="7CA4DB2E" w14:textId="77777777" w:rsidR="00E005AB" w:rsidRPr="00B1375D" w:rsidRDefault="00E005AB" w:rsidP="0089175A">
            <w:pPr>
              <w:spacing w:after="0" w:line="360" w:lineRule="auto"/>
              <w:jc w:val="both"/>
              <w:rPr>
                <w:rFonts w:ascii="Arial" w:hAnsi="Arial" w:cs="Arial"/>
                <w:sz w:val="24"/>
                <w:szCs w:val="24"/>
                <w:lang w:val="mk-MK"/>
              </w:rPr>
            </w:pPr>
            <w:r>
              <w:rPr>
                <w:rFonts w:ascii="Arial" w:hAnsi="Arial" w:cs="Arial"/>
                <w:sz w:val="24"/>
                <w:szCs w:val="24"/>
                <w:lang w:val="mk-MK"/>
              </w:rPr>
              <w:t>1</w:t>
            </w:r>
          </w:p>
        </w:tc>
        <w:tc>
          <w:tcPr>
            <w:tcW w:w="1440" w:type="dxa"/>
          </w:tcPr>
          <w:p w14:paraId="5B796407" w14:textId="77777777" w:rsidR="00E005AB" w:rsidRPr="00B1375D" w:rsidRDefault="00E005AB" w:rsidP="0089175A">
            <w:pPr>
              <w:spacing w:after="0" w:line="360" w:lineRule="auto"/>
              <w:jc w:val="both"/>
              <w:rPr>
                <w:rFonts w:ascii="Arial" w:hAnsi="Arial" w:cs="Arial"/>
                <w:sz w:val="24"/>
                <w:szCs w:val="24"/>
                <w:lang w:val="mk-MK"/>
              </w:rPr>
            </w:pPr>
            <w:r w:rsidRPr="005A7BDD">
              <w:rPr>
                <w:rFonts w:ascii="Arial" w:hAnsi="Arial" w:cs="Arial"/>
              </w:rPr>
              <w:t>36893</w:t>
            </w:r>
          </w:p>
        </w:tc>
        <w:tc>
          <w:tcPr>
            <w:tcW w:w="1550" w:type="dxa"/>
          </w:tcPr>
          <w:p w14:paraId="5AFF452C" w14:textId="77777777" w:rsidR="00E005AB" w:rsidRPr="00B1375D" w:rsidRDefault="00E005AB" w:rsidP="0089175A">
            <w:pPr>
              <w:spacing w:after="0" w:line="360" w:lineRule="auto"/>
              <w:jc w:val="both"/>
              <w:rPr>
                <w:rFonts w:ascii="Arial" w:hAnsi="Arial" w:cs="Arial"/>
                <w:sz w:val="24"/>
                <w:szCs w:val="24"/>
                <w:lang w:val="mk-MK"/>
              </w:rPr>
            </w:pPr>
            <w:r>
              <w:rPr>
                <w:rFonts w:ascii="Arial" w:hAnsi="Arial" w:cs="Arial"/>
                <w:sz w:val="24"/>
                <w:szCs w:val="24"/>
                <w:lang w:val="mk-MK"/>
              </w:rPr>
              <w:t>3</w:t>
            </w:r>
          </w:p>
        </w:tc>
        <w:tc>
          <w:tcPr>
            <w:tcW w:w="3055" w:type="dxa"/>
          </w:tcPr>
          <w:p w14:paraId="0E0D80A7" w14:textId="77777777" w:rsidR="00E005AB" w:rsidRDefault="00E005AB">
            <w:r w:rsidRPr="00F064D3">
              <w:rPr>
                <w:rFonts w:ascii="Arial" w:hAnsi="Arial" w:cs="Arial"/>
                <w:sz w:val="24"/>
                <w:szCs w:val="24"/>
                <w:lang w:val="mk-MK"/>
              </w:rPr>
              <w:t>/</w:t>
            </w:r>
          </w:p>
        </w:tc>
      </w:tr>
      <w:tr w:rsidR="00E005AB" w:rsidRPr="00B1375D" w14:paraId="6396E73D" w14:textId="77777777" w:rsidTr="00BA6508">
        <w:trPr>
          <w:jc w:val="center"/>
        </w:trPr>
        <w:tc>
          <w:tcPr>
            <w:tcW w:w="2855" w:type="dxa"/>
            <w:vAlign w:val="center"/>
          </w:tcPr>
          <w:p w14:paraId="14790CB7" w14:textId="77777777" w:rsidR="00E005AB" w:rsidRPr="00B1375D" w:rsidRDefault="00E005AB" w:rsidP="0089175A">
            <w:pPr>
              <w:spacing w:after="0" w:line="360" w:lineRule="auto"/>
              <w:rPr>
                <w:rFonts w:ascii="Arial" w:hAnsi="Arial" w:cs="Arial"/>
                <w:color w:val="000000"/>
                <w:lang w:val="mk-MK"/>
              </w:rPr>
            </w:pPr>
            <w:r w:rsidRPr="00B1375D">
              <w:rPr>
                <w:rFonts w:ascii="Arial" w:hAnsi="Arial" w:cs="Arial"/>
                <w:color w:val="000000"/>
                <w:lang w:val="mk-MK"/>
              </w:rPr>
              <w:t>Заеднички простор за прослави</w:t>
            </w:r>
          </w:p>
        </w:tc>
        <w:tc>
          <w:tcPr>
            <w:tcW w:w="1455" w:type="dxa"/>
          </w:tcPr>
          <w:p w14:paraId="02E98BD8" w14:textId="77777777" w:rsidR="00E005AB" w:rsidRPr="00B1375D" w:rsidRDefault="00E005AB" w:rsidP="0089175A">
            <w:pPr>
              <w:spacing w:after="0" w:line="360" w:lineRule="auto"/>
              <w:jc w:val="both"/>
              <w:rPr>
                <w:rFonts w:ascii="Arial" w:hAnsi="Arial" w:cs="Arial"/>
                <w:sz w:val="24"/>
                <w:szCs w:val="24"/>
                <w:lang w:val="mk-MK"/>
              </w:rPr>
            </w:pPr>
            <w:r>
              <w:rPr>
                <w:rFonts w:ascii="Arial" w:hAnsi="Arial" w:cs="Arial"/>
                <w:sz w:val="24"/>
                <w:szCs w:val="24"/>
                <w:lang w:val="mk-MK"/>
              </w:rPr>
              <w:t>/</w:t>
            </w:r>
          </w:p>
        </w:tc>
        <w:tc>
          <w:tcPr>
            <w:tcW w:w="1440" w:type="dxa"/>
          </w:tcPr>
          <w:p w14:paraId="54A69C42" w14:textId="77777777" w:rsidR="00E005AB" w:rsidRPr="00C3591D" w:rsidRDefault="00E005AB" w:rsidP="0089175A">
            <w:pPr>
              <w:spacing w:after="0" w:line="360" w:lineRule="auto"/>
              <w:jc w:val="both"/>
              <w:rPr>
                <w:rFonts w:ascii="Arial" w:hAnsi="Arial" w:cs="Arial"/>
                <w:sz w:val="24"/>
                <w:szCs w:val="24"/>
              </w:rPr>
            </w:pPr>
            <w:r>
              <w:rPr>
                <w:rFonts w:ascii="Arial" w:hAnsi="Arial" w:cs="Arial"/>
                <w:sz w:val="24"/>
                <w:szCs w:val="24"/>
              </w:rPr>
              <w:t>/</w:t>
            </w:r>
          </w:p>
        </w:tc>
        <w:tc>
          <w:tcPr>
            <w:tcW w:w="1550" w:type="dxa"/>
          </w:tcPr>
          <w:p w14:paraId="16C57210" w14:textId="77777777" w:rsidR="00E005AB" w:rsidRPr="00B1375D" w:rsidRDefault="00E005AB" w:rsidP="0089175A">
            <w:pPr>
              <w:spacing w:after="0" w:line="360" w:lineRule="auto"/>
              <w:jc w:val="both"/>
              <w:rPr>
                <w:rFonts w:ascii="Arial" w:hAnsi="Arial" w:cs="Arial"/>
                <w:sz w:val="24"/>
                <w:szCs w:val="24"/>
                <w:lang w:val="mk-MK"/>
              </w:rPr>
            </w:pPr>
            <w:r>
              <w:rPr>
                <w:rFonts w:ascii="Arial" w:hAnsi="Arial" w:cs="Arial"/>
                <w:sz w:val="24"/>
                <w:szCs w:val="24"/>
                <w:lang w:val="mk-MK"/>
              </w:rPr>
              <w:t>/</w:t>
            </w:r>
          </w:p>
        </w:tc>
        <w:tc>
          <w:tcPr>
            <w:tcW w:w="3055" w:type="dxa"/>
          </w:tcPr>
          <w:p w14:paraId="2FB59160" w14:textId="77777777" w:rsidR="00E005AB" w:rsidRDefault="00E005AB">
            <w:r w:rsidRPr="00F064D3">
              <w:rPr>
                <w:rFonts w:ascii="Arial" w:hAnsi="Arial" w:cs="Arial"/>
                <w:sz w:val="24"/>
                <w:szCs w:val="24"/>
                <w:lang w:val="mk-MK"/>
              </w:rPr>
              <w:t>/</w:t>
            </w:r>
          </w:p>
        </w:tc>
      </w:tr>
      <w:tr w:rsidR="00E005AB" w:rsidRPr="00B1375D" w14:paraId="65E085C2" w14:textId="77777777" w:rsidTr="00BA6508">
        <w:trPr>
          <w:jc w:val="center"/>
        </w:trPr>
        <w:tc>
          <w:tcPr>
            <w:tcW w:w="2855" w:type="dxa"/>
            <w:vAlign w:val="center"/>
          </w:tcPr>
          <w:p w14:paraId="2F32076C" w14:textId="77777777" w:rsidR="00E005AB" w:rsidRPr="00B1375D" w:rsidRDefault="00E005AB" w:rsidP="0089175A">
            <w:pPr>
              <w:spacing w:after="0" w:line="360" w:lineRule="auto"/>
              <w:rPr>
                <w:rFonts w:ascii="Arial" w:hAnsi="Arial" w:cs="Arial"/>
                <w:color w:val="000000"/>
                <w:lang w:val="mk-MK"/>
              </w:rPr>
            </w:pPr>
            <w:r w:rsidRPr="00B1375D">
              <w:rPr>
                <w:rFonts w:ascii="Arial" w:hAnsi="Arial" w:cs="Arial"/>
                <w:color w:val="000000"/>
                <w:lang w:val="mk-MK"/>
              </w:rPr>
              <w:t>Кујна</w:t>
            </w:r>
          </w:p>
        </w:tc>
        <w:tc>
          <w:tcPr>
            <w:tcW w:w="1455" w:type="dxa"/>
          </w:tcPr>
          <w:p w14:paraId="2D53822B" w14:textId="77777777" w:rsidR="00E005AB" w:rsidRPr="00B1375D" w:rsidRDefault="00E005AB" w:rsidP="0089175A">
            <w:pPr>
              <w:spacing w:after="0" w:line="360" w:lineRule="auto"/>
              <w:jc w:val="both"/>
              <w:rPr>
                <w:rFonts w:ascii="Arial" w:hAnsi="Arial" w:cs="Arial"/>
                <w:sz w:val="24"/>
                <w:szCs w:val="24"/>
                <w:lang w:val="mk-MK"/>
              </w:rPr>
            </w:pPr>
            <w:r>
              <w:rPr>
                <w:rFonts w:ascii="Arial" w:hAnsi="Arial" w:cs="Arial"/>
                <w:sz w:val="24"/>
                <w:szCs w:val="24"/>
                <w:lang w:val="mk-MK"/>
              </w:rPr>
              <w:t>/</w:t>
            </w:r>
          </w:p>
        </w:tc>
        <w:tc>
          <w:tcPr>
            <w:tcW w:w="1440" w:type="dxa"/>
          </w:tcPr>
          <w:p w14:paraId="77B56D7B" w14:textId="77777777" w:rsidR="00E005AB" w:rsidRPr="00C3591D" w:rsidRDefault="00E005AB" w:rsidP="0089175A">
            <w:pPr>
              <w:spacing w:after="0" w:line="360" w:lineRule="auto"/>
              <w:jc w:val="both"/>
              <w:rPr>
                <w:rFonts w:ascii="Arial" w:hAnsi="Arial" w:cs="Arial"/>
                <w:sz w:val="24"/>
                <w:szCs w:val="24"/>
              </w:rPr>
            </w:pPr>
            <w:r>
              <w:rPr>
                <w:rFonts w:ascii="Arial" w:hAnsi="Arial" w:cs="Arial"/>
                <w:sz w:val="24"/>
                <w:szCs w:val="24"/>
              </w:rPr>
              <w:t>/</w:t>
            </w:r>
          </w:p>
        </w:tc>
        <w:tc>
          <w:tcPr>
            <w:tcW w:w="1550" w:type="dxa"/>
          </w:tcPr>
          <w:p w14:paraId="0635FAED" w14:textId="77777777" w:rsidR="00E005AB" w:rsidRPr="00B1375D" w:rsidRDefault="00E005AB" w:rsidP="0089175A">
            <w:pPr>
              <w:spacing w:after="0" w:line="360" w:lineRule="auto"/>
              <w:jc w:val="both"/>
              <w:rPr>
                <w:rFonts w:ascii="Arial" w:hAnsi="Arial" w:cs="Arial"/>
                <w:sz w:val="24"/>
                <w:szCs w:val="24"/>
                <w:lang w:val="mk-MK"/>
              </w:rPr>
            </w:pPr>
            <w:r>
              <w:rPr>
                <w:rFonts w:ascii="Arial" w:hAnsi="Arial" w:cs="Arial"/>
                <w:sz w:val="24"/>
                <w:szCs w:val="24"/>
                <w:lang w:val="mk-MK"/>
              </w:rPr>
              <w:t>/</w:t>
            </w:r>
          </w:p>
        </w:tc>
        <w:tc>
          <w:tcPr>
            <w:tcW w:w="3055" w:type="dxa"/>
          </w:tcPr>
          <w:p w14:paraId="5FE817A9" w14:textId="77777777" w:rsidR="00E005AB" w:rsidRDefault="00E005AB">
            <w:r w:rsidRPr="00F064D3">
              <w:rPr>
                <w:rFonts w:ascii="Arial" w:hAnsi="Arial" w:cs="Arial"/>
                <w:sz w:val="24"/>
                <w:szCs w:val="24"/>
                <w:lang w:val="mk-MK"/>
              </w:rPr>
              <w:t>/</w:t>
            </w:r>
          </w:p>
        </w:tc>
      </w:tr>
      <w:tr w:rsidR="00E005AB" w:rsidRPr="00B1375D" w14:paraId="46F05102" w14:textId="77777777" w:rsidTr="00BA6508">
        <w:trPr>
          <w:jc w:val="center"/>
        </w:trPr>
        <w:tc>
          <w:tcPr>
            <w:tcW w:w="2855" w:type="dxa"/>
            <w:vAlign w:val="center"/>
          </w:tcPr>
          <w:p w14:paraId="71785BBC" w14:textId="77777777" w:rsidR="00E005AB" w:rsidRPr="00B1375D" w:rsidRDefault="00E005AB" w:rsidP="0089175A">
            <w:pPr>
              <w:spacing w:after="0" w:line="360" w:lineRule="auto"/>
              <w:rPr>
                <w:rFonts w:ascii="Arial" w:hAnsi="Arial" w:cs="Arial"/>
                <w:color w:val="000000"/>
                <w:lang w:val="mk-MK"/>
              </w:rPr>
            </w:pPr>
            <w:r w:rsidRPr="00B1375D">
              <w:rPr>
                <w:rFonts w:ascii="Arial" w:hAnsi="Arial" w:cs="Arial"/>
                <w:color w:val="000000"/>
                <w:lang w:val="mk-MK"/>
              </w:rPr>
              <w:t>Трпезарија</w:t>
            </w:r>
          </w:p>
        </w:tc>
        <w:tc>
          <w:tcPr>
            <w:tcW w:w="1455" w:type="dxa"/>
          </w:tcPr>
          <w:p w14:paraId="31642998" w14:textId="77777777" w:rsidR="00E005AB" w:rsidRPr="00B1375D" w:rsidRDefault="00E005AB" w:rsidP="0089175A">
            <w:pPr>
              <w:spacing w:after="0" w:line="360" w:lineRule="auto"/>
              <w:jc w:val="both"/>
              <w:rPr>
                <w:rFonts w:ascii="Arial" w:hAnsi="Arial" w:cs="Arial"/>
                <w:sz w:val="24"/>
                <w:szCs w:val="24"/>
                <w:lang w:val="mk-MK"/>
              </w:rPr>
            </w:pPr>
            <w:r>
              <w:rPr>
                <w:rFonts w:ascii="Arial" w:hAnsi="Arial" w:cs="Arial"/>
                <w:sz w:val="24"/>
                <w:szCs w:val="24"/>
                <w:lang w:val="mk-MK"/>
              </w:rPr>
              <w:t>/</w:t>
            </w:r>
          </w:p>
        </w:tc>
        <w:tc>
          <w:tcPr>
            <w:tcW w:w="1440" w:type="dxa"/>
          </w:tcPr>
          <w:p w14:paraId="6A9C6E14" w14:textId="77777777" w:rsidR="00E005AB" w:rsidRPr="00C3591D" w:rsidRDefault="00E005AB" w:rsidP="0089175A">
            <w:pPr>
              <w:spacing w:after="0" w:line="360" w:lineRule="auto"/>
              <w:jc w:val="both"/>
              <w:rPr>
                <w:rFonts w:ascii="Arial" w:hAnsi="Arial" w:cs="Arial"/>
                <w:sz w:val="24"/>
                <w:szCs w:val="24"/>
              </w:rPr>
            </w:pPr>
            <w:r>
              <w:rPr>
                <w:rFonts w:ascii="Arial" w:hAnsi="Arial" w:cs="Arial"/>
                <w:sz w:val="24"/>
                <w:szCs w:val="24"/>
              </w:rPr>
              <w:t>/</w:t>
            </w:r>
          </w:p>
        </w:tc>
        <w:tc>
          <w:tcPr>
            <w:tcW w:w="1550" w:type="dxa"/>
          </w:tcPr>
          <w:p w14:paraId="0E37E882" w14:textId="77777777" w:rsidR="00E005AB" w:rsidRPr="00B1375D" w:rsidRDefault="00E005AB" w:rsidP="0089175A">
            <w:pPr>
              <w:spacing w:after="0" w:line="360" w:lineRule="auto"/>
              <w:jc w:val="both"/>
              <w:rPr>
                <w:rFonts w:ascii="Arial" w:hAnsi="Arial" w:cs="Arial"/>
                <w:sz w:val="24"/>
                <w:szCs w:val="24"/>
                <w:lang w:val="mk-MK"/>
              </w:rPr>
            </w:pPr>
            <w:r>
              <w:rPr>
                <w:rFonts w:ascii="Arial" w:hAnsi="Arial" w:cs="Arial"/>
                <w:sz w:val="24"/>
                <w:szCs w:val="24"/>
                <w:lang w:val="mk-MK"/>
              </w:rPr>
              <w:t>/</w:t>
            </w:r>
          </w:p>
        </w:tc>
        <w:tc>
          <w:tcPr>
            <w:tcW w:w="3055" w:type="dxa"/>
          </w:tcPr>
          <w:p w14:paraId="11DF84A4" w14:textId="77777777" w:rsidR="00E005AB" w:rsidRDefault="00E005AB">
            <w:r w:rsidRPr="00F064D3">
              <w:rPr>
                <w:rFonts w:ascii="Arial" w:hAnsi="Arial" w:cs="Arial"/>
                <w:sz w:val="24"/>
                <w:szCs w:val="24"/>
                <w:lang w:val="mk-MK"/>
              </w:rPr>
              <w:t>/</w:t>
            </w:r>
          </w:p>
        </w:tc>
      </w:tr>
      <w:tr w:rsidR="00E005AB" w:rsidRPr="00B1375D" w14:paraId="6C909AC1" w14:textId="77777777" w:rsidTr="00BA6508">
        <w:trPr>
          <w:jc w:val="center"/>
        </w:trPr>
        <w:tc>
          <w:tcPr>
            <w:tcW w:w="2855" w:type="dxa"/>
            <w:vAlign w:val="center"/>
          </w:tcPr>
          <w:p w14:paraId="0C6093DE" w14:textId="77777777" w:rsidR="00E005AB" w:rsidRPr="00B1375D" w:rsidRDefault="00E005AB" w:rsidP="0089175A">
            <w:pPr>
              <w:spacing w:after="0" w:line="360" w:lineRule="auto"/>
              <w:rPr>
                <w:rFonts w:ascii="Arial" w:hAnsi="Arial" w:cs="Arial"/>
                <w:color w:val="000000"/>
                <w:lang w:val="mk-MK"/>
              </w:rPr>
            </w:pPr>
            <w:r w:rsidRPr="00B1375D">
              <w:rPr>
                <w:rFonts w:ascii="Arial" w:hAnsi="Arial" w:cs="Arial"/>
                <w:color w:val="000000"/>
                <w:lang w:val="mk-MK"/>
              </w:rPr>
              <w:t>Друго</w:t>
            </w:r>
          </w:p>
        </w:tc>
        <w:tc>
          <w:tcPr>
            <w:tcW w:w="1455" w:type="dxa"/>
          </w:tcPr>
          <w:p w14:paraId="701572D4" w14:textId="77777777" w:rsidR="00E005AB" w:rsidRPr="00B1375D" w:rsidRDefault="00E005AB" w:rsidP="0089175A">
            <w:pPr>
              <w:spacing w:after="0" w:line="360" w:lineRule="auto"/>
              <w:jc w:val="both"/>
              <w:rPr>
                <w:rFonts w:ascii="Arial" w:hAnsi="Arial" w:cs="Arial"/>
                <w:sz w:val="24"/>
                <w:szCs w:val="24"/>
                <w:lang w:val="mk-MK"/>
              </w:rPr>
            </w:pPr>
            <w:r>
              <w:rPr>
                <w:rFonts w:ascii="Arial" w:hAnsi="Arial" w:cs="Arial"/>
                <w:sz w:val="24"/>
                <w:szCs w:val="24"/>
                <w:lang w:val="mk-MK"/>
              </w:rPr>
              <w:t>/</w:t>
            </w:r>
          </w:p>
        </w:tc>
        <w:tc>
          <w:tcPr>
            <w:tcW w:w="1440" w:type="dxa"/>
          </w:tcPr>
          <w:p w14:paraId="01E31E4A" w14:textId="77777777" w:rsidR="00E005AB" w:rsidRPr="00C3591D" w:rsidRDefault="00E005AB" w:rsidP="0089175A">
            <w:pPr>
              <w:spacing w:after="0" w:line="360" w:lineRule="auto"/>
              <w:jc w:val="both"/>
              <w:rPr>
                <w:rFonts w:ascii="Arial" w:hAnsi="Arial" w:cs="Arial"/>
                <w:sz w:val="24"/>
                <w:szCs w:val="24"/>
              </w:rPr>
            </w:pPr>
            <w:r>
              <w:rPr>
                <w:rFonts w:ascii="Arial" w:hAnsi="Arial" w:cs="Arial"/>
                <w:sz w:val="24"/>
                <w:szCs w:val="24"/>
              </w:rPr>
              <w:t>/</w:t>
            </w:r>
          </w:p>
        </w:tc>
        <w:tc>
          <w:tcPr>
            <w:tcW w:w="1550" w:type="dxa"/>
          </w:tcPr>
          <w:p w14:paraId="010DA653" w14:textId="77777777" w:rsidR="00E005AB" w:rsidRPr="00B1375D" w:rsidRDefault="00E005AB" w:rsidP="0089175A">
            <w:pPr>
              <w:spacing w:after="0" w:line="360" w:lineRule="auto"/>
              <w:jc w:val="both"/>
              <w:rPr>
                <w:rFonts w:ascii="Arial" w:hAnsi="Arial" w:cs="Arial"/>
                <w:sz w:val="24"/>
                <w:szCs w:val="24"/>
                <w:lang w:val="mk-MK"/>
              </w:rPr>
            </w:pPr>
            <w:r>
              <w:rPr>
                <w:rFonts w:ascii="Arial" w:hAnsi="Arial" w:cs="Arial"/>
                <w:sz w:val="24"/>
                <w:szCs w:val="24"/>
                <w:lang w:val="mk-MK"/>
              </w:rPr>
              <w:t>/</w:t>
            </w:r>
          </w:p>
        </w:tc>
        <w:tc>
          <w:tcPr>
            <w:tcW w:w="3055" w:type="dxa"/>
          </w:tcPr>
          <w:p w14:paraId="03B25C6E" w14:textId="77777777" w:rsidR="00E005AB" w:rsidRDefault="00E005AB">
            <w:r w:rsidRPr="00F064D3">
              <w:rPr>
                <w:rFonts w:ascii="Arial" w:hAnsi="Arial" w:cs="Arial"/>
                <w:sz w:val="24"/>
                <w:szCs w:val="24"/>
                <w:lang w:val="mk-MK"/>
              </w:rPr>
              <w:t>/</w:t>
            </w:r>
          </w:p>
        </w:tc>
      </w:tr>
    </w:tbl>
    <w:p w14:paraId="028DD10A" w14:textId="77777777" w:rsidR="00B157A7" w:rsidRPr="00B1375D" w:rsidRDefault="00B157A7" w:rsidP="0089175A">
      <w:pPr>
        <w:pStyle w:val="ListParagraph"/>
        <w:spacing w:line="360" w:lineRule="auto"/>
        <w:ind w:left="0"/>
        <w:jc w:val="both"/>
        <w:rPr>
          <w:rFonts w:ascii="Arial" w:hAnsi="Arial" w:cs="Arial"/>
          <w:b/>
          <w:sz w:val="24"/>
          <w:szCs w:val="24"/>
        </w:rPr>
      </w:pPr>
    </w:p>
    <w:p w14:paraId="15991A1E" w14:textId="77777777" w:rsidR="00B157A7" w:rsidRDefault="00B157A7" w:rsidP="00FF119F">
      <w:pPr>
        <w:pStyle w:val="Heading2"/>
        <w:rPr>
          <w:color w:val="FF0000"/>
          <w:lang w:val="mk-MK"/>
        </w:rPr>
      </w:pPr>
      <w:bookmarkStart w:id="8" w:name="_Toc237598467"/>
      <w:r w:rsidRPr="00B1375D">
        <w:rPr>
          <w:lang w:val="mk-MK"/>
        </w:rPr>
        <w:t>2.4. Опрема и наставни средства согласно „Нормативот и стандардите за простор, опрема и наставни средства“</w:t>
      </w:r>
      <w:bookmarkEnd w:id="8"/>
      <w:r w:rsidRPr="00B1375D">
        <w:rPr>
          <w:color w:val="FF0000"/>
          <w:lang w:val="mk-MK"/>
        </w:rPr>
        <w:t xml:space="preserve"> </w:t>
      </w:r>
    </w:p>
    <w:p w14:paraId="2D8BAE32" w14:textId="4925D820" w:rsidR="00B157A7" w:rsidRDefault="00B157A7" w:rsidP="0089175A">
      <w:pPr>
        <w:pStyle w:val="ListParagraph"/>
        <w:spacing w:line="360" w:lineRule="auto"/>
        <w:ind w:left="0"/>
        <w:jc w:val="both"/>
        <w:rPr>
          <w:rFonts w:ascii="Arial" w:hAnsi="Arial" w:cs="Arial"/>
          <w:sz w:val="20"/>
          <w:szCs w:val="20"/>
        </w:rPr>
      </w:pPr>
    </w:p>
    <w:p w14:paraId="16E0A825" w14:textId="77777777" w:rsidR="00285904" w:rsidRPr="00B1375D" w:rsidRDefault="00285904" w:rsidP="0089175A">
      <w:pPr>
        <w:pStyle w:val="ListParagraph"/>
        <w:spacing w:line="360" w:lineRule="auto"/>
        <w:ind w:left="0"/>
        <w:jc w:val="both"/>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0"/>
        <w:gridCol w:w="4140"/>
        <w:gridCol w:w="6279"/>
      </w:tblGrid>
      <w:tr w:rsidR="00F440ED" w:rsidRPr="009D1692" w14:paraId="4209CA87" w14:textId="77777777" w:rsidTr="00FD0CCE">
        <w:trPr>
          <w:jc w:val="center"/>
        </w:trPr>
        <w:tc>
          <w:tcPr>
            <w:tcW w:w="2500" w:type="dxa"/>
          </w:tcPr>
          <w:p w14:paraId="388E6676" w14:textId="77777777" w:rsidR="00F440ED" w:rsidRPr="00B1375D" w:rsidRDefault="00F440ED" w:rsidP="00FD0CCE">
            <w:pPr>
              <w:pStyle w:val="ListParagraph"/>
              <w:spacing w:after="0" w:line="360" w:lineRule="auto"/>
              <w:ind w:left="0"/>
              <w:jc w:val="center"/>
              <w:rPr>
                <w:rFonts w:ascii="Arial" w:hAnsi="Arial" w:cs="Arial"/>
                <w:b/>
              </w:rPr>
            </w:pPr>
            <w:r w:rsidRPr="00B1375D">
              <w:rPr>
                <w:rFonts w:ascii="Arial" w:hAnsi="Arial" w:cs="Arial"/>
                <w:b/>
              </w:rPr>
              <w:t>Наставен предмет</w:t>
            </w:r>
          </w:p>
          <w:p w14:paraId="49FD7E0E" w14:textId="77777777" w:rsidR="00F440ED" w:rsidRPr="00B1375D" w:rsidRDefault="00F440ED" w:rsidP="00FD0CCE">
            <w:pPr>
              <w:pStyle w:val="ListParagraph"/>
              <w:spacing w:after="0" w:line="360" w:lineRule="auto"/>
              <w:ind w:left="0"/>
              <w:jc w:val="center"/>
              <w:rPr>
                <w:rFonts w:ascii="Arial" w:hAnsi="Arial" w:cs="Arial"/>
                <w:b/>
                <w:color w:val="FF0000"/>
              </w:rPr>
            </w:pPr>
            <w:r w:rsidRPr="00B1375D">
              <w:rPr>
                <w:rFonts w:ascii="Arial" w:hAnsi="Arial" w:cs="Arial"/>
                <w:b/>
              </w:rPr>
              <w:t>(одделенска и предметна настава)</w:t>
            </w:r>
          </w:p>
        </w:tc>
        <w:tc>
          <w:tcPr>
            <w:tcW w:w="4140" w:type="dxa"/>
          </w:tcPr>
          <w:p w14:paraId="1CD9C79D" w14:textId="77777777" w:rsidR="00F440ED" w:rsidRPr="00B1375D" w:rsidRDefault="00F440ED" w:rsidP="00FD0CCE">
            <w:pPr>
              <w:pStyle w:val="ListParagraph"/>
              <w:spacing w:after="0" w:line="360" w:lineRule="auto"/>
              <w:ind w:left="0"/>
              <w:jc w:val="center"/>
              <w:rPr>
                <w:rFonts w:ascii="Arial" w:hAnsi="Arial" w:cs="Arial"/>
                <w:b/>
              </w:rPr>
            </w:pPr>
            <w:r w:rsidRPr="00B1375D">
              <w:rPr>
                <w:rFonts w:ascii="Arial" w:hAnsi="Arial" w:cs="Arial"/>
                <w:b/>
              </w:rPr>
              <w:t>Постоечка опрема и наставни средства</w:t>
            </w:r>
          </w:p>
        </w:tc>
        <w:tc>
          <w:tcPr>
            <w:tcW w:w="6279" w:type="dxa"/>
          </w:tcPr>
          <w:p w14:paraId="69CB946B" w14:textId="77777777" w:rsidR="00F440ED" w:rsidRPr="00B1375D" w:rsidRDefault="00F440ED" w:rsidP="00FD0CCE">
            <w:pPr>
              <w:pStyle w:val="ListParagraph"/>
              <w:spacing w:after="0" w:line="360" w:lineRule="auto"/>
              <w:ind w:left="0"/>
              <w:jc w:val="center"/>
              <w:rPr>
                <w:rFonts w:ascii="Arial" w:hAnsi="Arial" w:cs="Arial"/>
                <w:b/>
              </w:rPr>
            </w:pPr>
            <w:r w:rsidRPr="00B1375D">
              <w:rPr>
                <w:rFonts w:ascii="Arial" w:hAnsi="Arial" w:cs="Arial"/>
                <w:b/>
              </w:rPr>
              <w:t>Потребна опрема и наставни средства</w:t>
            </w:r>
          </w:p>
        </w:tc>
      </w:tr>
      <w:tr w:rsidR="00F440ED" w:rsidRPr="00B1375D" w14:paraId="0E5AC5AB" w14:textId="77777777" w:rsidTr="00FD0CCE">
        <w:trPr>
          <w:jc w:val="center"/>
        </w:trPr>
        <w:tc>
          <w:tcPr>
            <w:tcW w:w="2500" w:type="dxa"/>
          </w:tcPr>
          <w:p w14:paraId="0CAB67FA" w14:textId="77777777" w:rsidR="00F440ED" w:rsidRPr="00B1375D" w:rsidRDefault="00F440ED" w:rsidP="00FD0CCE">
            <w:pPr>
              <w:pStyle w:val="ListParagraph"/>
              <w:spacing w:after="0" w:line="360" w:lineRule="auto"/>
              <w:ind w:left="0"/>
              <w:jc w:val="both"/>
              <w:rPr>
                <w:rFonts w:ascii="Arial" w:hAnsi="Arial" w:cs="Arial"/>
                <w:sz w:val="24"/>
                <w:szCs w:val="24"/>
              </w:rPr>
            </w:pPr>
            <w:r>
              <w:rPr>
                <w:rFonts w:ascii="Arial" w:hAnsi="Arial" w:cs="Arial"/>
                <w:sz w:val="24"/>
                <w:szCs w:val="24"/>
              </w:rPr>
              <w:t>Македонски јазик</w:t>
            </w:r>
          </w:p>
        </w:tc>
        <w:tc>
          <w:tcPr>
            <w:tcW w:w="4140" w:type="dxa"/>
          </w:tcPr>
          <w:p w14:paraId="26C08783" w14:textId="77777777" w:rsidR="00F440ED" w:rsidRPr="00897833" w:rsidRDefault="00F440ED" w:rsidP="00FD0CCE">
            <w:pPr>
              <w:pStyle w:val="ListParagraph"/>
              <w:spacing w:after="0" w:line="360" w:lineRule="auto"/>
              <w:ind w:left="0"/>
              <w:rPr>
                <w:rFonts w:ascii="Arial" w:hAnsi="Arial" w:cs="Arial"/>
              </w:rPr>
            </w:pPr>
            <w:r w:rsidRPr="00897833">
              <w:rPr>
                <w:rFonts w:ascii="Arial" w:hAnsi="Arial" w:cs="Arial"/>
              </w:rPr>
              <w:t>учебници, паметни табли, табли</w:t>
            </w:r>
          </w:p>
        </w:tc>
        <w:tc>
          <w:tcPr>
            <w:tcW w:w="6279" w:type="dxa"/>
          </w:tcPr>
          <w:p w14:paraId="431B6E14" w14:textId="77777777" w:rsidR="00F440ED" w:rsidRPr="006D4F1A" w:rsidRDefault="00F440ED" w:rsidP="00FD0CCE">
            <w:pPr>
              <w:pStyle w:val="ListParagraph"/>
              <w:spacing w:after="0" w:line="360" w:lineRule="auto"/>
              <w:ind w:left="0"/>
              <w:jc w:val="both"/>
              <w:rPr>
                <w:rFonts w:ascii="Arial" w:hAnsi="Arial" w:cs="Arial"/>
                <w:lang w:val="en-US"/>
              </w:rPr>
            </w:pPr>
            <w:r w:rsidRPr="006D4F1A">
              <w:rPr>
                <w:rFonts w:ascii="Arial" w:hAnsi="Arial" w:cs="Arial"/>
              </w:rPr>
              <w:t>/</w:t>
            </w:r>
          </w:p>
        </w:tc>
      </w:tr>
      <w:tr w:rsidR="00F440ED" w:rsidRPr="009D1692" w14:paraId="17814066" w14:textId="77777777" w:rsidTr="00FD0CCE">
        <w:trPr>
          <w:jc w:val="center"/>
        </w:trPr>
        <w:tc>
          <w:tcPr>
            <w:tcW w:w="2500" w:type="dxa"/>
          </w:tcPr>
          <w:p w14:paraId="4B5DE0C6" w14:textId="77777777" w:rsidR="00F440ED" w:rsidRPr="00897833" w:rsidRDefault="00F440ED" w:rsidP="00FD0CCE">
            <w:pPr>
              <w:pStyle w:val="ListParagraph"/>
              <w:spacing w:after="0" w:line="360" w:lineRule="auto"/>
              <w:ind w:left="0"/>
              <w:jc w:val="both"/>
              <w:rPr>
                <w:rFonts w:ascii="Arial" w:hAnsi="Arial" w:cs="Arial"/>
                <w:sz w:val="24"/>
                <w:szCs w:val="24"/>
              </w:rPr>
            </w:pPr>
            <w:r>
              <w:rPr>
                <w:rFonts w:ascii="Arial" w:hAnsi="Arial" w:cs="Arial"/>
                <w:sz w:val="24"/>
                <w:szCs w:val="24"/>
              </w:rPr>
              <w:t>Математика</w:t>
            </w:r>
            <w:r>
              <w:rPr>
                <w:rFonts w:ascii="Arial" w:hAnsi="Arial" w:cs="Arial"/>
                <w:sz w:val="24"/>
                <w:szCs w:val="24"/>
                <w:lang w:val="en-US"/>
              </w:rPr>
              <w:t>/</w:t>
            </w:r>
            <w:r>
              <w:rPr>
                <w:rFonts w:ascii="Arial" w:hAnsi="Arial" w:cs="Arial"/>
                <w:sz w:val="24"/>
                <w:szCs w:val="24"/>
              </w:rPr>
              <w:t>Физика</w:t>
            </w:r>
          </w:p>
        </w:tc>
        <w:tc>
          <w:tcPr>
            <w:tcW w:w="4140" w:type="dxa"/>
          </w:tcPr>
          <w:p w14:paraId="6B84F9D9" w14:textId="77777777" w:rsidR="00F440ED" w:rsidRPr="00897833" w:rsidRDefault="00F440ED" w:rsidP="00FD0CCE">
            <w:pPr>
              <w:pStyle w:val="ListParagraph"/>
              <w:spacing w:after="0" w:line="360" w:lineRule="auto"/>
              <w:ind w:left="0"/>
              <w:rPr>
                <w:rFonts w:ascii="Arial" w:hAnsi="Arial" w:cs="Arial"/>
                <w:lang w:val="ru-RU"/>
              </w:rPr>
            </w:pPr>
            <w:r w:rsidRPr="00897833">
              <w:rPr>
                <w:rFonts w:ascii="Arial" w:hAnsi="Arial" w:cs="Arial"/>
              </w:rPr>
              <w:t>учебници, паметни табли, табли, геометриски прибор</w:t>
            </w:r>
          </w:p>
        </w:tc>
        <w:tc>
          <w:tcPr>
            <w:tcW w:w="6279" w:type="dxa"/>
          </w:tcPr>
          <w:p w14:paraId="6771E594" w14:textId="77777777" w:rsidR="00F440ED" w:rsidRPr="00ED64B2" w:rsidRDefault="00F440ED" w:rsidP="00FD0CCE">
            <w:pPr>
              <w:pStyle w:val="ListParagraph"/>
              <w:spacing w:after="0" w:line="360" w:lineRule="auto"/>
              <w:ind w:left="0"/>
              <w:rPr>
                <w:rFonts w:ascii="Arial" w:hAnsi="Arial" w:cs="Arial"/>
              </w:rPr>
            </w:pPr>
            <w:r w:rsidRPr="00ED64B2">
              <w:rPr>
                <w:rFonts w:ascii="Arial" w:hAnsi="Arial" w:cs="Arial"/>
              </w:rPr>
              <w:t xml:space="preserve">3 комплети за цртање( 2 триаголника, линијар, агломер и шестар) </w:t>
            </w:r>
          </w:p>
        </w:tc>
      </w:tr>
      <w:tr w:rsidR="00F440ED" w:rsidRPr="009D1692" w14:paraId="68D1609D" w14:textId="77777777" w:rsidTr="00FD0CCE">
        <w:trPr>
          <w:jc w:val="center"/>
        </w:trPr>
        <w:tc>
          <w:tcPr>
            <w:tcW w:w="2500" w:type="dxa"/>
          </w:tcPr>
          <w:p w14:paraId="54905688" w14:textId="77777777" w:rsidR="00F440ED" w:rsidRDefault="00F440ED" w:rsidP="00FD0CCE">
            <w:pPr>
              <w:pStyle w:val="ListParagraph"/>
              <w:spacing w:after="0" w:line="360" w:lineRule="auto"/>
              <w:ind w:left="0"/>
              <w:jc w:val="both"/>
              <w:rPr>
                <w:rFonts w:ascii="Arial" w:hAnsi="Arial" w:cs="Arial"/>
                <w:sz w:val="24"/>
                <w:szCs w:val="24"/>
              </w:rPr>
            </w:pPr>
            <w:r>
              <w:rPr>
                <w:rFonts w:ascii="Arial" w:hAnsi="Arial" w:cs="Arial"/>
                <w:sz w:val="24"/>
                <w:szCs w:val="24"/>
              </w:rPr>
              <w:t>Физика</w:t>
            </w:r>
          </w:p>
        </w:tc>
        <w:tc>
          <w:tcPr>
            <w:tcW w:w="4140" w:type="dxa"/>
          </w:tcPr>
          <w:p w14:paraId="40547234" w14:textId="77777777" w:rsidR="00F440ED" w:rsidRPr="00897833" w:rsidRDefault="00F440ED" w:rsidP="00FD0CCE">
            <w:pPr>
              <w:pStyle w:val="ListParagraph"/>
              <w:spacing w:after="0" w:line="360" w:lineRule="auto"/>
              <w:ind w:left="0"/>
              <w:rPr>
                <w:rFonts w:ascii="Arial" w:hAnsi="Arial" w:cs="Arial"/>
              </w:rPr>
            </w:pPr>
            <w:r w:rsidRPr="00897833">
              <w:rPr>
                <w:rFonts w:ascii="Arial" w:hAnsi="Arial" w:cs="Arial"/>
              </w:rPr>
              <w:t>учебници, паметни табли, табли,</w:t>
            </w:r>
          </w:p>
        </w:tc>
        <w:tc>
          <w:tcPr>
            <w:tcW w:w="6279" w:type="dxa"/>
          </w:tcPr>
          <w:p w14:paraId="02AE03B8" w14:textId="77777777" w:rsidR="00F440ED" w:rsidRPr="00ED64B2" w:rsidRDefault="00F440ED" w:rsidP="00FD0CCE">
            <w:pPr>
              <w:pStyle w:val="ListParagraph"/>
              <w:spacing w:after="0" w:line="360" w:lineRule="auto"/>
              <w:ind w:left="0"/>
              <w:rPr>
                <w:rFonts w:ascii="Arial" w:hAnsi="Arial" w:cs="Arial"/>
              </w:rPr>
            </w:pPr>
            <w:r w:rsidRPr="00ED64B2">
              <w:rPr>
                <w:rFonts w:ascii="Arial" w:hAnsi="Arial" w:cs="Arial"/>
              </w:rPr>
              <w:t>поради тоа што немаме кабинет и увид во досега набавените материјали не можеме да кажеме што ни е потребно во моментот</w:t>
            </w:r>
          </w:p>
        </w:tc>
      </w:tr>
      <w:tr w:rsidR="00F440ED" w:rsidRPr="00B1375D" w14:paraId="29CF9398" w14:textId="77777777" w:rsidTr="00FD0CCE">
        <w:trPr>
          <w:jc w:val="center"/>
        </w:trPr>
        <w:tc>
          <w:tcPr>
            <w:tcW w:w="2500" w:type="dxa"/>
          </w:tcPr>
          <w:p w14:paraId="43745EC6" w14:textId="77777777" w:rsidR="00F440ED" w:rsidRPr="00B1375D" w:rsidRDefault="00F440ED" w:rsidP="00FD0CCE">
            <w:pPr>
              <w:pStyle w:val="ListParagraph"/>
              <w:spacing w:after="0" w:line="360" w:lineRule="auto"/>
              <w:ind w:left="0"/>
              <w:jc w:val="both"/>
              <w:rPr>
                <w:rFonts w:ascii="Arial" w:hAnsi="Arial" w:cs="Arial"/>
                <w:sz w:val="24"/>
                <w:szCs w:val="24"/>
              </w:rPr>
            </w:pPr>
            <w:r>
              <w:rPr>
                <w:rFonts w:ascii="Arial" w:hAnsi="Arial" w:cs="Arial"/>
                <w:sz w:val="24"/>
                <w:szCs w:val="24"/>
              </w:rPr>
              <w:t>Англиски јазик</w:t>
            </w:r>
          </w:p>
        </w:tc>
        <w:tc>
          <w:tcPr>
            <w:tcW w:w="4140" w:type="dxa"/>
          </w:tcPr>
          <w:p w14:paraId="6264A672" w14:textId="77777777" w:rsidR="00F440ED" w:rsidRPr="00897833" w:rsidRDefault="00F440ED" w:rsidP="00FD0CCE">
            <w:pPr>
              <w:pStyle w:val="ListParagraph"/>
              <w:spacing w:after="0" w:line="360" w:lineRule="auto"/>
              <w:ind w:left="0"/>
              <w:rPr>
                <w:rFonts w:ascii="Arial" w:hAnsi="Arial" w:cs="Arial"/>
              </w:rPr>
            </w:pPr>
            <w:r w:rsidRPr="00897833">
              <w:rPr>
                <w:rFonts w:ascii="Arial" w:hAnsi="Arial" w:cs="Arial"/>
              </w:rPr>
              <w:t>учебници, паметни табли, табли</w:t>
            </w:r>
          </w:p>
        </w:tc>
        <w:tc>
          <w:tcPr>
            <w:tcW w:w="6279" w:type="dxa"/>
          </w:tcPr>
          <w:p w14:paraId="4A525F6C" w14:textId="77777777" w:rsidR="00F440ED" w:rsidRPr="00ED64B2" w:rsidRDefault="00F440ED" w:rsidP="00FD0CCE">
            <w:pPr>
              <w:pStyle w:val="ListParagraph"/>
              <w:spacing w:after="0" w:line="360" w:lineRule="auto"/>
              <w:ind w:left="0"/>
              <w:rPr>
                <w:rFonts w:ascii="Arial" w:hAnsi="Arial" w:cs="Arial"/>
                <w:lang w:val="en-US"/>
              </w:rPr>
            </w:pPr>
            <w:r w:rsidRPr="00ED64B2">
              <w:t xml:space="preserve"> </w:t>
            </w:r>
            <w:r w:rsidRPr="00ED64B2">
              <w:rPr>
                <w:rFonts w:ascii="Arial" w:hAnsi="Arial" w:cs="Arial"/>
              </w:rPr>
              <w:t>English 6, 7, 8 и 9 : practice book : supplementary exercises and activities for English in the sixth grade- Aneta Naumoska- 3 примероц</w:t>
            </w:r>
            <w:r w:rsidRPr="00ED64B2">
              <w:rPr>
                <w:rFonts w:ascii="Arial" w:hAnsi="Arial" w:cs="Arial"/>
                <w:lang w:val="en-US"/>
              </w:rPr>
              <w:t>i</w:t>
            </w:r>
          </w:p>
          <w:p w14:paraId="55237D50" w14:textId="77777777" w:rsidR="00F440ED" w:rsidRPr="00ED64B2" w:rsidRDefault="00F440ED" w:rsidP="00FD0CCE">
            <w:pPr>
              <w:pStyle w:val="ListParagraph"/>
              <w:spacing w:after="0" w:line="360" w:lineRule="auto"/>
              <w:ind w:left="0"/>
              <w:rPr>
                <w:rFonts w:ascii="Arial" w:hAnsi="Arial" w:cs="Arial"/>
              </w:rPr>
            </w:pPr>
            <w:r w:rsidRPr="00ED64B2">
              <w:rPr>
                <w:rFonts w:ascii="Arial" w:hAnsi="Arial" w:cs="Arial"/>
              </w:rPr>
              <w:t>English 7 : practice book : supplementary exercises and activities for English in the seventh grade-Aneta Naumoska- 3 примероци</w:t>
            </w:r>
          </w:p>
          <w:p w14:paraId="4D8B400D" w14:textId="77777777" w:rsidR="00F440ED" w:rsidRPr="00ED64B2" w:rsidRDefault="00F440ED" w:rsidP="00FD0CCE">
            <w:pPr>
              <w:pStyle w:val="ListParagraph"/>
              <w:spacing w:after="0" w:line="360" w:lineRule="auto"/>
              <w:ind w:left="0"/>
              <w:rPr>
                <w:rFonts w:ascii="Arial" w:hAnsi="Arial" w:cs="Arial"/>
                <w:lang w:val="en-US"/>
              </w:rPr>
            </w:pPr>
            <w:r w:rsidRPr="00ED64B2">
              <w:rPr>
                <w:rFonts w:ascii="Arial" w:hAnsi="Arial" w:cs="Arial"/>
              </w:rPr>
              <w:t>English 8 : practice book : supplementary exercises and activities for English in the eighth grade-Aneta Naumoska - 3 примероци</w:t>
            </w:r>
          </w:p>
          <w:p w14:paraId="72251254" w14:textId="77777777" w:rsidR="00F440ED" w:rsidRPr="00ED64B2" w:rsidRDefault="00F440ED" w:rsidP="00FD0CCE">
            <w:pPr>
              <w:pStyle w:val="ListParagraph"/>
              <w:spacing w:after="0" w:line="360" w:lineRule="auto"/>
              <w:ind w:left="0"/>
              <w:rPr>
                <w:rFonts w:ascii="Arial" w:hAnsi="Arial" w:cs="Arial"/>
                <w:lang w:val="en-US"/>
              </w:rPr>
            </w:pPr>
            <w:r w:rsidRPr="00ED64B2">
              <w:rPr>
                <w:rFonts w:ascii="Arial" w:hAnsi="Arial" w:cs="Arial"/>
              </w:rPr>
              <w:t xml:space="preserve">English 9 : practice book : supplementary exercises and activities for English in the ninth grade-Aneta Naumoska- - 3 </w:t>
            </w:r>
            <w:r w:rsidRPr="00ED64B2">
              <w:rPr>
                <w:rFonts w:ascii="Arial" w:hAnsi="Arial" w:cs="Arial"/>
              </w:rPr>
              <w:lastRenderedPageBreak/>
              <w:t>примероци</w:t>
            </w:r>
          </w:p>
          <w:p w14:paraId="133D1808" w14:textId="77777777" w:rsidR="00F440ED" w:rsidRPr="00ED64B2" w:rsidRDefault="00F440ED" w:rsidP="00FD0CCE">
            <w:pPr>
              <w:pStyle w:val="ListParagraph"/>
              <w:spacing w:after="0" w:line="360" w:lineRule="auto"/>
              <w:ind w:left="0"/>
              <w:rPr>
                <w:rFonts w:ascii="Arial" w:hAnsi="Arial" w:cs="Arial"/>
              </w:rPr>
            </w:pPr>
            <w:r w:rsidRPr="00ED64B2">
              <w:rPr>
                <w:rFonts w:ascii="Arial" w:hAnsi="Arial" w:cs="Arial"/>
              </w:rPr>
              <w:t>1 проектор ( за смарт табла)</w:t>
            </w:r>
          </w:p>
        </w:tc>
      </w:tr>
      <w:tr w:rsidR="00F440ED" w:rsidRPr="00B1375D" w14:paraId="3E54E592" w14:textId="77777777" w:rsidTr="00FD0CCE">
        <w:trPr>
          <w:jc w:val="center"/>
        </w:trPr>
        <w:tc>
          <w:tcPr>
            <w:tcW w:w="2500" w:type="dxa"/>
          </w:tcPr>
          <w:p w14:paraId="1B5DF9E6" w14:textId="77777777" w:rsidR="00F440ED" w:rsidRPr="00B1375D" w:rsidRDefault="00F440ED" w:rsidP="00FD0CCE">
            <w:pPr>
              <w:pStyle w:val="ListParagraph"/>
              <w:spacing w:after="0" w:line="360" w:lineRule="auto"/>
              <w:ind w:left="0"/>
              <w:jc w:val="both"/>
              <w:rPr>
                <w:rFonts w:ascii="Arial" w:hAnsi="Arial" w:cs="Arial"/>
                <w:sz w:val="24"/>
                <w:szCs w:val="24"/>
              </w:rPr>
            </w:pPr>
            <w:r>
              <w:rPr>
                <w:rFonts w:ascii="Arial" w:hAnsi="Arial" w:cs="Arial"/>
                <w:sz w:val="24"/>
                <w:szCs w:val="24"/>
              </w:rPr>
              <w:lastRenderedPageBreak/>
              <w:t>Француски јазик</w:t>
            </w:r>
          </w:p>
        </w:tc>
        <w:tc>
          <w:tcPr>
            <w:tcW w:w="4140" w:type="dxa"/>
          </w:tcPr>
          <w:p w14:paraId="7F48B18F" w14:textId="77777777" w:rsidR="00F440ED" w:rsidRPr="00897833" w:rsidRDefault="00F440ED" w:rsidP="00FD0CCE">
            <w:pPr>
              <w:pStyle w:val="ListParagraph"/>
              <w:spacing w:after="0" w:line="360" w:lineRule="auto"/>
              <w:ind w:left="0"/>
              <w:rPr>
                <w:rFonts w:ascii="Arial" w:hAnsi="Arial" w:cs="Arial"/>
              </w:rPr>
            </w:pPr>
            <w:r w:rsidRPr="00897833">
              <w:rPr>
                <w:rFonts w:ascii="Arial" w:hAnsi="Arial" w:cs="Arial"/>
              </w:rPr>
              <w:t>учебници, паметни табли, табли</w:t>
            </w:r>
          </w:p>
        </w:tc>
        <w:tc>
          <w:tcPr>
            <w:tcW w:w="6279" w:type="dxa"/>
          </w:tcPr>
          <w:p w14:paraId="22D0C651" w14:textId="77777777" w:rsidR="00F440ED" w:rsidRPr="00ED64B2" w:rsidRDefault="00F440ED" w:rsidP="00FD0CCE">
            <w:pPr>
              <w:pStyle w:val="ListParagraph"/>
              <w:spacing w:after="0" w:line="360" w:lineRule="auto"/>
              <w:ind w:left="0"/>
              <w:jc w:val="both"/>
              <w:rPr>
                <w:rFonts w:ascii="Arial" w:hAnsi="Arial" w:cs="Arial"/>
              </w:rPr>
            </w:pPr>
            <w:r w:rsidRPr="00ED64B2">
              <w:rPr>
                <w:rFonts w:ascii="Arial" w:hAnsi="Arial" w:cs="Arial"/>
              </w:rPr>
              <w:t>/</w:t>
            </w:r>
          </w:p>
        </w:tc>
      </w:tr>
      <w:tr w:rsidR="00F440ED" w:rsidRPr="00B1375D" w14:paraId="2110CD2C" w14:textId="77777777" w:rsidTr="00FD0CCE">
        <w:trPr>
          <w:jc w:val="center"/>
        </w:trPr>
        <w:tc>
          <w:tcPr>
            <w:tcW w:w="2500" w:type="dxa"/>
          </w:tcPr>
          <w:p w14:paraId="59F7EB34" w14:textId="77777777" w:rsidR="00F440ED" w:rsidRPr="00B1375D" w:rsidRDefault="00F440ED" w:rsidP="00FD0CCE">
            <w:pPr>
              <w:pStyle w:val="ListParagraph"/>
              <w:spacing w:after="0" w:line="360" w:lineRule="auto"/>
              <w:ind w:left="0"/>
              <w:jc w:val="both"/>
              <w:rPr>
                <w:rFonts w:ascii="Arial" w:hAnsi="Arial" w:cs="Arial"/>
                <w:sz w:val="24"/>
                <w:szCs w:val="24"/>
              </w:rPr>
            </w:pPr>
            <w:r>
              <w:rPr>
                <w:rFonts w:ascii="Arial" w:hAnsi="Arial" w:cs="Arial"/>
                <w:sz w:val="24"/>
                <w:szCs w:val="24"/>
              </w:rPr>
              <w:t>Германски јазик</w:t>
            </w:r>
          </w:p>
        </w:tc>
        <w:tc>
          <w:tcPr>
            <w:tcW w:w="4140" w:type="dxa"/>
          </w:tcPr>
          <w:p w14:paraId="17070994" w14:textId="77777777" w:rsidR="00F440ED" w:rsidRPr="00897833" w:rsidRDefault="00F440ED" w:rsidP="00FD0CCE">
            <w:pPr>
              <w:pStyle w:val="ListParagraph"/>
              <w:spacing w:after="0" w:line="360" w:lineRule="auto"/>
              <w:ind w:left="0"/>
              <w:rPr>
                <w:rFonts w:ascii="Arial" w:hAnsi="Arial" w:cs="Arial"/>
              </w:rPr>
            </w:pPr>
            <w:r w:rsidRPr="00897833">
              <w:rPr>
                <w:rFonts w:ascii="Arial" w:hAnsi="Arial" w:cs="Arial"/>
              </w:rPr>
              <w:t>учебници, паметни табли, табли</w:t>
            </w:r>
          </w:p>
        </w:tc>
        <w:tc>
          <w:tcPr>
            <w:tcW w:w="6279" w:type="dxa"/>
          </w:tcPr>
          <w:p w14:paraId="04072486" w14:textId="77777777" w:rsidR="00F440ED" w:rsidRPr="00ED64B2" w:rsidRDefault="00F440ED" w:rsidP="00FD0CCE">
            <w:pPr>
              <w:pStyle w:val="ListParagraph"/>
              <w:spacing w:after="0" w:line="360" w:lineRule="auto"/>
              <w:ind w:left="0"/>
              <w:jc w:val="both"/>
              <w:rPr>
                <w:rFonts w:ascii="Arial" w:hAnsi="Arial" w:cs="Arial"/>
              </w:rPr>
            </w:pPr>
            <w:r w:rsidRPr="00ED64B2">
              <w:rPr>
                <w:rFonts w:ascii="Arial" w:hAnsi="Arial" w:cs="Arial"/>
              </w:rPr>
              <w:t>/</w:t>
            </w:r>
          </w:p>
        </w:tc>
      </w:tr>
      <w:tr w:rsidR="00F440ED" w:rsidRPr="009D1692" w14:paraId="1303E18F" w14:textId="77777777" w:rsidTr="00FD0CCE">
        <w:trPr>
          <w:jc w:val="center"/>
        </w:trPr>
        <w:tc>
          <w:tcPr>
            <w:tcW w:w="2500" w:type="dxa"/>
          </w:tcPr>
          <w:p w14:paraId="1C9BD612" w14:textId="77777777" w:rsidR="00F440ED" w:rsidRPr="00B1375D" w:rsidRDefault="00F440ED" w:rsidP="00FD0CCE">
            <w:pPr>
              <w:pStyle w:val="ListParagraph"/>
              <w:spacing w:after="0" w:line="360" w:lineRule="auto"/>
              <w:ind w:left="0"/>
              <w:jc w:val="both"/>
              <w:rPr>
                <w:rFonts w:ascii="Arial" w:hAnsi="Arial" w:cs="Arial"/>
                <w:sz w:val="24"/>
                <w:szCs w:val="24"/>
              </w:rPr>
            </w:pPr>
            <w:r>
              <w:rPr>
                <w:rFonts w:ascii="Arial" w:hAnsi="Arial" w:cs="Arial"/>
                <w:sz w:val="24"/>
                <w:szCs w:val="24"/>
              </w:rPr>
              <w:t>Ликовно образование</w:t>
            </w:r>
          </w:p>
        </w:tc>
        <w:tc>
          <w:tcPr>
            <w:tcW w:w="4140" w:type="dxa"/>
          </w:tcPr>
          <w:p w14:paraId="21703626" w14:textId="77777777" w:rsidR="00F440ED" w:rsidRPr="00ED64B2" w:rsidRDefault="00F440ED" w:rsidP="00FD0CCE">
            <w:pPr>
              <w:pStyle w:val="ListParagraph"/>
              <w:spacing w:after="0" w:line="360" w:lineRule="auto"/>
              <w:ind w:left="0"/>
              <w:rPr>
                <w:rFonts w:ascii="Arial" w:hAnsi="Arial" w:cs="Arial"/>
                <w:highlight w:val="yellow"/>
              </w:rPr>
            </w:pPr>
            <w:r w:rsidRPr="00E177D0">
              <w:rPr>
                <w:rFonts w:ascii="Arial" w:hAnsi="Arial" w:cs="Arial"/>
              </w:rPr>
              <w:t>учебници, паметни табли, табли, геометриски прибор</w:t>
            </w:r>
            <w:r w:rsidRPr="00E177D0">
              <w:rPr>
                <w:rFonts w:ascii="Arial" w:hAnsi="Arial" w:cs="Arial"/>
                <w:lang w:val="ru-RU"/>
              </w:rPr>
              <w:t xml:space="preserve">, </w:t>
            </w:r>
            <w:r w:rsidRPr="00E177D0">
              <w:rPr>
                <w:rFonts w:ascii="Arial" w:hAnsi="Arial" w:cs="Arial"/>
              </w:rPr>
              <w:t>фотоапарат, видео камера и опрема</w:t>
            </w:r>
          </w:p>
        </w:tc>
        <w:tc>
          <w:tcPr>
            <w:tcW w:w="6279" w:type="dxa"/>
          </w:tcPr>
          <w:p w14:paraId="68DA1FD3" w14:textId="16A4B703" w:rsidR="00F440ED" w:rsidRPr="00ED64B2" w:rsidRDefault="00F440ED" w:rsidP="00FD0CCE">
            <w:pPr>
              <w:pStyle w:val="ListParagraph"/>
              <w:spacing w:after="0" w:line="360" w:lineRule="auto"/>
              <w:ind w:left="0"/>
              <w:jc w:val="both"/>
              <w:rPr>
                <w:rFonts w:ascii="Arial" w:hAnsi="Arial" w:cs="Arial"/>
                <w:highlight w:val="yellow"/>
              </w:rPr>
            </w:pPr>
            <w:r w:rsidRPr="00E177D0">
              <w:rPr>
                <w:rFonts w:ascii="Arial" w:hAnsi="Arial" w:cs="Arial"/>
              </w:rPr>
              <w:t>Бои и материјали за изработка на ѕидни весници</w:t>
            </w:r>
            <w:r>
              <w:rPr>
                <w:rFonts w:ascii="Arial" w:hAnsi="Arial" w:cs="Arial"/>
              </w:rPr>
              <w:t>, штафелај, грнчарско тркало</w:t>
            </w:r>
            <w:r w:rsidR="00C97D9A">
              <w:rPr>
                <w:rFonts w:ascii="Arial" w:hAnsi="Arial" w:cs="Arial"/>
              </w:rPr>
              <w:t>, преса за линорез.</w:t>
            </w:r>
          </w:p>
        </w:tc>
      </w:tr>
      <w:tr w:rsidR="00F440ED" w:rsidRPr="00046B35" w14:paraId="4CBB7204" w14:textId="77777777" w:rsidTr="00FD0CCE">
        <w:trPr>
          <w:jc w:val="center"/>
        </w:trPr>
        <w:tc>
          <w:tcPr>
            <w:tcW w:w="2500" w:type="dxa"/>
          </w:tcPr>
          <w:p w14:paraId="16F0E0C0" w14:textId="77777777" w:rsidR="00F440ED" w:rsidRPr="00B1375D" w:rsidRDefault="00F440ED" w:rsidP="00FD0CCE">
            <w:pPr>
              <w:pStyle w:val="ListParagraph"/>
              <w:spacing w:after="0" w:line="360" w:lineRule="auto"/>
              <w:ind w:left="0"/>
              <w:jc w:val="both"/>
              <w:rPr>
                <w:rFonts w:ascii="Arial" w:hAnsi="Arial" w:cs="Arial"/>
                <w:sz w:val="24"/>
                <w:szCs w:val="24"/>
              </w:rPr>
            </w:pPr>
            <w:r>
              <w:rPr>
                <w:rFonts w:ascii="Arial" w:hAnsi="Arial" w:cs="Arial"/>
                <w:sz w:val="24"/>
                <w:szCs w:val="24"/>
              </w:rPr>
              <w:t>Музичко образование</w:t>
            </w:r>
          </w:p>
        </w:tc>
        <w:tc>
          <w:tcPr>
            <w:tcW w:w="4140" w:type="dxa"/>
          </w:tcPr>
          <w:p w14:paraId="31EAE943" w14:textId="77777777" w:rsidR="00F440ED" w:rsidRPr="00897833" w:rsidRDefault="00F440ED" w:rsidP="00FD0CCE">
            <w:pPr>
              <w:pStyle w:val="ListParagraph"/>
              <w:spacing w:after="0" w:line="360" w:lineRule="auto"/>
              <w:ind w:left="0"/>
              <w:rPr>
                <w:rFonts w:ascii="Arial" w:hAnsi="Arial" w:cs="Arial"/>
              </w:rPr>
            </w:pPr>
            <w:r w:rsidRPr="00897833">
              <w:rPr>
                <w:rFonts w:ascii="Arial" w:hAnsi="Arial" w:cs="Arial"/>
              </w:rPr>
              <w:t>учебници, паметни табли, табли, музички инструменти и опрема</w:t>
            </w:r>
          </w:p>
        </w:tc>
        <w:tc>
          <w:tcPr>
            <w:tcW w:w="6279" w:type="dxa"/>
          </w:tcPr>
          <w:p w14:paraId="1C037C12" w14:textId="7D91D051" w:rsidR="00F440ED" w:rsidRPr="006D4F1A" w:rsidRDefault="00BE1101" w:rsidP="00FD0CCE">
            <w:pPr>
              <w:pStyle w:val="ListParagraph"/>
              <w:spacing w:after="0" w:line="360" w:lineRule="auto"/>
              <w:ind w:left="0"/>
              <w:jc w:val="both"/>
              <w:rPr>
                <w:rFonts w:ascii="Arial" w:hAnsi="Arial" w:cs="Arial"/>
              </w:rPr>
            </w:pPr>
            <w:r>
              <w:rPr>
                <w:rFonts w:ascii="Arial" w:hAnsi="Arial" w:cs="Arial"/>
              </w:rPr>
              <w:t>Електрични бубњеви, гитарско и бас појачало</w:t>
            </w:r>
          </w:p>
        </w:tc>
      </w:tr>
      <w:tr w:rsidR="00F440ED" w:rsidRPr="00046B35" w14:paraId="11C62DA1" w14:textId="77777777" w:rsidTr="00FD0CCE">
        <w:trPr>
          <w:jc w:val="center"/>
        </w:trPr>
        <w:tc>
          <w:tcPr>
            <w:tcW w:w="2500" w:type="dxa"/>
          </w:tcPr>
          <w:p w14:paraId="4E11D520" w14:textId="77777777" w:rsidR="00F440ED" w:rsidRPr="00B1375D" w:rsidRDefault="00F440ED" w:rsidP="00FD0CCE">
            <w:pPr>
              <w:pStyle w:val="ListParagraph"/>
              <w:spacing w:after="0" w:line="360" w:lineRule="auto"/>
              <w:ind w:left="0"/>
              <w:jc w:val="both"/>
              <w:rPr>
                <w:rFonts w:ascii="Arial" w:hAnsi="Arial" w:cs="Arial"/>
                <w:sz w:val="24"/>
                <w:szCs w:val="24"/>
              </w:rPr>
            </w:pPr>
            <w:r>
              <w:rPr>
                <w:rFonts w:ascii="Arial" w:hAnsi="Arial" w:cs="Arial"/>
                <w:sz w:val="24"/>
                <w:szCs w:val="24"/>
              </w:rPr>
              <w:t>Историја</w:t>
            </w:r>
          </w:p>
        </w:tc>
        <w:tc>
          <w:tcPr>
            <w:tcW w:w="4140" w:type="dxa"/>
          </w:tcPr>
          <w:p w14:paraId="1D2A0604" w14:textId="77777777" w:rsidR="00F440ED" w:rsidRPr="00897833" w:rsidRDefault="00F440ED" w:rsidP="00FD0CCE">
            <w:pPr>
              <w:pStyle w:val="ListParagraph"/>
              <w:spacing w:after="0" w:line="360" w:lineRule="auto"/>
              <w:ind w:left="0"/>
              <w:rPr>
                <w:rFonts w:ascii="Arial" w:hAnsi="Arial" w:cs="Arial"/>
              </w:rPr>
            </w:pPr>
            <w:r w:rsidRPr="00897833">
              <w:rPr>
                <w:rFonts w:ascii="Arial" w:hAnsi="Arial" w:cs="Arial"/>
              </w:rPr>
              <w:t>учебници, паметни табли, табли, историски карти</w:t>
            </w:r>
          </w:p>
        </w:tc>
        <w:tc>
          <w:tcPr>
            <w:tcW w:w="6279" w:type="dxa"/>
          </w:tcPr>
          <w:p w14:paraId="703595AD" w14:textId="77777777" w:rsidR="00F440ED" w:rsidRPr="005A3707" w:rsidRDefault="00F440ED" w:rsidP="00FD0CCE">
            <w:pPr>
              <w:pStyle w:val="ListParagraph"/>
              <w:spacing w:after="0" w:line="360" w:lineRule="auto"/>
              <w:ind w:left="0"/>
              <w:jc w:val="both"/>
              <w:rPr>
                <w:rFonts w:ascii="Arial" w:hAnsi="Arial" w:cs="Arial"/>
              </w:rPr>
            </w:pPr>
            <w:r w:rsidRPr="005A3707">
              <w:rPr>
                <w:rFonts w:ascii="Arial" w:hAnsi="Arial" w:cs="Arial"/>
              </w:rPr>
              <w:t xml:space="preserve">Историски карти: </w:t>
            </w:r>
          </w:p>
          <w:p w14:paraId="0AA1DB6B" w14:textId="77777777" w:rsidR="00654004" w:rsidRDefault="00F440ED" w:rsidP="00FD0CCE">
            <w:pPr>
              <w:pStyle w:val="ListParagraph"/>
              <w:spacing w:after="0" w:line="360" w:lineRule="auto"/>
              <w:ind w:left="0"/>
              <w:jc w:val="both"/>
              <w:rPr>
                <w:rFonts w:ascii="Arial" w:hAnsi="Arial" w:cs="Arial"/>
              </w:rPr>
            </w:pPr>
            <w:r w:rsidRPr="005A3707">
              <w:rPr>
                <w:rFonts w:ascii="Arial" w:hAnsi="Arial" w:cs="Arial"/>
              </w:rPr>
              <w:t xml:space="preserve">1. Македонската држава во времето на Александар Македонски                                                                    </w:t>
            </w:r>
          </w:p>
          <w:p w14:paraId="52BBFFF6" w14:textId="7E6B589B" w:rsidR="00F440ED" w:rsidRPr="005A3707" w:rsidRDefault="00F440ED" w:rsidP="00FD0CCE">
            <w:pPr>
              <w:pStyle w:val="ListParagraph"/>
              <w:spacing w:after="0" w:line="360" w:lineRule="auto"/>
              <w:ind w:left="0"/>
              <w:jc w:val="both"/>
              <w:rPr>
                <w:rFonts w:ascii="Arial" w:hAnsi="Arial" w:cs="Arial"/>
              </w:rPr>
            </w:pPr>
            <w:r w:rsidRPr="005A3707">
              <w:rPr>
                <w:rFonts w:ascii="Arial" w:hAnsi="Arial" w:cs="Arial"/>
              </w:rPr>
              <w:t>2. Македонија етногеографска карта</w:t>
            </w:r>
          </w:p>
          <w:p w14:paraId="115772C9" w14:textId="77777777" w:rsidR="00F440ED" w:rsidRPr="005A3707" w:rsidRDefault="00F440ED" w:rsidP="00FD0CCE">
            <w:pPr>
              <w:pStyle w:val="ListParagraph"/>
              <w:spacing w:after="0" w:line="360" w:lineRule="auto"/>
              <w:ind w:left="0"/>
              <w:jc w:val="both"/>
              <w:rPr>
                <w:rFonts w:ascii="Arial" w:hAnsi="Arial" w:cs="Arial"/>
              </w:rPr>
            </w:pPr>
            <w:r w:rsidRPr="005A3707">
              <w:rPr>
                <w:rFonts w:ascii="Arial" w:hAnsi="Arial" w:cs="Arial"/>
              </w:rPr>
              <w:t>3. Македонија во времето на II светска војна; НОВ во Македонија во 1943 година; НОВ во Македонија во 1944 година; Ослободување на ДФ Македонија во времето на II светска војна</w:t>
            </w:r>
          </w:p>
          <w:p w14:paraId="62DB4A81" w14:textId="77777777" w:rsidR="00F440ED" w:rsidRPr="006D4F1A" w:rsidRDefault="00F440ED" w:rsidP="00FD0CCE">
            <w:pPr>
              <w:pStyle w:val="ListParagraph"/>
              <w:spacing w:after="0" w:line="360" w:lineRule="auto"/>
              <w:ind w:left="0"/>
              <w:jc w:val="both"/>
              <w:rPr>
                <w:rFonts w:ascii="Arial" w:hAnsi="Arial" w:cs="Arial"/>
              </w:rPr>
            </w:pPr>
          </w:p>
        </w:tc>
      </w:tr>
      <w:tr w:rsidR="00F440ED" w:rsidRPr="00046B35" w14:paraId="04B31159" w14:textId="77777777" w:rsidTr="00FD0CCE">
        <w:trPr>
          <w:jc w:val="center"/>
        </w:trPr>
        <w:tc>
          <w:tcPr>
            <w:tcW w:w="2500" w:type="dxa"/>
          </w:tcPr>
          <w:p w14:paraId="7AD12924" w14:textId="77777777" w:rsidR="00F440ED" w:rsidRPr="00B1375D" w:rsidRDefault="00F440ED" w:rsidP="00FD0CCE">
            <w:pPr>
              <w:pStyle w:val="ListParagraph"/>
              <w:spacing w:after="0" w:line="360" w:lineRule="auto"/>
              <w:ind w:left="0"/>
              <w:jc w:val="both"/>
              <w:rPr>
                <w:rFonts w:ascii="Arial" w:hAnsi="Arial" w:cs="Arial"/>
                <w:sz w:val="24"/>
                <w:szCs w:val="24"/>
              </w:rPr>
            </w:pPr>
            <w:r>
              <w:rPr>
                <w:rFonts w:ascii="Arial" w:hAnsi="Arial" w:cs="Arial"/>
                <w:sz w:val="24"/>
                <w:szCs w:val="24"/>
              </w:rPr>
              <w:t>Географија</w:t>
            </w:r>
          </w:p>
        </w:tc>
        <w:tc>
          <w:tcPr>
            <w:tcW w:w="4140" w:type="dxa"/>
          </w:tcPr>
          <w:p w14:paraId="452437FF" w14:textId="77777777" w:rsidR="00F440ED" w:rsidRPr="00897833" w:rsidRDefault="00F440ED" w:rsidP="00FD0CCE">
            <w:pPr>
              <w:pStyle w:val="ListParagraph"/>
              <w:spacing w:after="0" w:line="360" w:lineRule="auto"/>
              <w:ind w:left="0"/>
              <w:rPr>
                <w:rFonts w:ascii="Arial" w:hAnsi="Arial" w:cs="Arial"/>
              </w:rPr>
            </w:pPr>
            <w:r w:rsidRPr="00897833">
              <w:rPr>
                <w:rFonts w:ascii="Arial" w:hAnsi="Arial" w:cs="Arial"/>
              </w:rPr>
              <w:t xml:space="preserve">учебници, паметни табли, табли, географски карти, глобуси, релјефни карти, останати </w:t>
            </w:r>
            <w:r w:rsidRPr="00897833">
              <w:rPr>
                <w:rFonts w:ascii="Arial" w:hAnsi="Arial" w:cs="Arial"/>
                <w:bCs/>
              </w:rPr>
              <w:t>наставни средства</w:t>
            </w:r>
          </w:p>
        </w:tc>
        <w:tc>
          <w:tcPr>
            <w:tcW w:w="6279" w:type="dxa"/>
          </w:tcPr>
          <w:p w14:paraId="19851D76" w14:textId="77777777" w:rsidR="00F440ED" w:rsidRPr="00B24FDC" w:rsidRDefault="00F440ED" w:rsidP="00FD0CCE">
            <w:pPr>
              <w:pStyle w:val="ListParagraph"/>
              <w:spacing w:after="0" w:line="360" w:lineRule="auto"/>
              <w:ind w:left="0"/>
              <w:jc w:val="both"/>
              <w:rPr>
                <w:rFonts w:ascii="Arial" w:hAnsi="Arial" w:cs="Arial"/>
              </w:rPr>
            </w:pPr>
            <w:r w:rsidRPr="00B24FDC">
              <w:rPr>
                <w:rFonts w:ascii="Arial" w:hAnsi="Arial" w:cs="Arial"/>
              </w:rPr>
              <w:t xml:space="preserve">Географски карти: </w:t>
            </w:r>
          </w:p>
          <w:p w14:paraId="22C7F9F5" w14:textId="77777777" w:rsidR="00F440ED" w:rsidRPr="00B24FDC" w:rsidRDefault="00F440ED" w:rsidP="00FD0CCE">
            <w:pPr>
              <w:pStyle w:val="ListParagraph"/>
              <w:spacing w:after="0" w:line="360" w:lineRule="auto"/>
              <w:ind w:left="0"/>
              <w:jc w:val="both"/>
              <w:rPr>
                <w:rFonts w:ascii="Arial" w:hAnsi="Arial" w:cs="Arial"/>
              </w:rPr>
            </w:pPr>
            <w:r w:rsidRPr="00B24FDC">
              <w:rPr>
                <w:rFonts w:ascii="Arial" w:hAnsi="Arial" w:cs="Arial"/>
              </w:rPr>
              <w:t>1. Карта на Азија (комбинирана физичка и политичка)                                                         2. Средоземно Море/Медитеран физичко географска карта х3 (ја има во Тримакс)</w:t>
            </w:r>
          </w:p>
          <w:p w14:paraId="6CCCE76B" w14:textId="77777777" w:rsidR="00F440ED" w:rsidRPr="00B24FDC" w:rsidRDefault="00F440ED" w:rsidP="00FD0CCE">
            <w:pPr>
              <w:pStyle w:val="ListParagraph"/>
              <w:spacing w:after="0" w:line="360" w:lineRule="auto"/>
              <w:ind w:left="0"/>
              <w:jc w:val="both"/>
              <w:rPr>
                <w:rFonts w:ascii="Arial" w:hAnsi="Arial" w:cs="Arial"/>
              </w:rPr>
            </w:pPr>
            <w:r w:rsidRPr="00B24FDC">
              <w:rPr>
                <w:rFonts w:ascii="Arial" w:hAnsi="Arial" w:cs="Arial"/>
              </w:rPr>
              <w:t>3. Модел Сонце-Земја-Месечина (го има во Тримакс)</w:t>
            </w:r>
          </w:p>
          <w:p w14:paraId="0BD6F5A7" w14:textId="77777777" w:rsidR="00F440ED" w:rsidRPr="00B24FDC" w:rsidRDefault="00F440ED" w:rsidP="00FD0CCE">
            <w:pPr>
              <w:pStyle w:val="ListParagraph"/>
              <w:spacing w:after="0" w:line="360" w:lineRule="auto"/>
              <w:ind w:left="0"/>
              <w:jc w:val="both"/>
              <w:rPr>
                <w:rFonts w:ascii="Arial" w:hAnsi="Arial" w:cs="Arial"/>
              </w:rPr>
            </w:pPr>
            <w:r w:rsidRPr="00B24FDC">
              <w:rPr>
                <w:rFonts w:ascii="Arial" w:hAnsi="Arial" w:cs="Arial"/>
              </w:rPr>
              <w:t>4. Компас метален х3</w:t>
            </w:r>
          </w:p>
          <w:p w14:paraId="509AABDC" w14:textId="77777777" w:rsidR="00F440ED" w:rsidRPr="00B24FDC" w:rsidRDefault="00F440ED" w:rsidP="00FD0CCE">
            <w:pPr>
              <w:pStyle w:val="ListParagraph"/>
              <w:spacing w:after="0" w:line="360" w:lineRule="auto"/>
              <w:ind w:left="0"/>
              <w:jc w:val="both"/>
              <w:rPr>
                <w:rFonts w:ascii="Arial" w:hAnsi="Arial" w:cs="Arial"/>
              </w:rPr>
            </w:pPr>
            <w:r w:rsidRPr="00B24FDC">
              <w:rPr>
                <w:rFonts w:ascii="Arial" w:hAnsi="Arial" w:cs="Arial"/>
              </w:rPr>
              <w:lastRenderedPageBreak/>
              <w:t>5. Постер - Слоеви на почва</w:t>
            </w:r>
          </w:p>
          <w:p w14:paraId="58BFE67F" w14:textId="77777777" w:rsidR="00F440ED" w:rsidRPr="00B24FDC" w:rsidRDefault="00F440ED" w:rsidP="00FD0CCE">
            <w:pPr>
              <w:pStyle w:val="ListParagraph"/>
              <w:spacing w:after="0" w:line="360" w:lineRule="auto"/>
              <w:ind w:left="0"/>
              <w:jc w:val="both"/>
              <w:rPr>
                <w:rFonts w:ascii="Arial" w:hAnsi="Arial" w:cs="Arial"/>
              </w:rPr>
            </w:pPr>
            <w:r w:rsidRPr="00B24FDC">
              <w:rPr>
                <w:rFonts w:ascii="Arial" w:hAnsi="Arial" w:cs="Arial"/>
              </w:rPr>
              <w:t>6: Постер - Цвет на праска</w:t>
            </w:r>
          </w:p>
          <w:p w14:paraId="54FA6C3A" w14:textId="77777777" w:rsidR="00F440ED" w:rsidRPr="00B24FDC" w:rsidRDefault="00F440ED" w:rsidP="00FD0CCE">
            <w:pPr>
              <w:pStyle w:val="ListParagraph"/>
              <w:spacing w:after="0" w:line="360" w:lineRule="auto"/>
              <w:ind w:left="0"/>
              <w:jc w:val="both"/>
              <w:rPr>
                <w:rFonts w:ascii="Arial" w:hAnsi="Arial" w:cs="Arial"/>
              </w:rPr>
            </w:pPr>
            <w:r w:rsidRPr="00B24FDC">
              <w:rPr>
                <w:rFonts w:ascii="Arial" w:hAnsi="Arial" w:cs="Arial"/>
              </w:rPr>
              <w:t xml:space="preserve">7. Постер - Делови на растенија </w:t>
            </w:r>
          </w:p>
          <w:p w14:paraId="2616E1F6" w14:textId="77777777" w:rsidR="00F440ED" w:rsidRPr="00B24FDC" w:rsidRDefault="00F440ED" w:rsidP="00FD0CCE">
            <w:pPr>
              <w:pStyle w:val="ListParagraph"/>
              <w:spacing w:after="0" w:line="360" w:lineRule="auto"/>
              <w:ind w:left="0"/>
              <w:jc w:val="both"/>
              <w:rPr>
                <w:rFonts w:ascii="Arial" w:hAnsi="Arial" w:cs="Arial"/>
              </w:rPr>
            </w:pPr>
            <w:r w:rsidRPr="00B24FDC">
              <w:rPr>
                <w:rFonts w:ascii="Arial" w:hAnsi="Arial" w:cs="Arial"/>
              </w:rPr>
              <w:t xml:space="preserve">8. Постер - Процес на фотосинтеза </w:t>
            </w:r>
          </w:p>
          <w:p w14:paraId="56E75BA1" w14:textId="77777777" w:rsidR="00F440ED" w:rsidRPr="006D4F1A" w:rsidRDefault="00F440ED" w:rsidP="00FD0CCE">
            <w:pPr>
              <w:pStyle w:val="ListParagraph"/>
              <w:spacing w:after="0" w:line="360" w:lineRule="auto"/>
              <w:ind w:left="0"/>
              <w:jc w:val="both"/>
              <w:rPr>
                <w:rFonts w:ascii="Arial" w:hAnsi="Arial" w:cs="Arial"/>
              </w:rPr>
            </w:pPr>
            <w:r w:rsidRPr="00B24FDC">
              <w:rPr>
                <w:rFonts w:ascii="Arial" w:hAnsi="Arial" w:cs="Arial"/>
              </w:rPr>
              <w:t>9. Глобус мал х1</w:t>
            </w:r>
          </w:p>
        </w:tc>
      </w:tr>
      <w:tr w:rsidR="00F440ED" w:rsidRPr="00046B35" w14:paraId="78F9BCC1" w14:textId="77777777" w:rsidTr="00FD0CCE">
        <w:trPr>
          <w:jc w:val="center"/>
        </w:trPr>
        <w:tc>
          <w:tcPr>
            <w:tcW w:w="2500" w:type="dxa"/>
          </w:tcPr>
          <w:p w14:paraId="64AD3F59" w14:textId="77777777" w:rsidR="00F440ED" w:rsidRPr="00B1375D" w:rsidRDefault="00F440ED" w:rsidP="00FD0CCE">
            <w:pPr>
              <w:pStyle w:val="ListParagraph"/>
              <w:spacing w:after="0" w:line="360" w:lineRule="auto"/>
              <w:ind w:left="0"/>
              <w:jc w:val="both"/>
              <w:rPr>
                <w:rFonts w:ascii="Arial" w:hAnsi="Arial" w:cs="Arial"/>
                <w:sz w:val="24"/>
                <w:szCs w:val="24"/>
              </w:rPr>
            </w:pPr>
            <w:r>
              <w:rPr>
                <w:rFonts w:ascii="Arial" w:hAnsi="Arial" w:cs="Arial"/>
                <w:sz w:val="24"/>
                <w:szCs w:val="24"/>
              </w:rPr>
              <w:lastRenderedPageBreak/>
              <w:t>Хемија</w:t>
            </w:r>
          </w:p>
        </w:tc>
        <w:tc>
          <w:tcPr>
            <w:tcW w:w="4140" w:type="dxa"/>
          </w:tcPr>
          <w:p w14:paraId="65642620" w14:textId="77777777" w:rsidR="00F440ED" w:rsidRPr="00897833" w:rsidRDefault="00F440ED" w:rsidP="00FD0CCE">
            <w:pPr>
              <w:pStyle w:val="ListParagraph"/>
              <w:spacing w:after="0" w:line="360" w:lineRule="auto"/>
              <w:ind w:left="0"/>
              <w:rPr>
                <w:rFonts w:ascii="Arial" w:hAnsi="Arial" w:cs="Arial"/>
              </w:rPr>
            </w:pPr>
            <w:r w:rsidRPr="00897833">
              <w:rPr>
                <w:rFonts w:ascii="Arial" w:hAnsi="Arial" w:cs="Arial"/>
              </w:rPr>
              <w:t xml:space="preserve">учебници, паметни табли, табли, опремен кабинет со </w:t>
            </w:r>
            <w:r w:rsidRPr="00897833">
              <w:rPr>
                <w:rFonts w:ascii="Arial" w:hAnsi="Arial" w:cs="Arial"/>
                <w:bCs/>
              </w:rPr>
              <w:t>наставни средства по предметот Хемија</w:t>
            </w:r>
          </w:p>
        </w:tc>
        <w:tc>
          <w:tcPr>
            <w:tcW w:w="6279" w:type="dxa"/>
          </w:tcPr>
          <w:p w14:paraId="4E178FF0" w14:textId="77777777" w:rsidR="00F440ED" w:rsidRPr="006D4F1A" w:rsidRDefault="00F440ED" w:rsidP="00FD0CCE">
            <w:pPr>
              <w:pStyle w:val="ListParagraph"/>
              <w:spacing w:after="0" w:line="360" w:lineRule="auto"/>
              <w:ind w:left="0"/>
              <w:jc w:val="both"/>
              <w:rPr>
                <w:rFonts w:ascii="Arial" w:hAnsi="Arial" w:cs="Arial"/>
              </w:rPr>
            </w:pPr>
            <w:r>
              <w:rPr>
                <w:rFonts w:ascii="Arial" w:hAnsi="Arial" w:cs="Arial"/>
              </w:rPr>
              <w:t>Потребни реагенси (солна киселина, 1л. шпирт, 1 кг сода бикарбона, 1кг оцетна киселина, магнет, железо во прав, универзален индикатор)</w:t>
            </w:r>
          </w:p>
        </w:tc>
      </w:tr>
      <w:tr w:rsidR="00F440ED" w:rsidRPr="00046B35" w14:paraId="79D0F882" w14:textId="77777777" w:rsidTr="00FD0CCE">
        <w:trPr>
          <w:jc w:val="center"/>
        </w:trPr>
        <w:tc>
          <w:tcPr>
            <w:tcW w:w="2500" w:type="dxa"/>
          </w:tcPr>
          <w:p w14:paraId="1FCB3EC3" w14:textId="77777777" w:rsidR="00F440ED" w:rsidRPr="00B1375D" w:rsidRDefault="00F440ED" w:rsidP="00FD0CCE">
            <w:pPr>
              <w:pStyle w:val="ListParagraph"/>
              <w:spacing w:after="0" w:line="360" w:lineRule="auto"/>
              <w:ind w:left="0"/>
              <w:jc w:val="both"/>
              <w:rPr>
                <w:rFonts w:ascii="Arial" w:hAnsi="Arial" w:cs="Arial"/>
                <w:sz w:val="24"/>
                <w:szCs w:val="24"/>
              </w:rPr>
            </w:pPr>
            <w:r>
              <w:rPr>
                <w:rFonts w:ascii="Arial" w:hAnsi="Arial" w:cs="Arial"/>
                <w:sz w:val="24"/>
                <w:szCs w:val="24"/>
              </w:rPr>
              <w:t>Биологија</w:t>
            </w:r>
          </w:p>
        </w:tc>
        <w:tc>
          <w:tcPr>
            <w:tcW w:w="4140" w:type="dxa"/>
          </w:tcPr>
          <w:p w14:paraId="5333820D" w14:textId="77777777" w:rsidR="00F440ED" w:rsidRPr="00897833" w:rsidRDefault="00F440ED" w:rsidP="00FD0CCE">
            <w:pPr>
              <w:pStyle w:val="ListParagraph"/>
              <w:spacing w:after="0" w:line="360" w:lineRule="auto"/>
              <w:ind w:left="0"/>
              <w:rPr>
                <w:rFonts w:ascii="Arial" w:hAnsi="Arial" w:cs="Arial"/>
              </w:rPr>
            </w:pPr>
            <w:r w:rsidRPr="00897833">
              <w:rPr>
                <w:rFonts w:ascii="Arial" w:hAnsi="Arial" w:cs="Arial"/>
              </w:rPr>
              <w:t xml:space="preserve">учебници, паметни табли, табли, опремен кабинет со </w:t>
            </w:r>
            <w:r w:rsidRPr="00897833">
              <w:rPr>
                <w:rFonts w:ascii="Arial" w:hAnsi="Arial" w:cs="Arial"/>
                <w:bCs/>
              </w:rPr>
              <w:t xml:space="preserve">наставни средства по предметот </w:t>
            </w:r>
            <w:r w:rsidRPr="00897833">
              <w:rPr>
                <w:rFonts w:ascii="Arial" w:hAnsi="Arial" w:cs="Arial"/>
              </w:rPr>
              <w:t>Биологија</w:t>
            </w:r>
          </w:p>
        </w:tc>
        <w:tc>
          <w:tcPr>
            <w:tcW w:w="6279" w:type="dxa"/>
          </w:tcPr>
          <w:p w14:paraId="7A1103F0" w14:textId="77777777" w:rsidR="00F440ED" w:rsidRPr="006D4F1A" w:rsidRDefault="00F440ED" w:rsidP="00FD0CCE">
            <w:pPr>
              <w:pStyle w:val="ListParagraph"/>
              <w:spacing w:after="0" w:line="360" w:lineRule="auto"/>
              <w:ind w:left="0"/>
              <w:jc w:val="both"/>
              <w:rPr>
                <w:rFonts w:ascii="Arial" w:hAnsi="Arial" w:cs="Arial"/>
              </w:rPr>
            </w:pPr>
            <w:r w:rsidRPr="006D4F1A">
              <w:rPr>
                <w:rFonts w:ascii="Arial" w:hAnsi="Arial" w:cs="Arial"/>
              </w:rPr>
              <w:t>/</w:t>
            </w:r>
          </w:p>
        </w:tc>
      </w:tr>
      <w:tr w:rsidR="00F440ED" w:rsidRPr="009D1692" w14:paraId="71685CAF" w14:textId="77777777" w:rsidTr="00FD0CCE">
        <w:trPr>
          <w:jc w:val="center"/>
        </w:trPr>
        <w:tc>
          <w:tcPr>
            <w:tcW w:w="2500" w:type="dxa"/>
          </w:tcPr>
          <w:p w14:paraId="60DA89D6" w14:textId="77777777" w:rsidR="00F440ED" w:rsidRPr="00B1375D" w:rsidRDefault="00F440ED" w:rsidP="00FD0CCE">
            <w:pPr>
              <w:pStyle w:val="ListParagraph"/>
              <w:spacing w:after="0" w:line="360" w:lineRule="auto"/>
              <w:ind w:left="0"/>
              <w:jc w:val="both"/>
              <w:rPr>
                <w:rFonts w:ascii="Arial" w:hAnsi="Arial" w:cs="Arial"/>
                <w:sz w:val="24"/>
                <w:szCs w:val="24"/>
              </w:rPr>
            </w:pPr>
            <w:r>
              <w:rPr>
                <w:rFonts w:ascii="Arial" w:hAnsi="Arial" w:cs="Arial"/>
                <w:sz w:val="24"/>
                <w:szCs w:val="24"/>
              </w:rPr>
              <w:t>Природни науки</w:t>
            </w:r>
          </w:p>
        </w:tc>
        <w:tc>
          <w:tcPr>
            <w:tcW w:w="4140" w:type="dxa"/>
          </w:tcPr>
          <w:p w14:paraId="3AE6C543" w14:textId="77777777" w:rsidR="00F440ED" w:rsidRPr="00897833" w:rsidRDefault="00F440ED" w:rsidP="00FD0CCE">
            <w:pPr>
              <w:pStyle w:val="ListParagraph"/>
              <w:spacing w:after="0" w:line="360" w:lineRule="auto"/>
              <w:ind w:left="0"/>
              <w:rPr>
                <w:rFonts w:ascii="Arial" w:hAnsi="Arial" w:cs="Arial"/>
              </w:rPr>
            </w:pPr>
            <w:r w:rsidRPr="00897833">
              <w:rPr>
                <w:rFonts w:ascii="Arial" w:hAnsi="Arial" w:cs="Arial"/>
              </w:rPr>
              <w:t>учебници, паметни табли, табли</w:t>
            </w:r>
          </w:p>
        </w:tc>
        <w:tc>
          <w:tcPr>
            <w:tcW w:w="6279" w:type="dxa"/>
          </w:tcPr>
          <w:p w14:paraId="422A721B" w14:textId="77777777" w:rsidR="00F440ED" w:rsidRPr="007F41AE" w:rsidRDefault="00F440ED" w:rsidP="00FD0CCE">
            <w:pPr>
              <w:pStyle w:val="ListParagraph"/>
              <w:spacing w:after="0" w:line="360" w:lineRule="auto"/>
              <w:ind w:left="0"/>
              <w:rPr>
                <w:rFonts w:ascii="Arial" w:hAnsi="Arial" w:cs="Arial"/>
                <w:highlight w:val="yellow"/>
                <w:lang w:val="ru-RU"/>
              </w:rPr>
            </w:pPr>
            <w:r w:rsidRPr="00ED64B2">
              <w:rPr>
                <w:rFonts w:ascii="Arial" w:hAnsi="Arial" w:cs="Arial"/>
                <w:lang w:val="ru-RU"/>
              </w:rPr>
              <w:t>Со последните донации кабинетот по природни науки е опремен со солиден број на нагледни средства потребни за наставата така да сега за сега не се потребни набавки на нови.</w:t>
            </w:r>
          </w:p>
        </w:tc>
      </w:tr>
      <w:tr w:rsidR="00F440ED" w:rsidRPr="003B5256" w14:paraId="079B816F" w14:textId="77777777" w:rsidTr="00FD0CCE">
        <w:trPr>
          <w:jc w:val="center"/>
        </w:trPr>
        <w:tc>
          <w:tcPr>
            <w:tcW w:w="2500" w:type="dxa"/>
          </w:tcPr>
          <w:p w14:paraId="4BB88E79" w14:textId="77777777" w:rsidR="00F440ED" w:rsidRPr="00B1375D" w:rsidRDefault="00F440ED" w:rsidP="00FD0CCE">
            <w:pPr>
              <w:pStyle w:val="ListParagraph"/>
              <w:spacing w:after="0" w:line="360" w:lineRule="auto"/>
              <w:ind w:left="0"/>
              <w:jc w:val="both"/>
              <w:rPr>
                <w:rFonts w:ascii="Arial" w:hAnsi="Arial" w:cs="Arial"/>
                <w:sz w:val="24"/>
                <w:szCs w:val="24"/>
              </w:rPr>
            </w:pPr>
            <w:r>
              <w:rPr>
                <w:rFonts w:ascii="Arial" w:hAnsi="Arial" w:cs="Arial"/>
                <w:sz w:val="24"/>
                <w:szCs w:val="24"/>
              </w:rPr>
              <w:t>Техничко образование</w:t>
            </w:r>
          </w:p>
        </w:tc>
        <w:tc>
          <w:tcPr>
            <w:tcW w:w="4140" w:type="dxa"/>
          </w:tcPr>
          <w:p w14:paraId="023E9D30" w14:textId="77777777" w:rsidR="00F440ED" w:rsidRPr="00897833" w:rsidRDefault="00F440ED" w:rsidP="00FD0CCE">
            <w:pPr>
              <w:pStyle w:val="ListParagraph"/>
              <w:spacing w:after="0" w:line="360" w:lineRule="auto"/>
              <w:ind w:left="0"/>
              <w:rPr>
                <w:rFonts w:ascii="Arial" w:hAnsi="Arial" w:cs="Arial"/>
              </w:rPr>
            </w:pPr>
            <w:r w:rsidRPr="00897833">
              <w:rPr>
                <w:rFonts w:ascii="Arial" w:hAnsi="Arial" w:cs="Arial"/>
              </w:rPr>
              <w:t>учебници, паметни табли, табли, алатки и помагала потребни за предметот Техничко образование</w:t>
            </w:r>
          </w:p>
        </w:tc>
        <w:tc>
          <w:tcPr>
            <w:tcW w:w="6279" w:type="dxa"/>
          </w:tcPr>
          <w:p w14:paraId="3720FD20" w14:textId="77777777" w:rsidR="00F440ED" w:rsidRPr="00ED64B2" w:rsidRDefault="00F440ED" w:rsidP="00FD0CCE">
            <w:pPr>
              <w:pStyle w:val="ListParagraph"/>
              <w:spacing w:after="0" w:line="360" w:lineRule="auto"/>
              <w:ind w:left="0"/>
              <w:jc w:val="both"/>
              <w:rPr>
                <w:rFonts w:ascii="Arial" w:hAnsi="Arial" w:cs="Arial"/>
              </w:rPr>
            </w:pPr>
            <w:r w:rsidRPr="00ED64B2">
              <w:rPr>
                <w:rFonts w:ascii="Arial" w:hAnsi="Arial" w:cs="Arial"/>
              </w:rPr>
              <w:t>/</w:t>
            </w:r>
          </w:p>
        </w:tc>
      </w:tr>
      <w:tr w:rsidR="00F440ED" w:rsidRPr="009D1692" w14:paraId="123D0AA4" w14:textId="77777777" w:rsidTr="00FD0CCE">
        <w:trPr>
          <w:jc w:val="center"/>
        </w:trPr>
        <w:tc>
          <w:tcPr>
            <w:tcW w:w="2500" w:type="dxa"/>
          </w:tcPr>
          <w:p w14:paraId="73C12A68" w14:textId="77777777" w:rsidR="00F440ED" w:rsidRPr="00B1375D" w:rsidRDefault="00F440ED" w:rsidP="00FD0CCE">
            <w:pPr>
              <w:pStyle w:val="ListParagraph"/>
              <w:spacing w:after="0" w:line="360" w:lineRule="auto"/>
              <w:ind w:left="0"/>
              <w:jc w:val="both"/>
              <w:rPr>
                <w:rFonts w:ascii="Arial" w:hAnsi="Arial" w:cs="Arial"/>
                <w:sz w:val="24"/>
                <w:szCs w:val="24"/>
              </w:rPr>
            </w:pPr>
            <w:r>
              <w:rPr>
                <w:rFonts w:ascii="Arial" w:hAnsi="Arial" w:cs="Arial"/>
                <w:sz w:val="24"/>
                <w:szCs w:val="24"/>
              </w:rPr>
              <w:t>Информатика</w:t>
            </w:r>
          </w:p>
        </w:tc>
        <w:tc>
          <w:tcPr>
            <w:tcW w:w="4140" w:type="dxa"/>
          </w:tcPr>
          <w:p w14:paraId="5484C2A1" w14:textId="77777777" w:rsidR="00F440ED" w:rsidRPr="00897833" w:rsidRDefault="00F440ED" w:rsidP="00FD0CCE">
            <w:pPr>
              <w:pStyle w:val="ListParagraph"/>
              <w:spacing w:after="0" w:line="360" w:lineRule="auto"/>
              <w:ind w:left="0"/>
              <w:rPr>
                <w:rFonts w:ascii="Arial" w:hAnsi="Arial" w:cs="Arial"/>
              </w:rPr>
            </w:pPr>
            <w:r w:rsidRPr="00897833">
              <w:rPr>
                <w:rFonts w:ascii="Arial" w:hAnsi="Arial" w:cs="Arial"/>
              </w:rPr>
              <w:t>учебници, паметни табли, компјутери, таблети, таблети за пишување</w:t>
            </w:r>
          </w:p>
        </w:tc>
        <w:tc>
          <w:tcPr>
            <w:tcW w:w="6279" w:type="dxa"/>
          </w:tcPr>
          <w:p w14:paraId="042B753B" w14:textId="77777777" w:rsidR="00F440ED" w:rsidRPr="00ED64B2" w:rsidRDefault="00F440ED" w:rsidP="00FD0CCE">
            <w:pPr>
              <w:pStyle w:val="ListParagraph"/>
              <w:spacing w:after="0" w:line="360" w:lineRule="auto"/>
              <w:ind w:left="0"/>
              <w:rPr>
                <w:rFonts w:ascii="Arial" w:hAnsi="Arial" w:cs="Arial"/>
              </w:rPr>
            </w:pPr>
            <w:r w:rsidRPr="00ED64B2">
              <w:rPr>
                <w:rFonts w:ascii="Arial" w:hAnsi="Arial" w:cs="Arial"/>
              </w:rPr>
              <w:t>Набавка на нови функционални компјутери за опремување на кабинетот по информатика, ресурси за роботика</w:t>
            </w:r>
          </w:p>
        </w:tc>
      </w:tr>
      <w:tr w:rsidR="00F440ED" w:rsidRPr="00897833" w14:paraId="6CE779A5" w14:textId="77777777" w:rsidTr="00FD0CCE">
        <w:trPr>
          <w:jc w:val="center"/>
        </w:trPr>
        <w:tc>
          <w:tcPr>
            <w:tcW w:w="2500" w:type="dxa"/>
          </w:tcPr>
          <w:p w14:paraId="4ACDDD84" w14:textId="77777777" w:rsidR="00F440ED" w:rsidRPr="006D4F1A" w:rsidRDefault="00F440ED" w:rsidP="00FD0CCE">
            <w:pPr>
              <w:pStyle w:val="ListParagraph"/>
              <w:spacing w:after="0" w:line="360" w:lineRule="auto"/>
              <w:ind w:left="0"/>
              <w:rPr>
                <w:rFonts w:ascii="Arial" w:hAnsi="Arial" w:cs="Arial"/>
                <w:sz w:val="24"/>
                <w:szCs w:val="24"/>
              </w:rPr>
            </w:pPr>
            <w:r>
              <w:rPr>
                <w:rFonts w:ascii="Arial" w:hAnsi="Arial" w:cs="Arial"/>
                <w:sz w:val="24"/>
                <w:szCs w:val="24"/>
              </w:rPr>
              <w:t>Физичко и здравствено образование</w:t>
            </w:r>
          </w:p>
        </w:tc>
        <w:tc>
          <w:tcPr>
            <w:tcW w:w="4140" w:type="dxa"/>
          </w:tcPr>
          <w:p w14:paraId="56B7E3AC" w14:textId="77777777" w:rsidR="00F440ED" w:rsidRPr="00897833" w:rsidRDefault="00F440ED" w:rsidP="00FD0CCE">
            <w:pPr>
              <w:pStyle w:val="ListParagraph"/>
              <w:spacing w:after="0" w:line="360" w:lineRule="auto"/>
              <w:ind w:left="0"/>
              <w:rPr>
                <w:rFonts w:ascii="Arial" w:hAnsi="Arial" w:cs="Arial"/>
              </w:rPr>
            </w:pPr>
            <w:r w:rsidRPr="00897833">
              <w:rPr>
                <w:rFonts w:ascii="Arial" w:hAnsi="Arial" w:cs="Arial"/>
              </w:rPr>
              <w:t>учебници,</w:t>
            </w:r>
            <w:r>
              <w:rPr>
                <w:rFonts w:ascii="Arial" w:hAnsi="Arial" w:cs="Arial"/>
              </w:rPr>
              <w:t xml:space="preserve"> спортски реквизити, спортска сала</w:t>
            </w:r>
          </w:p>
        </w:tc>
        <w:tc>
          <w:tcPr>
            <w:tcW w:w="6279" w:type="dxa"/>
          </w:tcPr>
          <w:p w14:paraId="67A62BB4" w14:textId="77777777" w:rsidR="00F440ED" w:rsidRPr="006D4F1A" w:rsidRDefault="00F440ED" w:rsidP="00FD0CCE">
            <w:pPr>
              <w:pStyle w:val="ListParagraph"/>
              <w:spacing w:after="0" w:line="360" w:lineRule="auto"/>
              <w:ind w:left="0"/>
              <w:rPr>
                <w:rFonts w:ascii="Arial" w:hAnsi="Arial" w:cs="Arial"/>
              </w:rPr>
            </w:pPr>
            <w:r>
              <w:rPr>
                <w:rFonts w:ascii="Arial" w:hAnsi="Arial" w:cs="Arial"/>
              </w:rPr>
              <w:t>/</w:t>
            </w:r>
          </w:p>
        </w:tc>
      </w:tr>
      <w:tr w:rsidR="00F440ED" w:rsidRPr="00897833" w14:paraId="6AEDA5C9" w14:textId="77777777" w:rsidTr="00FD0CCE">
        <w:trPr>
          <w:jc w:val="center"/>
        </w:trPr>
        <w:tc>
          <w:tcPr>
            <w:tcW w:w="2500" w:type="dxa"/>
          </w:tcPr>
          <w:p w14:paraId="0732A64E" w14:textId="77777777" w:rsidR="00F440ED" w:rsidRDefault="00F440ED" w:rsidP="00FD0CCE">
            <w:pPr>
              <w:pStyle w:val="ListParagraph"/>
              <w:spacing w:after="0" w:line="360" w:lineRule="auto"/>
              <w:ind w:left="0"/>
              <w:rPr>
                <w:rFonts w:ascii="Arial" w:hAnsi="Arial" w:cs="Arial"/>
                <w:sz w:val="24"/>
                <w:szCs w:val="24"/>
              </w:rPr>
            </w:pPr>
            <w:r>
              <w:rPr>
                <w:rFonts w:ascii="Arial" w:hAnsi="Arial" w:cs="Arial"/>
                <w:sz w:val="24"/>
                <w:szCs w:val="24"/>
              </w:rPr>
              <w:lastRenderedPageBreak/>
              <w:t xml:space="preserve">Извидништво </w:t>
            </w:r>
          </w:p>
        </w:tc>
        <w:tc>
          <w:tcPr>
            <w:tcW w:w="4140" w:type="dxa"/>
          </w:tcPr>
          <w:p w14:paraId="3D22BF73" w14:textId="77777777" w:rsidR="00F440ED" w:rsidRPr="00897833" w:rsidRDefault="00F440ED" w:rsidP="00FD0CCE">
            <w:pPr>
              <w:pStyle w:val="ListParagraph"/>
              <w:spacing w:after="0" w:line="360" w:lineRule="auto"/>
              <w:ind w:left="0"/>
              <w:rPr>
                <w:rFonts w:ascii="Arial" w:hAnsi="Arial" w:cs="Arial"/>
              </w:rPr>
            </w:pPr>
            <w:r w:rsidRPr="00897833">
              <w:rPr>
                <w:rFonts w:ascii="Arial" w:hAnsi="Arial" w:cs="Arial"/>
              </w:rPr>
              <w:t xml:space="preserve">учебници, </w:t>
            </w:r>
            <w:r>
              <w:rPr>
                <w:rFonts w:ascii="Arial" w:hAnsi="Arial" w:cs="Arial"/>
              </w:rPr>
              <w:t>материјали за прва помош и извидништво</w:t>
            </w:r>
          </w:p>
        </w:tc>
        <w:tc>
          <w:tcPr>
            <w:tcW w:w="6279" w:type="dxa"/>
          </w:tcPr>
          <w:p w14:paraId="791772B2" w14:textId="77777777" w:rsidR="00F440ED" w:rsidRPr="007C40BA" w:rsidRDefault="00F440ED" w:rsidP="00FD0CCE">
            <w:pPr>
              <w:pStyle w:val="ListParagraph"/>
              <w:spacing w:after="0" w:line="360" w:lineRule="auto"/>
              <w:ind w:left="0"/>
              <w:rPr>
                <w:rFonts w:ascii="Arial" w:hAnsi="Arial" w:cs="Arial"/>
              </w:rPr>
            </w:pPr>
            <w:r w:rsidRPr="007C40BA">
              <w:rPr>
                <w:rFonts w:ascii="Arial" w:hAnsi="Arial" w:cs="Arial"/>
              </w:rPr>
              <w:t>Извидништво:</w:t>
            </w:r>
          </w:p>
          <w:p w14:paraId="1398014A" w14:textId="77777777" w:rsidR="00F440ED" w:rsidRPr="007C40BA" w:rsidRDefault="00F440ED" w:rsidP="00FD0CCE">
            <w:pPr>
              <w:pStyle w:val="ListParagraph"/>
              <w:spacing w:after="0" w:line="360" w:lineRule="auto"/>
              <w:ind w:left="0"/>
              <w:rPr>
                <w:rFonts w:ascii="Arial" w:hAnsi="Arial" w:cs="Arial"/>
              </w:rPr>
            </w:pPr>
            <w:r w:rsidRPr="007C40BA">
              <w:rPr>
                <w:rFonts w:ascii="Arial" w:hAnsi="Arial" w:cs="Arial"/>
              </w:rPr>
              <w:t>1. Шатори (средна големина) х2                                                                                    2. Знаменца за изучување на букви од семафор за кодирани знаци (треба да бидат во различна боја жолти х6 и црвени х6) вкупно12</w:t>
            </w:r>
          </w:p>
          <w:p w14:paraId="497639A4" w14:textId="77777777" w:rsidR="00F440ED" w:rsidRPr="007C40BA" w:rsidRDefault="00F440ED" w:rsidP="00FD0CCE">
            <w:pPr>
              <w:pStyle w:val="ListParagraph"/>
              <w:spacing w:after="0" w:line="360" w:lineRule="auto"/>
              <w:ind w:left="0"/>
              <w:rPr>
                <w:rFonts w:ascii="Arial" w:hAnsi="Arial" w:cs="Arial"/>
              </w:rPr>
            </w:pPr>
            <w:r w:rsidRPr="007C40BA">
              <w:rPr>
                <w:rFonts w:ascii="Arial" w:hAnsi="Arial" w:cs="Arial"/>
              </w:rPr>
              <w:t xml:space="preserve">3. Марами за секој ученик во генерацијата х__ </w:t>
            </w:r>
          </w:p>
          <w:p w14:paraId="578E2689" w14:textId="77777777" w:rsidR="00F440ED" w:rsidRPr="007C40BA" w:rsidRDefault="00F440ED" w:rsidP="00FD0CCE">
            <w:pPr>
              <w:pStyle w:val="ListParagraph"/>
              <w:spacing w:after="0" w:line="360" w:lineRule="auto"/>
              <w:ind w:left="0"/>
              <w:rPr>
                <w:rFonts w:ascii="Arial" w:hAnsi="Arial" w:cs="Arial"/>
              </w:rPr>
            </w:pPr>
            <w:r w:rsidRPr="007C40BA">
              <w:rPr>
                <w:rFonts w:ascii="Arial" w:hAnsi="Arial" w:cs="Arial"/>
              </w:rPr>
              <w:t>4. Компас</w:t>
            </w:r>
          </w:p>
          <w:p w14:paraId="03694D6F" w14:textId="77777777" w:rsidR="00F440ED" w:rsidRPr="007C40BA" w:rsidRDefault="00F440ED" w:rsidP="00FD0CCE">
            <w:pPr>
              <w:pStyle w:val="ListParagraph"/>
              <w:spacing w:after="0" w:line="360" w:lineRule="auto"/>
              <w:ind w:left="0"/>
              <w:rPr>
                <w:rFonts w:ascii="Arial" w:hAnsi="Arial" w:cs="Arial"/>
              </w:rPr>
            </w:pPr>
            <w:r w:rsidRPr="007C40BA">
              <w:rPr>
                <w:rFonts w:ascii="Arial" w:hAnsi="Arial" w:cs="Arial"/>
              </w:rPr>
              <w:t xml:space="preserve">5. Бусола </w:t>
            </w:r>
          </w:p>
          <w:p w14:paraId="79CC51DE" w14:textId="77777777" w:rsidR="00F440ED" w:rsidRPr="007C40BA" w:rsidRDefault="00F440ED" w:rsidP="00FD0CCE">
            <w:pPr>
              <w:pStyle w:val="ListParagraph"/>
              <w:spacing w:after="0" w:line="360" w:lineRule="auto"/>
              <w:ind w:left="0"/>
              <w:rPr>
                <w:rFonts w:ascii="Arial" w:hAnsi="Arial" w:cs="Arial"/>
              </w:rPr>
            </w:pPr>
            <w:r w:rsidRPr="007C40BA">
              <w:rPr>
                <w:rFonts w:ascii="Arial" w:hAnsi="Arial" w:cs="Arial"/>
              </w:rPr>
              <w:t>6. Штоперица</w:t>
            </w:r>
          </w:p>
          <w:p w14:paraId="2E6DBAD8" w14:textId="77777777" w:rsidR="00F440ED" w:rsidRPr="007C40BA" w:rsidRDefault="00F440ED" w:rsidP="00FD0CCE">
            <w:pPr>
              <w:pStyle w:val="ListParagraph"/>
              <w:spacing w:after="0" w:line="360" w:lineRule="auto"/>
              <w:ind w:left="0"/>
              <w:rPr>
                <w:rFonts w:ascii="Arial" w:hAnsi="Arial" w:cs="Arial"/>
              </w:rPr>
            </w:pPr>
            <w:r w:rsidRPr="007C40BA">
              <w:rPr>
                <w:rFonts w:ascii="Arial" w:hAnsi="Arial" w:cs="Arial"/>
              </w:rPr>
              <w:t xml:space="preserve">7. Кутија за Прва помош (завои и триаглеста марама на рефус)                                                                                                                                      8. Јажиња х4 (2 метри долги и да се помеки) </w:t>
            </w:r>
          </w:p>
          <w:p w14:paraId="42A5BA6C" w14:textId="77777777" w:rsidR="00F440ED" w:rsidRDefault="00F440ED" w:rsidP="00FD0CCE">
            <w:pPr>
              <w:pStyle w:val="ListParagraph"/>
              <w:spacing w:after="0" w:line="360" w:lineRule="auto"/>
              <w:ind w:left="0"/>
              <w:rPr>
                <w:rFonts w:ascii="Arial" w:hAnsi="Arial" w:cs="Arial"/>
              </w:rPr>
            </w:pPr>
            <w:r w:rsidRPr="007C40BA">
              <w:rPr>
                <w:rFonts w:ascii="Arial" w:hAnsi="Arial" w:cs="Arial"/>
              </w:rPr>
              <w:t>9. Кукла за прва помош</w:t>
            </w:r>
          </w:p>
        </w:tc>
      </w:tr>
    </w:tbl>
    <w:p w14:paraId="3F4659B7" w14:textId="77777777" w:rsidR="006D4F1A" w:rsidRPr="001028C8" w:rsidRDefault="006D4F1A" w:rsidP="001028C8">
      <w:pPr>
        <w:spacing w:line="360" w:lineRule="auto"/>
        <w:jc w:val="both"/>
        <w:rPr>
          <w:rFonts w:ascii="Arial" w:hAnsi="Arial" w:cs="Arial"/>
          <w:b/>
          <w:sz w:val="24"/>
          <w:szCs w:val="24"/>
        </w:rPr>
      </w:pPr>
    </w:p>
    <w:p w14:paraId="480AD03E" w14:textId="77777777" w:rsidR="00B157A7" w:rsidRDefault="00B157A7" w:rsidP="00FF119F">
      <w:pPr>
        <w:pStyle w:val="Heading2"/>
      </w:pPr>
      <w:bookmarkStart w:id="9" w:name="_Toc237598468"/>
      <w:r w:rsidRPr="00B1375D">
        <w:t>2.5.  Податоци за училишната библиотека</w:t>
      </w:r>
      <w:bookmarkEnd w:id="9"/>
      <w:r w:rsidRPr="00B1375D">
        <w:t xml:space="preserve"> </w:t>
      </w:r>
    </w:p>
    <w:p w14:paraId="79AD4CE2" w14:textId="50EE7F7F" w:rsidR="00B157A7" w:rsidRPr="00B1375D" w:rsidRDefault="00B157A7" w:rsidP="0089175A">
      <w:pPr>
        <w:pStyle w:val="ListParagraph"/>
        <w:spacing w:line="360" w:lineRule="auto"/>
        <w:ind w:left="0"/>
        <w:jc w:val="both"/>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5031"/>
        <w:gridCol w:w="2856"/>
      </w:tblGrid>
      <w:tr w:rsidR="00B157A7" w:rsidRPr="00B1375D" w14:paraId="14004D38" w14:textId="77777777" w:rsidTr="00450F74">
        <w:trPr>
          <w:jc w:val="center"/>
        </w:trPr>
        <w:tc>
          <w:tcPr>
            <w:tcW w:w="1152" w:type="dxa"/>
          </w:tcPr>
          <w:p w14:paraId="086B6A20" w14:textId="77777777" w:rsidR="00B157A7" w:rsidRPr="00B1375D" w:rsidRDefault="00B157A7" w:rsidP="0089175A">
            <w:pPr>
              <w:pStyle w:val="ListParagraph"/>
              <w:spacing w:after="0" w:line="360" w:lineRule="auto"/>
              <w:ind w:left="0"/>
              <w:jc w:val="both"/>
              <w:rPr>
                <w:rFonts w:ascii="Arial" w:hAnsi="Arial" w:cs="Arial"/>
                <w:b/>
              </w:rPr>
            </w:pPr>
            <w:r w:rsidRPr="00B1375D">
              <w:rPr>
                <w:rFonts w:ascii="Arial" w:hAnsi="Arial" w:cs="Arial"/>
                <w:b/>
              </w:rPr>
              <w:t>Ред.број</w:t>
            </w:r>
          </w:p>
        </w:tc>
        <w:tc>
          <w:tcPr>
            <w:tcW w:w="5031" w:type="dxa"/>
          </w:tcPr>
          <w:p w14:paraId="1BD2F005" w14:textId="77777777" w:rsidR="00B157A7" w:rsidRPr="00B1375D" w:rsidRDefault="00B157A7" w:rsidP="0089175A">
            <w:pPr>
              <w:pStyle w:val="ListParagraph"/>
              <w:spacing w:after="0" w:line="360" w:lineRule="auto"/>
              <w:ind w:left="0"/>
              <w:jc w:val="center"/>
              <w:rPr>
                <w:rFonts w:ascii="Arial" w:hAnsi="Arial" w:cs="Arial"/>
                <w:b/>
              </w:rPr>
            </w:pPr>
            <w:r w:rsidRPr="00B1375D">
              <w:rPr>
                <w:rFonts w:ascii="Arial" w:hAnsi="Arial" w:cs="Arial"/>
                <w:b/>
              </w:rPr>
              <w:t>Библиотечен фонд</w:t>
            </w:r>
          </w:p>
        </w:tc>
        <w:tc>
          <w:tcPr>
            <w:tcW w:w="2856" w:type="dxa"/>
          </w:tcPr>
          <w:p w14:paraId="064EB19B" w14:textId="77777777" w:rsidR="00B157A7" w:rsidRPr="00B1375D" w:rsidRDefault="00B157A7" w:rsidP="0089175A">
            <w:pPr>
              <w:pStyle w:val="ListParagraph"/>
              <w:spacing w:after="0" w:line="360" w:lineRule="auto"/>
              <w:ind w:left="0"/>
              <w:jc w:val="center"/>
              <w:rPr>
                <w:rFonts w:ascii="Arial" w:hAnsi="Arial" w:cs="Arial"/>
                <w:b/>
              </w:rPr>
            </w:pPr>
            <w:r w:rsidRPr="00B1375D">
              <w:rPr>
                <w:rFonts w:ascii="Arial" w:hAnsi="Arial" w:cs="Arial"/>
                <w:b/>
              </w:rPr>
              <w:t>Количество</w:t>
            </w:r>
          </w:p>
        </w:tc>
      </w:tr>
      <w:tr w:rsidR="00F440ED" w:rsidRPr="00B1375D" w14:paraId="005A20B9" w14:textId="77777777" w:rsidTr="00450F74">
        <w:trPr>
          <w:jc w:val="center"/>
        </w:trPr>
        <w:tc>
          <w:tcPr>
            <w:tcW w:w="1152" w:type="dxa"/>
          </w:tcPr>
          <w:p w14:paraId="6A9F22E0" w14:textId="77777777" w:rsidR="00F440ED" w:rsidRPr="00742831" w:rsidRDefault="00F440ED" w:rsidP="00F440ED">
            <w:pPr>
              <w:pStyle w:val="ListParagraph"/>
              <w:numPr>
                <w:ilvl w:val="0"/>
                <w:numId w:val="19"/>
              </w:numPr>
              <w:spacing w:after="0" w:line="360" w:lineRule="auto"/>
              <w:jc w:val="both"/>
              <w:rPr>
                <w:rFonts w:ascii="Arial" w:hAnsi="Arial" w:cs="Arial"/>
                <w:sz w:val="24"/>
                <w:szCs w:val="24"/>
                <w:lang w:val="en-US"/>
              </w:rPr>
            </w:pPr>
          </w:p>
        </w:tc>
        <w:tc>
          <w:tcPr>
            <w:tcW w:w="5031" w:type="dxa"/>
          </w:tcPr>
          <w:p w14:paraId="7609DACA" w14:textId="78E0F29E" w:rsidR="00F440ED" w:rsidRPr="00742831" w:rsidRDefault="00F440ED" w:rsidP="00F440ED">
            <w:pPr>
              <w:pStyle w:val="ListParagraph"/>
              <w:spacing w:after="0" w:line="360" w:lineRule="auto"/>
              <w:ind w:left="0"/>
              <w:jc w:val="both"/>
              <w:rPr>
                <w:rFonts w:ascii="Arial" w:hAnsi="Arial" w:cs="Arial"/>
                <w:sz w:val="24"/>
                <w:szCs w:val="24"/>
              </w:rPr>
            </w:pPr>
            <w:r>
              <w:rPr>
                <w:rFonts w:ascii="Arial" w:hAnsi="Arial" w:cs="Arial"/>
                <w:sz w:val="24"/>
                <w:szCs w:val="24"/>
              </w:rPr>
              <w:t>Лектирни изданија</w:t>
            </w:r>
          </w:p>
        </w:tc>
        <w:tc>
          <w:tcPr>
            <w:tcW w:w="2856" w:type="dxa"/>
          </w:tcPr>
          <w:p w14:paraId="731B7B67" w14:textId="6F75E2D5" w:rsidR="00F440ED" w:rsidRPr="00BC3510" w:rsidRDefault="00F440ED" w:rsidP="00F440ED">
            <w:pPr>
              <w:pStyle w:val="ListParagraph"/>
              <w:spacing w:after="0" w:line="360" w:lineRule="auto"/>
              <w:ind w:left="0"/>
              <w:jc w:val="both"/>
              <w:rPr>
                <w:rFonts w:ascii="Arial" w:hAnsi="Arial" w:cs="Arial"/>
                <w:sz w:val="24"/>
                <w:szCs w:val="24"/>
                <w:highlight w:val="yellow"/>
              </w:rPr>
            </w:pPr>
            <w:r w:rsidRPr="00ED64B2">
              <w:rPr>
                <w:rFonts w:ascii="Arial" w:hAnsi="Arial" w:cs="Arial"/>
                <w:sz w:val="24"/>
                <w:szCs w:val="24"/>
              </w:rPr>
              <w:t>1</w:t>
            </w:r>
            <w:r w:rsidRPr="00ED64B2">
              <w:rPr>
                <w:rFonts w:ascii="Arial" w:hAnsi="Arial" w:cs="Arial"/>
                <w:sz w:val="24"/>
                <w:szCs w:val="24"/>
                <w:lang w:val="en-US"/>
              </w:rPr>
              <w:t>4</w:t>
            </w:r>
            <w:r w:rsidRPr="00ED64B2">
              <w:rPr>
                <w:rFonts w:ascii="Arial" w:hAnsi="Arial" w:cs="Arial"/>
                <w:sz w:val="24"/>
                <w:szCs w:val="24"/>
              </w:rPr>
              <w:t>39</w:t>
            </w:r>
          </w:p>
        </w:tc>
      </w:tr>
      <w:tr w:rsidR="00F440ED" w:rsidRPr="00B1375D" w14:paraId="76A50D35" w14:textId="77777777" w:rsidTr="00450F74">
        <w:trPr>
          <w:jc w:val="center"/>
        </w:trPr>
        <w:tc>
          <w:tcPr>
            <w:tcW w:w="1152" w:type="dxa"/>
          </w:tcPr>
          <w:p w14:paraId="1CA607E4" w14:textId="77777777" w:rsidR="00F440ED" w:rsidRPr="00B1375D" w:rsidRDefault="00F440ED" w:rsidP="00F440ED">
            <w:pPr>
              <w:pStyle w:val="ListParagraph"/>
              <w:numPr>
                <w:ilvl w:val="0"/>
                <w:numId w:val="19"/>
              </w:numPr>
              <w:spacing w:after="0" w:line="360" w:lineRule="auto"/>
              <w:jc w:val="both"/>
              <w:rPr>
                <w:rFonts w:ascii="Arial" w:hAnsi="Arial" w:cs="Arial"/>
                <w:sz w:val="24"/>
                <w:szCs w:val="24"/>
              </w:rPr>
            </w:pPr>
          </w:p>
        </w:tc>
        <w:tc>
          <w:tcPr>
            <w:tcW w:w="5031" w:type="dxa"/>
          </w:tcPr>
          <w:p w14:paraId="28896F87" w14:textId="4C0A361E" w:rsidR="00F440ED" w:rsidRPr="00B1375D" w:rsidRDefault="00F440ED" w:rsidP="00F440ED">
            <w:pPr>
              <w:pStyle w:val="ListParagraph"/>
              <w:spacing w:after="0" w:line="360" w:lineRule="auto"/>
              <w:ind w:left="0"/>
              <w:jc w:val="both"/>
              <w:rPr>
                <w:rFonts w:ascii="Arial" w:hAnsi="Arial" w:cs="Arial"/>
                <w:sz w:val="24"/>
                <w:szCs w:val="24"/>
              </w:rPr>
            </w:pPr>
            <w:r>
              <w:rPr>
                <w:rFonts w:ascii="Arial" w:hAnsi="Arial" w:cs="Arial"/>
                <w:sz w:val="24"/>
                <w:szCs w:val="24"/>
              </w:rPr>
              <w:t>Стручна литература</w:t>
            </w:r>
          </w:p>
        </w:tc>
        <w:tc>
          <w:tcPr>
            <w:tcW w:w="2856" w:type="dxa"/>
          </w:tcPr>
          <w:p w14:paraId="3B884AA9" w14:textId="0CCA126E" w:rsidR="00F440ED" w:rsidRPr="00BC3510" w:rsidRDefault="00F440ED" w:rsidP="00F440ED">
            <w:pPr>
              <w:pStyle w:val="ListParagraph"/>
              <w:spacing w:after="0" w:line="360" w:lineRule="auto"/>
              <w:ind w:left="0"/>
              <w:jc w:val="both"/>
              <w:rPr>
                <w:rFonts w:ascii="Arial" w:hAnsi="Arial" w:cs="Arial"/>
                <w:sz w:val="24"/>
                <w:szCs w:val="24"/>
                <w:highlight w:val="yellow"/>
              </w:rPr>
            </w:pPr>
            <w:r w:rsidRPr="00ED64B2">
              <w:rPr>
                <w:rFonts w:ascii="Arial" w:hAnsi="Arial" w:cs="Arial"/>
                <w:sz w:val="24"/>
                <w:szCs w:val="24"/>
              </w:rPr>
              <w:t>445</w:t>
            </w:r>
          </w:p>
        </w:tc>
      </w:tr>
      <w:tr w:rsidR="00F440ED" w:rsidRPr="00B1375D" w14:paraId="4706959C" w14:textId="77777777" w:rsidTr="00450F74">
        <w:trPr>
          <w:jc w:val="center"/>
        </w:trPr>
        <w:tc>
          <w:tcPr>
            <w:tcW w:w="1152" w:type="dxa"/>
          </w:tcPr>
          <w:p w14:paraId="34F8A5F6" w14:textId="77777777" w:rsidR="00F440ED" w:rsidRPr="00B1375D" w:rsidRDefault="00F440ED" w:rsidP="00F440ED">
            <w:pPr>
              <w:pStyle w:val="ListParagraph"/>
              <w:numPr>
                <w:ilvl w:val="0"/>
                <w:numId w:val="19"/>
              </w:numPr>
              <w:spacing w:after="0" w:line="360" w:lineRule="auto"/>
              <w:jc w:val="both"/>
              <w:rPr>
                <w:rFonts w:ascii="Arial" w:hAnsi="Arial" w:cs="Arial"/>
                <w:sz w:val="24"/>
                <w:szCs w:val="24"/>
              </w:rPr>
            </w:pPr>
          </w:p>
        </w:tc>
        <w:tc>
          <w:tcPr>
            <w:tcW w:w="5031" w:type="dxa"/>
          </w:tcPr>
          <w:p w14:paraId="4203A403" w14:textId="70593E3B" w:rsidR="00F440ED" w:rsidRPr="00B1375D" w:rsidRDefault="00F440ED" w:rsidP="00F440ED">
            <w:pPr>
              <w:pStyle w:val="ListParagraph"/>
              <w:spacing w:after="0" w:line="360" w:lineRule="auto"/>
              <w:ind w:left="0"/>
              <w:jc w:val="both"/>
              <w:rPr>
                <w:rFonts w:ascii="Arial" w:hAnsi="Arial" w:cs="Arial"/>
                <w:sz w:val="24"/>
                <w:szCs w:val="24"/>
              </w:rPr>
            </w:pPr>
            <w:r>
              <w:rPr>
                <w:rFonts w:ascii="Arial" w:hAnsi="Arial" w:cs="Arial"/>
                <w:sz w:val="24"/>
                <w:szCs w:val="24"/>
              </w:rPr>
              <w:t>Списанија</w:t>
            </w:r>
          </w:p>
        </w:tc>
        <w:tc>
          <w:tcPr>
            <w:tcW w:w="2856" w:type="dxa"/>
          </w:tcPr>
          <w:p w14:paraId="20B7D22C" w14:textId="070D53A0" w:rsidR="00F440ED" w:rsidRPr="00BC3510" w:rsidRDefault="00F440ED" w:rsidP="00F440ED">
            <w:pPr>
              <w:pStyle w:val="ListParagraph"/>
              <w:spacing w:after="0" w:line="360" w:lineRule="auto"/>
              <w:ind w:left="0"/>
              <w:jc w:val="both"/>
              <w:rPr>
                <w:rFonts w:ascii="Arial" w:hAnsi="Arial" w:cs="Arial"/>
                <w:sz w:val="24"/>
                <w:szCs w:val="24"/>
                <w:highlight w:val="yellow"/>
              </w:rPr>
            </w:pPr>
            <w:r w:rsidRPr="00ED64B2">
              <w:rPr>
                <w:rFonts w:ascii="Arial" w:hAnsi="Arial" w:cs="Arial"/>
                <w:sz w:val="24"/>
                <w:szCs w:val="24"/>
              </w:rPr>
              <w:t>9</w:t>
            </w:r>
          </w:p>
        </w:tc>
      </w:tr>
    </w:tbl>
    <w:p w14:paraId="23EED84E" w14:textId="77777777" w:rsidR="00B157A7" w:rsidRDefault="00B157A7" w:rsidP="00FF119F">
      <w:pPr>
        <w:pStyle w:val="Heading2"/>
        <w:rPr>
          <w:lang w:val="mk-MK"/>
        </w:rPr>
      </w:pPr>
      <w:bookmarkStart w:id="10" w:name="_Toc237598469"/>
      <w:r w:rsidRPr="00260394">
        <w:rPr>
          <w:lang w:val="ru-RU"/>
        </w:rPr>
        <w:t xml:space="preserve">2.6. </w:t>
      </w:r>
      <w:r w:rsidRPr="00E47C4D">
        <w:rPr>
          <w:lang w:val="ru-RU"/>
        </w:rPr>
        <w:t>План за обновување  и адаптација во основното училиште во оваа учебна година</w:t>
      </w:r>
      <w:bookmarkEnd w:id="10"/>
    </w:p>
    <w:p w14:paraId="183E3FA6" w14:textId="77777777" w:rsidR="00FF119F" w:rsidRPr="00FF119F" w:rsidRDefault="00FF119F" w:rsidP="00FF119F">
      <w:pPr>
        <w:rPr>
          <w:lang w:val="mk-MK"/>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96"/>
        <w:gridCol w:w="2130"/>
        <w:gridCol w:w="4860"/>
      </w:tblGrid>
      <w:tr w:rsidR="00E47C4D" w:rsidRPr="00B1375D" w14:paraId="62D4A6F3" w14:textId="77777777" w:rsidTr="00FD0CCE">
        <w:trPr>
          <w:jc w:val="center"/>
        </w:trPr>
        <w:tc>
          <w:tcPr>
            <w:tcW w:w="5796" w:type="dxa"/>
          </w:tcPr>
          <w:p w14:paraId="74805155" w14:textId="77777777" w:rsidR="00E47C4D" w:rsidRPr="00B1375D" w:rsidRDefault="00E47C4D" w:rsidP="00FD0CCE">
            <w:pPr>
              <w:pStyle w:val="ListParagraph"/>
              <w:spacing w:after="0" w:line="360" w:lineRule="auto"/>
              <w:ind w:left="0"/>
              <w:jc w:val="center"/>
              <w:rPr>
                <w:rFonts w:ascii="Arial" w:hAnsi="Arial" w:cs="Arial"/>
                <w:b/>
              </w:rPr>
            </w:pPr>
            <w:r w:rsidRPr="00B1375D">
              <w:rPr>
                <w:rFonts w:ascii="Arial" w:hAnsi="Arial" w:cs="Arial"/>
                <w:b/>
              </w:rPr>
              <w:t>Што се преуредува или обновува</w:t>
            </w:r>
          </w:p>
        </w:tc>
        <w:tc>
          <w:tcPr>
            <w:tcW w:w="2130" w:type="dxa"/>
          </w:tcPr>
          <w:p w14:paraId="79BD0CDB" w14:textId="77777777" w:rsidR="00E47C4D" w:rsidRPr="00B1375D" w:rsidRDefault="00E47C4D" w:rsidP="00FD0CCE">
            <w:pPr>
              <w:pStyle w:val="ListParagraph"/>
              <w:spacing w:after="0" w:line="360" w:lineRule="auto"/>
              <w:ind w:left="0"/>
              <w:jc w:val="center"/>
              <w:rPr>
                <w:rFonts w:ascii="Arial" w:hAnsi="Arial" w:cs="Arial"/>
                <w:b/>
                <w:vertAlign w:val="superscript"/>
              </w:rPr>
            </w:pPr>
            <w:r w:rsidRPr="00B1375D">
              <w:rPr>
                <w:rFonts w:ascii="Arial" w:hAnsi="Arial" w:cs="Arial"/>
                <w:b/>
              </w:rPr>
              <w:t>Површина во  m</w:t>
            </w:r>
            <w:r w:rsidRPr="00B1375D">
              <w:rPr>
                <w:rFonts w:ascii="Arial" w:hAnsi="Arial" w:cs="Arial"/>
                <w:b/>
                <w:vertAlign w:val="superscript"/>
              </w:rPr>
              <w:t xml:space="preserve"> 2</w:t>
            </w:r>
          </w:p>
        </w:tc>
        <w:tc>
          <w:tcPr>
            <w:tcW w:w="4860" w:type="dxa"/>
          </w:tcPr>
          <w:p w14:paraId="64A32BD0" w14:textId="77777777" w:rsidR="00E47C4D" w:rsidRPr="00B1375D" w:rsidRDefault="00E47C4D" w:rsidP="00FD0CCE">
            <w:pPr>
              <w:pStyle w:val="ListParagraph"/>
              <w:spacing w:after="0" w:line="360" w:lineRule="auto"/>
              <w:ind w:left="0"/>
              <w:jc w:val="center"/>
              <w:rPr>
                <w:rFonts w:ascii="Arial" w:hAnsi="Arial" w:cs="Arial"/>
                <w:b/>
              </w:rPr>
            </w:pPr>
            <w:r w:rsidRPr="00B1375D">
              <w:rPr>
                <w:rFonts w:ascii="Arial" w:hAnsi="Arial" w:cs="Arial"/>
                <w:b/>
              </w:rPr>
              <w:t>Намена</w:t>
            </w:r>
          </w:p>
        </w:tc>
      </w:tr>
      <w:tr w:rsidR="00E47C4D" w:rsidRPr="009D1692" w14:paraId="27D09256" w14:textId="77777777" w:rsidTr="00FD0CCE">
        <w:trPr>
          <w:jc w:val="center"/>
        </w:trPr>
        <w:tc>
          <w:tcPr>
            <w:tcW w:w="5796" w:type="dxa"/>
          </w:tcPr>
          <w:p w14:paraId="131590B2" w14:textId="77777777" w:rsidR="00E47C4D" w:rsidRPr="004A4BF4" w:rsidRDefault="00E47C4D" w:rsidP="00FD0CCE">
            <w:pPr>
              <w:pStyle w:val="ListParagraph"/>
              <w:spacing w:after="0" w:line="360" w:lineRule="auto"/>
              <w:ind w:left="0"/>
              <w:rPr>
                <w:rFonts w:ascii="Arial" w:hAnsi="Arial" w:cs="Arial"/>
              </w:rPr>
            </w:pPr>
            <w:r>
              <w:rPr>
                <w:rFonts w:ascii="Arial" w:hAnsi="Arial" w:cs="Arial"/>
              </w:rPr>
              <w:lastRenderedPageBreak/>
              <w:t>Доградба на училници</w:t>
            </w:r>
          </w:p>
        </w:tc>
        <w:tc>
          <w:tcPr>
            <w:tcW w:w="2130" w:type="dxa"/>
          </w:tcPr>
          <w:p w14:paraId="3D5CBD07" w14:textId="77777777" w:rsidR="00E47C4D" w:rsidRPr="00B1375D" w:rsidRDefault="00E47C4D" w:rsidP="00FD0CCE">
            <w:pPr>
              <w:pStyle w:val="ListParagraph"/>
              <w:spacing w:after="0" w:line="360" w:lineRule="auto"/>
              <w:ind w:left="0"/>
              <w:jc w:val="both"/>
              <w:rPr>
                <w:rFonts w:ascii="Arial" w:hAnsi="Arial" w:cs="Arial"/>
              </w:rPr>
            </w:pPr>
            <w:r w:rsidRPr="00ED64B2">
              <w:rPr>
                <w:rFonts w:ascii="Arial" w:hAnsi="Arial" w:cs="Arial"/>
                <w:lang w:val="en-US"/>
              </w:rPr>
              <w:t xml:space="preserve">400 </w:t>
            </w:r>
            <w:r w:rsidRPr="00ED64B2">
              <w:rPr>
                <w:rFonts w:ascii="Arial" w:hAnsi="Arial" w:cs="Arial"/>
              </w:rPr>
              <w:t>м</w:t>
            </w:r>
            <w:r w:rsidRPr="00ED64B2">
              <w:rPr>
                <w:rFonts w:ascii="Arial" w:hAnsi="Arial" w:cs="Arial"/>
                <w:vertAlign w:val="superscript"/>
              </w:rPr>
              <w:t>2</w:t>
            </w:r>
          </w:p>
        </w:tc>
        <w:tc>
          <w:tcPr>
            <w:tcW w:w="4860" w:type="dxa"/>
          </w:tcPr>
          <w:p w14:paraId="29CC9082" w14:textId="77777777" w:rsidR="00E47C4D" w:rsidRPr="004A4BF4" w:rsidRDefault="00E47C4D" w:rsidP="00FD0CCE">
            <w:pPr>
              <w:pStyle w:val="ListParagraph"/>
              <w:spacing w:after="0" w:line="360" w:lineRule="auto"/>
              <w:ind w:left="0"/>
              <w:jc w:val="both"/>
              <w:rPr>
                <w:rFonts w:ascii="Arial" w:hAnsi="Arial" w:cs="Arial"/>
              </w:rPr>
            </w:pPr>
            <w:r w:rsidRPr="004A4BF4">
              <w:rPr>
                <w:rFonts w:ascii="Arial" w:hAnsi="Arial" w:cs="Arial"/>
              </w:rPr>
              <w:t>Училници за едносменско работење на училиштето</w:t>
            </w:r>
          </w:p>
        </w:tc>
      </w:tr>
      <w:tr w:rsidR="00E47C4D" w:rsidRPr="009D1692" w14:paraId="5DA2967A" w14:textId="77777777" w:rsidTr="00FD0CCE">
        <w:trPr>
          <w:jc w:val="center"/>
        </w:trPr>
        <w:tc>
          <w:tcPr>
            <w:tcW w:w="5796" w:type="dxa"/>
          </w:tcPr>
          <w:p w14:paraId="078AAF2F"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Санација на ходници и санитарии во ПУ с.Крилатица</w:t>
            </w:r>
          </w:p>
        </w:tc>
        <w:tc>
          <w:tcPr>
            <w:tcW w:w="2130" w:type="dxa"/>
          </w:tcPr>
          <w:p w14:paraId="6E6F4B8E"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109 м</w:t>
            </w:r>
            <w:r w:rsidRPr="00AD77FF">
              <w:rPr>
                <w:rFonts w:ascii="Arial" w:hAnsi="Arial" w:cs="Arial"/>
                <w:vertAlign w:val="superscript"/>
              </w:rPr>
              <w:t>2</w:t>
            </w:r>
          </w:p>
        </w:tc>
        <w:tc>
          <w:tcPr>
            <w:tcW w:w="4860" w:type="dxa"/>
          </w:tcPr>
          <w:p w14:paraId="3EB26A3E" w14:textId="77777777" w:rsidR="00E47C4D" w:rsidRPr="004A4BF4" w:rsidRDefault="00E47C4D" w:rsidP="00FD0CCE">
            <w:pPr>
              <w:pStyle w:val="ListParagraph"/>
              <w:spacing w:after="0" w:line="360" w:lineRule="auto"/>
              <w:ind w:left="0"/>
              <w:jc w:val="both"/>
              <w:rPr>
                <w:rFonts w:ascii="Arial" w:hAnsi="Arial" w:cs="Arial"/>
              </w:rPr>
            </w:pPr>
            <w:r w:rsidRPr="004A4BF4">
              <w:rPr>
                <w:rFonts w:ascii="Arial" w:hAnsi="Arial" w:cs="Arial"/>
              </w:rPr>
              <w:t>Реконтруирање на санитарните јазли и ходникот кои што се доста стари и истрошени.</w:t>
            </w:r>
          </w:p>
        </w:tc>
      </w:tr>
      <w:tr w:rsidR="00E47C4D" w:rsidRPr="009D1692" w14:paraId="37FB3166" w14:textId="77777777" w:rsidTr="00FD0CCE">
        <w:trPr>
          <w:jc w:val="center"/>
        </w:trPr>
        <w:tc>
          <w:tcPr>
            <w:tcW w:w="5796" w:type="dxa"/>
          </w:tcPr>
          <w:p w14:paraId="4173AAE0"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Реконструкција на училници во ПУ с.Коњух</w:t>
            </w:r>
          </w:p>
        </w:tc>
        <w:tc>
          <w:tcPr>
            <w:tcW w:w="2130" w:type="dxa"/>
          </w:tcPr>
          <w:p w14:paraId="0D6F2414"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150 м</w:t>
            </w:r>
            <w:r w:rsidRPr="00F47A18">
              <w:rPr>
                <w:rFonts w:ascii="Arial" w:hAnsi="Arial" w:cs="Arial"/>
                <w:vertAlign w:val="superscript"/>
              </w:rPr>
              <w:t>2</w:t>
            </w:r>
          </w:p>
        </w:tc>
        <w:tc>
          <w:tcPr>
            <w:tcW w:w="4860" w:type="dxa"/>
          </w:tcPr>
          <w:p w14:paraId="7BC7B86D" w14:textId="77777777" w:rsidR="00E47C4D" w:rsidRPr="004A4BF4" w:rsidRDefault="00E47C4D" w:rsidP="00FD0CCE">
            <w:pPr>
              <w:pStyle w:val="ListParagraph"/>
              <w:spacing w:after="0" w:line="360" w:lineRule="auto"/>
              <w:ind w:left="0"/>
              <w:jc w:val="both"/>
              <w:rPr>
                <w:rFonts w:ascii="Arial" w:hAnsi="Arial" w:cs="Arial"/>
              </w:rPr>
            </w:pPr>
            <w:r w:rsidRPr="004A4BF4">
              <w:rPr>
                <w:rFonts w:ascii="Arial" w:hAnsi="Arial" w:cs="Arial"/>
              </w:rPr>
              <w:t xml:space="preserve">Реконтруирање </w:t>
            </w:r>
            <w:r>
              <w:rPr>
                <w:rFonts w:ascii="Arial" w:hAnsi="Arial" w:cs="Arial"/>
              </w:rPr>
              <w:t>училници</w:t>
            </w:r>
            <w:r w:rsidRPr="004A4BF4">
              <w:rPr>
                <w:rFonts w:ascii="Arial" w:hAnsi="Arial" w:cs="Arial"/>
              </w:rPr>
              <w:t xml:space="preserve"> кое </w:t>
            </w:r>
            <w:r>
              <w:rPr>
                <w:rFonts w:ascii="Arial" w:hAnsi="Arial" w:cs="Arial"/>
              </w:rPr>
              <w:t>с</w:t>
            </w:r>
            <w:r w:rsidRPr="004A4BF4">
              <w:rPr>
                <w:rFonts w:ascii="Arial" w:hAnsi="Arial" w:cs="Arial"/>
              </w:rPr>
              <w:t>е доста стар</w:t>
            </w:r>
            <w:r>
              <w:rPr>
                <w:rFonts w:ascii="Arial" w:hAnsi="Arial" w:cs="Arial"/>
              </w:rPr>
              <w:t>и</w:t>
            </w:r>
            <w:r w:rsidRPr="004A4BF4">
              <w:rPr>
                <w:rFonts w:ascii="Arial" w:hAnsi="Arial" w:cs="Arial"/>
              </w:rPr>
              <w:t xml:space="preserve"> и истрошен</w:t>
            </w:r>
            <w:r>
              <w:rPr>
                <w:rFonts w:ascii="Arial" w:hAnsi="Arial" w:cs="Arial"/>
              </w:rPr>
              <w:t>и и бараат обновување</w:t>
            </w:r>
            <w:r w:rsidRPr="004A4BF4">
              <w:rPr>
                <w:rFonts w:ascii="Arial" w:hAnsi="Arial" w:cs="Arial"/>
              </w:rPr>
              <w:t>.</w:t>
            </w:r>
          </w:p>
        </w:tc>
      </w:tr>
      <w:tr w:rsidR="00E47C4D" w:rsidRPr="009D1692" w14:paraId="7D66DFF9" w14:textId="77777777" w:rsidTr="00FD0CCE">
        <w:trPr>
          <w:jc w:val="center"/>
        </w:trPr>
        <w:tc>
          <w:tcPr>
            <w:tcW w:w="5796" w:type="dxa"/>
          </w:tcPr>
          <w:p w14:paraId="3AA2DD03" w14:textId="77777777" w:rsidR="00E47C4D" w:rsidRDefault="00E47C4D" w:rsidP="00FD0CCE">
            <w:pPr>
              <w:pStyle w:val="ListParagraph"/>
              <w:spacing w:after="0" w:line="360" w:lineRule="auto"/>
              <w:ind w:left="0"/>
              <w:jc w:val="both"/>
              <w:rPr>
                <w:rFonts w:ascii="Arial" w:hAnsi="Arial" w:cs="Arial"/>
              </w:rPr>
            </w:pPr>
            <w:r>
              <w:rPr>
                <w:rFonts w:ascii="Arial" w:hAnsi="Arial" w:cs="Arial"/>
              </w:rPr>
              <w:t>Бетонирање на надворешни скали и асфалтирање на паркинг простор позади училиште</w:t>
            </w:r>
          </w:p>
        </w:tc>
        <w:tc>
          <w:tcPr>
            <w:tcW w:w="2130" w:type="dxa"/>
          </w:tcPr>
          <w:p w14:paraId="15059675"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283.5м</w:t>
            </w:r>
            <w:r w:rsidRPr="00AD77FF">
              <w:rPr>
                <w:rFonts w:ascii="Arial" w:hAnsi="Arial" w:cs="Arial"/>
                <w:vertAlign w:val="superscript"/>
              </w:rPr>
              <w:t>2</w:t>
            </w:r>
          </w:p>
        </w:tc>
        <w:tc>
          <w:tcPr>
            <w:tcW w:w="4860" w:type="dxa"/>
          </w:tcPr>
          <w:p w14:paraId="1269BC3B" w14:textId="77777777" w:rsidR="00E47C4D" w:rsidRPr="004A4BF4" w:rsidRDefault="00E47C4D" w:rsidP="00FD0CCE">
            <w:pPr>
              <w:pStyle w:val="ListParagraph"/>
              <w:spacing w:after="0" w:line="360" w:lineRule="auto"/>
              <w:ind w:left="0"/>
              <w:jc w:val="both"/>
              <w:rPr>
                <w:rFonts w:ascii="Arial" w:hAnsi="Arial" w:cs="Arial"/>
              </w:rPr>
            </w:pPr>
            <w:r w:rsidRPr="004A4BF4">
              <w:rPr>
                <w:rFonts w:ascii="Arial" w:hAnsi="Arial" w:cs="Arial"/>
              </w:rPr>
              <w:t>Бетонирање и санација на скали и асфалтирање на простор за паркирање наменет за наставниците позади самото училиште</w:t>
            </w:r>
          </w:p>
        </w:tc>
      </w:tr>
    </w:tbl>
    <w:p w14:paraId="40772906" w14:textId="77777777" w:rsidR="001028C8" w:rsidRDefault="001028C8" w:rsidP="001028C8">
      <w:pPr>
        <w:rPr>
          <w:lang w:val="ru-RU"/>
        </w:rPr>
      </w:pPr>
    </w:p>
    <w:p w14:paraId="366D9D60" w14:textId="77777777" w:rsidR="001028C8" w:rsidRDefault="001028C8" w:rsidP="001028C8">
      <w:pPr>
        <w:rPr>
          <w:lang w:val="ru-RU"/>
        </w:rPr>
      </w:pPr>
    </w:p>
    <w:p w14:paraId="263B4FAE" w14:textId="77777777" w:rsidR="001028C8" w:rsidRDefault="001028C8" w:rsidP="001028C8">
      <w:pPr>
        <w:rPr>
          <w:lang w:val="ru-RU"/>
        </w:rPr>
      </w:pPr>
    </w:p>
    <w:p w14:paraId="24473B25" w14:textId="77777777" w:rsidR="001028C8" w:rsidRDefault="001028C8" w:rsidP="001028C8">
      <w:pPr>
        <w:rPr>
          <w:lang w:val="ru-RU"/>
        </w:rPr>
      </w:pPr>
    </w:p>
    <w:p w14:paraId="5BB4BE40" w14:textId="77777777" w:rsidR="001028C8" w:rsidRDefault="001028C8" w:rsidP="001028C8">
      <w:pPr>
        <w:rPr>
          <w:lang w:val="ru-RU"/>
        </w:rPr>
      </w:pPr>
    </w:p>
    <w:p w14:paraId="3FF385DA" w14:textId="77777777" w:rsidR="001028C8" w:rsidRDefault="001028C8" w:rsidP="001028C8">
      <w:pPr>
        <w:rPr>
          <w:lang w:val="ru-RU"/>
        </w:rPr>
      </w:pPr>
    </w:p>
    <w:p w14:paraId="74418564" w14:textId="77777777" w:rsidR="001028C8" w:rsidRDefault="001028C8" w:rsidP="001028C8">
      <w:pPr>
        <w:rPr>
          <w:lang w:val="ru-RU"/>
        </w:rPr>
      </w:pPr>
    </w:p>
    <w:p w14:paraId="2B7FB8E5" w14:textId="03AC460E" w:rsidR="00966392" w:rsidRPr="00252B34" w:rsidRDefault="00B157A7" w:rsidP="00252B34">
      <w:pPr>
        <w:pStyle w:val="Heading1"/>
        <w:rPr>
          <w:lang w:val="ru-RU"/>
        </w:rPr>
      </w:pPr>
      <w:bookmarkStart w:id="11" w:name="_Toc237598470"/>
      <w:r w:rsidRPr="00260394">
        <w:rPr>
          <w:lang w:val="ru-RU"/>
        </w:rPr>
        <w:t xml:space="preserve">3. </w:t>
      </w:r>
      <w:bookmarkStart w:id="12" w:name="_Hlk25920471"/>
      <w:r w:rsidRPr="00260394">
        <w:rPr>
          <w:lang w:val="ru-RU"/>
        </w:rPr>
        <w:t>Податоци за вработените и за учениците во основното училиште</w:t>
      </w:r>
      <w:bookmarkEnd w:id="11"/>
    </w:p>
    <w:p w14:paraId="5DE4E043" w14:textId="6BA86267" w:rsidR="00B157A7" w:rsidRDefault="00B157A7" w:rsidP="004478EA">
      <w:pPr>
        <w:pStyle w:val="Heading2"/>
        <w:numPr>
          <w:ilvl w:val="1"/>
          <w:numId w:val="19"/>
        </w:numPr>
        <w:rPr>
          <w:lang w:val="mk-MK"/>
        </w:rPr>
      </w:pPr>
      <w:bookmarkStart w:id="13" w:name="_Toc237598471"/>
      <w:bookmarkStart w:id="14" w:name="_Hlk25926915"/>
      <w:bookmarkEnd w:id="12"/>
      <w:r w:rsidRPr="00FF119F">
        <w:rPr>
          <w:lang w:val="ru-RU"/>
        </w:rPr>
        <w:t>Податоци за вработените кои ја остваруваат воспитно-образовната работа</w:t>
      </w:r>
      <w:bookmarkEnd w:id="13"/>
    </w:p>
    <w:bookmarkEnd w:id="14"/>
    <w:p w14:paraId="2D38E8E4" w14:textId="77777777" w:rsidR="00966392" w:rsidRPr="00A55729" w:rsidRDefault="00966392" w:rsidP="0089175A">
      <w:pPr>
        <w:pStyle w:val="ListParagraph"/>
        <w:spacing w:line="360" w:lineRule="auto"/>
        <w:ind w:left="0"/>
        <w:jc w:val="both"/>
        <w:rPr>
          <w:rFonts w:ascii="Arial" w:hAnsi="Arial" w:cs="Arial"/>
          <w:sz w:val="20"/>
          <w:szCs w:val="20"/>
          <w:lang w:val="ru-RU"/>
        </w:rPr>
      </w:pPr>
    </w:p>
    <w:tbl>
      <w:tblPr>
        <w:tblW w:w="128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1"/>
        <w:gridCol w:w="2800"/>
        <w:gridCol w:w="1260"/>
        <w:gridCol w:w="2070"/>
        <w:gridCol w:w="1890"/>
        <w:gridCol w:w="2070"/>
        <w:gridCol w:w="990"/>
        <w:gridCol w:w="1120"/>
      </w:tblGrid>
      <w:tr w:rsidR="00E47C4D" w:rsidRPr="00B1375D" w14:paraId="0E160DB2" w14:textId="77777777" w:rsidTr="00FD0CCE">
        <w:trPr>
          <w:jc w:val="center"/>
        </w:trPr>
        <w:tc>
          <w:tcPr>
            <w:tcW w:w="661" w:type="dxa"/>
          </w:tcPr>
          <w:p w14:paraId="7B109D7E" w14:textId="77777777" w:rsidR="00E47C4D" w:rsidRPr="00B1375D" w:rsidRDefault="00E47C4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Ред.</w:t>
            </w:r>
          </w:p>
          <w:p w14:paraId="4776EF53" w14:textId="77777777" w:rsidR="00E47C4D" w:rsidRPr="00B1375D" w:rsidRDefault="00E47C4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бр.</w:t>
            </w:r>
          </w:p>
        </w:tc>
        <w:tc>
          <w:tcPr>
            <w:tcW w:w="2800" w:type="dxa"/>
          </w:tcPr>
          <w:p w14:paraId="38C819FF" w14:textId="77777777" w:rsidR="00E47C4D" w:rsidRPr="00B1375D" w:rsidRDefault="00E47C4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Име и презиме</w:t>
            </w:r>
          </w:p>
        </w:tc>
        <w:tc>
          <w:tcPr>
            <w:tcW w:w="1260" w:type="dxa"/>
          </w:tcPr>
          <w:p w14:paraId="6F9A131E" w14:textId="77777777" w:rsidR="00E47C4D" w:rsidRPr="00B1375D" w:rsidRDefault="00E47C4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 xml:space="preserve">Година </w:t>
            </w:r>
          </w:p>
          <w:p w14:paraId="04DC4AAE" w14:textId="77777777" w:rsidR="00E47C4D" w:rsidRPr="00B1375D" w:rsidRDefault="00E47C4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на раѓање</w:t>
            </w:r>
          </w:p>
        </w:tc>
        <w:tc>
          <w:tcPr>
            <w:tcW w:w="2070" w:type="dxa"/>
          </w:tcPr>
          <w:p w14:paraId="1229B487" w14:textId="77777777" w:rsidR="00E47C4D" w:rsidRPr="00B1375D" w:rsidRDefault="00E47C4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Звање</w:t>
            </w:r>
          </w:p>
        </w:tc>
        <w:tc>
          <w:tcPr>
            <w:tcW w:w="1890" w:type="dxa"/>
          </w:tcPr>
          <w:p w14:paraId="64FF652D" w14:textId="77777777" w:rsidR="00E47C4D" w:rsidRPr="00B1375D" w:rsidRDefault="00E47C4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Степен</w:t>
            </w:r>
          </w:p>
          <w:p w14:paraId="34D949CA" w14:textId="77777777" w:rsidR="00E47C4D" w:rsidRPr="00B1375D" w:rsidRDefault="00E47C4D" w:rsidP="00FD0CCE">
            <w:pPr>
              <w:pStyle w:val="ListParagraph"/>
              <w:spacing w:after="0" w:line="360" w:lineRule="auto"/>
              <w:ind w:left="0"/>
              <w:rPr>
                <w:rFonts w:ascii="Arial" w:hAnsi="Arial" w:cs="Arial"/>
                <w:b/>
                <w:sz w:val="20"/>
                <w:szCs w:val="20"/>
              </w:rPr>
            </w:pPr>
            <w:r w:rsidRPr="00B1375D">
              <w:rPr>
                <w:rFonts w:ascii="Arial" w:hAnsi="Arial" w:cs="Arial"/>
                <w:b/>
                <w:sz w:val="20"/>
                <w:szCs w:val="20"/>
              </w:rPr>
              <w:t xml:space="preserve"> на образование</w:t>
            </w:r>
          </w:p>
        </w:tc>
        <w:tc>
          <w:tcPr>
            <w:tcW w:w="2070" w:type="dxa"/>
          </w:tcPr>
          <w:p w14:paraId="0EF08714" w14:textId="77777777" w:rsidR="00E47C4D" w:rsidRPr="00B1375D" w:rsidRDefault="00E47C4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Работно место</w:t>
            </w:r>
          </w:p>
        </w:tc>
        <w:tc>
          <w:tcPr>
            <w:tcW w:w="990" w:type="dxa"/>
          </w:tcPr>
          <w:p w14:paraId="3C7AC2B0" w14:textId="77777777" w:rsidR="00E47C4D" w:rsidRPr="00B1375D" w:rsidRDefault="00E47C4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Ментор/</w:t>
            </w:r>
          </w:p>
          <w:p w14:paraId="4C8BAB29" w14:textId="77777777" w:rsidR="00E47C4D" w:rsidRPr="00B1375D" w:rsidRDefault="00E47C4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lastRenderedPageBreak/>
              <w:t>советник</w:t>
            </w:r>
          </w:p>
        </w:tc>
        <w:tc>
          <w:tcPr>
            <w:tcW w:w="1120" w:type="dxa"/>
          </w:tcPr>
          <w:p w14:paraId="253219D7" w14:textId="77777777" w:rsidR="00E47C4D" w:rsidRPr="00B1375D" w:rsidRDefault="00E47C4D" w:rsidP="00FD0CCE">
            <w:pPr>
              <w:pStyle w:val="ListParagraph"/>
              <w:spacing w:after="0" w:line="360" w:lineRule="auto"/>
              <w:ind w:left="0"/>
              <w:rPr>
                <w:rFonts w:ascii="Arial" w:hAnsi="Arial" w:cs="Arial"/>
                <w:b/>
                <w:sz w:val="20"/>
                <w:szCs w:val="20"/>
              </w:rPr>
            </w:pPr>
            <w:r w:rsidRPr="00B1375D">
              <w:rPr>
                <w:rFonts w:ascii="Arial" w:hAnsi="Arial" w:cs="Arial"/>
                <w:b/>
                <w:sz w:val="20"/>
                <w:szCs w:val="20"/>
              </w:rPr>
              <w:lastRenderedPageBreak/>
              <w:t>Години на стаж</w:t>
            </w:r>
          </w:p>
        </w:tc>
      </w:tr>
      <w:tr w:rsidR="00E47C4D" w:rsidRPr="00B1375D" w14:paraId="459CDCA0" w14:textId="77777777" w:rsidTr="00FD0CCE">
        <w:trPr>
          <w:jc w:val="center"/>
        </w:trPr>
        <w:tc>
          <w:tcPr>
            <w:tcW w:w="661" w:type="dxa"/>
          </w:tcPr>
          <w:p w14:paraId="7F182F2A" w14:textId="77777777" w:rsidR="00E47C4D" w:rsidRPr="00B1375D" w:rsidRDefault="00E47C4D" w:rsidP="00E47C4D">
            <w:pPr>
              <w:pStyle w:val="ListParagraph"/>
              <w:numPr>
                <w:ilvl w:val="0"/>
                <w:numId w:val="16"/>
              </w:numPr>
              <w:spacing w:after="0" w:line="360" w:lineRule="auto"/>
              <w:jc w:val="center"/>
              <w:rPr>
                <w:rFonts w:ascii="Arial" w:hAnsi="Arial" w:cs="Arial"/>
              </w:rPr>
            </w:pPr>
          </w:p>
        </w:tc>
        <w:tc>
          <w:tcPr>
            <w:tcW w:w="2800" w:type="dxa"/>
          </w:tcPr>
          <w:p w14:paraId="5DD665BA" w14:textId="77777777" w:rsidR="00E47C4D" w:rsidRPr="00B1375D" w:rsidRDefault="00E47C4D" w:rsidP="00FD0CCE">
            <w:pPr>
              <w:pStyle w:val="ListParagraph"/>
              <w:spacing w:after="0" w:line="360" w:lineRule="auto"/>
              <w:ind w:left="0"/>
              <w:jc w:val="both"/>
              <w:rPr>
                <w:rFonts w:ascii="Arial" w:hAnsi="Arial" w:cs="Arial"/>
              </w:rPr>
            </w:pPr>
            <w:r w:rsidRPr="007A783A">
              <w:rPr>
                <w:rFonts w:ascii="Arial" w:hAnsi="Arial" w:cs="Arial"/>
              </w:rPr>
              <w:t>Марија Чочевска</w:t>
            </w:r>
          </w:p>
        </w:tc>
        <w:tc>
          <w:tcPr>
            <w:tcW w:w="1260" w:type="dxa"/>
          </w:tcPr>
          <w:p w14:paraId="05097A00" w14:textId="77777777" w:rsidR="00E47C4D" w:rsidRPr="00F21AF8" w:rsidRDefault="00E47C4D" w:rsidP="00FD0CCE">
            <w:pPr>
              <w:rPr>
                <w:rFonts w:ascii="Arial" w:hAnsi="Arial" w:cs="Arial"/>
                <w:lang w:val="mk-MK"/>
              </w:rPr>
            </w:pPr>
            <w:r>
              <w:rPr>
                <w:rFonts w:ascii="Arial" w:hAnsi="Arial" w:cs="Arial"/>
                <w:lang w:val="mk-MK"/>
              </w:rPr>
              <w:t>1978</w:t>
            </w:r>
          </w:p>
        </w:tc>
        <w:tc>
          <w:tcPr>
            <w:tcW w:w="2070" w:type="dxa"/>
          </w:tcPr>
          <w:p w14:paraId="5799F4EA"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наставник</w:t>
            </w:r>
          </w:p>
        </w:tc>
        <w:tc>
          <w:tcPr>
            <w:tcW w:w="1890" w:type="dxa"/>
          </w:tcPr>
          <w:p w14:paraId="4855A793" w14:textId="77777777" w:rsidR="00E47C4D" w:rsidRPr="00B1375D" w:rsidRDefault="00E47C4D" w:rsidP="00FD0CCE">
            <w:pPr>
              <w:pStyle w:val="ListParagraph"/>
              <w:spacing w:after="0" w:line="360" w:lineRule="auto"/>
              <w:ind w:left="0"/>
              <w:jc w:val="both"/>
              <w:rPr>
                <w:rFonts w:ascii="Arial" w:hAnsi="Arial" w:cs="Arial"/>
              </w:rPr>
            </w:pPr>
            <w:r w:rsidRPr="00A96BF9">
              <w:rPr>
                <w:rFonts w:ascii="Arial" w:hAnsi="Arial" w:cs="Arial"/>
              </w:rPr>
              <w:t>ВСС</w:t>
            </w:r>
          </w:p>
        </w:tc>
        <w:tc>
          <w:tcPr>
            <w:tcW w:w="2070" w:type="dxa"/>
          </w:tcPr>
          <w:p w14:paraId="190A81D4" w14:textId="77777777" w:rsidR="00E47C4D" w:rsidRPr="003135B7" w:rsidRDefault="00E47C4D" w:rsidP="00FD0CCE">
            <w:pPr>
              <w:pStyle w:val="ListParagraph"/>
              <w:spacing w:after="0" w:line="240" w:lineRule="auto"/>
              <w:ind w:left="0"/>
              <w:jc w:val="both"/>
              <w:rPr>
                <w:rFonts w:ascii="Arial" w:hAnsi="Arial" w:cs="Arial"/>
                <w:bCs/>
              </w:rPr>
            </w:pPr>
            <w:r w:rsidRPr="003135B7">
              <w:rPr>
                <w:rFonts w:ascii="Arial" w:hAnsi="Arial" w:cs="Arial"/>
                <w:bCs/>
              </w:rPr>
              <w:t>Одделенска настава</w:t>
            </w:r>
          </w:p>
        </w:tc>
        <w:tc>
          <w:tcPr>
            <w:tcW w:w="990" w:type="dxa"/>
          </w:tcPr>
          <w:p w14:paraId="43236A2C"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w:t>
            </w:r>
          </w:p>
        </w:tc>
        <w:tc>
          <w:tcPr>
            <w:tcW w:w="1120" w:type="dxa"/>
          </w:tcPr>
          <w:p w14:paraId="40ACF0C0" w14:textId="77777777" w:rsidR="00E47C4D" w:rsidRPr="007F41AE" w:rsidRDefault="00E47C4D" w:rsidP="00FD0CCE">
            <w:pPr>
              <w:pStyle w:val="ListParagraph"/>
              <w:spacing w:after="0" w:line="360" w:lineRule="auto"/>
              <w:ind w:left="0"/>
              <w:jc w:val="both"/>
              <w:rPr>
                <w:rFonts w:ascii="Arial" w:hAnsi="Arial" w:cs="Arial"/>
                <w:highlight w:val="yellow"/>
              </w:rPr>
            </w:pPr>
            <w:r w:rsidRPr="009A16FA">
              <w:rPr>
                <w:rFonts w:ascii="Arial" w:hAnsi="Arial" w:cs="Arial"/>
              </w:rPr>
              <w:t>20</w:t>
            </w:r>
          </w:p>
        </w:tc>
      </w:tr>
      <w:tr w:rsidR="00E47C4D" w:rsidRPr="00B1375D" w14:paraId="62135433" w14:textId="77777777" w:rsidTr="00FD0CCE">
        <w:trPr>
          <w:jc w:val="center"/>
        </w:trPr>
        <w:tc>
          <w:tcPr>
            <w:tcW w:w="661" w:type="dxa"/>
          </w:tcPr>
          <w:p w14:paraId="2DC8CF07"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0BBAFE69" w14:textId="77777777" w:rsidR="00E47C4D" w:rsidRPr="00B1375D" w:rsidRDefault="00E47C4D" w:rsidP="00FD0CCE">
            <w:pPr>
              <w:pStyle w:val="ListParagraph"/>
              <w:spacing w:after="0" w:line="360" w:lineRule="auto"/>
              <w:ind w:left="0"/>
              <w:jc w:val="both"/>
              <w:rPr>
                <w:rFonts w:ascii="Arial" w:hAnsi="Arial" w:cs="Arial"/>
              </w:rPr>
            </w:pPr>
            <w:r w:rsidRPr="007A783A">
              <w:rPr>
                <w:rFonts w:ascii="Arial" w:hAnsi="Arial" w:cs="Arial"/>
              </w:rPr>
              <w:t>Ирена Трајкова</w:t>
            </w:r>
          </w:p>
        </w:tc>
        <w:tc>
          <w:tcPr>
            <w:tcW w:w="1260" w:type="dxa"/>
          </w:tcPr>
          <w:p w14:paraId="1FBEC4D5" w14:textId="77777777" w:rsidR="00E47C4D" w:rsidRPr="008B0619" w:rsidRDefault="00E47C4D" w:rsidP="00FD0CCE">
            <w:pPr>
              <w:rPr>
                <w:rFonts w:ascii="Arial" w:hAnsi="Arial" w:cs="Arial"/>
                <w:lang w:val="mk-MK"/>
              </w:rPr>
            </w:pPr>
            <w:r>
              <w:rPr>
                <w:rFonts w:ascii="Arial" w:hAnsi="Arial" w:cs="Arial"/>
                <w:lang w:val="mk-MK"/>
              </w:rPr>
              <w:t>1977</w:t>
            </w:r>
          </w:p>
        </w:tc>
        <w:tc>
          <w:tcPr>
            <w:tcW w:w="2070" w:type="dxa"/>
          </w:tcPr>
          <w:p w14:paraId="7491EC2D"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1D1E8185" w14:textId="77777777" w:rsidR="00E47C4D" w:rsidRPr="00B1375D" w:rsidRDefault="00E47C4D" w:rsidP="00FD0CCE">
            <w:pPr>
              <w:pStyle w:val="ListParagraph"/>
              <w:spacing w:after="0" w:line="360" w:lineRule="auto"/>
              <w:ind w:left="0"/>
              <w:jc w:val="both"/>
              <w:rPr>
                <w:rFonts w:ascii="Arial" w:hAnsi="Arial" w:cs="Arial"/>
              </w:rPr>
            </w:pPr>
            <w:r w:rsidRPr="00A96BF9">
              <w:rPr>
                <w:rFonts w:ascii="Arial" w:hAnsi="Arial" w:cs="Arial"/>
              </w:rPr>
              <w:t>ВСС</w:t>
            </w:r>
          </w:p>
        </w:tc>
        <w:tc>
          <w:tcPr>
            <w:tcW w:w="2070" w:type="dxa"/>
          </w:tcPr>
          <w:p w14:paraId="365B98DE" w14:textId="77777777" w:rsidR="00E47C4D" w:rsidRPr="003135B7" w:rsidRDefault="00E47C4D" w:rsidP="00FD0CCE">
            <w:pPr>
              <w:pStyle w:val="ListParagraph"/>
              <w:spacing w:after="0" w:line="240" w:lineRule="auto"/>
              <w:ind w:left="0"/>
              <w:jc w:val="both"/>
              <w:rPr>
                <w:rFonts w:ascii="Arial" w:hAnsi="Arial" w:cs="Arial"/>
                <w:bCs/>
              </w:rPr>
            </w:pPr>
            <w:r w:rsidRPr="003135B7">
              <w:rPr>
                <w:rFonts w:ascii="Arial" w:hAnsi="Arial" w:cs="Arial"/>
                <w:bCs/>
              </w:rPr>
              <w:t>Одделенска настава</w:t>
            </w:r>
          </w:p>
        </w:tc>
        <w:tc>
          <w:tcPr>
            <w:tcW w:w="990" w:type="dxa"/>
          </w:tcPr>
          <w:p w14:paraId="73045669" w14:textId="77777777" w:rsidR="00E47C4D" w:rsidRPr="00B1375D" w:rsidRDefault="00E47C4D" w:rsidP="00FD0CCE">
            <w:pPr>
              <w:pStyle w:val="ListParagraph"/>
              <w:spacing w:after="0" w:line="360" w:lineRule="auto"/>
              <w:ind w:left="0"/>
              <w:jc w:val="both"/>
              <w:rPr>
                <w:rFonts w:ascii="Arial" w:hAnsi="Arial" w:cs="Arial"/>
              </w:rPr>
            </w:pPr>
            <w:r w:rsidRPr="00FD7489">
              <w:rPr>
                <w:rFonts w:ascii="Arial" w:hAnsi="Arial" w:cs="Arial"/>
              </w:rPr>
              <w:t>/</w:t>
            </w:r>
          </w:p>
        </w:tc>
        <w:tc>
          <w:tcPr>
            <w:tcW w:w="1120" w:type="dxa"/>
          </w:tcPr>
          <w:p w14:paraId="0873EB37" w14:textId="77777777" w:rsidR="00E47C4D" w:rsidRPr="007F41AE" w:rsidRDefault="00E47C4D" w:rsidP="00FD0CCE">
            <w:pPr>
              <w:pStyle w:val="ListParagraph"/>
              <w:spacing w:after="0" w:line="360" w:lineRule="auto"/>
              <w:ind w:left="0"/>
              <w:jc w:val="both"/>
              <w:rPr>
                <w:rFonts w:ascii="Arial" w:hAnsi="Arial" w:cs="Arial"/>
                <w:highlight w:val="yellow"/>
              </w:rPr>
            </w:pPr>
            <w:r w:rsidRPr="00491E68">
              <w:rPr>
                <w:rFonts w:ascii="Arial" w:hAnsi="Arial" w:cs="Arial"/>
              </w:rPr>
              <w:t>16</w:t>
            </w:r>
          </w:p>
        </w:tc>
      </w:tr>
      <w:tr w:rsidR="00E47C4D" w:rsidRPr="00B1375D" w14:paraId="74D38B63" w14:textId="77777777" w:rsidTr="00FD0CCE">
        <w:trPr>
          <w:jc w:val="center"/>
        </w:trPr>
        <w:tc>
          <w:tcPr>
            <w:tcW w:w="661" w:type="dxa"/>
          </w:tcPr>
          <w:p w14:paraId="1A9223B6"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7370C844" w14:textId="77777777" w:rsidR="00E47C4D" w:rsidRPr="00B1375D" w:rsidRDefault="00E47C4D" w:rsidP="00FD0CCE">
            <w:pPr>
              <w:pStyle w:val="ListParagraph"/>
              <w:spacing w:after="0" w:line="360" w:lineRule="auto"/>
              <w:ind w:left="0"/>
              <w:jc w:val="both"/>
              <w:rPr>
                <w:rFonts w:ascii="Arial" w:hAnsi="Arial" w:cs="Arial"/>
              </w:rPr>
            </w:pPr>
            <w:r w:rsidRPr="007A783A">
              <w:rPr>
                <w:rFonts w:ascii="Arial" w:hAnsi="Arial" w:cs="Arial"/>
              </w:rPr>
              <w:t>Лидија Арсовска</w:t>
            </w:r>
          </w:p>
        </w:tc>
        <w:tc>
          <w:tcPr>
            <w:tcW w:w="1260" w:type="dxa"/>
          </w:tcPr>
          <w:p w14:paraId="48BFE006" w14:textId="77777777" w:rsidR="00E47C4D" w:rsidRPr="008B0619" w:rsidRDefault="00E47C4D" w:rsidP="00FD0CCE">
            <w:pPr>
              <w:rPr>
                <w:rFonts w:ascii="Arial" w:hAnsi="Arial" w:cs="Arial"/>
                <w:lang w:val="mk-MK"/>
              </w:rPr>
            </w:pPr>
            <w:r>
              <w:rPr>
                <w:rFonts w:ascii="Arial" w:hAnsi="Arial" w:cs="Arial"/>
                <w:lang w:val="mk-MK"/>
              </w:rPr>
              <w:t>1982</w:t>
            </w:r>
          </w:p>
        </w:tc>
        <w:tc>
          <w:tcPr>
            <w:tcW w:w="2070" w:type="dxa"/>
          </w:tcPr>
          <w:p w14:paraId="040221D2"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60D82E62" w14:textId="77777777" w:rsidR="00E47C4D" w:rsidRPr="00B1375D" w:rsidRDefault="00E47C4D" w:rsidP="00FD0CCE">
            <w:pPr>
              <w:pStyle w:val="ListParagraph"/>
              <w:spacing w:after="0" w:line="360" w:lineRule="auto"/>
              <w:ind w:left="0"/>
              <w:jc w:val="both"/>
              <w:rPr>
                <w:rFonts w:ascii="Arial" w:hAnsi="Arial" w:cs="Arial"/>
              </w:rPr>
            </w:pPr>
            <w:r w:rsidRPr="00A96BF9">
              <w:rPr>
                <w:rFonts w:ascii="Arial" w:hAnsi="Arial" w:cs="Arial"/>
              </w:rPr>
              <w:t>ВСС</w:t>
            </w:r>
          </w:p>
        </w:tc>
        <w:tc>
          <w:tcPr>
            <w:tcW w:w="2070" w:type="dxa"/>
          </w:tcPr>
          <w:p w14:paraId="60784F2D" w14:textId="77777777" w:rsidR="00E47C4D" w:rsidRPr="003135B7" w:rsidRDefault="00E47C4D" w:rsidP="00FD0CCE">
            <w:pPr>
              <w:pStyle w:val="ListParagraph"/>
              <w:spacing w:after="0" w:line="240" w:lineRule="auto"/>
              <w:ind w:left="0"/>
              <w:jc w:val="both"/>
              <w:rPr>
                <w:rFonts w:ascii="Arial" w:hAnsi="Arial" w:cs="Arial"/>
                <w:bCs/>
              </w:rPr>
            </w:pPr>
            <w:r w:rsidRPr="003135B7">
              <w:rPr>
                <w:rFonts w:ascii="Arial" w:hAnsi="Arial" w:cs="Arial"/>
                <w:bCs/>
              </w:rPr>
              <w:t>Одделенска настава</w:t>
            </w:r>
          </w:p>
        </w:tc>
        <w:tc>
          <w:tcPr>
            <w:tcW w:w="990" w:type="dxa"/>
          </w:tcPr>
          <w:p w14:paraId="02824891" w14:textId="77777777" w:rsidR="00E47C4D" w:rsidRPr="00B1375D" w:rsidRDefault="00E47C4D" w:rsidP="00FD0CCE">
            <w:pPr>
              <w:pStyle w:val="ListParagraph"/>
              <w:spacing w:after="0" w:line="360" w:lineRule="auto"/>
              <w:ind w:left="0"/>
              <w:jc w:val="both"/>
              <w:rPr>
                <w:rFonts w:ascii="Arial" w:hAnsi="Arial" w:cs="Arial"/>
              </w:rPr>
            </w:pPr>
            <w:r w:rsidRPr="00FD7489">
              <w:rPr>
                <w:rFonts w:ascii="Arial" w:hAnsi="Arial" w:cs="Arial"/>
              </w:rPr>
              <w:t>/</w:t>
            </w:r>
          </w:p>
        </w:tc>
        <w:tc>
          <w:tcPr>
            <w:tcW w:w="1120" w:type="dxa"/>
          </w:tcPr>
          <w:p w14:paraId="5B26A6A2" w14:textId="77777777" w:rsidR="00E47C4D" w:rsidRPr="007F41AE" w:rsidRDefault="00E47C4D" w:rsidP="00FD0CCE">
            <w:pPr>
              <w:pStyle w:val="ListParagraph"/>
              <w:spacing w:after="0" w:line="360" w:lineRule="auto"/>
              <w:ind w:left="0"/>
              <w:jc w:val="both"/>
              <w:rPr>
                <w:rFonts w:ascii="Arial" w:hAnsi="Arial" w:cs="Arial"/>
                <w:highlight w:val="yellow"/>
              </w:rPr>
            </w:pPr>
            <w:r w:rsidRPr="002346A2">
              <w:rPr>
                <w:rFonts w:ascii="Arial" w:hAnsi="Arial" w:cs="Arial"/>
              </w:rPr>
              <w:t>14</w:t>
            </w:r>
          </w:p>
        </w:tc>
      </w:tr>
      <w:tr w:rsidR="00E47C4D" w:rsidRPr="00B1375D" w14:paraId="3F46E585" w14:textId="77777777" w:rsidTr="00FD0CCE">
        <w:trPr>
          <w:jc w:val="center"/>
        </w:trPr>
        <w:tc>
          <w:tcPr>
            <w:tcW w:w="661" w:type="dxa"/>
          </w:tcPr>
          <w:p w14:paraId="72975371"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32690745" w14:textId="77777777" w:rsidR="00E47C4D" w:rsidRPr="00B1375D" w:rsidRDefault="00E47C4D" w:rsidP="00FD0CCE">
            <w:pPr>
              <w:pStyle w:val="ListParagraph"/>
              <w:spacing w:after="0" w:line="360" w:lineRule="auto"/>
              <w:ind w:left="0"/>
              <w:jc w:val="both"/>
              <w:rPr>
                <w:rFonts w:ascii="Arial" w:hAnsi="Arial" w:cs="Arial"/>
              </w:rPr>
            </w:pPr>
            <w:r w:rsidRPr="007A783A">
              <w:rPr>
                <w:rFonts w:ascii="Arial" w:hAnsi="Arial" w:cs="Arial"/>
              </w:rPr>
              <w:t>Радослава Костадинова</w:t>
            </w:r>
          </w:p>
        </w:tc>
        <w:tc>
          <w:tcPr>
            <w:tcW w:w="1260" w:type="dxa"/>
          </w:tcPr>
          <w:p w14:paraId="0248A73B"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1972</w:t>
            </w:r>
          </w:p>
        </w:tc>
        <w:tc>
          <w:tcPr>
            <w:tcW w:w="2070" w:type="dxa"/>
          </w:tcPr>
          <w:p w14:paraId="384428A6"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29D83436" w14:textId="77777777" w:rsidR="00E47C4D" w:rsidRPr="00B1375D" w:rsidRDefault="00E47C4D" w:rsidP="00FD0CCE">
            <w:pPr>
              <w:pStyle w:val="ListParagraph"/>
              <w:spacing w:after="0" w:line="360" w:lineRule="auto"/>
              <w:ind w:left="0"/>
              <w:jc w:val="both"/>
              <w:rPr>
                <w:rFonts w:ascii="Arial" w:hAnsi="Arial" w:cs="Arial"/>
              </w:rPr>
            </w:pPr>
            <w:r w:rsidRPr="00C1123E">
              <w:rPr>
                <w:rFonts w:ascii="Arial" w:hAnsi="Arial" w:cs="Arial"/>
              </w:rPr>
              <w:t>ВСС</w:t>
            </w:r>
          </w:p>
        </w:tc>
        <w:tc>
          <w:tcPr>
            <w:tcW w:w="2070" w:type="dxa"/>
          </w:tcPr>
          <w:p w14:paraId="6657C62B" w14:textId="77777777" w:rsidR="00E47C4D" w:rsidRPr="003135B7" w:rsidRDefault="00E47C4D" w:rsidP="00FD0CCE">
            <w:pPr>
              <w:pStyle w:val="ListParagraph"/>
              <w:spacing w:after="0" w:line="240" w:lineRule="auto"/>
              <w:ind w:left="0"/>
              <w:jc w:val="both"/>
              <w:rPr>
                <w:rFonts w:ascii="Arial" w:hAnsi="Arial" w:cs="Arial"/>
                <w:bCs/>
              </w:rPr>
            </w:pPr>
            <w:r w:rsidRPr="003135B7">
              <w:rPr>
                <w:rFonts w:ascii="Arial" w:hAnsi="Arial" w:cs="Arial"/>
                <w:bCs/>
              </w:rPr>
              <w:t>Одделенска настава</w:t>
            </w:r>
          </w:p>
        </w:tc>
        <w:tc>
          <w:tcPr>
            <w:tcW w:w="990" w:type="dxa"/>
          </w:tcPr>
          <w:p w14:paraId="505A558F" w14:textId="77777777" w:rsidR="00E47C4D" w:rsidRPr="00B1375D" w:rsidRDefault="00E47C4D" w:rsidP="00FD0CCE">
            <w:pPr>
              <w:pStyle w:val="ListParagraph"/>
              <w:spacing w:after="0" w:line="360" w:lineRule="auto"/>
              <w:ind w:left="0"/>
              <w:jc w:val="both"/>
              <w:rPr>
                <w:rFonts w:ascii="Arial" w:hAnsi="Arial" w:cs="Arial"/>
              </w:rPr>
            </w:pPr>
            <w:r w:rsidRPr="00FD7489">
              <w:rPr>
                <w:rFonts w:ascii="Arial" w:hAnsi="Arial" w:cs="Arial"/>
              </w:rPr>
              <w:t>/</w:t>
            </w:r>
          </w:p>
        </w:tc>
        <w:tc>
          <w:tcPr>
            <w:tcW w:w="1120" w:type="dxa"/>
          </w:tcPr>
          <w:p w14:paraId="3491250B" w14:textId="77777777" w:rsidR="00E47C4D" w:rsidRPr="007F41AE" w:rsidRDefault="00E47C4D" w:rsidP="00FD0CCE">
            <w:pPr>
              <w:pStyle w:val="ListParagraph"/>
              <w:spacing w:after="0" w:line="360" w:lineRule="auto"/>
              <w:ind w:left="0"/>
              <w:jc w:val="both"/>
              <w:rPr>
                <w:rFonts w:ascii="Arial" w:hAnsi="Arial" w:cs="Arial"/>
                <w:highlight w:val="yellow"/>
              </w:rPr>
            </w:pPr>
            <w:r w:rsidRPr="00CE5A8A">
              <w:rPr>
                <w:rFonts w:ascii="Arial" w:hAnsi="Arial" w:cs="Arial"/>
              </w:rPr>
              <w:t>31</w:t>
            </w:r>
          </w:p>
        </w:tc>
      </w:tr>
      <w:tr w:rsidR="00E47C4D" w:rsidRPr="00B1375D" w14:paraId="13E2AAA8" w14:textId="77777777" w:rsidTr="00FD0CCE">
        <w:trPr>
          <w:jc w:val="center"/>
        </w:trPr>
        <w:tc>
          <w:tcPr>
            <w:tcW w:w="661" w:type="dxa"/>
          </w:tcPr>
          <w:p w14:paraId="1DE006F2"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36772D68" w14:textId="77777777" w:rsidR="00E47C4D" w:rsidRPr="00B1375D" w:rsidRDefault="00E47C4D" w:rsidP="00FD0CCE">
            <w:pPr>
              <w:pStyle w:val="ListParagraph"/>
              <w:spacing w:after="0" w:line="360" w:lineRule="auto"/>
              <w:ind w:left="0"/>
              <w:jc w:val="both"/>
              <w:rPr>
                <w:rFonts w:ascii="Arial" w:hAnsi="Arial" w:cs="Arial"/>
              </w:rPr>
            </w:pPr>
            <w:r w:rsidRPr="00276C21">
              <w:rPr>
                <w:rFonts w:ascii="Arial" w:hAnsi="Arial" w:cs="Arial"/>
              </w:rPr>
              <w:t>Марина Захариевска</w:t>
            </w:r>
          </w:p>
        </w:tc>
        <w:tc>
          <w:tcPr>
            <w:tcW w:w="1260" w:type="dxa"/>
          </w:tcPr>
          <w:p w14:paraId="1515D12A"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1980</w:t>
            </w:r>
          </w:p>
        </w:tc>
        <w:tc>
          <w:tcPr>
            <w:tcW w:w="2070" w:type="dxa"/>
          </w:tcPr>
          <w:p w14:paraId="0105FEB2"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5E089C3F" w14:textId="77777777" w:rsidR="00E47C4D" w:rsidRPr="00B1375D" w:rsidRDefault="00E47C4D" w:rsidP="00FD0CCE">
            <w:pPr>
              <w:pStyle w:val="ListParagraph"/>
              <w:spacing w:after="0" w:line="360" w:lineRule="auto"/>
              <w:ind w:left="0"/>
              <w:jc w:val="both"/>
              <w:rPr>
                <w:rFonts w:ascii="Arial" w:hAnsi="Arial" w:cs="Arial"/>
              </w:rPr>
            </w:pPr>
            <w:r w:rsidRPr="0056605C">
              <w:rPr>
                <w:rFonts w:ascii="Arial" w:hAnsi="Arial" w:cs="Arial"/>
              </w:rPr>
              <w:t>ВСС</w:t>
            </w:r>
          </w:p>
        </w:tc>
        <w:tc>
          <w:tcPr>
            <w:tcW w:w="2070" w:type="dxa"/>
          </w:tcPr>
          <w:p w14:paraId="0B5F15D3" w14:textId="77777777" w:rsidR="00E47C4D" w:rsidRPr="003135B7" w:rsidRDefault="00E47C4D" w:rsidP="00FD0CCE">
            <w:pPr>
              <w:pStyle w:val="ListParagraph"/>
              <w:spacing w:after="0" w:line="240" w:lineRule="auto"/>
              <w:ind w:left="0"/>
              <w:jc w:val="both"/>
              <w:rPr>
                <w:rFonts w:ascii="Arial" w:hAnsi="Arial" w:cs="Arial"/>
                <w:bCs/>
              </w:rPr>
            </w:pPr>
            <w:r w:rsidRPr="003135B7">
              <w:rPr>
                <w:rFonts w:ascii="Arial" w:hAnsi="Arial" w:cs="Arial"/>
                <w:bCs/>
              </w:rPr>
              <w:t>Одделенска настава</w:t>
            </w:r>
          </w:p>
        </w:tc>
        <w:tc>
          <w:tcPr>
            <w:tcW w:w="990" w:type="dxa"/>
          </w:tcPr>
          <w:p w14:paraId="59D50509" w14:textId="77777777" w:rsidR="00E47C4D" w:rsidRPr="00B1375D" w:rsidRDefault="00E47C4D" w:rsidP="00FD0CCE">
            <w:pPr>
              <w:pStyle w:val="ListParagraph"/>
              <w:spacing w:after="0" w:line="360" w:lineRule="auto"/>
              <w:ind w:left="0"/>
              <w:jc w:val="both"/>
              <w:rPr>
                <w:rFonts w:ascii="Arial" w:hAnsi="Arial" w:cs="Arial"/>
              </w:rPr>
            </w:pPr>
            <w:r w:rsidRPr="00FD7489">
              <w:rPr>
                <w:rFonts w:ascii="Arial" w:hAnsi="Arial" w:cs="Arial"/>
              </w:rPr>
              <w:t>/</w:t>
            </w:r>
          </w:p>
        </w:tc>
        <w:tc>
          <w:tcPr>
            <w:tcW w:w="1120" w:type="dxa"/>
          </w:tcPr>
          <w:p w14:paraId="5C2F0BC0" w14:textId="77777777" w:rsidR="00E47C4D" w:rsidRPr="007F41AE" w:rsidRDefault="00E47C4D" w:rsidP="00FD0CCE">
            <w:pPr>
              <w:pStyle w:val="ListParagraph"/>
              <w:spacing w:after="0" w:line="360" w:lineRule="auto"/>
              <w:ind w:left="0"/>
              <w:jc w:val="both"/>
              <w:rPr>
                <w:rFonts w:ascii="Arial" w:hAnsi="Arial" w:cs="Arial"/>
                <w:highlight w:val="yellow"/>
              </w:rPr>
            </w:pPr>
            <w:r w:rsidRPr="00890718">
              <w:rPr>
                <w:rFonts w:ascii="Arial" w:hAnsi="Arial" w:cs="Arial"/>
              </w:rPr>
              <w:t>19</w:t>
            </w:r>
          </w:p>
        </w:tc>
      </w:tr>
      <w:tr w:rsidR="00E47C4D" w:rsidRPr="00B1375D" w14:paraId="595DD575" w14:textId="77777777" w:rsidTr="00FD0CCE">
        <w:trPr>
          <w:jc w:val="center"/>
        </w:trPr>
        <w:tc>
          <w:tcPr>
            <w:tcW w:w="661" w:type="dxa"/>
          </w:tcPr>
          <w:p w14:paraId="79B9A3B4"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61CA24D4" w14:textId="77777777" w:rsidR="00E47C4D" w:rsidRPr="00B1375D" w:rsidRDefault="00E47C4D" w:rsidP="00FD0CCE">
            <w:pPr>
              <w:pStyle w:val="ListParagraph"/>
              <w:spacing w:after="0" w:line="360" w:lineRule="auto"/>
              <w:ind w:left="0"/>
              <w:jc w:val="both"/>
              <w:rPr>
                <w:rFonts w:ascii="Arial" w:hAnsi="Arial" w:cs="Arial"/>
              </w:rPr>
            </w:pPr>
            <w:r w:rsidRPr="00276C21">
              <w:rPr>
                <w:rFonts w:ascii="Arial" w:hAnsi="Arial" w:cs="Arial"/>
              </w:rPr>
              <w:t>Тошо Петков</w:t>
            </w:r>
          </w:p>
        </w:tc>
        <w:tc>
          <w:tcPr>
            <w:tcW w:w="1260" w:type="dxa"/>
          </w:tcPr>
          <w:p w14:paraId="22F3BD59"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1983</w:t>
            </w:r>
          </w:p>
        </w:tc>
        <w:tc>
          <w:tcPr>
            <w:tcW w:w="2070" w:type="dxa"/>
          </w:tcPr>
          <w:p w14:paraId="7BB3BB1F"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391E9284" w14:textId="77777777" w:rsidR="00E47C4D" w:rsidRPr="00B1375D" w:rsidRDefault="00E47C4D" w:rsidP="00FD0CCE">
            <w:pPr>
              <w:pStyle w:val="ListParagraph"/>
              <w:spacing w:after="0" w:line="360" w:lineRule="auto"/>
              <w:ind w:left="0"/>
              <w:jc w:val="both"/>
              <w:rPr>
                <w:rFonts w:ascii="Arial" w:hAnsi="Arial" w:cs="Arial"/>
              </w:rPr>
            </w:pPr>
            <w:r w:rsidRPr="0056605C">
              <w:rPr>
                <w:rFonts w:ascii="Arial" w:hAnsi="Arial" w:cs="Arial"/>
              </w:rPr>
              <w:t>ВСС</w:t>
            </w:r>
          </w:p>
        </w:tc>
        <w:tc>
          <w:tcPr>
            <w:tcW w:w="2070" w:type="dxa"/>
          </w:tcPr>
          <w:p w14:paraId="64E7AE56" w14:textId="77777777" w:rsidR="00E47C4D" w:rsidRPr="003135B7" w:rsidRDefault="00E47C4D" w:rsidP="00FD0CCE">
            <w:pPr>
              <w:pStyle w:val="ListParagraph"/>
              <w:spacing w:after="0" w:line="240" w:lineRule="auto"/>
              <w:ind w:left="0"/>
              <w:jc w:val="both"/>
              <w:rPr>
                <w:rFonts w:ascii="Arial" w:hAnsi="Arial" w:cs="Arial"/>
                <w:bCs/>
              </w:rPr>
            </w:pPr>
            <w:r w:rsidRPr="003135B7">
              <w:rPr>
                <w:rFonts w:ascii="Arial" w:hAnsi="Arial" w:cs="Arial"/>
                <w:bCs/>
              </w:rPr>
              <w:t>Одделенска настава</w:t>
            </w:r>
          </w:p>
        </w:tc>
        <w:tc>
          <w:tcPr>
            <w:tcW w:w="990" w:type="dxa"/>
          </w:tcPr>
          <w:p w14:paraId="27181806" w14:textId="77777777" w:rsidR="00E47C4D" w:rsidRPr="00B1375D" w:rsidRDefault="00E47C4D" w:rsidP="00FD0CCE">
            <w:pPr>
              <w:pStyle w:val="ListParagraph"/>
              <w:spacing w:after="0" w:line="360" w:lineRule="auto"/>
              <w:ind w:left="0"/>
              <w:jc w:val="both"/>
              <w:rPr>
                <w:rFonts w:ascii="Arial" w:hAnsi="Arial" w:cs="Arial"/>
              </w:rPr>
            </w:pPr>
            <w:r w:rsidRPr="00FD7489">
              <w:rPr>
                <w:rFonts w:ascii="Arial" w:hAnsi="Arial" w:cs="Arial"/>
              </w:rPr>
              <w:t>/</w:t>
            </w:r>
          </w:p>
        </w:tc>
        <w:tc>
          <w:tcPr>
            <w:tcW w:w="1120" w:type="dxa"/>
          </w:tcPr>
          <w:p w14:paraId="625E5E8B" w14:textId="77777777" w:rsidR="00E47C4D" w:rsidRPr="007F41AE" w:rsidRDefault="00E47C4D" w:rsidP="00FD0CCE">
            <w:pPr>
              <w:pStyle w:val="ListParagraph"/>
              <w:spacing w:after="0" w:line="360" w:lineRule="auto"/>
              <w:ind w:left="0"/>
              <w:jc w:val="both"/>
              <w:rPr>
                <w:rFonts w:ascii="Arial" w:hAnsi="Arial" w:cs="Arial"/>
                <w:highlight w:val="yellow"/>
              </w:rPr>
            </w:pPr>
            <w:r w:rsidRPr="0013445B">
              <w:rPr>
                <w:rFonts w:ascii="Arial" w:hAnsi="Arial" w:cs="Arial"/>
              </w:rPr>
              <w:t>12</w:t>
            </w:r>
          </w:p>
        </w:tc>
      </w:tr>
      <w:tr w:rsidR="00E47C4D" w:rsidRPr="00B1375D" w14:paraId="2A615E14" w14:textId="77777777" w:rsidTr="00FD0CCE">
        <w:trPr>
          <w:jc w:val="center"/>
        </w:trPr>
        <w:tc>
          <w:tcPr>
            <w:tcW w:w="661" w:type="dxa"/>
          </w:tcPr>
          <w:p w14:paraId="7FD2D6F8"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568DF6C2" w14:textId="77777777" w:rsidR="00E47C4D" w:rsidRPr="00B1375D" w:rsidRDefault="00E47C4D" w:rsidP="00FD0CCE">
            <w:pPr>
              <w:pStyle w:val="ListParagraph"/>
              <w:spacing w:after="0" w:line="360" w:lineRule="auto"/>
              <w:ind w:left="0"/>
              <w:jc w:val="both"/>
              <w:rPr>
                <w:rFonts w:ascii="Arial" w:hAnsi="Arial" w:cs="Arial"/>
              </w:rPr>
            </w:pPr>
            <w:r w:rsidRPr="00276C21">
              <w:rPr>
                <w:rFonts w:ascii="Arial" w:hAnsi="Arial" w:cs="Arial"/>
              </w:rPr>
              <w:t>Даниела Ристовска</w:t>
            </w:r>
          </w:p>
        </w:tc>
        <w:tc>
          <w:tcPr>
            <w:tcW w:w="1260" w:type="dxa"/>
          </w:tcPr>
          <w:p w14:paraId="1F404453"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1975</w:t>
            </w:r>
          </w:p>
        </w:tc>
        <w:tc>
          <w:tcPr>
            <w:tcW w:w="2070" w:type="dxa"/>
          </w:tcPr>
          <w:p w14:paraId="7F89E171"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679A9C37" w14:textId="77777777" w:rsidR="00E47C4D" w:rsidRPr="00B1375D" w:rsidRDefault="00E47C4D" w:rsidP="00FD0CCE">
            <w:pPr>
              <w:pStyle w:val="ListParagraph"/>
              <w:spacing w:after="0" w:line="360" w:lineRule="auto"/>
              <w:ind w:left="0"/>
              <w:jc w:val="both"/>
              <w:rPr>
                <w:rFonts w:ascii="Arial" w:hAnsi="Arial" w:cs="Arial"/>
              </w:rPr>
            </w:pPr>
            <w:r w:rsidRPr="0056605C">
              <w:rPr>
                <w:rFonts w:ascii="Arial" w:hAnsi="Arial" w:cs="Arial"/>
              </w:rPr>
              <w:t>ВСС</w:t>
            </w:r>
          </w:p>
        </w:tc>
        <w:tc>
          <w:tcPr>
            <w:tcW w:w="2070" w:type="dxa"/>
          </w:tcPr>
          <w:p w14:paraId="3167E709" w14:textId="77777777" w:rsidR="00E47C4D" w:rsidRPr="003135B7" w:rsidRDefault="00E47C4D" w:rsidP="00FD0CCE">
            <w:pPr>
              <w:pStyle w:val="ListParagraph"/>
              <w:spacing w:after="0" w:line="240" w:lineRule="auto"/>
              <w:ind w:left="0"/>
              <w:jc w:val="both"/>
              <w:rPr>
                <w:rFonts w:ascii="Arial" w:hAnsi="Arial" w:cs="Arial"/>
                <w:bCs/>
              </w:rPr>
            </w:pPr>
            <w:r w:rsidRPr="003135B7">
              <w:rPr>
                <w:rFonts w:ascii="Arial" w:hAnsi="Arial" w:cs="Arial"/>
                <w:bCs/>
              </w:rPr>
              <w:t>Одделенска настава</w:t>
            </w:r>
          </w:p>
        </w:tc>
        <w:tc>
          <w:tcPr>
            <w:tcW w:w="990" w:type="dxa"/>
          </w:tcPr>
          <w:p w14:paraId="7A17242D" w14:textId="77777777" w:rsidR="00E47C4D" w:rsidRPr="00B1375D" w:rsidRDefault="00E47C4D" w:rsidP="00FD0CCE">
            <w:pPr>
              <w:pStyle w:val="ListParagraph"/>
              <w:spacing w:after="0" w:line="360" w:lineRule="auto"/>
              <w:ind w:left="0"/>
              <w:jc w:val="both"/>
              <w:rPr>
                <w:rFonts w:ascii="Arial" w:hAnsi="Arial" w:cs="Arial"/>
              </w:rPr>
            </w:pPr>
            <w:r w:rsidRPr="00FD7489">
              <w:rPr>
                <w:rFonts w:ascii="Arial" w:hAnsi="Arial" w:cs="Arial"/>
              </w:rPr>
              <w:t>/</w:t>
            </w:r>
          </w:p>
        </w:tc>
        <w:tc>
          <w:tcPr>
            <w:tcW w:w="1120" w:type="dxa"/>
          </w:tcPr>
          <w:p w14:paraId="64D3BF5E" w14:textId="77777777" w:rsidR="00E47C4D" w:rsidRPr="007F41AE" w:rsidRDefault="00E47C4D" w:rsidP="00FD0CCE">
            <w:pPr>
              <w:pStyle w:val="ListParagraph"/>
              <w:spacing w:after="0" w:line="360" w:lineRule="auto"/>
              <w:ind w:left="0"/>
              <w:jc w:val="both"/>
              <w:rPr>
                <w:rFonts w:ascii="Arial" w:hAnsi="Arial" w:cs="Arial"/>
                <w:highlight w:val="yellow"/>
              </w:rPr>
            </w:pPr>
            <w:r w:rsidRPr="004C1395">
              <w:rPr>
                <w:rFonts w:ascii="Arial" w:hAnsi="Arial" w:cs="Arial"/>
              </w:rPr>
              <w:t>26</w:t>
            </w:r>
          </w:p>
        </w:tc>
      </w:tr>
      <w:tr w:rsidR="00E47C4D" w:rsidRPr="00B1375D" w14:paraId="0467D4F1" w14:textId="77777777" w:rsidTr="00FD0CCE">
        <w:trPr>
          <w:jc w:val="center"/>
        </w:trPr>
        <w:tc>
          <w:tcPr>
            <w:tcW w:w="661" w:type="dxa"/>
          </w:tcPr>
          <w:p w14:paraId="7462F270"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12FBB657" w14:textId="77777777" w:rsidR="00E47C4D" w:rsidRPr="00276C21" w:rsidRDefault="00E47C4D" w:rsidP="00FD0CCE">
            <w:pPr>
              <w:pStyle w:val="ListParagraph"/>
              <w:spacing w:after="0" w:line="360" w:lineRule="auto"/>
              <w:ind w:left="0"/>
              <w:jc w:val="both"/>
              <w:rPr>
                <w:rFonts w:ascii="Arial" w:hAnsi="Arial" w:cs="Arial"/>
              </w:rPr>
            </w:pPr>
            <w:r w:rsidRPr="00F16777">
              <w:rPr>
                <w:rFonts w:ascii="Arial" w:hAnsi="Arial" w:cs="Arial"/>
              </w:rPr>
              <w:t>Маре Ангелова</w:t>
            </w:r>
          </w:p>
        </w:tc>
        <w:tc>
          <w:tcPr>
            <w:tcW w:w="1260" w:type="dxa"/>
          </w:tcPr>
          <w:p w14:paraId="5D8EE0A0"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1966</w:t>
            </w:r>
          </w:p>
        </w:tc>
        <w:tc>
          <w:tcPr>
            <w:tcW w:w="2070" w:type="dxa"/>
          </w:tcPr>
          <w:p w14:paraId="4D4C3CBB"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00C2AD46" w14:textId="77777777" w:rsidR="00E47C4D" w:rsidRPr="00B1375D" w:rsidRDefault="00E47C4D" w:rsidP="00FD0CCE">
            <w:pPr>
              <w:pStyle w:val="ListParagraph"/>
              <w:spacing w:after="0" w:line="360" w:lineRule="auto"/>
              <w:ind w:left="0"/>
              <w:jc w:val="both"/>
              <w:rPr>
                <w:rFonts w:ascii="Arial" w:hAnsi="Arial" w:cs="Arial"/>
              </w:rPr>
            </w:pPr>
            <w:r w:rsidRPr="0056605C">
              <w:rPr>
                <w:rFonts w:ascii="Arial" w:hAnsi="Arial" w:cs="Arial"/>
              </w:rPr>
              <w:t>ВСС</w:t>
            </w:r>
          </w:p>
        </w:tc>
        <w:tc>
          <w:tcPr>
            <w:tcW w:w="2070" w:type="dxa"/>
          </w:tcPr>
          <w:p w14:paraId="477E1A04" w14:textId="77777777" w:rsidR="00E47C4D" w:rsidRPr="003135B7" w:rsidRDefault="00E47C4D" w:rsidP="00FD0CCE">
            <w:pPr>
              <w:pStyle w:val="ListParagraph"/>
              <w:spacing w:after="0" w:line="240" w:lineRule="auto"/>
              <w:ind w:left="0"/>
              <w:jc w:val="both"/>
              <w:rPr>
                <w:rFonts w:ascii="Arial" w:hAnsi="Arial" w:cs="Arial"/>
                <w:bCs/>
              </w:rPr>
            </w:pPr>
            <w:r w:rsidRPr="003135B7">
              <w:rPr>
                <w:rFonts w:ascii="Arial" w:hAnsi="Arial" w:cs="Arial"/>
                <w:bCs/>
              </w:rPr>
              <w:t>Одделенска настава</w:t>
            </w:r>
          </w:p>
        </w:tc>
        <w:tc>
          <w:tcPr>
            <w:tcW w:w="990" w:type="dxa"/>
          </w:tcPr>
          <w:p w14:paraId="4BB8DF26" w14:textId="77777777" w:rsidR="00E47C4D" w:rsidRPr="00B1375D" w:rsidRDefault="00E47C4D" w:rsidP="00FD0CCE">
            <w:pPr>
              <w:pStyle w:val="ListParagraph"/>
              <w:spacing w:after="0" w:line="360" w:lineRule="auto"/>
              <w:ind w:left="0"/>
              <w:jc w:val="both"/>
              <w:rPr>
                <w:rFonts w:ascii="Arial" w:hAnsi="Arial" w:cs="Arial"/>
              </w:rPr>
            </w:pPr>
            <w:r w:rsidRPr="00FD7489">
              <w:rPr>
                <w:rFonts w:ascii="Arial" w:hAnsi="Arial" w:cs="Arial"/>
              </w:rPr>
              <w:t>/</w:t>
            </w:r>
          </w:p>
        </w:tc>
        <w:tc>
          <w:tcPr>
            <w:tcW w:w="1120" w:type="dxa"/>
          </w:tcPr>
          <w:p w14:paraId="0E5595FD" w14:textId="77777777" w:rsidR="00E47C4D" w:rsidRPr="007F41AE" w:rsidRDefault="00E47C4D" w:rsidP="00FD0CCE">
            <w:pPr>
              <w:pStyle w:val="ListParagraph"/>
              <w:spacing w:after="0" w:line="360" w:lineRule="auto"/>
              <w:ind w:left="0"/>
              <w:jc w:val="both"/>
              <w:rPr>
                <w:rFonts w:ascii="Arial" w:hAnsi="Arial" w:cs="Arial"/>
                <w:highlight w:val="yellow"/>
              </w:rPr>
            </w:pPr>
            <w:r w:rsidRPr="00E7124A">
              <w:rPr>
                <w:rFonts w:ascii="Arial" w:hAnsi="Arial" w:cs="Arial"/>
              </w:rPr>
              <w:t>39</w:t>
            </w:r>
          </w:p>
        </w:tc>
      </w:tr>
      <w:tr w:rsidR="00E47C4D" w:rsidRPr="00B1375D" w14:paraId="1AC17E1E" w14:textId="77777777" w:rsidTr="00FD0CCE">
        <w:trPr>
          <w:jc w:val="center"/>
        </w:trPr>
        <w:tc>
          <w:tcPr>
            <w:tcW w:w="661" w:type="dxa"/>
          </w:tcPr>
          <w:p w14:paraId="1E60E6B6"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067FA0B3" w14:textId="77777777" w:rsidR="00E47C4D" w:rsidRPr="00276C21" w:rsidRDefault="00E47C4D" w:rsidP="00FD0CCE">
            <w:pPr>
              <w:pStyle w:val="ListParagraph"/>
              <w:spacing w:after="0" w:line="360" w:lineRule="auto"/>
              <w:ind w:left="0"/>
              <w:jc w:val="both"/>
              <w:rPr>
                <w:rFonts w:ascii="Arial" w:hAnsi="Arial" w:cs="Arial"/>
              </w:rPr>
            </w:pPr>
            <w:r w:rsidRPr="00F16777">
              <w:rPr>
                <w:rFonts w:ascii="Arial" w:hAnsi="Arial" w:cs="Arial"/>
              </w:rPr>
              <w:t xml:space="preserve">Соња </w:t>
            </w:r>
            <w:r>
              <w:rPr>
                <w:rFonts w:ascii="Arial" w:hAnsi="Arial" w:cs="Arial"/>
              </w:rPr>
              <w:t>Додева</w:t>
            </w:r>
          </w:p>
        </w:tc>
        <w:tc>
          <w:tcPr>
            <w:tcW w:w="1260" w:type="dxa"/>
          </w:tcPr>
          <w:p w14:paraId="69449890"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1979</w:t>
            </w:r>
          </w:p>
        </w:tc>
        <w:tc>
          <w:tcPr>
            <w:tcW w:w="2070" w:type="dxa"/>
          </w:tcPr>
          <w:p w14:paraId="079DCC98"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4BBE957F" w14:textId="77777777" w:rsidR="00E47C4D" w:rsidRPr="00B1375D" w:rsidRDefault="00E47C4D" w:rsidP="00FD0CCE">
            <w:pPr>
              <w:pStyle w:val="ListParagraph"/>
              <w:spacing w:after="0" w:line="360" w:lineRule="auto"/>
              <w:ind w:left="0"/>
              <w:jc w:val="both"/>
              <w:rPr>
                <w:rFonts w:ascii="Arial" w:hAnsi="Arial" w:cs="Arial"/>
              </w:rPr>
            </w:pPr>
            <w:r w:rsidRPr="0056605C">
              <w:rPr>
                <w:rFonts w:ascii="Arial" w:hAnsi="Arial" w:cs="Arial"/>
              </w:rPr>
              <w:t>ВСС</w:t>
            </w:r>
          </w:p>
        </w:tc>
        <w:tc>
          <w:tcPr>
            <w:tcW w:w="2070" w:type="dxa"/>
          </w:tcPr>
          <w:p w14:paraId="6979FE67" w14:textId="77777777" w:rsidR="00E47C4D" w:rsidRPr="003135B7" w:rsidRDefault="00E47C4D" w:rsidP="00FD0CCE">
            <w:pPr>
              <w:pStyle w:val="ListParagraph"/>
              <w:spacing w:after="0" w:line="240" w:lineRule="auto"/>
              <w:ind w:left="0"/>
              <w:jc w:val="both"/>
              <w:rPr>
                <w:rFonts w:ascii="Arial" w:hAnsi="Arial" w:cs="Arial"/>
                <w:bCs/>
              </w:rPr>
            </w:pPr>
            <w:r w:rsidRPr="003135B7">
              <w:rPr>
                <w:rFonts w:ascii="Arial" w:hAnsi="Arial" w:cs="Arial"/>
                <w:bCs/>
              </w:rPr>
              <w:t>Одделенска настава</w:t>
            </w:r>
          </w:p>
        </w:tc>
        <w:tc>
          <w:tcPr>
            <w:tcW w:w="990" w:type="dxa"/>
          </w:tcPr>
          <w:p w14:paraId="0821AA62" w14:textId="77777777" w:rsidR="00E47C4D" w:rsidRPr="00B1375D" w:rsidRDefault="00E47C4D" w:rsidP="00FD0CCE">
            <w:pPr>
              <w:pStyle w:val="ListParagraph"/>
              <w:spacing w:after="0" w:line="360" w:lineRule="auto"/>
              <w:ind w:left="0"/>
              <w:jc w:val="both"/>
              <w:rPr>
                <w:rFonts w:ascii="Arial" w:hAnsi="Arial" w:cs="Arial"/>
              </w:rPr>
            </w:pPr>
            <w:r w:rsidRPr="00FD7489">
              <w:rPr>
                <w:rFonts w:ascii="Arial" w:hAnsi="Arial" w:cs="Arial"/>
              </w:rPr>
              <w:t>/</w:t>
            </w:r>
          </w:p>
        </w:tc>
        <w:tc>
          <w:tcPr>
            <w:tcW w:w="1120" w:type="dxa"/>
          </w:tcPr>
          <w:p w14:paraId="0E9239D6" w14:textId="77777777" w:rsidR="00E47C4D" w:rsidRPr="007F41AE" w:rsidRDefault="00E47C4D" w:rsidP="00FD0CCE">
            <w:pPr>
              <w:pStyle w:val="ListParagraph"/>
              <w:spacing w:after="0" w:line="360" w:lineRule="auto"/>
              <w:ind w:left="0"/>
              <w:jc w:val="both"/>
              <w:rPr>
                <w:rFonts w:ascii="Arial" w:hAnsi="Arial" w:cs="Arial"/>
                <w:highlight w:val="yellow"/>
              </w:rPr>
            </w:pPr>
            <w:r w:rsidRPr="00E25383">
              <w:rPr>
                <w:rFonts w:ascii="Arial" w:hAnsi="Arial" w:cs="Arial"/>
              </w:rPr>
              <w:t>12</w:t>
            </w:r>
          </w:p>
        </w:tc>
      </w:tr>
      <w:tr w:rsidR="00E47C4D" w:rsidRPr="00B1375D" w14:paraId="4A35CABE" w14:textId="77777777" w:rsidTr="00FD0CCE">
        <w:trPr>
          <w:jc w:val="center"/>
        </w:trPr>
        <w:tc>
          <w:tcPr>
            <w:tcW w:w="661" w:type="dxa"/>
          </w:tcPr>
          <w:p w14:paraId="0C10014B"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5D0E5D28" w14:textId="77777777" w:rsidR="00E47C4D" w:rsidRPr="00276C21" w:rsidRDefault="00E47C4D" w:rsidP="00FD0CCE">
            <w:pPr>
              <w:pStyle w:val="ListParagraph"/>
              <w:spacing w:after="0" w:line="360" w:lineRule="auto"/>
              <w:ind w:left="0"/>
              <w:jc w:val="both"/>
              <w:rPr>
                <w:rFonts w:ascii="Arial" w:hAnsi="Arial" w:cs="Arial"/>
              </w:rPr>
            </w:pPr>
            <w:r w:rsidRPr="00A96BF9">
              <w:rPr>
                <w:rFonts w:ascii="Arial" w:hAnsi="Arial" w:cs="Arial"/>
              </w:rPr>
              <w:t>Игор Стојановски</w:t>
            </w:r>
          </w:p>
        </w:tc>
        <w:tc>
          <w:tcPr>
            <w:tcW w:w="1260" w:type="dxa"/>
          </w:tcPr>
          <w:p w14:paraId="0B18A93E"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1989</w:t>
            </w:r>
          </w:p>
        </w:tc>
        <w:tc>
          <w:tcPr>
            <w:tcW w:w="2070" w:type="dxa"/>
          </w:tcPr>
          <w:p w14:paraId="4C215D9B"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3710D1FC" w14:textId="77777777" w:rsidR="00E47C4D" w:rsidRPr="00B1375D" w:rsidRDefault="00E47C4D" w:rsidP="00FD0CCE">
            <w:pPr>
              <w:pStyle w:val="ListParagraph"/>
              <w:spacing w:after="0" w:line="360" w:lineRule="auto"/>
              <w:ind w:left="0"/>
              <w:jc w:val="both"/>
              <w:rPr>
                <w:rFonts w:ascii="Arial" w:hAnsi="Arial" w:cs="Arial"/>
              </w:rPr>
            </w:pPr>
            <w:r w:rsidRPr="00C1123E">
              <w:rPr>
                <w:rFonts w:ascii="Arial" w:hAnsi="Arial" w:cs="Arial"/>
              </w:rPr>
              <w:t>ВСС</w:t>
            </w:r>
          </w:p>
        </w:tc>
        <w:tc>
          <w:tcPr>
            <w:tcW w:w="2070" w:type="dxa"/>
          </w:tcPr>
          <w:p w14:paraId="1B547FC0" w14:textId="77777777" w:rsidR="00E47C4D" w:rsidRPr="003135B7" w:rsidRDefault="00E47C4D" w:rsidP="00FD0CCE">
            <w:pPr>
              <w:pStyle w:val="ListParagraph"/>
              <w:spacing w:after="0" w:line="240" w:lineRule="auto"/>
              <w:ind w:left="0"/>
              <w:jc w:val="both"/>
              <w:rPr>
                <w:rFonts w:ascii="Arial" w:hAnsi="Arial" w:cs="Arial"/>
                <w:bCs/>
              </w:rPr>
            </w:pPr>
            <w:r w:rsidRPr="003135B7">
              <w:rPr>
                <w:rFonts w:ascii="Arial" w:hAnsi="Arial" w:cs="Arial"/>
                <w:bCs/>
              </w:rPr>
              <w:t>Одделенска настава</w:t>
            </w:r>
          </w:p>
        </w:tc>
        <w:tc>
          <w:tcPr>
            <w:tcW w:w="990" w:type="dxa"/>
          </w:tcPr>
          <w:p w14:paraId="13B59C01" w14:textId="77777777" w:rsidR="00E47C4D" w:rsidRPr="00B1375D" w:rsidRDefault="00E47C4D" w:rsidP="00FD0CCE">
            <w:pPr>
              <w:pStyle w:val="ListParagraph"/>
              <w:spacing w:after="0" w:line="360" w:lineRule="auto"/>
              <w:ind w:left="0"/>
              <w:jc w:val="both"/>
              <w:rPr>
                <w:rFonts w:ascii="Arial" w:hAnsi="Arial" w:cs="Arial"/>
              </w:rPr>
            </w:pPr>
            <w:r w:rsidRPr="00FD7489">
              <w:rPr>
                <w:rFonts w:ascii="Arial" w:hAnsi="Arial" w:cs="Arial"/>
              </w:rPr>
              <w:t>/</w:t>
            </w:r>
          </w:p>
        </w:tc>
        <w:tc>
          <w:tcPr>
            <w:tcW w:w="1120" w:type="dxa"/>
          </w:tcPr>
          <w:p w14:paraId="392E8F22" w14:textId="77777777" w:rsidR="00E47C4D" w:rsidRPr="007F41AE" w:rsidRDefault="00E47C4D" w:rsidP="00FD0CCE">
            <w:pPr>
              <w:pStyle w:val="ListParagraph"/>
              <w:spacing w:after="0" w:line="360" w:lineRule="auto"/>
              <w:ind w:left="0"/>
              <w:jc w:val="both"/>
              <w:rPr>
                <w:rFonts w:ascii="Arial" w:hAnsi="Arial" w:cs="Arial"/>
                <w:highlight w:val="yellow"/>
              </w:rPr>
            </w:pPr>
            <w:r w:rsidRPr="00E11E1A">
              <w:rPr>
                <w:rFonts w:ascii="Arial" w:hAnsi="Arial" w:cs="Arial"/>
              </w:rPr>
              <w:t>11</w:t>
            </w:r>
          </w:p>
        </w:tc>
      </w:tr>
      <w:tr w:rsidR="00E47C4D" w:rsidRPr="00B1375D" w14:paraId="1F4A61C9" w14:textId="77777777" w:rsidTr="00FD0CCE">
        <w:trPr>
          <w:jc w:val="center"/>
        </w:trPr>
        <w:tc>
          <w:tcPr>
            <w:tcW w:w="661" w:type="dxa"/>
          </w:tcPr>
          <w:p w14:paraId="0CAFA821"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49D1A9F1" w14:textId="77777777" w:rsidR="00E47C4D" w:rsidRPr="00276C21" w:rsidRDefault="00E47C4D" w:rsidP="00FD0CCE">
            <w:pPr>
              <w:pStyle w:val="ListParagraph"/>
              <w:spacing w:after="0" w:line="360" w:lineRule="auto"/>
              <w:ind w:left="0"/>
              <w:jc w:val="both"/>
              <w:rPr>
                <w:rFonts w:ascii="Arial" w:hAnsi="Arial" w:cs="Arial"/>
              </w:rPr>
            </w:pPr>
            <w:r w:rsidRPr="00A96BF9">
              <w:rPr>
                <w:rFonts w:ascii="Arial" w:hAnsi="Arial" w:cs="Arial"/>
              </w:rPr>
              <w:t>Станка Спиридонова</w:t>
            </w:r>
          </w:p>
        </w:tc>
        <w:tc>
          <w:tcPr>
            <w:tcW w:w="1260" w:type="dxa"/>
          </w:tcPr>
          <w:p w14:paraId="0B7165FC"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1977</w:t>
            </w:r>
          </w:p>
        </w:tc>
        <w:tc>
          <w:tcPr>
            <w:tcW w:w="2070" w:type="dxa"/>
          </w:tcPr>
          <w:p w14:paraId="18622973"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08DCDD66" w14:textId="77777777" w:rsidR="00E47C4D" w:rsidRPr="00B1375D" w:rsidRDefault="00E47C4D" w:rsidP="00FD0CCE">
            <w:pPr>
              <w:pStyle w:val="ListParagraph"/>
              <w:spacing w:after="0" w:line="360" w:lineRule="auto"/>
              <w:ind w:left="0"/>
              <w:jc w:val="both"/>
              <w:rPr>
                <w:rFonts w:ascii="Arial" w:hAnsi="Arial" w:cs="Arial"/>
              </w:rPr>
            </w:pPr>
            <w:r w:rsidRPr="00C1123E">
              <w:rPr>
                <w:rFonts w:ascii="Arial" w:hAnsi="Arial" w:cs="Arial"/>
              </w:rPr>
              <w:t>ВСС</w:t>
            </w:r>
          </w:p>
        </w:tc>
        <w:tc>
          <w:tcPr>
            <w:tcW w:w="2070" w:type="dxa"/>
          </w:tcPr>
          <w:p w14:paraId="1C264383" w14:textId="77777777" w:rsidR="00E47C4D" w:rsidRPr="003135B7" w:rsidRDefault="00E47C4D" w:rsidP="00FD0CCE">
            <w:pPr>
              <w:pStyle w:val="ListParagraph"/>
              <w:spacing w:after="0" w:line="240" w:lineRule="auto"/>
              <w:ind w:left="0"/>
              <w:jc w:val="both"/>
              <w:rPr>
                <w:rFonts w:ascii="Arial" w:hAnsi="Arial" w:cs="Arial"/>
                <w:bCs/>
              </w:rPr>
            </w:pPr>
            <w:r w:rsidRPr="003135B7">
              <w:rPr>
                <w:rFonts w:ascii="Arial" w:hAnsi="Arial" w:cs="Arial"/>
                <w:bCs/>
              </w:rPr>
              <w:t>Одделенска настава</w:t>
            </w:r>
          </w:p>
        </w:tc>
        <w:tc>
          <w:tcPr>
            <w:tcW w:w="990" w:type="dxa"/>
          </w:tcPr>
          <w:p w14:paraId="02F8A793" w14:textId="77777777" w:rsidR="00E47C4D" w:rsidRPr="00B1375D" w:rsidRDefault="00E47C4D" w:rsidP="00FD0CCE">
            <w:pPr>
              <w:pStyle w:val="ListParagraph"/>
              <w:spacing w:after="0" w:line="360" w:lineRule="auto"/>
              <w:ind w:left="0"/>
              <w:jc w:val="both"/>
              <w:rPr>
                <w:rFonts w:ascii="Arial" w:hAnsi="Arial" w:cs="Arial"/>
              </w:rPr>
            </w:pPr>
            <w:r w:rsidRPr="00FD7489">
              <w:rPr>
                <w:rFonts w:ascii="Arial" w:hAnsi="Arial" w:cs="Arial"/>
              </w:rPr>
              <w:t>/</w:t>
            </w:r>
          </w:p>
        </w:tc>
        <w:tc>
          <w:tcPr>
            <w:tcW w:w="1120" w:type="dxa"/>
          </w:tcPr>
          <w:p w14:paraId="1841619C" w14:textId="77777777" w:rsidR="00E47C4D" w:rsidRPr="007F41AE" w:rsidRDefault="00E47C4D" w:rsidP="00FD0CCE">
            <w:pPr>
              <w:pStyle w:val="ListParagraph"/>
              <w:spacing w:after="0" w:line="360" w:lineRule="auto"/>
              <w:ind w:left="0"/>
              <w:jc w:val="both"/>
              <w:rPr>
                <w:rFonts w:ascii="Arial" w:hAnsi="Arial" w:cs="Arial"/>
                <w:highlight w:val="yellow"/>
              </w:rPr>
            </w:pPr>
            <w:r w:rsidRPr="00DC7776">
              <w:rPr>
                <w:rFonts w:ascii="Arial" w:hAnsi="Arial" w:cs="Arial"/>
              </w:rPr>
              <w:t>17</w:t>
            </w:r>
          </w:p>
        </w:tc>
      </w:tr>
      <w:tr w:rsidR="00E47C4D" w:rsidRPr="00B1375D" w14:paraId="11483D7D" w14:textId="77777777" w:rsidTr="00FD0CCE">
        <w:trPr>
          <w:jc w:val="center"/>
        </w:trPr>
        <w:tc>
          <w:tcPr>
            <w:tcW w:w="661" w:type="dxa"/>
          </w:tcPr>
          <w:p w14:paraId="03962AC6"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32F39DBC" w14:textId="77777777" w:rsidR="00E47C4D" w:rsidRPr="00276C21" w:rsidRDefault="00E47C4D" w:rsidP="00FD0CCE">
            <w:pPr>
              <w:pStyle w:val="ListParagraph"/>
              <w:spacing w:after="0" w:line="360" w:lineRule="auto"/>
              <w:ind w:left="0"/>
              <w:jc w:val="both"/>
              <w:rPr>
                <w:rFonts w:ascii="Arial" w:hAnsi="Arial" w:cs="Arial"/>
              </w:rPr>
            </w:pPr>
            <w:r w:rsidRPr="00A96BF9">
              <w:rPr>
                <w:rFonts w:ascii="Arial" w:hAnsi="Arial" w:cs="Arial"/>
              </w:rPr>
              <w:t>Слаѓана Трајчева</w:t>
            </w:r>
          </w:p>
        </w:tc>
        <w:tc>
          <w:tcPr>
            <w:tcW w:w="1260" w:type="dxa"/>
          </w:tcPr>
          <w:p w14:paraId="46F70ACA"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1982</w:t>
            </w:r>
          </w:p>
        </w:tc>
        <w:tc>
          <w:tcPr>
            <w:tcW w:w="2070" w:type="dxa"/>
          </w:tcPr>
          <w:p w14:paraId="0E65CAE4"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722548B1" w14:textId="77777777" w:rsidR="00E47C4D" w:rsidRPr="00B1375D" w:rsidRDefault="00E47C4D" w:rsidP="00FD0CCE">
            <w:pPr>
              <w:pStyle w:val="ListParagraph"/>
              <w:spacing w:after="0" w:line="360" w:lineRule="auto"/>
              <w:ind w:left="0"/>
              <w:jc w:val="both"/>
              <w:rPr>
                <w:rFonts w:ascii="Arial" w:hAnsi="Arial" w:cs="Arial"/>
              </w:rPr>
            </w:pPr>
            <w:r w:rsidRPr="00C1123E">
              <w:rPr>
                <w:rFonts w:ascii="Arial" w:hAnsi="Arial" w:cs="Arial"/>
              </w:rPr>
              <w:t>ВСС</w:t>
            </w:r>
          </w:p>
        </w:tc>
        <w:tc>
          <w:tcPr>
            <w:tcW w:w="2070" w:type="dxa"/>
          </w:tcPr>
          <w:p w14:paraId="1B62B387" w14:textId="77777777" w:rsidR="00E47C4D" w:rsidRPr="003135B7" w:rsidRDefault="00E47C4D" w:rsidP="00FD0CCE">
            <w:pPr>
              <w:pStyle w:val="ListParagraph"/>
              <w:spacing w:after="0" w:line="240" w:lineRule="auto"/>
              <w:ind w:left="0"/>
              <w:jc w:val="both"/>
              <w:rPr>
                <w:rFonts w:ascii="Arial" w:hAnsi="Arial" w:cs="Arial"/>
                <w:bCs/>
              </w:rPr>
            </w:pPr>
            <w:r w:rsidRPr="003135B7">
              <w:rPr>
                <w:rFonts w:ascii="Arial" w:hAnsi="Arial" w:cs="Arial"/>
                <w:bCs/>
              </w:rPr>
              <w:t>Одделенска настава</w:t>
            </w:r>
          </w:p>
        </w:tc>
        <w:tc>
          <w:tcPr>
            <w:tcW w:w="990" w:type="dxa"/>
          </w:tcPr>
          <w:p w14:paraId="348DF405" w14:textId="77777777" w:rsidR="00E47C4D" w:rsidRPr="00B1375D" w:rsidRDefault="00E47C4D" w:rsidP="00FD0CCE">
            <w:pPr>
              <w:pStyle w:val="ListParagraph"/>
              <w:spacing w:after="0" w:line="360" w:lineRule="auto"/>
              <w:ind w:left="0"/>
              <w:jc w:val="both"/>
              <w:rPr>
                <w:rFonts w:ascii="Arial" w:hAnsi="Arial" w:cs="Arial"/>
              </w:rPr>
            </w:pPr>
            <w:r w:rsidRPr="00FD7489">
              <w:rPr>
                <w:rFonts w:ascii="Arial" w:hAnsi="Arial" w:cs="Arial"/>
              </w:rPr>
              <w:t>/</w:t>
            </w:r>
          </w:p>
        </w:tc>
        <w:tc>
          <w:tcPr>
            <w:tcW w:w="1120" w:type="dxa"/>
          </w:tcPr>
          <w:p w14:paraId="44D74393" w14:textId="77777777" w:rsidR="00E47C4D" w:rsidRPr="007F41AE" w:rsidRDefault="00E47C4D" w:rsidP="00FD0CCE">
            <w:pPr>
              <w:pStyle w:val="ListParagraph"/>
              <w:spacing w:after="0" w:line="360" w:lineRule="auto"/>
              <w:ind w:left="0"/>
              <w:jc w:val="both"/>
              <w:rPr>
                <w:rFonts w:ascii="Arial" w:hAnsi="Arial" w:cs="Arial"/>
                <w:highlight w:val="yellow"/>
              </w:rPr>
            </w:pPr>
            <w:r w:rsidRPr="00DA1CBE">
              <w:rPr>
                <w:rFonts w:ascii="Arial" w:hAnsi="Arial" w:cs="Arial"/>
              </w:rPr>
              <w:t>15</w:t>
            </w:r>
          </w:p>
        </w:tc>
      </w:tr>
      <w:tr w:rsidR="00E47C4D" w:rsidRPr="00B1375D" w14:paraId="350A843B" w14:textId="77777777" w:rsidTr="00FD0CCE">
        <w:trPr>
          <w:jc w:val="center"/>
        </w:trPr>
        <w:tc>
          <w:tcPr>
            <w:tcW w:w="661" w:type="dxa"/>
          </w:tcPr>
          <w:p w14:paraId="1B6BAB25"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0C916FE7" w14:textId="77777777" w:rsidR="00E47C4D" w:rsidRPr="00276C21" w:rsidRDefault="00E47C4D" w:rsidP="00FD0CCE">
            <w:pPr>
              <w:pStyle w:val="ListParagraph"/>
              <w:spacing w:after="0" w:line="360" w:lineRule="auto"/>
              <w:ind w:left="0"/>
              <w:jc w:val="both"/>
              <w:rPr>
                <w:rFonts w:ascii="Arial" w:hAnsi="Arial" w:cs="Arial"/>
              </w:rPr>
            </w:pPr>
            <w:r>
              <w:rPr>
                <w:rFonts w:ascii="Arial" w:hAnsi="Arial" w:cs="Arial"/>
              </w:rPr>
              <w:t>Анита Ефремовска</w:t>
            </w:r>
          </w:p>
        </w:tc>
        <w:tc>
          <w:tcPr>
            <w:tcW w:w="1260" w:type="dxa"/>
          </w:tcPr>
          <w:p w14:paraId="427EB301"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1975</w:t>
            </w:r>
          </w:p>
        </w:tc>
        <w:tc>
          <w:tcPr>
            <w:tcW w:w="2070" w:type="dxa"/>
          </w:tcPr>
          <w:p w14:paraId="11A60F26"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2A9FD9DB" w14:textId="77777777" w:rsidR="00E47C4D" w:rsidRPr="00B1375D" w:rsidRDefault="00E47C4D" w:rsidP="00FD0CCE">
            <w:pPr>
              <w:pStyle w:val="ListParagraph"/>
              <w:spacing w:after="0" w:line="360" w:lineRule="auto"/>
              <w:ind w:left="0"/>
              <w:jc w:val="both"/>
              <w:rPr>
                <w:rFonts w:ascii="Arial" w:hAnsi="Arial" w:cs="Arial"/>
              </w:rPr>
            </w:pPr>
            <w:r w:rsidRPr="00C1123E">
              <w:rPr>
                <w:rFonts w:ascii="Arial" w:hAnsi="Arial" w:cs="Arial"/>
              </w:rPr>
              <w:t>ВСС</w:t>
            </w:r>
          </w:p>
        </w:tc>
        <w:tc>
          <w:tcPr>
            <w:tcW w:w="2070" w:type="dxa"/>
          </w:tcPr>
          <w:p w14:paraId="5175711D" w14:textId="77777777" w:rsidR="00E47C4D" w:rsidRPr="003135B7" w:rsidRDefault="00E47C4D" w:rsidP="00FD0CCE">
            <w:pPr>
              <w:pStyle w:val="ListParagraph"/>
              <w:spacing w:after="0" w:line="240" w:lineRule="auto"/>
              <w:ind w:left="0"/>
              <w:jc w:val="both"/>
              <w:rPr>
                <w:rFonts w:ascii="Arial" w:hAnsi="Arial" w:cs="Arial"/>
                <w:bCs/>
              </w:rPr>
            </w:pPr>
            <w:r w:rsidRPr="003135B7">
              <w:rPr>
                <w:rFonts w:ascii="Arial" w:hAnsi="Arial" w:cs="Arial"/>
                <w:bCs/>
              </w:rPr>
              <w:t>Одделенска настава</w:t>
            </w:r>
          </w:p>
        </w:tc>
        <w:tc>
          <w:tcPr>
            <w:tcW w:w="990" w:type="dxa"/>
          </w:tcPr>
          <w:p w14:paraId="2181351C" w14:textId="77777777" w:rsidR="00E47C4D" w:rsidRPr="00B1375D" w:rsidRDefault="00E47C4D" w:rsidP="00FD0CCE">
            <w:pPr>
              <w:pStyle w:val="ListParagraph"/>
              <w:spacing w:after="0" w:line="360" w:lineRule="auto"/>
              <w:ind w:left="0"/>
              <w:jc w:val="both"/>
              <w:rPr>
                <w:rFonts w:ascii="Arial" w:hAnsi="Arial" w:cs="Arial"/>
              </w:rPr>
            </w:pPr>
            <w:r w:rsidRPr="00FD7489">
              <w:rPr>
                <w:rFonts w:ascii="Arial" w:hAnsi="Arial" w:cs="Arial"/>
              </w:rPr>
              <w:t>/</w:t>
            </w:r>
          </w:p>
        </w:tc>
        <w:tc>
          <w:tcPr>
            <w:tcW w:w="1120" w:type="dxa"/>
          </w:tcPr>
          <w:p w14:paraId="74DF4943" w14:textId="77777777" w:rsidR="00E47C4D" w:rsidRPr="007F41AE" w:rsidRDefault="00E47C4D" w:rsidP="00FD0CCE">
            <w:pPr>
              <w:pStyle w:val="ListParagraph"/>
              <w:spacing w:after="0" w:line="360" w:lineRule="auto"/>
              <w:ind w:left="0"/>
              <w:jc w:val="both"/>
              <w:rPr>
                <w:rFonts w:ascii="Arial" w:hAnsi="Arial" w:cs="Arial"/>
                <w:highlight w:val="yellow"/>
              </w:rPr>
            </w:pPr>
            <w:r w:rsidRPr="0015690F">
              <w:rPr>
                <w:rFonts w:ascii="Arial" w:hAnsi="Arial" w:cs="Arial"/>
              </w:rPr>
              <w:t>10</w:t>
            </w:r>
          </w:p>
        </w:tc>
      </w:tr>
      <w:tr w:rsidR="00E47C4D" w:rsidRPr="00B1375D" w14:paraId="63C12B45" w14:textId="77777777" w:rsidTr="00FD0CCE">
        <w:trPr>
          <w:jc w:val="center"/>
        </w:trPr>
        <w:tc>
          <w:tcPr>
            <w:tcW w:w="661" w:type="dxa"/>
          </w:tcPr>
          <w:p w14:paraId="6F7F8CB2"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0B456A86" w14:textId="77777777" w:rsidR="00E47C4D" w:rsidRPr="00276C21" w:rsidRDefault="00E47C4D" w:rsidP="00FD0CCE">
            <w:pPr>
              <w:pStyle w:val="ListParagraph"/>
              <w:spacing w:after="0" w:line="360" w:lineRule="auto"/>
              <w:ind w:left="0"/>
              <w:jc w:val="both"/>
              <w:rPr>
                <w:rFonts w:ascii="Arial" w:hAnsi="Arial" w:cs="Arial"/>
              </w:rPr>
            </w:pPr>
            <w:r>
              <w:rPr>
                <w:rFonts w:ascii="Arial" w:hAnsi="Arial" w:cs="Arial"/>
              </w:rPr>
              <w:t>Кристина Цветковска</w:t>
            </w:r>
          </w:p>
        </w:tc>
        <w:tc>
          <w:tcPr>
            <w:tcW w:w="1260" w:type="dxa"/>
          </w:tcPr>
          <w:p w14:paraId="011452DA"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1981</w:t>
            </w:r>
          </w:p>
        </w:tc>
        <w:tc>
          <w:tcPr>
            <w:tcW w:w="2070" w:type="dxa"/>
          </w:tcPr>
          <w:p w14:paraId="03BB2335"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3D424999" w14:textId="77777777" w:rsidR="00E47C4D" w:rsidRPr="00B1375D" w:rsidRDefault="00E47C4D" w:rsidP="00FD0CCE">
            <w:pPr>
              <w:pStyle w:val="ListParagraph"/>
              <w:spacing w:after="0" w:line="360" w:lineRule="auto"/>
              <w:ind w:left="0"/>
              <w:jc w:val="both"/>
              <w:rPr>
                <w:rFonts w:ascii="Arial" w:hAnsi="Arial" w:cs="Arial"/>
              </w:rPr>
            </w:pPr>
            <w:r w:rsidRPr="00C1123E">
              <w:rPr>
                <w:rFonts w:ascii="Arial" w:hAnsi="Arial" w:cs="Arial"/>
              </w:rPr>
              <w:t>ВСС</w:t>
            </w:r>
          </w:p>
        </w:tc>
        <w:tc>
          <w:tcPr>
            <w:tcW w:w="2070" w:type="dxa"/>
          </w:tcPr>
          <w:p w14:paraId="330E5166" w14:textId="77777777" w:rsidR="00E47C4D" w:rsidRPr="003135B7" w:rsidRDefault="00E47C4D" w:rsidP="00FD0CCE">
            <w:pPr>
              <w:pStyle w:val="ListParagraph"/>
              <w:spacing w:after="0" w:line="240" w:lineRule="auto"/>
              <w:ind w:left="0"/>
              <w:jc w:val="both"/>
              <w:rPr>
                <w:rFonts w:ascii="Arial" w:hAnsi="Arial" w:cs="Arial"/>
                <w:bCs/>
              </w:rPr>
            </w:pPr>
            <w:r w:rsidRPr="003135B7">
              <w:rPr>
                <w:rFonts w:ascii="Arial" w:hAnsi="Arial" w:cs="Arial"/>
                <w:bCs/>
              </w:rPr>
              <w:t>Одделенска настава</w:t>
            </w:r>
          </w:p>
        </w:tc>
        <w:tc>
          <w:tcPr>
            <w:tcW w:w="990" w:type="dxa"/>
          </w:tcPr>
          <w:p w14:paraId="47559656" w14:textId="77777777" w:rsidR="00E47C4D" w:rsidRPr="00B1375D" w:rsidRDefault="00E47C4D" w:rsidP="00FD0CCE">
            <w:pPr>
              <w:pStyle w:val="ListParagraph"/>
              <w:spacing w:after="0" w:line="360" w:lineRule="auto"/>
              <w:ind w:left="0"/>
              <w:jc w:val="both"/>
              <w:rPr>
                <w:rFonts w:ascii="Arial" w:hAnsi="Arial" w:cs="Arial"/>
              </w:rPr>
            </w:pPr>
            <w:r w:rsidRPr="00FD7489">
              <w:rPr>
                <w:rFonts w:ascii="Arial" w:hAnsi="Arial" w:cs="Arial"/>
              </w:rPr>
              <w:t>/</w:t>
            </w:r>
          </w:p>
        </w:tc>
        <w:tc>
          <w:tcPr>
            <w:tcW w:w="1120" w:type="dxa"/>
          </w:tcPr>
          <w:p w14:paraId="39754ABE" w14:textId="77777777" w:rsidR="00E47C4D" w:rsidRPr="007F41AE" w:rsidRDefault="00E47C4D" w:rsidP="00FD0CCE">
            <w:pPr>
              <w:pStyle w:val="ListParagraph"/>
              <w:spacing w:after="0" w:line="360" w:lineRule="auto"/>
              <w:ind w:left="0"/>
              <w:jc w:val="both"/>
              <w:rPr>
                <w:rFonts w:ascii="Arial" w:hAnsi="Arial" w:cs="Arial"/>
                <w:highlight w:val="yellow"/>
              </w:rPr>
            </w:pPr>
            <w:r w:rsidRPr="00551858">
              <w:rPr>
                <w:rFonts w:ascii="Arial" w:hAnsi="Arial" w:cs="Arial"/>
              </w:rPr>
              <w:t>17</w:t>
            </w:r>
          </w:p>
        </w:tc>
      </w:tr>
      <w:tr w:rsidR="00E47C4D" w:rsidRPr="00B1375D" w14:paraId="41B82DEE" w14:textId="77777777" w:rsidTr="00FD0CCE">
        <w:trPr>
          <w:jc w:val="center"/>
        </w:trPr>
        <w:tc>
          <w:tcPr>
            <w:tcW w:w="661" w:type="dxa"/>
          </w:tcPr>
          <w:p w14:paraId="04A5E484"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6B3C4563" w14:textId="77777777" w:rsidR="00E47C4D" w:rsidRPr="00276C21" w:rsidRDefault="00E47C4D" w:rsidP="00FD0CCE">
            <w:pPr>
              <w:pStyle w:val="ListParagraph"/>
              <w:spacing w:after="0" w:line="360" w:lineRule="auto"/>
              <w:ind w:left="0"/>
              <w:jc w:val="both"/>
              <w:rPr>
                <w:rFonts w:ascii="Arial" w:hAnsi="Arial" w:cs="Arial"/>
              </w:rPr>
            </w:pPr>
            <w:r w:rsidRPr="00A96BF9">
              <w:rPr>
                <w:rFonts w:ascii="Arial" w:hAnsi="Arial" w:cs="Arial"/>
              </w:rPr>
              <w:t xml:space="preserve">Христина Анастасова </w:t>
            </w:r>
          </w:p>
        </w:tc>
        <w:tc>
          <w:tcPr>
            <w:tcW w:w="1260" w:type="dxa"/>
          </w:tcPr>
          <w:p w14:paraId="023ED1F7"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1983</w:t>
            </w:r>
          </w:p>
        </w:tc>
        <w:tc>
          <w:tcPr>
            <w:tcW w:w="2070" w:type="dxa"/>
          </w:tcPr>
          <w:p w14:paraId="3F09B2E4"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7220BD94" w14:textId="77777777" w:rsidR="00E47C4D" w:rsidRPr="00B1375D" w:rsidRDefault="00E47C4D" w:rsidP="00FD0CCE">
            <w:pPr>
              <w:pStyle w:val="ListParagraph"/>
              <w:spacing w:after="0" w:line="360" w:lineRule="auto"/>
              <w:ind w:left="0"/>
              <w:jc w:val="both"/>
              <w:rPr>
                <w:rFonts w:ascii="Arial" w:hAnsi="Arial" w:cs="Arial"/>
              </w:rPr>
            </w:pPr>
            <w:r w:rsidRPr="00DC6A67">
              <w:rPr>
                <w:rFonts w:ascii="Arial" w:hAnsi="Arial" w:cs="Arial"/>
              </w:rPr>
              <w:t>ВСС</w:t>
            </w:r>
          </w:p>
        </w:tc>
        <w:tc>
          <w:tcPr>
            <w:tcW w:w="2070" w:type="dxa"/>
          </w:tcPr>
          <w:p w14:paraId="6D15C50F" w14:textId="77777777" w:rsidR="00E47C4D" w:rsidRPr="003135B7" w:rsidRDefault="00E47C4D" w:rsidP="00FD0CCE">
            <w:pPr>
              <w:pStyle w:val="ListParagraph"/>
              <w:spacing w:after="0" w:line="240" w:lineRule="auto"/>
              <w:ind w:left="0"/>
              <w:jc w:val="both"/>
              <w:rPr>
                <w:rFonts w:ascii="Arial" w:hAnsi="Arial" w:cs="Arial"/>
                <w:bCs/>
              </w:rPr>
            </w:pPr>
            <w:r w:rsidRPr="003135B7">
              <w:rPr>
                <w:rFonts w:ascii="Arial" w:hAnsi="Arial" w:cs="Arial"/>
                <w:bCs/>
              </w:rPr>
              <w:t>Одделенска настава</w:t>
            </w:r>
          </w:p>
        </w:tc>
        <w:tc>
          <w:tcPr>
            <w:tcW w:w="990" w:type="dxa"/>
          </w:tcPr>
          <w:p w14:paraId="7735B8AC" w14:textId="77777777" w:rsidR="00E47C4D" w:rsidRPr="00B1375D" w:rsidRDefault="00E47C4D" w:rsidP="00FD0CCE">
            <w:pPr>
              <w:pStyle w:val="ListParagraph"/>
              <w:spacing w:after="0" w:line="360" w:lineRule="auto"/>
              <w:ind w:left="0"/>
              <w:jc w:val="both"/>
              <w:rPr>
                <w:rFonts w:ascii="Arial" w:hAnsi="Arial" w:cs="Arial"/>
              </w:rPr>
            </w:pPr>
            <w:r w:rsidRPr="00FD7489">
              <w:rPr>
                <w:rFonts w:ascii="Arial" w:hAnsi="Arial" w:cs="Arial"/>
              </w:rPr>
              <w:t>/</w:t>
            </w:r>
          </w:p>
        </w:tc>
        <w:tc>
          <w:tcPr>
            <w:tcW w:w="1120" w:type="dxa"/>
          </w:tcPr>
          <w:p w14:paraId="62FA91CC" w14:textId="77777777" w:rsidR="00E47C4D" w:rsidRPr="007F41AE" w:rsidRDefault="00E47C4D" w:rsidP="00FD0CCE">
            <w:pPr>
              <w:pStyle w:val="ListParagraph"/>
              <w:spacing w:after="0" w:line="360" w:lineRule="auto"/>
              <w:ind w:left="0"/>
              <w:jc w:val="both"/>
              <w:rPr>
                <w:rFonts w:ascii="Arial" w:hAnsi="Arial" w:cs="Arial"/>
                <w:highlight w:val="yellow"/>
              </w:rPr>
            </w:pPr>
            <w:r w:rsidRPr="00BE2C31">
              <w:rPr>
                <w:rFonts w:ascii="Arial" w:hAnsi="Arial" w:cs="Arial"/>
              </w:rPr>
              <w:t>14</w:t>
            </w:r>
          </w:p>
        </w:tc>
      </w:tr>
      <w:tr w:rsidR="00E47C4D" w:rsidRPr="00B1375D" w14:paraId="27BBEEE6" w14:textId="77777777" w:rsidTr="00FD0CCE">
        <w:trPr>
          <w:jc w:val="center"/>
        </w:trPr>
        <w:tc>
          <w:tcPr>
            <w:tcW w:w="661" w:type="dxa"/>
          </w:tcPr>
          <w:p w14:paraId="51C6CFBD"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531C5C0D" w14:textId="77777777" w:rsidR="00E47C4D" w:rsidRPr="00276C21" w:rsidRDefault="00E47C4D" w:rsidP="00FD0CCE">
            <w:pPr>
              <w:pStyle w:val="ListParagraph"/>
              <w:spacing w:after="0" w:line="360" w:lineRule="auto"/>
              <w:ind w:left="0"/>
              <w:jc w:val="both"/>
              <w:rPr>
                <w:rFonts w:ascii="Arial" w:hAnsi="Arial" w:cs="Arial"/>
              </w:rPr>
            </w:pPr>
            <w:r>
              <w:rPr>
                <w:rFonts w:ascii="Arial" w:hAnsi="Arial" w:cs="Arial"/>
              </w:rPr>
              <w:t>Марија Крстевски</w:t>
            </w:r>
          </w:p>
        </w:tc>
        <w:tc>
          <w:tcPr>
            <w:tcW w:w="1260" w:type="dxa"/>
          </w:tcPr>
          <w:p w14:paraId="02044920"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1987</w:t>
            </w:r>
          </w:p>
        </w:tc>
        <w:tc>
          <w:tcPr>
            <w:tcW w:w="2070" w:type="dxa"/>
          </w:tcPr>
          <w:p w14:paraId="79760166"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3F20AFC7" w14:textId="77777777" w:rsidR="00E47C4D" w:rsidRPr="00B1375D" w:rsidRDefault="00E47C4D" w:rsidP="00FD0CCE">
            <w:pPr>
              <w:pStyle w:val="ListParagraph"/>
              <w:spacing w:after="0" w:line="360" w:lineRule="auto"/>
              <w:ind w:left="0"/>
              <w:jc w:val="both"/>
              <w:rPr>
                <w:rFonts w:ascii="Arial" w:hAnsi="Arial" w:cs="Arial"/>
              </w:rPr>
            </w:pPr>
            <w:r w:rsidRPr="00DC6A67">
              <w:rPr>
                <w:rFonts w:ascii="Arial" w:hAnsi="Arial" w:cs="Arial"/>
              </w:rPr>
              <w:t>ВСС</w:t>
            </w:r>
          </w:p>
        </w:tc>
        <w:tc>
          <w:tcPr>
            <w:tcW w:w="2070" w:type="dxa"/>
          </w:tcPr>
          <w:p w14:paraId="64042A4D" w14:textId="77777777" w:rsidR="00E47C4D" w:rsidRPr="003135B7" w:rsidRDefault="00E47C4D" w:rsidP="00FD0CCE">
            <w:pPr>
              <w:pStyle w:val="ListParagraph"/>
              <w:spacing w:after="0" w:line="240" w:lineRule="auto"/>
              <w:ind w:left="0"/>
              <w:jc w:val="both"/>
              <w:rPr>
                <w:rFonts w:ascii="Arial" w:hAnsi="Arial" w:cs="Arial"/>
                <w:bCs/>
              </w:rPr>
            </w:pPr>
            <w:r w:rsidRPr="003135B7">
              <w:rPr>
                <w:rFonts w:ascii="Arial" w:hAnsi="Arial" w:cs="Arial"/>
                <w:bCs/>
              </w:rPr>
              <w:t>Одделенска настава</w:t>
            </w:r>
          </w:p>
        </w:tc>
        <w:tc>
          <w:tcPr>
            <w:tcW w:w="990" w:type="dxa"/>
          </w:tcPr>
          <w:p w14:paraId="0ED7B0FB" w14:textId="77777777" w:rsidR="00E47C4D" w:rsidRPr="00B1375D" w:rsidRDefault="00E47C4D" w:rsidP="00FD0CCE">
            <w:pPr>
              <w:pStyle w:val="ListParagraph"/>
              <w:spacing w:after="0" w:line="360" w:lineRule="auto"/>
              <w:ind w:left="0"/>
              <w:jc w:val="both"/>
              <w:rPr>
                <w:rFonts w:ascii="Arial" w:hAnsi="Arial" w:cs="Arial"/>
              </w:rPr>
            </w:pPr>
            <w:r w:rsidRPr="00FD7489">
              <w:rPr>
                <w:rFonts w:ascii="Arial" w:hAnsi="Arial" w:cs="Arial"/>
              </w:rPr>
              <w:t>/</w:t>
            </w:r>
          </w:p>
        </w:tc>
        <w:tc>
          <w:tcPr>
            <w:tcW w:w="1120" w:type="dxa"/>
          </w:tcPr>
          <w:p w14:paraId="03AD3AF8" w14:textId="77777777" w:rsidR="00E47C4D" w:rsidRPr="007F41AE" w:rsidRDefault="00E47C4D" w:rsidP="00FD0CCE">
            <w:pPr>
              <w:pStyle w:val="ListParagraph"/>
              <w:spacing w:after="0" w:line="360" w:lineRule="auto"/>
              <w:ind w:left="0"/>
              <w:jc w:val="both"/>
              <w:rPr>
                <w:rFonts w:ascii="Arial" w:hAnsi="Arial" w:cs="Arial"/>
                <w:highlight w:val="yellow"/>
              </w:rPr>
            </w:pPr>
            <w:r w:rsidRPr="000E7030">
              <w:rPr>
                <w:rFonts w:ascii="Arial" w:hAnsi="Arial" w:cs="Arial"/>
              </w:rPr>
              <w:t>9</w:t>
            </w:r>
          </w:p>
        </w:tc>
      </w:tr>
      <w:tr w:rsidR="00E47C4D" w:rsidRPr="00B1375D" w14:paraId="2B931198" w14:textId="77777777" w:rsidTr="00FD0CCE">
        <w:trPr>
          <w:jc w:val="center"/>
        </w:trPr>
        <w:tc>
          <w:tcPr>
            <w:tcW w:w="661" w:type="dxa"/>
          </w:tcPr>
          <w:p w14:paraId="6FC8A6DF"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7FB6B77D" w14:textId="77777777" w:rsidR="00E47C4D" w:rsidRPr="00276C21" w:rsidRDefault="00E47C4D" w:rsidP="00FD0CCE">
            <w:pPr>
              <w:pStyle w:val="ListParagraph"/>
              <w:spacing w:after="0" w:line="360" w:lineRule="auto"/>
              <w:ind w:left="0"/>
              <w:jc w:val="both"/>
              <w:rPr>
                <w:rFonts w:ascii="Arial" w:hAnsi="Arial" w:cs="Arial"/>
              </w:rPr>
            </w:pPr>
            <w:r>
              <w:rPr>
                <w:rFonts w:ascii="Arial" w:hAnsi="Arial" w:cs="Arial"/>
              </w:rPr>
              <w:t>Ивана Петковска</w:t>
            </w:r>
          </w:p>
        </w:tc>
        <w:tc>
          <w:tcPr>
            <w:tcW w:w="1260" w:type="dxa"/>
          </w:tcPr>
          <w:p w14:paraId="1FAA27A1"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1999</w:t>
            </w:r>
          </w:p>
        </w:tc>
        <w:tc>
          <w:tcPr>
            <w:tcW w:w="2070" w:type="dxa"/>
          </w:tcPr>
          <w:p w14:paraId="5DBF10A5"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05EE7CE3" w14:textId="77777777" w:rsidR="00E47C4D" w:rsidRPr="00B1375D" w:rsidRDefault="00E47C4D" w:rsidP="00FD0CCE">
            <w:pPr>
              <w:pStyle w:val="ListParagraph"/>
              <w:spacing w:after="0" w:line="360" w:lineRule="auto"/>
              <w:ind w:left="0"/>
              <w:jc w:val="both"/>
              <w:rPr>
                <w:rFonts w:ascii="Arial" w:hAnsi="Arial" w:cs="Arial"/>
              </w:rPr>
            </w:pPr>
            <w:r w:rsidRPr="00DC6A67">
              <w:rPr>
                <w:rFonts w:ascii="Arial" w:hAnsi="Arial" w:cs="Arial"/>
              </w:rPr>
              <w:t>ВСС</w:t>
            </w:r>
          </w:p>
        </w:tc>
        <w:tc>
          <w:tcPr>
            <w:tcW w:w="2070" w:type="dxa"/>
          </w:tcPr>
          <w:p w14:paraId="2939B601" w14:textId="77777777" w:rsidR="00E47C4D" w:rsidRPr="003135B7" w:rsidRDefault="00E47C4D" w:rsidP="00FD0CCE">
            <w:pPr>
              <w:pStyle w:val="ListParagraph"/>
              <w:spacing w:after="0" w:line="240" w:lineRule="auto"/>
              <w:ind w:left="0"/>
              <w:jc w:val="both"/>
              <w:rPr>
                <w:rFonts w:ascii="Arial" w:hAnsi="Arial" w:cs="Arial"/>
                <w:bCs/>
              </w:rPr>
            </w:pPr>
            <w:r w:rsidRPr="003135B7">
              <w:rPr>
                <w:rFonts w:ascii="Arial" w:hAnsi="Arial" w:cs="Arial"/>
                <w:bCs/>
              </w:rPr>
              <w:t xml:space="preserve">Одделенска </w:t>
            </w:r>
            <w:r w:rsidRPr="003135B7">
              <w:rPr>
                <w:rFonts w:ascii="Arial" w:hAnsi="Arial" w:cs="Arial"/>
                <w:bCs/>
              </w:rPr>
              <w:lastRenderedPageBreak/>
              <w:t>настава</w:t>
            </w:r>
          </w:p>
        </w:tc>
        <w:tc>
          <w:tcPr>
            <w:tcW w:w="990" w:type="dxa"/>
          </w:tcPr>
          <w:p w14:paraId="26081E47" w14:textId="77777777" w:rsidR="00E47C4D" w:rsidRPr="00B1375D" w:rsidRDefault="00E47C4D" w:rsidP="00FD0CCE">
            <w:pPr>
              <w:pStyle w:val="ListParagraph"/>
              <w:spacing w:after="0" w:line="360" w:lineRule="auto"/>
              <w:ind w:left="0"/>
              <w:jc w:val="both"/>
              <w:rPr>
                <w:rFonts w:ascii="Arial" w:hAnsi="Arial" w:cs="Arial"/>
              </w:rPr>
            </w:pPr>
            <w:r w:rsidRPr="00FD7489">
              <w:rPr>
                <w:rFonts w:ascii="Arial" w:hAnsi="Arial" w:cs="Arial"/>
              </w:rPr>
              <w:lastRenderedPageBreak/>
              <w:t>/</w:t>
            </w:r>
          </w:p>
        </w:tc>
        <w:tc>
          <w:tcPr>
            <w:tcW w:w="1120" w:type="dxa"/>
          </w:tcPr>
          <w:p w14:paraId="207E626F" w14:textId="77777777" w:rsidR="00E47C4D" w:rsidRPr="007F41AE" w:rsidRDefault="00E47C4D" w:rsidP="00FD0CCE">
            <w:pPr>
              <w:pStyle w:val="ListParagraph"/>
              <w:spacing w:after="0" w:line="360" w:lineRule="auto"/>
              <w:ind w:left="0"/>
              <w:jc w:val="both"/>
              <w:rPr>
                <w:rFonts w:ascii="Arial" w:hAnsi="Arial" w:cs="Arial"/>
                <w:highlight w:val="yellow"/>
              </w:rPr>
            </w:pPr>
            <w:r w:rsidRPr="00B5477A">
              <w:rPr>
                <w:rFonts w:ascii="Arial" w:hAnsi="Arial" w:cs="Arial"/>
              </w:rPr>
              <w:t>2</w:t>
            </w:r>
          </w:p>
        </w:tc>
      </w:tr>
      <w:tr w:rsidR="00E47C4D" w:rsidRPr="00B1375D" w14:paraId="2C075E2F" w14:textId="77777777" w:rsidTr="00FD0CCE">
        <w:trPr>
          <w:jc w:val="center"/>
        </w:trPr>
        <w:tc>
          <w:tcPr>
            <w:tcW w:w="661" w:type="dxa"/>
          </w:tcPr>
          <w:p w14:paraId="4416C2D2"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383CBA85" w14:textId="77777777" w:rsidR="00E47C4D" w:rsidRPr="00276C21" w:rsidRDefault="00E47C4D" w:rsidP="00FD0CCE">
            <w:pPr>
              <w:pStyle w:val="ListParagraph"/>
              <w:spacing w:after="0" w:line="360" w:lineRule="auto"/>
              <w:ind w:left="0"/>
              <w:jc w:val="both"/>
              <w:rPr>
                <w:rFonts w:ascii="Arial" w:hAnsi="Arial" w:cs="Arial"/>
              </w:rPr>
            </w:pPr>
            <w:r>
              <w:rPr>
                <w:rFonts w:ascii="Arial" w:hAnsi="Arial" w:cs="Arial"/>
              </w:rPr>
              <w:t>Небојша Арсов</w:t>
            </w:r>
          </w:p>
        </w:tc>
        <w:tc>
          <w:tcPr>
            <w:tcW w:w="1260" w:type="dxa"/>
          </w:tcPr>
          <w:p w14:paraId="0CCC5E0E"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1987</w:t>
            </w:r>
          </w:p>
        </w:tc>
        <w:tc>
          <w:tcPr>
            <w:tcW w:w="2070" w:type="dxa"/>
          </w:tcPr>
          <w:p w14:paraId="1740FB7B"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32FC6098" w14:textId="77777777" w:rsidR="00E47C4D" w:rsidRPr="00B1375D" w:rsidRDefault="00E47C4D" w:rsidP="00FD0CCE">
            <w:pPr>
              <w:pStyle w:val="ListParagraph"/>
              <w:spacing w:after="0" w:line="360" w:lineRule="auto"/>
              <w:ind w:left="0"/>
              <w:jc w:val="both"/>
              <w:rPr>
                <w:rFonts w:ascii="Arial" w:hAnsi="Arial" w:cs="Arial"/>
              </w:rPr>
            </w:pPr>
            <w:r w:rsidRPr="00DC6A67">
              <w:rPr>
                <w:rFonts w:ascii="Arial" w:hAnsi="Arial" w:cs="Arial"/>
              </w:rPr>
              <w:t>ВСС</w:t>
            </w:r>
          </w:p>
        </w:tc>
        <w:tc>
          <w:tcPr>
            <w:tcW w:w="2070" w:type="dxa"/>
          </w:tcPr>
          <w:p w14:paraId="171288EE" w14:textId="77777777" w:rsidR="00E47C4D" w:rsidRPr="003135B7" w:rsidRDefault="00E47C4D" w:rsidP="00FD0CCE">
            <w:pPr>
              <w:pStyle w:val="ListParagraph"/>
              <w:spacing w:after="0" w:line="240" w:lineRule="auto"/>
              <w:ind w:left="0"/>
              <w:jc w:val="both"/>
              <w:rPr>
                <w:rFonts w:ascii="Arial" w:hAnsi="Arial" w:cs="Arial"/>
                <w:bCs/>
              </w:rPr>
            </w:pPr>
            <w:r w:rsidRPr="003135B7">
              <w:rPr>
                <w:rFonts w:ascii="Arial" w:hAnsi="Arial" w:cs="Arial"/>
                <w:bCs/>
              </w:rPr>
              <w:t>Одделенска настава</w:t>
            </w:r>
          </w:p>
        </w:tc>
        <w:tc>
          <w:tcPr>
            <w:tcW w:w="990" w:type="dxa"/>
          </w:tcPr>
          <w:p w14:paraId="3D1BC08B" w14:textId="77777777" w:rsidR="00E47C4D" w:rsidRPr="00B1375D" w:rsidRDefault="00E47C4D" w:rsidP="00FD0CCE">
            <w:pPr>
              <w:pStyle w:val="ListParagraph"/>
              <w:spacing w:after="0" w:line="360" w:lineRule="auto"/>
              <w:ind w:left="0"/>
              <w:jc w:val="both"/>
              <w:rPr>
                <w:rFonts w:ascii="Arial" w:hAnsi="Arial" w:cs="Arial"/>
              </w:rPr>
            </w:pPr>
            <w:r w:rsidRPr="00FD7489">
              <w:rPr>
                <w:rFonts w:ascii="Arial" w:hAnsi="Arial" w:cs="Arial"/>
              </w:rPr>
              <w:t>/</w:t>
            </w:r>
          </w:p>
        </w:tc>
        <w:tc>
          <w:tcPr>
            <w:tcW w:w="1120" w:type="dxa"/>
          </w:tcPr>
          <w:p w14:paraId="6CB6632B" w14:textId="77777777" w:rsidR="00E47C4D" w:rsidRPr="007F41AE" w:rsidRDefault="00E47C4D" w:rsidP="00FD0CCE">
            <w:pPr>
              <w:pStyle w:val="ListParagraph"/>
              <w:spacing w:after="0" w:line="360" w:lineRule="auto"/>
              <w:ind w:left="0"/>
              <w:jc w:val="both"/>
              <w:rPr>
                <w:rFonts w:ascii="Arial" w:hAnsi="Arial" w:cs="Arial"/>
                <w:highlight w:val="yellow"/>
              </w:rPr>
            </w:pPr>
            <w:r w:rsidRPr="00BF7231">
              <w:rPr>
                <w:rFonts w:ascii="Arial" w:hAnsi="Arial" w:cs="Arial"/>
              </w:rPr>
              <w:t>4</w:t>
            </w:r>
          </w:p>
        </w:tc>
      </w:tr>
      <w:tr w:rsidR="00E47C4D" w:rsidRPr="00B1375D" w14:paraId="62BC45FE" w14:textId="77777777" w:rsidTr="00FD0CCE">
        <w:trPr>
          <w:jc w:val="center"/>
        </w:trPr>
        <w:tc>
          <w:tcPr>
            <w:tcW w:w="661" w:type="dxa"/>
          </w:tcPr>
          <w:p w14:paraId="31B50AC4"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096AC4F1" w14:textId="77777777" w:rsidR="00E47C4D" w:rsidRPr="00276C21" w:rsidRDefault="00E47C4D" w:rsidP="00FD0CCE">
            <w:pPr>
              <w:pStyle w:val="ListParagraph"/>
              <w:spacing w:after="0" w:line="360" w:lineRule="auto"/>
              <w:ind w:left="0"/>
              <w:jc w:val="both"/>
              <w:rPr>
                <w:rFonts w:ascii="Arial" w:hAnsi="Arial" w:cs="Arial"/>
              </w:rPr>
            </w:pPr>
            <w:r w:rsidRPr="00A96BF9">
              <w:rPr>
                <w:rFonts w:ascii="Arial" w:hAnsi="Arial" w:cs="Arial"/>
              </w:rPr>
              <w:t>Емилија Симонова</w:t>
            </w:r>
          </w:p>
        </w:tc>
        <w:tc>
          <w:tcPr>
            <w:tcW w:w="1260" w:type="dxa"/>
          </w:tcPr>
          <w:p w14:paraId="60120CD1"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1980</w:t>
            </w:r>
          </w:p>
        </w:tc>
        <w:tc>
          <w:tcPr>
            <w:tcW w:w="2070" w:type="dxa"/>
          </w:tcPr>
          <w:p w14:paraId="2F82A1C4"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4184AF00" w14:textId="77777777" w:rsidR="00E47C4D" w:rsidRPr="00B1375D" w:rsidRDefault="00E47C4D" w:rsidP="00FD0CCE">
            <w:pPr>
              <w:pStyle w:val="ListParagraph"/>
              <w:spacing w:after="0" w:line="360" w:lineRule="auto"/>
              <w:ind w:left="0"/>
              <w:jc w:val="both"/>
              <w:rPr>
                <w:rFonts w:ascii="Arial" w:hAnsi="Arial" w:cs="Arial"/>
              </w:rPr>
            </w:pPr>
            <w:r w:rsidRPr="00D43E82">
              <w:rPr>
                <w:rFonts w:ascii="Arial" w:hAnsi="Arial" w:cs="Arial"/>
              </w:rPr>
              <w:t>ВСС</w:t>
            </w:r>
          </w:p>
        </w:tc>
        <w:tc>
          <w:tcPr>
            <w:tcW w:w="2070" w:type="dxa"/>
          </w:tcPr>
          <w:p w14:paraId="1A3A61D4" w14:textId="77777777" w:rsidR="00E47C4D" w:rsidRPr="00B1375D" w:rsidRDefault="00E47C4D" w:rsidP="00FD0CCE">
            <w:pPr>
              <w:pStyle w:val="ListParagraph"/>
              <w:spacing w:after="0" w:line="360" w:lineRule="auto"/>
              <w:ind w:left="0"/>
              <w:jc w:val="both"/>
              <w:rPr>
                <w:rFonts w:ascii="Arial" w:hAnsi="Arial" w:cs="Arial"/>
              </w:rPr>
            </w:pPr>
            <w:r w:rsidRPr="00A96BF9">
              <w:rPr>
                <w:rFonts w:ascii="Arial" w:hAnsi="Arial" w:cs="Arial"/>
              </w:rPr>
              <w:t>македонски јазик</w:t>
            </w:r>
          </w:p>
        </w:tc>
        <w:tc>
          <w:tcPr>
            <w:tcW w:w="990" w:type="dxa"/>
          </w:tcPr>
          <w:p w14:paraId="4CC7B8CA" w14:textId="77777777" w:rsidR="00E47C4D" w:rsidRPr="00B1375D" w:rsidRDefault="00E47C4D" w:rsidP="00FD0CCE">
            <w:pPr>
              <w:pStyle w:val="ListParagraph"/>
              <w:spacing w:after="0" w:line="360" w:lineRule="auto"/>
              <w:ind w:left="0"/>
              <w:jc w:val="both"/>
              <w:rPr>
                <w:rFonts w:ascii="Arial" w:hAnsi="Arial" w:cs="Arial"/>
              </w:rPr>
            </w:pPr>
            <w:r w:rsidRPr="00FD7489">
              <w:rPr>
                <w:rFonts w:ascii="Arial" w:hAnsi="Arial" w:cs="Arial"/>
              </w:rPr>
              <w:t>/</w:t>
            </w:r>
          </w:p>
        </w:tc>
        <w:tc>
          <w:tcPr>
            <w:tcW w:w="1120" w:type="dxa"/>
          </w:tcPr>
          <w:p w14:paraId="2508EEC2" w14:textId="77777777" w:rsidR="00E47C4D" w:rsidRPr="007F41AE" w:rsidRDefault="00E47C4D" w:rsidP="00FD0CCE">
            <w:pPr>
              <w:pStyle w:val="ListParagraph"/>
              <w:spacing w:after="0" w:line="360" w:lineRule="auto"/>
              <w:ind w:left="0"/>
              <w:jc w:val="both"/>
              <w:rPr>
                <w:rFonts w:ascii="Arial" w:hAnsi="Arial" w:cs="Arial"/>
                <w:highlight w:val="yellow"/>
              </w:rPr>
            </w:pPr>
            <w:r w:rsidRPr="00FF75CF">
              <w:rPr>
                <w:rFonts w:ascii="Arial" w:hAnsi="Arial" w:cs="Arial"/>
              </w:rPr>
              <w:t>19</w:t>
            </w:r>
          </w:p>
        </w:tc>
      </w:tr>
      <w:tr w:rsidR="00E47C4D" w:rsidRPr="00B1375D" w14:paraId="463E42AD" w14:textId="77777777" w:rsidTr="00FD0CCE">
        <w:trPr>
          <w:jc w:val="center"/>
        </w:trPr>
        <w:tc>
          <w:tcPr>
            <w:tcW w:w="661" w:type="dxa"/>
          </w:tcPr>
          <w:p w14:paraId="6BD5FFFB"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0BCA30CE" w14:textId="77777777" w:rsidR="00E47C4D" w:rsidRPr="00276C21" w:rsidRDefault="00E47C4D" w:rsidP="00FD0CCE">
            <w:pPr>
              <w:pStyle w:val="ListParagraph"/>
              <w:spacing w:after="0" w:line="360" w:lineRule="auto"/>
              <w:ind w:left="0"/>
              <w:jc w:val="both"/>
              <w:rPr>
                <w:rFonts w:ascii="Arial" w:hAnsi="Arial" w:cs="Arial"/>
              </w:rPr>
            </w:pPr>
            <w:r w:rsidRPr="00A96BF9">
              <w:rPr>
                <w:rFonts w:ascii="Arial" w:hAnsi="Arial" w:cs="Arial"/>
              </w:rPr>
              <w:t>Лидија Ташева</w:t>
            </w:r>
            <w:r>
              <w:rPr>
                <w:rFonts w:ascii="Arial" w:hAnsi="Arial" w:cs="Arial"/>
              </w:rPr>
              <w:t xml:space="preserve"> Донева</w:t>
            </w:r>
          </w:p>
        </w:tc>
        <w:tc>
          <w:tcPr>
            <w:tcW w:w="1260" w:type="dxa"/>
          </w:tcPr>
          <w:p w14:paraId="66BF029C"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1979</w:t>
            </w:r>
          </w:p>
        </w:tc>
        <w:tc>
          <w:tcPr>
            <w:tcW w:w="2070" w:type="dxa"/>
          </w:tcPr>
          <w:p w14:paraId="48D40838"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094C1541" w14:textId="77777777" w:rsidR="00E47C4D" w:rsidRPr="00B1375D" w:rsidRDefault="00E47C4D" w:rsidP="00FD0CCE">
            <w:pPr>
              <w:pStyle w:val="ListParagraph"/>
              <w:spacing w:after="0" w:line="360" w:lineRule="auto"/>
              <w:ind w:left="0"/>
              <w:jc w:val="both"/>
              <w:rPr>
                <w:rFonts w:ascii="Arial" w:hAnsi="Arial" w:cs="Arial"/>
              </w:rPr>
            </w:pPr>
            <w:r w:rsidRPr="00D43E82">
              <w:rPr>
                <w:rFonts w:ascii="Arial" w:hAnsi="Arial" w:cs="Arial"/>
              </w:rPr>
              <w:t>ВСС</w:t>
            </w:r>
          </w:p>
        </w:tc>
        <w:tc>
          <w:tcPr>
            <w:tcW w:w="2070" w:type="dxa"/>
          </w:tcPr>
          <w:p w14:paraId="46D807F9" w14:textId="77777777" w:rsidR="00E47C4D" w:rsidRPr="00B1375D" w:rsidRDefault="00E47C4D" w:rsidP="00FD0CCE">
            <w:pPr>
              <w:pStyle w:val="ListParagraph"/>
              <w:spacing w:after="0" w:line="360" w:lineRule="auto"/>
              <w:ind w:left="0"/>
              <w:jc w:val="both"/>
              <w:rPr>
                <w:rFonts w:ascii="Arial" w:hAnsi="Arial" w:cs="Arial"/>
              </w:rPr>
            </w:pPr>
            <w:r w:rsidRPr="00A96BF9">
              <w:rPr>
                <w:rFonts w:ascii="Arial" w:hAnsi="Arial" w:cs="Arial"/>
              </w:rPr>
              <w:t>македонски јазик</w:t>
            </w:r>
          </w:p>
        </w:tc>
        <w:tc>
          <w:tcPr>
            <w:tcW w:w="990" w:type="dxa"/>
          </w:tcPr>
          <w:p w14:paraId="68B6BF7C" w14:textId="77777777" w:rsidR="00E47C4D" w:rsidRPr="00B1375D" w:rsidRDefault="00E47C4D" w:rsidP="00FD0CCE">
            <w:pPr>
              <w:pStyle w:val="ListParagraph"/>
              <w:spacing w:after="0" w:line="360" w:lineRule="auto"/>
              <w:ind w:left="0"/>
              <w:jc w:val="both"/>
              <w:rPr>
                <w:rFonts w:ascii="Arial" w:hAnsi="Arial" w:cs="Arial"/>
              </w:rPr>
            </w:pPr>
            <w:r w:rsidRPr="00FD7489">
              <w:rPr>
                <w:rFonts w:ascii="Arial" w:hAnsi="Arial" w:cs="Arial"/>
              </w:rPr>
              <w:t>/</w:t>
            </w:r>
          </w:p>
        </w:tc>
        <w:tc>
          <w:tcPr>
            <w:tcW w:w="1120" w:type="dxa"/>
          </w:tcPr>
          <w:p w14:paraId="45DCE4B1" w14:textId="77777777" w:rsidR="00E47C4D" w:rsidRPr="007F41AE" w:rsidRDefault="00E47C4D" w:rsidP="00FD0CCE">
            <w:pPr>
              <w:pStyle w:val="ListParagraph"/>
              <w:spacing w:after="0" w:line="360" w:lineRule="auto"/>
              <w:ind w:left="0"/>
              <w:jc w:val="both"/>
              <w:rPr>
                <w:rFonts w:ascii="Arial" w:hAnsi="Arial" w:cs="Arial"/>
                <w:highlight w:val="yellow"/>
              </w:rPr>
            </w:pPr>
            <w:r w:rsidRPr="00910518">
              <w:rPr>
                <w:rFonts w:ascii="Arial" w:hAnsi="Arial" w:cs="Arial"/>
              </w:rPr>
              <w:t>16</w:t>
            </w:r>
          </w:p>
        </w:tc>
      </w:tr>
      <w:tr w:rsidR="00E47C4D" w:rsidRPr="00B1375D" w14:paraId="7C7D4620" w14:textId="77777777" w:rsidTr="00FD0CCE">
        <w:trPr>
          <w:jc w:val="center"/>
        </w:trPr>
        <w:tc>
          <w:tcPr>
            <w:tcW w:w="661" w:type="dxa"/>
          </w:tcPr>
          <w:p w14:paraId="5D90C1A9"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15624FEE" w14:textId="77777777" w:rsidR="00E47C4D" w:rsidRPr="00276C21" w:rsidRDefault="00E47C4D" w:rsidP="00FD0CCE">
            <w:pPr>
              <w:pStyle w:val="ListParagraph"/>
              <w:spacing w:after="0" w:line="360" w:lineRule="auto"/>
              <w:ind w:left="0"/>
              <w:jc w:val="both"/>
              <w:rPr>
                <w:rFonts w:ascii="Arial" w:hAnsi="Arial" w:cs="Arial"/>
              </w:rPr>
            </w:pPr>
            <w:r w:rsidRPr="00A96BF9">
              <w:rPr>
                <w:rFonts w:ascii="Arial" w:hAnsi="Arial" w:cs="Arial"/>
              </w:rPr>
              <w:t>Радица Таскова</w:t>
            </w:r>
          </w:p>
        </w:tc>
        <w:tc>
          <w:tcPr>
            <w:tcW w:w="1260" w:type="dxa"/>
          </w:tcPr>
          <w:p w14:paraId="77A127A3"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1988</w:t>
            </w:r>
          </w:p>
        </w:tc>
        <w:tc>
          <w:tcPr>
            <w:tcW w:w="2070" w:type="dxa"/>
          </w:tcPr>
          <w:p w14:paraId="7C7A91AC"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05335E43" w14:textId="77777777" w:rsidR="00E47C4D" w:rsidRPr="00B1375D" w:rsidRDefault="00E47C4D" w:rsidP="00FD0CCE">
            <w:pPr>
              <w:pStyle w:val="ListParagraph"/>
              <w:spacing w:after="0" w:line="360" w:lineRule="auto"/>
              <w:ind w:left="0"/>
              <w:jc w:val="both"/>
              <w:rPr>
                <w:rFonts w:ascii="Arial" w:hAnsi="Arial" w:cs="Arial"/>
              </w:rPr>
            </w:pPr>
            <w:r w:rsidRPr="00D43E82">
              <w:rPr>
                <w:rFonts w:ascii="Arial" w:hAnsi="Arial" w:cs="Arial"/>
              </w:rPr>
              <w:t>ВСС</w:t>
            </w:r>
          </w:p>
        </w:tc>
        <w:tc>
          <w:tcPr>
            <w:tcW w:w="2070" w:type="dxa"/>
          </w:tcPr>
          <w:p w14:paraId="1EB3DDAC" w14:textId="77777777" w:rsidR="00E47C4D" w:rsidRPr="00B1375D" w:rsidRDefault="00E47C4D" w:rsidP="00FD0CCE">
            <w:pPr>
              <w:pStyle w:val="ListParagraph"/>
              <w:spacing w:after="0" w:line="360" w:lineRule="auto"/>
              <w:ind w:left="0"/>
              <w:jc w:val="both"/>
              <w:rPr>
                <w:rFonts w:ascii="Arial" w:hAnsi="Arial" w:cs="Arial"/>
              </w:rPr>
            </w:pPr>
            <w:r w:rsidRPr="00A96BF9">
              <w:rPr>
                <w:rFonts w:ascii="Arial" w:hAnsi="Arial" w:cs="Arial"/>
              </w:rPr>
              <w:t>македонски јазик</w:t>
            </w:r>
          </w:p>
        </w:tc>
        <w:tc>
          <w:tcPr>
            <w:tcW w:w="990" w:type="dxa"/>
          </w:tcPr>
          <w:p w14:paraId="754BE533" w14:textId="77777777" w:rsidR="00E47C4D" w:rsidRPr="00B1375D" w:rsidRDefault="00E47C4D" w:rsidP="00FD0CCE">
            <w:pPr>
              <w:pStyle w:val="ListParagraph"/>
              <w:spacing w:after="0" w:line="360" w:lineRule="auto"/>
              <w:ind w:left="0"/>
              <w:jc w:val="both"/>
              <w:rPr>
                <w:rFonts w:ascii="Arial" w:hAnsi="Arial" w:cs="Arial"/>
              </w:rPr>
            </w:pPr>
            <w:r w:rsidRPr="00FD7489">
              <w:rPr>
                <w:rFonts w:ascii="Arial" w:hAnsi="Arial" w:cs="Arial"/>
              </w:rPr>
              <w:t>/</w:t>
            </w:r>
          </w:p>
        </w:tc>
        <w:tc>
          <w:tcPr>
            <w:tcW w:w="1120" w:type="dxa"/>
          </w:tcPr>
          <w:p w14:paraId="7BA4CDEF" w14:textId="77777777" w:rsidR="00E47C4D" w:rsidRPr="007F41AE" w:rsidRDefault="00E47C4D" w:rsidP="00FD0CCE">
            <w:pPr>
              <w:pStyle w:val="ListParagraph"/>
              <w:spacing w:after="0" w:line="360" w:lineRule="auto"/>
              <w:ind w:left="0"/>
              <w:jc w:val="both"/>
              <w:rPr>
                <w:rFonts w:ascii="Arial" w:hAnsi="Arial" w:cs="Arial"/>
                <w:highlight w:val="yellow"/>
              </w:rPr>
            </w:pPr>
            <w:r w:rsidRPr="00940A1A">
              <w:rPr>
                <w:rFonts w:ascii="Arial" w:hAnsi="Arial" w:cs="Arial"/>
              </w:rPr>
              <w:t>10</w:t>
            </w:r>
          </w:p>
        </w:tc>
      </w:tr>
      <w:tr w:rsidR="00E47C4D" w:rsidRPr="00B1375D" w14:paraId="33AB4C1F" w14:textId="77777777" w:rsidTr="00FD0CCE">
        <w:trPr>
          <w:jc w:val="center"/>
        </w:trPr>
        <w:tc>
          <w:tcPr>
            <w:tcW w:w="661" w:type="dxa"/>
          </w:tcPr>
          <w:p w14:paraId="6CF84703"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0BC93501" w14:textId="77777777" w:rsidR="00E47C4D" w:rsidRPr="00276C21" w:rsidRDefault="00E47C4D" w:rsidP="00FD0CCE">
            <w:pPr>
              <w:pStyle w:val="ListParagraph"/>
              <w:spacing w:after="0" w:line="360" w:lineRule="auto"/>
              <w:ind w:left="0"/>
              <w:jc w:val="both"/>
              <w:rPr>
                <w:rFonts w:ascii="Arial" w:hAnsi="Arial" w:cs="Arial"/>
              </w:rPr>
            </w:pPr>
            <w:r w:rsidRPr="00A96BF9">
              <w:rPr>
                <w:rFonts w:ascii="Arial" w:hAnsi="Arial" w:cs="Arial"/>
              </w:rPr>
              <w:t>Валентина Петровска</w:t>
            </w:r>
          </w:p>
        </w:tc>
        <w:tc>
          <w:tcPr>
            <w:tcW w:w="1260" w:type="dxa"/>
          </w:tcPr>
          <w:p w14:paraId="41032508"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1969</w:t>
            </w:r>
          </w:p>
        </w:tc>
        <w:tc>
          <w:tcPr>
            <w:tcW w:w="2070" w:type="dxa"/>
          </w:tcPr>
          <w:p w14:paraId="30B06A31"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7AE69BCF" w14:textId="77777777" w:rsidR="00E47C4D" w:rsidRPr="00B1375D" w:rsidRDefault="00E47C4D" w:rsidP="00FD0CCE">
            <w:pPr>
              <w:pStyle w:val="ListParagraph"/>
              <w:spacing w:after="0" w:line="360" w:lineRule="auto"/>
              <w:ind w:left="0"/>
              <w:jc w:val="both"/>
              <w:rPr>
                <w:rFonts w:ascii="Arial" w:hAnsi="Arial" w:cs="Arial"/>
              </w:rPr>
            </w:pPr>
            <w:r w:rsidRPr="00D43E82">
              <w:rPr>
                <w:rFonts w:ascii="Arial" w:hAnsi="Arial" w:cs="Arial"/>
              </w:rPr>
              <w:t>ВСС</w:t>
            </w:r>
          </w:p>
        </w:tc>
        <w:tc>
          <w:tcPr>
            <w:tcW w:w="2070" w:type="dxa"/>
          </w:tcPr>
          <w:p w14:paraId="7BF4555F" w14:textId="77777777" w:rsidR="00E47C4D" w:rsidRPr="00B1375D" w:rsidRDefault="00E47C4D" w:rsidP="00FD0CCE">
            <w:pPr>
              <w:pStyle w:val="ListParagraph"/>
              <w:spacing w:after="0" w:line="360" w:lineRule="auto"/>
              <w:ind w:left="0"/>
              <w:jc w:val="both"/>
              <w:rPr>
                <w:rFonts w:ascii="Arial" w:hAnsi="Arial" w:cs="Arial"/>
              </w:rPr>
            </w:pPr>
            <w:r w:rsidRPr="00A96BF9">
              <w:rPr>
                <w:rFonts w:ascii="Arial" w:hAnsi="Arial" w:cs="Arial"/>
              </w:rPr>
              <w:t>англиски јазик</w:t>
            </w:r>
          </w:p>
        </w:tc>
        <w:tc>
          <w:tcPr>
            <w:tcW w:w="990" w:type="dxa"/>
          </w:tcPr>
          <w:p w14:paraId="677C2368" w14:textId="77777777" w:rsidR="00E47C4D" w:rsidRPr="00B1375D" w:rsidRDefault="00E47C4D" w:rsidP="00FD0CCE">
            <w:pPr>
              <w:pStyle w:val="ListParagraph"/>
              <w:spacing w:after="0" w:line="360" w:lineRule="auto"/>
              <w:ind w:left="0"/>
              <w:jc w:val="both"/>
              <w:rPr>
                <w:rFonts w:ascii="Arial" w:hAnsi="Arial" w:cs="Arial"/>
              </w:rPr>
            </w:pPr>
            <w:r w:rsidRPr="00FD7489">
              <w:rPr>
                <w:rFonts w:ascii="Arial" w:hAnsi="Arial" w:cs="Arial"/>
              </w:rPr>
              <w:t>/</w:t>
            </w:r>
          </w:p>
        </w:tc>
        <w:tc>
          <w:tcPr>
            <w:tcW w:w="1120" w:type="dxa"/>
          </w:tcPr>
          <w:p w14:paraId="20673D67" w14:textId="77777777" w:rsidR="00E47C4D" w:rsidRPr="007F41AE" w:rsidRDefault="00E47C4D" w:rsidP="00FD0CCE">
            <w:pPr>
              <w:pStyle w:val="ListParagraph"/>
              <w:spacing w:after="0" w:line="360" w:lineRule="auto"/>
              <w:ind w:left="0"/>
              <w:jc w:val="both"/>
              <w:rPr>
                <w:rFonts w:ascii="Arial" w:hAnsi="Arial" w:cs="Arial"/>
                <w:highlight w:val="yellow"/>
              </w:rPr>
            </w:pPr>
            <w:r w:rsidRPr="00B65911">
              <w:rPr>
                <w:rFonts w:ascii="Arial" w:hAnsi="Arial" w:cs="Arial"/>
              </w:rPr>
              <w:t>28</w:t>
            </w:r>
          </w:p>
        </w:tc>
      </w:tr>
      <w:tr w:rsidR="00E47C4D" w:rsidRPr="00B1375D" w14:paraId="423E6FA8" w14:textId="77777777" w:rsidTr="00FD0CCE">
        <w:trPr>
          <w:jc w:val="center"/>
        </w:trPr>
        <w:tc>
          <w:tcPr>
            <w:tcW w:w="661" w:type="dxa"/>
          </w:tcPr>
          <w:p w14:paraId="4D94017A"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42097259" w14:textId="77777777" w:rsidR="00E47C4D" w:rsidRPr="00276C21" w:rsidRDefault="00E47C4D" w:rsidP="00FD0CCE">
            <w:pPr>
              <w:pStyle w:val="ListParagraph"/>
              <w:spacing w:after="0" w:line="360" w:lineRule="auto"/>
              <w:ind w:left="0"/>
              <w:jc w:val="both"/>
              <w:rPr>
                <w:rFonts w:ascii="Arial" w:hAnsi="Arial" w:cs="Arial"/>
              </w:rPr>
            </w:pPr>
            <w:r w:rsidRPr="00A96BF9">
              <w:rPr>
                <w:rFonts w:ascii="Arial" w:hAnsi="Arial" w:cs="Arial"/>
              </w:rPr>
              <w:t>Наташа Данилова</w:t>
            </w:r>
          </w:p>
        </w:tc>
        <w:tc>
          <w:tcPr>
            <w:tcW w:w="1260" w:type="dxa"/>
          </w:tcPr>
          <w:p w14:paraId="7F748FAD"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1979</w:t>
            </w:r>
          </w:p>
        </w:tc>
        <w:tc>
          <w:tcPr>
            <w:tcW w:w="2070" w:type="dxa"/>
          </w:tcPr>
          <w:p w14:paraId="35B8EDC3"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12862CE1" w14:textId="77777777" w:rsidR="00E47C4D" w:rsidRPr="00B1375D" w:rsidRDefault="00E47C4D" w:rsidP="00FD0CCE">
            <w:pPr>
              <w:pStyle w:val="ListParagraph"/>
              <w:spacing w:after="0" w:line="360" w:lineRule="auto"/>
              <w:ind w:left="0"/>
              <w:jc w:val="both"/>
              <w:rPr>
                <w:rFonts w:ascii="Arial" w:hAnsi="Arial" w:cs="Arial"/>
              </w:rPr>
            </w:pPr>
            <w:r w:rsidRPr="00D43E82">
              <w:rPr>
                <w:rFonts w:ascii="Arial" w:hAnsi="Arial" w:cs="Arial"/>
              </w:rPr>
              <w:t>ВСС</w:t>
            </w:r>
          </w:p>
        </w:tc>
        <w:tc>
          <w:tcPr>
            <w:tcW w:w="2070" w:type="dxa"/>
          </w:tcPr>
          <w:p w14:paraId="407481D0" w14:textId="77777777" w:rsidR="00E47C4D" w:rsidRPr="00B1375D" w:rsidRDefault="00E47C4D" w:rsidP="00FD0CCE">
            <w:pPr>
              <w:pStyle w:val="ListParagraph"/>
              <w:spacing w:after="0" w:line="360" w:lineRule="auto"/>
              <w:ind w:left="0"/>
              <w:jc w:val="both"/>
              <w:rPr>
                <w:rFonts w:ascii="Arial" w:hAnsi="Arial" w:cs="Arial"/>
              </w:rPr>
            </w:pPr>
            <w:r w:rsidRPr="00A96BF9">
              <w:rPr>
                <w:rFonts w:ascii="Arial" w:hAnsi="Arial" w:cs="Arial"/>
              </w:rPr>
              <w:t>англиски јазик</w:t>
            </w:r>
          </w:p>
        </w:tc>
        <w:tc>
          <w:tcPr>
            <w:tcW w:w="990" w:type="dxa"/>
          </w:tcPr>
          <w:p w14:paraId="50A4ECBE" w14:textId="77777777" w:rsidR="00E47C4D" w:rsidRPr="00B1375D" w:rsidRDefault="00E47C4D" w:rsidP="00FD0CCE">
            <w:pPr>
              <w:pStyle w:val="ListParagraph"/>
              <w:spacing w:after="0" w:line="360" w:lineRule="auto"/>
              <w:ind w:left="0"/>
              <w:jc w:val="both"/>
              <w:rPr>
                <w:rFonts w:ascii="Arial" w:hAnsi="Arial" w:cs="Arial"/>
              </w:rPr>
            </w:pPr>
            <w:r w:rsidRPr="00FD7489">
              <w:rPr>
                <w:rFonts w:ascii="Arial" w:hAnsi="Arial" w:cs="Arial"/>
              </w:rPr>
              <w:t>/</w:t>
            </w:r>
          </w:p>
        </w:tc>
        <w:tc>
          <w:tcPr>
            <w:tcW w:w="1120" w:type="dxa"/>
          </w:tcPr>
          <w:p w14:paraId="621B093E" w14:textId="77777777" w:rsidR="00E47C4D" w:rsidRPr="007F41AE" w:rsidRDefault="00E47C4D" w:rsidP="00FD0CCE">
            <w:pPr>
              <w:pStyle w:val="ListParagraph"/>
              <w:spacing w:after="0" w:line="360" w:lineRule="auto"/>
              <w:ind w:left="0"/>
              <w:jc w:val="both"/>
              <w:rPr>
                <w:rFonts w:ascii="Arial" w:hAnsi="Arial" w:cs="Arial"/>
                <w:highlight w:val="yellow"/>
              </w:rPr>
            </w:pPr>
            <w:r w:rsidRPr="009A767C">
              <w:rPr>
                <w:rFonts w:ascii="Arial" w:hAnsi="Arial" w:cs="Arial"/>
              </w:rPr>
              <w:t>21</w:t>
            </w:r>
          </w:p>
        </w:tc>
      </w:tr>
      <w:tr w:rsidR="00E47C4D" w:rsidRPr="00B1375D" w14:paraId="72A6AAF4" w14:textId="77777777" w:rsidTr="00FD0CCE">
        <w:trPr>
          <w:jc w:val="center"/>
        </w:trPr>
        <w:tc>
          <w:tcPr>
            <w:tcW w:w="661" w:type="dxa"/>
          </w:tcPr>
          <w:p w14:paraId="704E5B97"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091CAEB6" w14:textId="77777777" w:rsidR="00E47C4D" w:rsidRPr="00276C21" w:rsidRDefault="00E47C4D" w:rsidP="00FD0CCE">
            <w:pPr>
              <w:pStyle w:val="ListParagraph"/>
              <w:spacing w:after="0" w:line="360" w:lineRule="auto"/>
              <w:ind w:left="0"/>
              <w:jc w:val="both"/>
              <w:rPr>
                <w:rFonts w:ascii="Arial" w:hAnsi="Arial" w:cs="Arial"/>
              </w:rPr>
            </w:pPr>
            <w:r w:rsidRPr="00A96BF9">
              <w:rPr>
                <w:rFonts w:ascii="Arial" w:hAnsi="Arial" w:cs="Arial"/>
              </w:rPr>
              <w:t>Кристина Цонкинска</w:t>
            </w:r>
          </w:p>
        </w:tc>
        <w:tc>
          <w:tcPr>
            <w:tcW w:w="1260" w:type="dxa"/>
          </w:tcPr>
          <w:p w14:paraId="2C674386"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1987</w:t>
            </w:r>
          </w:p>
        </w:tc>
        <w:tc>
          <w:tcPr>
            <w:tcW w:w="2070" w:type="dxa"/>
          </w:tcPr>
          <w:p w14:paraId="1096497E"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708E2A22" w14:textId="77777777" w:rsidR="00E47C4D" w:rsidRPr="00B1375D" w:rsidRDefault="00E47C4D" w:rsidP="00FD0CCE">
            <w:pPr>
              <w:pStyle w:val="ListParagraph"/>
              <w:spacing w:after="0" w:line="360" w:lineRule="auto"/>
              <w:ind w:left="0"/>
              <w:jc w:val="both"/>
              <w:rPr>
                <w:rFonts w:ascii="Arial" w:hAnsi="Arial" w:cs="Arial"/>
              </w:rPr>
            </w:pPr>
            <w:r w:rsidRPr="00D43E82">
              <w:rPr>
                <w:rFonts w:ascii="Arial" w:hAnsi="Arial" w:cs="Arial"/>
              </w:rPr>
              <w:t>ВСС</w:t>
            </w:r>
          </w:p>
        </w:tc>
        <w:tc>
          <w:tcPr>
            <w:tcW w:w="2070" w:type="dxa"/>
          </w:tcPr>
          <w:p w14:paraId="18F33F82" w14:textId="77777777" w:rsidR="00E47C4D" w:rsidRPr="00B1375D" w:rsidRDefault="00E47C4D" w:rsidP="00FD0CCE">
            <w:pPr>
              <w:pStyle w:val="ListParagraph"/>
              <w:spacing w:after="0" w:line="360" w:lineRule="auto"/>
              <w:ind w:left="0"/>
              <w:jc w:val="both"/>
              <w:rPr>
                <w:rFonts w:ascii="Arial" w:hAnsi="Arial" w:cs="Arial"/>
              </w:rPr>
            </w:pPr>
            <w:r w:rsidRPr="00A96BF9">
              <w:rPr>
                <w:rFonts w:ascii="Arial" w:hAnsi="Arial" w:cs="Arial"/>
              </w:rPr>
              <w:t>англиски јазик</w:t>
            </w:r>
          </w:p>
        </w:tc>
        <w:tc>
          <w:tcPr>
            <w:tcW w:w="990" w:type="dxa"/>
          </w:tcPr>
          <w:p w14:paraId="46D81A18"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ментор</w:t>
            </w:r>
          </w:p>
        </w:tc>
        <w:tc>
          <w:tcPr>
            <w:tcW w:w="1120" w:type="dxa"/>
          </w:tcPr>
          <w:p w14:paraId="6B6DE993" w14:textId="77777777" w:rsidR="00E47C4D" w:rsidRPr="007F41AE" w:rsidRDefault="00E47C4D" w:rsidP="00FD0CCE">
            <w:pPr>
              <w:pStyle w:val="ListParagraph"/>
              <w:spacing w:after="0" w:line="360" w:lineRule="auto"/>
              <w:ind w:left="0"/>
              <w:jc w:val="both"/>
              <w:rPr>
                <w:rFonts w:ascii="Arial" w:hAnsi="Arial" w:cs="Arial"/>
                <w:highlight w:val="yellow"/>
              </w:rPr>
            </w:pPr>
            <w:r w:rsidRPr="00462055">
              <w:rPr>
                <w:rFonts w:ascii="Arial" w:hAnsi="Arial" w:cs="Arial"/>
              </w:rPr>
              <w:t>16</w:t>
            </w:r>
          </w:p>
        </w:tc>
      </w:tr>
      <w:tr w:rsidR="00E47C4D" w:rsidRPr="00B1375D" w14:paraId="4B8364C6" w14:textId="77777777" w:rsidTr="00FD0CCE">
        <w:trPr>
          <w:jc w:val="center"/>
        </w:trPr>
        <w:tc>
          <w:tcPr>
            <w:tcW w:w="661" w:type="dxa"/>
          </w:tcPr>
          <w:p w14:paraId="7EF94AE6"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3CBB47ED" w14:textId="77777777" w:rsidR="00E47C4D" w:rsidRPr="00276C21" w:rsidRDefault="00E47C4D" w:rsidP="00FD0CCE">
            <w:pPr>
              <w:pStyle w:val="ListParagraph"/>
              <w:spacing w:after="0" w:line="360" w:lineRule="auto"/>
              <w:ind w:left="0"/>
              <w:jc w:val="both"/>
              <w:rPr>
                <w:rFonts w:ascii="Arial" w:hAnsi="Arial" w:cs="Arial"/>
              </w:rPr>
            </w:pPr>
            <w:r w:rsidRPr="00A96BF9">
              <w:rPr>
                <w:rFonts w:ascii="Arial" w:hAnsi="Arial" w:cs="Arial"/>
              </w:rPr>
              <w:t>Мартин Николовски</w:t>
            </w:r>
          </w:p>
        </w:tc>
        <w:tc>
          <w:tcPr>
            <w:tcW w:w="1260" w:type="dxa"/>
          </w:tcPr>
          <w:p w14:paraId="77C31800"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1989</w:t>
            </w:r>
          </w:p>
        </w:tc>
        <w:tc>
          <w:tcPr>
            <w:tcW w:w="2070" w:type="dxa"/>
          </w:tcPr>
          <w:p w14:paraId="127CAE17"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542F6605" w14:textId="77777777" w:rsidR="00E47C4D" w:rsidRPr="00B1375D" w:rsidRDefault="00E47C4D" w:rsidP="00FD0CCE">
            <w:pPr>
              <w:pStyle w:val="ListParagraph"/>
              <w:spacing w:after="0" w:line="360" w:lineRule="auto"/>
              <w:ind w:left="0"/>
              <w:jc w:val="both"/>
              <w:rPr>
                <w:rFonts w:ascii="Arial" w:hAnsi="Arial" w:cs="Arial"/>
              </w:rPr>
            </w:pPr>
            <w:r w:rsidRPr="00D43E82">
              <w:rPr>
                <w:rFonts w:ascii="Arial" w:hAnsi="Arial" w:cs="Arial"/>
              </w:rPr>
              <w:t>ВСС</w:t>
            </w:r>
          </w:p>
        </w:tc>
        <w:tc>
          <w:tcPr>
            <w:tcW w:w="2070" w:type="dxa"/>
          </w:tcPr>
          <w:p w14:paraId="3969BA77" w14:textId="77777777" w:rsidR="00E47C4D" w:rsidRPr="00B1375D" w:rsidRDefault="00E47C4D" w:rsidP="00FD0CCE">
            <w:pPr>
              <w:pStyle w:val="ListParagraph"/>
              <w:spacing w:after="0" w:line="360" w:lineRule="auto"/>
              <w:ind w:left="0"/>
              <w:jc w:val="both"/>
              <w:rPr>
                <w:rFonts w:ascii="Arial" w:hAnsi="Arial" w:cs="Arial"/>
              </w:rPr>
            </w:pPr>
            <w:r w:rsidRPr="00A96BF9">
              <w:rPr>
                <w:rFonts w:ascii="Arial" w:hAnsi="Arial" w:cs="Arial"/>
              </w:rPr>
              <w:t>англиски јазик</w:t>
            </w:r>
          </w:p>
        </w:tc>
        <w:tc>
          <w:tcPr>
            <w:tcW w:w="990" w:type="dxa"/>
          </w:tcPr>
          <w:p w14:paraId="2823293E" w14:textId="77777777" w:rsidR="00E47C4D" w:rsidRPr="00B1375D" w:rsidRDefault="00E47C4D" w:rsidP="00FD0CCE">
            <w:pPr>
              <w:pStyle w:val="ListParagraph"/>
              <w:spacing w:after="0" w:line="360" w:lineRule="auto"/>
              <w:ind w:left="0"/>
              <w:jc w:val="both"/>
              <w:rPr>
                <w:rFonts w:ascii="Arial" w:hAnsi="Arial" w:cs="Arial"/>
              </w:rPr>
            </w:pPr>
            <w:r w:rsidRPr="00CE6963">
              <w:rPr>
                <w:rFonts w:ascii="Arial" w:hAnsi="Arial" w:cs="Arial"/>
              </w:rPr>
              <w:t>/</w:t>
            </w:r>
          </w:p>
        </w:tc>
        <w:tc>
          <w:tcPr>
            <w:tcW w:w="1120" w:type="dxa"/>
          </w:tcPr>
          <w:p w14:paraId="67F20A56" w14:textId="77777777" w:rsidR="00E47C4D" w:rsidRPr="007F41AE" w:rsidRDefault="00E47C4D" w:rsidP="00FD0CCE">
            <w:pPr>
              <w:pStyle w:val="ListParagraph"/>
              <w:spacing w:after="0" w:line="360" w:lineRule="auto"/>
              <w:ind w:left="0"/>
              <w:jc w:val="both"/>
              <w:rPr>
                <w:rFonts w:ascii="Arial" w:hAnsi="Arial" w:cs="Arial"/>
                <w:highlight w:val="yellow"/>
              </w:rPr>
            </w:pPr>
            <w:r w:rsidRPr="00DF1F9D">
              <w:rPr>
                <w:rFonts w:ascii="Arial" w:hAnsi="Arial" w:cs="Arial"/>
              </w:rPr>
              <w:t>11</w:t>
            </w:r>
          </w:p>
        </w:tc>
      </w:tr>
      <w:tr w:rsidR="00E47C4D" w:rsidRPr="00B1375D" w14:paraId="4C3E4E35" w14:textId="77777777" w:rsidTr="00FD0CCE">
        <w:trPr>
          <w:jc w:val="center"/>
        </w:trPr>
        <w:tc>
          <w:tcPr>
            <w:tcW w:w="661" w:type="dxa"/>
          </w:tcPr>
          <w:p w14:paraId="0ABDF07A"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33BF250E" w14:textId="77777777" w:rsidR="00E47C4D" w:rsidRPr="00276C21" w:rsidRDefault="00E47C4D" w:rsidP="00FD0CCE">
            <w:pPr>
              <w:pStyle w:val="ListParagraph"/>
              <w:spacing w:after="0" w:line="360" w:lineRule="auto"/>
              <w:ind w:left="0"/>
              <w:jc w:val="both"/>
              <w:rPr>
                <w:rFonts w:ascii="Arial" w:hAnsi="Arial" w:cs="Arial"/>
              </w:rPr>
            </w:pPr>
            <w:r w:rsidRPr="00A96BF9">
              <w:rPr>
                <w:rFonts w:ascii="Arial" w:hAnsi="Arial" w:cs="Arial"/>
              </w:rPr>
              <w:t>Павлина Моневска</w:t>
            </w:r>
          </w:p>
        </w:tc>
        <w:tc>
          <w:tcPr>
            <w:tcW w:w="1260" w:type="dxa"/>
          </w:tcPr>
          <w:p w14:paraId="46FD4E6C"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1979</w:t>
            </w:r>
          </w:p>
        </w:tc>
        <w:tc>
          <w:tcPr>
            <w:tcW w:w="2070" w:type="dxa"/>
          </w:tcPr>
          <w:p w14:paraId="7EB651E2"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33704456" w14:textId="77777777" w:rsidR="00E47C4D" w:rsidRPr="00B1375D" w:rsidRDefault="00E47C4D" w:rsidP="00FD0CCE">
            <w:pPr>
              <w:pStyle w:val="ListParagraph"/>
              <w:spacing w:after="0" w:line="360" w:lineRule="auto"/>
              <w:ind w:left="0"/>
              <w:jc w:val="both"/>
              <w:rPr>
                <w:rFonts w:ascii="Arial" w:hAnsi="Arial" w:cs="Arial"/>
              </w:rPr>
            </w:pPr>
            <w:r w:rsidRPr="00D43E82">
              <w:rPr>
                <w:rFonts w:ascii="Arial" w:hAnsi="Arial" w:cs="Arial"/>
              </w:rPr>
              <w:t>ВСС</w:t>
            </w:r>
          </w:p>
        </w:tc>
        <w:tc>
          <w:tcPr>
            <w:tcW w:w="2070" w:type="dxa"/>
          </w:tcPr>
          <w:p w14:paraId="74FA6D2F" w14:textId="77777777" w:rsidR="00E47C4D" w:rsidRPr="00B1375D" w:rsidRDefault="00E47C4D" w:rsidP="00FD0CCE">
            <w:pPr>
              <w:pStyle w:val="ListParagraph"/>
              <w:spacing w:after="0" w:line="360" w:lineRule="auto"/>
              <w:ind w:left="0"/>
              <w:jc w:val="both"/>
              <w:rPr>
                <w:rFonts w:ascii="Arial" w:hAnsi="Arial" w:cs="Arial"/>
              </w:rPr>
            </w:pPr>
            <w:r w:rsidRPr="00A96BF9">
              <w:rPr>
                <w:rFonts w:ascii="Arial" w:hAnsi="Arial" w:cs="Arial"/>
              </w:rPr>
              <w:t>англиски јазик</w:t>
            </w:r>
          </w:p>
        </w:tc>
        <w:tc>
          <w:tcPr>
            <w:tcW w:w="990" w:type="dxa"/>
          </w:tcPr>
          <w:p w14:paraId="463B8B07" w14:textId="77777777" w:rsidR="00E47C4D" w:rsidRPr="00B1375D" w:rsidRDefault="00E47C4D" w:rsidP="00FD0CCE">
            <w:pPr>
              <w:pStyle w:val="ListParagraph"/>
              <w:spacing w:after="0" w:line="360" w:lineRule="auto"/>
              <w:ind w:left="0"/>
              <w:jc w:val="both"/>
              <w:rPr>
                <w:rFonts w:ascii="Arial" w:hAnsi="Arial" w:cs="Arial"/>
              </w:rPr>
            </w:pPr>
            <w:r w:rsidRPr="00CE6963">
              <w:rPr>
                <w:rFonts w:ascii="Arial" w:hAnsi="Arial" w:cs="Arial"/>
              </w:rPr>
              <w:t>/</w:t>
            </w:r>
          </w:p>
        </w:tc>
        <w:tc>
          <w:tcPr>
            <w:tcW w:w="1120" w:type="dxa"/>
          </w:tcPr>
          <w:p w14:paraId="75515532" w14:textId="77777777" w:rsidR="00E47C4D" w:rsidRPr="007F41AE" w:rsidRDefault="00E47C4D" w:rsidP="00FD0CCE">
            <w:pPr>
              <w:pStyle w:val="ListParagraph"/>
              <w:spacing w:after="0" w:line="360" w:lineRule="auto"/>
              <w:ind w:left="0"/>
              <w:jc w:val="both"/>
              <w:rPr>
                <w:rFonts w:ascii="Arial" w:hAnsi="Arial" w:cs="Arial"/>
                <w:highlight w:val="yellow"/>
              </w:rPr>
            </w:pPr>
            <w:r w:rsidRPr="004C1395">
              <w:rPr>
                <w:rFonts w:ascii="Arial" w:hAnsi="Arial" w:cs="Arial"/>
              </w:rPr>
              <w:t>16</w:t>
            </w:r>
          </w:p>
        </w:tc>
      </w:tr>
      <w:tr w:rsidR="00E47C4D" w:rsidRPr="00B1375D" w14:paraId="1F24E882" w14:textId="77777777" w:rsidTr="00FD0CCE">
        <w:trPr>
          <w:jc w:val="center"/>
        </w:trPr>
        <w:tc>
          <w:tcPr>
            <w:tcW w:w="661" w:type="dxa"/>
          </w:tcPr>
          <w:p w14:paraId="0D4B2897"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1760DA76" w14:textId="77777777" w:rsidR="00E47C4D" w:rsidRPr="00276C21" w:rsidRDefault="00E47C4D" w:rsidP="00FD0CCE">
            <w:pPr>
              <w:pStyle w:val="ListParagraph"/>
              <w:spacing w:after="0" w:line="360" w:lineRule="auto"/>
              <w:ind w:left="0"/>
              <w:jc w:val="both"/>
              <w:rPr>
                <w:rFonts w:ascii="Arial" w:hAnsi="Arial" w:cs="Arial"/>
              </w:rPr>
            </w:pPr>
            <w:r w:rsidRPr="00A96BF9">
              <w:rPr>
                <w:rFonts w:ascii="Arial" w:hAnsi="Arial" w:cs="Arial"/>
              </w:rPr>
              <w:t>Весна Петрова</w:t>
            </w:r>
          </w:p>
        </w:tc>
        <w:tc>
          <w:tcPr>
            <w:tcW w:w="1260" w:type="dxa"/>
          </w:tcPr>
          <w:p w14:paraId="79A99DC8"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1978</w:t>
            </w:r>
          </w:p>
        </w:tc>
        <w:tc>
          <w:tcPr>
            <w:tcW w:w="2070" w:type="dxa"/>
          </w:tcPr>
          <w:p w14:paraId="7B16F558"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3ACF1C31" w14:textId="77777777" w:rsidR="00E47C4D" w:rsidRPr="00B1375D" w:rsidRDefault="00E47C4D" w:rsidP="00FD0CCE">
            <w:pPr>
              <w:pStyle w:val="ListParagraph"/>
              <w:spacing w:after="0" w:line="360" w:lineRule="auto"/>
              <w:ind w:left="0"/>
              <w:jc w:val="both"/>
              <w:rPr>
                <w:rFonts w:ascii="Arial" w:hAnsi="Arial" w:cs="Arial"/>
              </w:rPr>
            </w:pPr>
            <w:r w:rsidRPr="00D43E82">
              <w:rPr>
                <w:rFonts w:ascii="Arial" w:hAnsi="Arial" w:cs="Arial"/>
              </w:rPr>
              <w:t>ВСС</w:t>
            </w:r>
          </w:p>
        </w:tc>
        <w:tc>
          <w:tcPr>
            <w:tcW w:w="2070" w:type="dxa"/>
          </w:tcPr>
          <w:p w14:paraId="36795AF1" w14:textId="77777777" w:rsidR="00E47C4D" w:rsidRPr="00B1375D" w:rsidRDefault="00E47C4D" w:rsidP="00FD0CCE">
            <w:pPr>
              <w:pStyle w:val="ListParagraph"/>
              <w:spacing w:after="0" w:line="360" w:lineRule="auto"/>
              <w:ind w:left="0"/>
              <w:jc w:val="both"/>
              <w:rPr>
                <w:rFonts w:ascii="Arial" w:hAnsi="Arial" w:cs="Arial"/>
              </w:rPr>
            </w:pPr>
            <w:r w:rsidRPr="00A96BF9">
              <w:rPr>
                <w:rFonts w:ascii="Arial" w:hAnsi="Arial" w:cs="Arial"/>
              </w:rPr>
              <w:t>француски јазик</w:t>
            </w:r>
          </w:p>
        </w:tc>
        <w:tc>
          <w:tcPr>
            <w:tcW w:w="990" w:type="dxa"/>
          </w:tcPr>
          <w:p w14:paraId="68A2B2E7" w14:textId="77777777" w:rsidR="00E47C4D" w:rsidRPr="00B1375D" w:rsidRDefault="00E47C4D" w:rsidP="00FD0CCE">
            <w:pPr>
              <w:pStyle w:val="ListParagraph"/>
              <w:spacing w:after="0" w:line="360" w:lineRule="auto"/>
              <w:ind w:left="0"/>
              <w:jc w:val="both"/>
              <w:rPr>
                <w:rFonts w:ascii="Arial" w:hAnsi="Arial" w:cs="Arial"/>
              </w:rPr>
            </w:pPr>
            <w:r w:rsidRPr="00CE6963">
              <w:rPr>
                <w:rFonts w:ascii="Arial" w:hAnsi="Arial" w:cs="Arial"/>
              </w:rPr>
              <w:t>/</w:t>
            </w:r>
          </w:p>
        </w:tc>
        <w:tc>
          <w:tcPr>
            <w:tcW w:w="1120" w:type="dxa"/>
          </w:tcPr>
          <w:p w14:paraId="44B64293" w14:textId="77777777" w:rsidR="00E47C4D" w:rsidRPr="007F41AE" w:rsidRDefault="00E47C4D" w:rsidP="00FD0CCE">
            <w:pPr>
              <w:pStyle w:val="ListParagraph"/>
              <w:spacing w:after="0" w:line="360" w:lineRule="auto"/>
              <w:ind w:left="0"/>
              <w:jc w:val="both"/>
              <w:rPr>
                <w:rFonts w:ascii="Arial" w:hAnsi="Arial" w:cs="Arial"/>
                <w:highlight w:val="yellow"/>
              </w:rPr>
            </w:pPr>
            <w:r w:rsidRPr="002F5C85">
              <w:rPr>
                <w:rFonts w:ascii="Arial" w:hAnsi="Arial" w:cs="Arial"/>
              </w:rPr>
              <w:t>23</w:t>
            </w:r>
          </w:p>
        </w:tc>
      </w:tr>
      <w:tr w:rsidR="00E47C4D" w:rsidRPr="00B1375D" w14:paraId="386C9219" w14:textId="77777777" w:rsidTr="00FD0CCE">
        <w:trPr>
          <w:jc w:val="center"/>
        </w:trPr>
        <w:tc>
          <w:tcPr>
            <w:tcW w:w="661" w:type="dxa"/>
          </w:tcPr>
          <w:p w14:paraId="65F8744D"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0792AD34" w14:textId="77777777" w:rsidR="00E47C4D" w:rsidRPr="00FA44EE" w:rsidRDefault="00E47C4D" w:rsidP="00FD0CCE">
            <w:pPr>
              <w:pStyle w:val="ListParagraph"/>
              <w:spacing w:after="0" w:line="360" w:lineRule="auto"/>
              <w:ind w:left="0"/>
              <w:jc w:val="both"/>
              <w:rPr>
                <w:rFonts w:ascii="Arial" w:hAnsi="Arial" w:cs="Arial"/>
              </w:rPr>
            </w:pPr>
            <w:r w:rsidRPr="00FA44EE">
              <w:rPr>
                <w:rFonts w:ascii="Arial" w:hAnsi="Arial" w:cs="Arial"/>
              </w:rPr>
              <w:t>Борче Спиридонов</w:t>
            </w:r>
          </w:p>
        </w:tc>
        <w:tc>
          <w:tcPr>
            <w:tcW w:w="1260" w:type="dxa"/>
          </w:tcPr>
          <w:p w14:paraId="210B67B4" w14:textId="77777777" w:rsidR="00E47C4D" w:rsidRPr="00FA44EE" w:rsidRDefault="00E47C4D" w:rsidP="00FD0CCE">
            <w:pPr>
              <w:pStyle w:val="ListParagraph"/>
              <w:spacing w:after="0" w:line="360" w:lineRule="auto"/>
              <w:ind w:left="0"/>
              <w:jc w:val="both"/>
              <w:rPr>
                <w:rFonts w:ascii="Arial" w:hAnsi="Arial" w:cs="Arial"/>
              </w:rPr>
            </w:pPr>
            <w:r w:rsidRPr="00FA44EE">
              <w:rPr>
                <w:rFonts w:ascii="Arial" w:hAnsi="Arial" w:cs="Arial"/>
              </w:rPr>
              <w:t>1971</w:t>
            </w:r>
          </w:p>
        </w:tc>
        <w:tc>
          <w:tcPr>
            <w:tcW w:w="2070" w:type="dxa"/>
          </w:tcPr>
          <w:p w14:paraId="4D9626A0" w14:textId="77777777" w:rsidR="00E47C4D" w:rsidRPr="00FA44EE" w:rsidRDefault="00E47C4D" w:rsidP="00FD0CCE">
            <w:pPr>
              <w:pStyle w:val="ListParagraph"/>
              <w:spacing w:after="0" w:line="360" w:lineRule="auto"/>
              <w:ind w:left="0"/>
              <w:jc w:val="both"/>
              <w:rPr>
                <w:rFonts w:ascii="Arial" w:hAnsi="Arial" w:cs="Arial"/>
              </w:rPr>
            </w:pPr>
            <w:r>
              <w:rPr>
                <w:rFonts w:ascii="Arial" w:hAnsi="Arial" w:cs="Arial"/>
              </w:rPr>
              <w:t>наставник</w:t>
            </w:r>
          </w:p>
        </w:tc>
        <w:tc>
          <w:tcPr>
            <w:tcW w:w="1890" w:type="dxa"/>
          </w:tcPr>
          <w:p w14:paraId="1454B7D9" w14:textId="77777777" w:rsidR="00E47C4D" w:rsidRPr="00FA44EE" w:rsidRDefault="00E47C4D" w:rsidP="00FD0CCE">
            <w:pPr>
              <w:pStyle w:val="ListParagraph"/>
              <w:spacing w:after="0" w:line="240" w:lineRule="auto"/>
              <w:ind w:left="0"/>
              <w:jc w:val="both"/>
              <w:rPr>
                <w:rFonts w:ascii="Arial" w:hAnsi="Arial" w:cs="Arial"/>
              </w:rPr>
            </w:pPr>
            <w:r w:rsidRPr="00FA44EE">
              <w:rPr>
                <w:rFonts w:ascii="Arial" w:hAnsi="Arial" w:cs="Arial"/>
              </w:rPr>
              <w:t>ВСС</w:t>
            </w:r>
          </w:p>
        </w:tc>
        <w:tc>
          <w:tcPr>
            <w:tcW w:w="2070" w:type="dxa"/>
          </w:tcPr>
          <w:p w14:paraId="111DACA4" w14:textId="77777777" w:rsidR="00E47C4D" w:rsidRPr="00FA44EE" w:rsidRDefault="00E47C4D" w:rsidP="00FD0CCE">
            <w:pPr>
              <w:pStyle w:val="ListParagraph"/>
              <w:spacing w:after="0" w:line="240" w:lineRule="auto"/>
              <w:ind w:left="0"/>
              <w:rPr>
                <w:rFonts w:ascii="Arial" w:hAnsi="Arial" w:cs="Arial"/>
              </w:rPr>
            </w:pPr>
            <w:r>
              <w:rPr>
                <w:rFonts w:ascii="Arial" w:hAnsi="Arial" w:cs="Arial"/>
              </w:rPr>
              <w:t>Физичко образование</w:t>
            </w:r>
          </w:p>
        </w:tc>
        <w:tc>
          <w:tcPr>
            <w:tcW w:w="990" w:type="dxa"/>
          </w:tcPr>
          <w:p w14:paraId="3A74DAE2" w14:textId="77777777" w:rsidR="00E47C4D" w:rsidRPr="00FA44EE" w:rsidRDefault="00E47C4D" w:rsidP="00FD0CCE">
            <w:pPr>
              <w:pStyle w:val="ListParagraph"/>
              <w:spacing w:after="0" w:line="360" w:lineRule="auto"/>
              <w:ind w:left="0"/>
              <w:jc w:val="both"/>
              <w:rPr>
                <w:rFonts w:ascii="Arial" w:hAnsi="Arial" w:cs="Arial"/>
              </w:rPr>
            </w:pPr>
            <w:r w:rsidRPr="00FA44EE">
              <w:rPr>
                <w:rFonts w:ascii="Arial" w:hAnsi="Arial" w:cs="Arial"/>
              </w:rPr>
              <w:t>/</w:t>
            </w:r>
          </w:p>
        </w:tc>
        <w:tc>
          <w:tcPr>
            <w:tcW w:w="1120" w:type="dxa"/>
          </w:tcPr>
          <w:p w14:paraId="2FFDD8A2" w14:textId="77777777" w:rsidR="00E47C4D" w:rsidRPr="00FA44EE" w:rsidRDefault="00E47C4D" w:rsidP="00FD0CCE">
            <w:pPr>
              <w:pStyle w:val="ListParagraph"/>
              <w:spacing w:after="0" w:line="360" w:lineRule="auto"/>
              <w:ind w:left="0"/>
              <w:jc w:val="both"/>
              <w:rPr>
                <w:rFonts w:ascii="Arial" w:hAnsi="Arial" w:cs="Arial"/>
              </w:rPr>
            </w:pPr>
            <w:r>
              <w:rPr>
                <w:rFonts w:ascii="Arial" w:hAnsi="Arial" w:cs="Arial"/>
              </w:rPr>
              <w:t>29</w:t>
            </w:r>
          </w:p>
        </w:tc>
      </w:tr>
      <w:tr w:rsidR="00E47C4D" w:rsidRPr="00B1375D" w14:paraId="5F9AB144" w14:textId="77777777" w:rsidTr="00FD0CCE">
        <w:trPr>
          <w:jc w:val="center"/>
        </w:trPr>
        <w:tc>
          <w:tcPr>
            <w:tcW w:w="661" w:type="dxa"/>
          </w:tcPr>
          <w:p w14:paraId="382D9B5B"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48ADB678" w14:textId="77777777" w:rsidR="00E47C4D" w:rsidRPr="00276C21" w:rsidRDefault="00E47C4D" w:rsidP="00FD0CCE">
            <w:pPr>
              <w:pStyle w:val="ListParagraph"/>
              <w:spacing w:after="0" w:line="360" w:lineRule="auto"/>
              <w:ind w:left="0"/>
              <w:jc w:val="both"/>
              <w:rPr>
                <w:rFonts w:ascii="Arial" w:hAnsi="Arial" w:cs="Arial"/>
              </w:rPr>
            </w:pPr>
            <w:r w:rsidRPr="00A96BF9">
              <w:rPr>
                <w:rFonts w:ascii="Arial" w:hAnsi="Arial" w:cs="Arial"/>
              </w:rPr>
              <w:t>Елена Герасимовска</w:t>
            </w:r>
          </w:p>
        </w:tc>
        <w:tc>
          <w:tcPr>
            <w:tcW w:w="1260" w:type="dxa"/>
          </w:tcPr>
          <w:p w14:paraId="4B3DED37"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1989</w:t>
            </w:r>
          </w:p>
        </w:tc>
        <w:tc>
          <w:tcPr>
            <w:tcW w:w="2070" w:type="dxa"/>
          </w:tcPr>
          <w:p w14:paraId="21C225BB"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302E4D1A" w14:textId="77777777" w:rsidR="00E47C4D" w:rsidRPr="00B1375D" w:rsidRDefault="00E47C4D" w:rsidP="00FD0CCE">
            <w:pPr>
              <w:pStyle w:val="ListParagraph"/>
              <w:spacing w:after="0" w:line="360" w:lineRule="auto"/>
              <w:ind w:left="0"/>
              <w:jc w:val="both"/>
              <w:rPr>
                <w:rFonts w:ascii="Arial" w:hAnsi="Arial" w:cs="Arial"/>
              </w:rPr>
            </w:pPr>
            <w:r w:rsidRPr="00D43E82">
              <w:rPr>
                <w:rFonts w:ascii="Arial" w:hAnsi="Arial" w:cs="Arial"/>
              </w:rPr>
              <w:t>ВСС</w:t>
            </w:r>
          </w:p>
        </w:tc>
        <w:tc>
          <w:tcPr>
            <w:tcW w:w="2070" w:type="dxa"/>
          </w:tcPr>
          <w:p w14:paraId="7B50B3EF" w14:textId="77777777" w:rsidR="00E47C4D" w:rsidRPr="00B1375D" w:rsidRDefault="00E47C4D" w:rsidP="00FD0CCE">
            <w:pPr>
              <w:pStyle w:val="ListParagraph"/>
              <w:spacing w:after="0" w:line="360" w:lineRule="auto"/>
              <w:ind w:left="0"/>
              <w:jc w:val="both"/>
              <w:rPr>
                <w:rFonts w:ascii="Arial" w:hAnsi="Arial" w:cs="Arial"/>
              </w:rPr>
            </w:pPr>
            <w:r w:rsidRPr="00A96BF9">
              <w:rPr>
                <w:rFonts w:ascii="Arial" w:hAnsi="Arial" w:cs="Arial"/>
              </w:rPr>
              <w:t>германски јазик</w:t>
            </w:r>
          </w:p>
        </w:tc>
        <w:tc>
          <w:tcPr>
            <w:tcW w:w="990" w:type="dxa"/>
          </w:tcPr>
          <w:p w14:paraId="6213E1B1" w14:textId="77777777" w:rsidR="00E47C4D" w:rsidRPr="00B1375D" w:rsidRDefault="00E47C4D" w:rsidP="00FD0CCE">
            <w:pPr>
              <w:pStyle w:val="ListParagraph"/>
              <w:spacing w:after="0" w:line="360" w:lineRule="auto"/>
              <w:ind w:left="0"/>
              <w:jc w:val="both"/>
              <w:rPr>
                <w:rFonts w:ascii="Arial" w:hAnsi="Arial" w:cs="Arial"/>
              </w:rPr>
            </w:pPr>
            <w:r w:rsidRPr="00CE6963">
              <w:rPr>
                <w:rFonts w:ascii="Arial" w:hAnsi="Arial" w:cs="Arial"/>
              </w:rPr>
              <w:t>/</w:t>
            </w:r>
          </w:p>
        </w:tc>
        <w:tc>
          <w:tcPr>
            <w:tcW w:w="1120" w:type="dxa"/>
          </w:tcPr>
          <w:p w14:paraId="2FC62588" w14:textId="77777777" w:rsidR="00E47C4D" w:rsidRPr="007F41AE" w:rsidRDefault="00E47C4D" w:rsidP="00FD0CCE">
            <w:pPr>
              <w:pStyle w:val="ListParagraph"/>
              <w:spacing w:after="0" w:line="360" w:lineRule="auto"/>
              <w:ind w:left="0"/>
              <w:jc w:val="both"/>
              <w:rPr>
                <w:rFonts w:ascii="Arial" w:hAnsi="Arial" w:cs="Arial"/>
                <w:highlight w:val="yellow"/>
              </w:rPr>
            </w:pPr>
            <w:r>
              <w:rPr>
                <w:rFonts w:ascii="Arial" w:hAnsi="Arial" w:cs="Arial"/>
              </w:rPr>
              <w:t>6</w:t>
            </w:r>
          </w:p>
        </w:tc>
      </w:tr>
      <w:tr w:rsidR="00E47C4D" w:rsidRPr="00B1375D" w14:paraId="32655B4B" w14:textId="77777777" w:rsidTr="00FD0CCE">
        <w:trPr>
          <w:jc w:val="center"/>
        </w:trPr>
        <w:tc>
          <w:tcPr>
            <w:tcW w:w="661" w:type="dxa"/>
          </w:tcPr>
          <w:p w14:paraId="4C8F55E5"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31DF0404" w14:textId="77777777" w:rsidR="00E47C4D" w:rsidRPr="00276C21" w:rsidRDefault="00E47C4D" w:rsidP="00FD0CCE">
            <w:pPr>
              <w:pStyle w:val="ListParagraph"/>
              <w:spacing w:after="0" w:line="360" w:lineRule="auto"/>
              <w:ind w:left="0"/>
              <w:jc w:val="both"/>
              <w:rPr>
                <w:rFonts w:ascii="Arial" w:hAnsi="Arial" w:cs="Arial"/>
              </w:rPr>
            </w:pPr>
            <w:r w:rsidRPr="00A96BF9">
              <w:rPr>
                <w:rFonts w:ascii="Arial" w:hAnsi="Arial" w:cs="Arial"/>
              </w:rPr>
              <w:t>Илчо Велковски</w:t>
            </w:r>
          </w:p>
        </w:tc>
        <w:tc>
          <w:tcPr>
            <w:tcW w:w="1260" w:type="dxa"/>
          </w:tcPr>
          <w:p w14:paraId="53A9CE6A"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1964</w:t>
            </w:r>
          </w:p>
        </w:tc>
        <w:tc>
          <w:tcPr>
            <w:tcW w:w="2070" w:type="dxa"/>
          </w:tcPr>
          <w:p w14:paraId="3460A4DB"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7AA1320F" w14:textId="77777777" w:rsidR="00E47C4D" w:rsidRPr="00B1375D" w:rsidRDefault="00E47C4D" w:rsidP="00FD0CCE">
            <w:pPr>
              <w:pStyle w:val="ListParagraph"/>
              <w:spacing w:after="0" w:line="360" w:lineRule="auto"/>
              <w:ind w:left="0"/>
              <w:jc w:val="both"/>
              <w:rPr>
                <w:rFonts w:ascii="Arial" w:hAnsi="Arial" w:cs="Arial"/>
              </w:rPr>
            </w:pPr>
            <w:r w:rsidRPr="00A96BF9">
              <w:rPr>
                <w:rFonts w:ascii="Arial" w:hAnsi="Arial" w:cs="Arial"/>
              </w:rPr>
              <w:t>ВШС</w:t>
            </w:r>
          </w:p>
        </w:tc>
        <w:tc>
          <w:tcPr>
            <w:tcW w:w="2070" w:type="dxa"/>
          </w:tcPr>
          <w:p w14:paraId="150A54C0" w14:textId="77777777" w:rsidR="00E47C4D" w:rsidRPr="00B1375D" w:rsidRDefault="00E47C4D" w:rsidP="00FD0CCE">
            <w:pPr>
              <w:pStyle w:val="ListParagraph"/>
              <w:spacing w:after="0" w:line="360" w:lineRule="auto"/>
              <w:ind w:left="0"/>
              <w:jc w:val="both"/>
              <w:rPr>
                <w:rFonts w:ascii="Arial" w:hAnsi="Arial" w:cs="Arial"/>
              </w:rPr>
            </w:pPr>
            <w:r w:rsidRPr="00A96BF9">
              <w:rPr>
                <w:rFonts w:ascii="Arial" w:hAnsi="Arial" w:cs="Arial"/>
              </w:rPr>
              <w:t>математика</w:t>
            </w:r>
          </w:p>
        </w:tc>
        <w:tc>
          <w:tcPr>
            <w:tcW w:w="990" w:type="dxa"/>
          </w:tcPr>
          <w:p w14:paraId="4862016C" w14:textId="77777777" w:rsidR="00E47C4D" w:rsidRPr="00B1375D" w:rsidRDefault="00E47C4D" w:rsidP="00FD0CCE">
            <w:pPr>
              <w:pStyle w:val="ListParagraph"/>
              <w:spacing w:after="0" w:line="360" w:lineRule="auto"/>
              <w:ind w:left="0"/>
              <w:jc w:val="both"/>
              <w:rPr>
                <w:rFonts w:ascii="Arial" w:hAnsi="Arial" w:cs="Arial"/>
              </w:rPr>
            </w:pPr>
            <w:r w:rsidRPr="00CE6963">
              <w:rPr>
                <w:rFonts w:ascii="Arial" w:hAnsi="Arial" w:cs="Arial"/>
              </w:rPr>
              <w:t>/</w:t>
            </w:r>
          </w:p>
        </w:tc>
        <w:tc>
          <w:tcPr>
            <w:tcW w:w="1120" w:type="dxa"/>
          </w:tcPr>
          <w:p w14:paraId="72DD647F" w14:textId="77777777" w:rsidR="00E47C4D" w:rsidRPr="007F41AE" w:rsidRDefault="00E47C4D" w:rsidP="00FD0CCE">
            <w:pPr>
              <w:pStyle w:val="ListParagraph"/>
              <w:spacing w:after="0" w:line="360" w:lineRule="auto"/>
              <w:ind w:left="0"/>
              <w:jc w:val="both"/>
              <w:rPr>
                <w:rFonts w:ascii="Arial" w:hAnsi="Arial" w:cs="Arial"/>
                <w:highlight w:val="yellow"/>
              </w:rPr>
            </w:pPr>
            <w:r w:rsidRPr="00087B04">
              <w:rPr>
                <w:rFonts w:ascii="Arial" w:hAnsi="Arial" w:cs="Arial"/>
              </w:rPr>
              <w:t>36</w:t>
            </w:r>
          </w:p>
        </w:tc>
      </w:tr>
      <w:tr w:rsidR="00E47C4D" w:rsidRPr="00B1375D" w14:paraId="40067909" w14:textId="77777777" w:rsidTr="00FD0CCE">
        <w:trPr>
          <w:jc w:val="center"/>
        </w:trPr>
        <w:tc>
          <w:tcPr>
            <w:tcW w:w="661" w:type="dxa"/>
          </w:tcPr>
          <w:p w14:paraId="756C0929"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4CA85D95" w14:textId="77777777" w:rsidR="00E47C4D" w:rsidRPr="00276C21" w:rsidRDefault="00E47C4D" w:rsidP="00FD0CCE">
            <w:pPr>
              <w:pStyle w:val="ListParagraph"/>
              <w:spacing w:after="0" w:line="360" w:lineRule="auto"/>
              <w:ind w:left="0"/>
              <w:jc w:val="both"/>
              <w:rPr>
                <w:rFonts w:ascii="Arial" w:hAnsi="Arial" w:cs="Arial"/>
              </w:rPr>
            </w:pPr>
            <w:r w:rsidRPr="00A96BF9">
              <w:rPr>
                <w:rFonts w:ascii="Arial" w:hAnsi="Arial" w:cs="Arial"/>
              </w:rPr>
              <w:t>Љупчо Лазаровски</w:t>
            </w:r>
          </w:p>
        </w:tc>
        <w:tc>
          <w:tcPr>
            <w:tcW w:w="1260" w:type="dxa"/>
          </w:tcPr>
          <w:p w14:paraId="721B0859"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1986</w:t>
            </w:r>
          </w:p>
        </w:tc>
        <w:tc>
          <w:tcPr>
            <w:tcW w:w="2070" w:type="dxa"/>
          </w:tcPr>
          <w:p w14:paraId="121C3BC4"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602D8460" w14:textId="77777777" w:rsidR="00E47C4D" w:rsidRPr="00B1375D" w:rsidRDefault="00E47C4D" w:rsidP="00FD0CCE">
            <w:pPr>
              <w:pStyle w:val="ListParagraph"/>
              <w:spacing w:after="0" w:line="360" w:lineRule="auto"/>
              <w:ind w:left="0"/>
              <w:jc w:val="both"/>
              <w:rPr>
                <w:rFonts w:ascii="Arial" w:hAnsi="Arial" w:cs="Arial"/>
              </w:rPr>
            </w:pPr>
            <w:r w:rsidRPr="004E258A">
              <w:rPr>
                <w:rFonts w:ascii="Arial" w:hAnsi="Arial" w:cs="Arial"/>
              </w:rPr>
              <w:t>ВСС</w:t>
            </w:r>
          </w:p>
        </w:tc>
        <w:tc>
          <w:tcPr>
            <w:tcW w:w="2070" w:type="dxa"/>
          </w:tcPr>
          <w:p w14:paraId="4D3C3D3A" w14:textId="77777777" w:rsidR="00E47C4D" w:rsidRPr="00B1375D" w:rsidRDefault="00E47C4D" w:rsidP="00FD0CCE">
            <w:pPr>
              <w:pStyle w:val="ListParagraph"/>
              <w:spacing w:after="0" w:line="240" w:lineRule="auto"/>
              <w:ind w:left="0"/>
              <w:rPr>
                <w:rFonts w:ascii="Arial" w:hAnsi="Arial" w:cs="Arial"/>
              </w:rPr>
            </w:pPr>
            <w:r w:rsidRPr="00A96BF9">
              <w:rPr>
                <w:rFonts w:ascii="Arial" w:hAnsi="Arial" w:cs="Arial"/>
              </w:rPr>
              <w:t>Физика</w:t>
            </w:r>
            <w:r>
              <w:rPr>
                <w:rFonts w:ascii="Arial" w:hAnsi="Arial" w:cs="Arial"/>
              </w:rPr>
              <w:t xml:space="preserve"> + </w:t>
            </w:r>
            <w:r w:rsidRPr="00A96BF9">
              <w:rPr>
                <w:rFonts w:ascii="Arial" w:hAnsi="Arial" w:cs="Arial"/>
              </w:rPr>
              <w:t>математика</w:t>
            </w:r>
          </w:p>
        </w:tc>
        <w:tc>
          <w:tcPr>
            <w:tcW w:w="990" w:type="dxa"/>
          </w:tcPr>
          <w:p w14:paraId="1B05B88F" w14:textId="77777777" w:rsidR="00E47C4D" w:rsidRPr="00B1375D" w:rsidRDefault="00E47C4D" w:rsidP="00FD0CCE">
            <w:pPr>
              <w:pStyle w:val="ListParagraph"/>
              <w:spacing w:after="0" w:line="360" w:lineRule="auto"/>
              <w:ind w:left="0"/>
              <w:jc w:val="both"/>
              <w:rPr>
                <w:rFonts w:ascii="Arial" w:hAnsi="Arial" w:cs="Arial"/>
              </w:rPr>
            </w:pPr>
            <w:r w:rsidRPr="00CE6963">
              <w:rPr>
                <w:rFonts w:ascii="Arial" w:hAnsi="Arial" w:cs="Arial"/>
              </w:rPr>
              <w:t>/</w:t>
            </w:r>
          </w:p>
        </w:tc>
        <w:tc>
          <w:tcPr>
            <w:tcW w:w="1120" w:type="dxa"/>
          </w:tcPr>
          <w:p w14:paraId="4585FB4C" w14:textId="77777777" w:rsidR="00E47C4D" w:rsidRPr="007F41AE" w:rsidRDefault="00E47C4D" w:rsidP="00FD0CCE">
            <w:pPr>
              <w:pStyle w:val="ListParagraph"/>
              <w:spacing w:after="0" w:line="360" w:lineRule="auto"/>
              <w:ind w:left="0"/>
              <w:jc w:val="both"/>
              <w:rPr>
                <w:rFonts w:ascii="Arial" w:hAnsi="Arial" w:cs="Arial"/>
                <w:highlight w:val="yellow"/>
              </w:rPr>
            </w:pPr>
            <w:r w:rsidRPr="00FE09E4">
              <w:rPr>
                <w:rFonts w:ascii="Arial" w:hAnsi="Arial" w:cs="Arial"/>
              </w:rPr>
              <w:t>15</w:t>
            </w:r>
          </w:p>
        </w:tc>
      </w:tr>
      <w:tr w:rsidR="00E47C4D" w:rsidRPr="00B1375D" w14:paraId="6414C0C5" w14:textId="77777777" w:rsidTr="00FD0CCE">
        <w:trPr>
          <w:jc w:val="center"/>
        </w:trPr>
        <w:tc>
          <w:tcPr>
            <w:tcW w:w="661" w:type="dxa"/>
          </w:tcPr>
          <w:p w14:paraId="535E33B9"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5FF317CC" w14:textId="77777777" w:rsidR="00E47C4D" w:rsidRPr="00276C21" w:rsidRDefault="00E47C4D" w:rsidP="00FD0CCE">
            <w:pPr>
              <w:pStyle w:val="ListParagraph"/>
              <w:spacing w:after="0" w:line="360" w:lineRule="auto"/>
              <w:ind w:left="0"/>
              <w:jc w:val="both"/>
              <w:rPr>
                <w:rFonts w:ascii="Arial" w:hAnsi="Arial" w:cs="Arial"/>
              </w:rPr>
            </w:pPr>
            <w:r>
              <w:rPr>
                <w:rFonts w:ascii="Arial" w:hAnsi="Arial" w:cs="Arial"/>
              </w:rPr>
              <w:t>Габриела Николовска</w:t>
            </w:r>
          </w:p>
        </w:tc>
        <w:tc>
          <w:tcPr>
            <w:tcW w:w="1260" w:type="dxa"/>
          </w:tcPr>
          <w:p w14:paraId="0BE4D3EA"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1979</w:t>
            </w:r>
          </w:p>
        </w:tc>
        <w:tc>
          <w:tcPr>
            <w:tcW w:w="2070" w:type="dxa"/>
          </w:tcPr>
          <w:p w14:paraId="64A27393"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4738B7C0" w14:textId="77777777" w:rsidR="00E47C4D" w:rsidRPr="00B1375D" w:rsidRDefault="00E47C4D" w:rsidP="00FD0CCE">
            <w:pPr>
              <w:pStyle w:val="ListParagraph"/>
              <w:spacing w:after="0" w:line="360" w:lineRule="auto"/>
              <w:ind w:left="0"/>
              <w:jc w:val="both"/>
              <w:rPr>
                <w:rFonts w:ascii="Arial" w:hAnsi="Arial" w:cs="Arial"/>
              </w:rPr>
            </w:pPr>
            <w:r w:rsidRPr="004E258A">
              <w:rPr>
                <w:rFonts w:ascii="Arial" w:hAnsi="Arial" w:cs="Arial"/>
              </w:rPr>
              <w:t>ВСС</w:t>
            </w:r>
          </w:p>
        </w:tc>
        <w:tc>
          <w:tcPr>
            <w:tcW w:w="2070" w:type="dxa"/>
          </w:tcPr>
          <w:p w14:paraId="65EE296C" w14:textId="77777777" w:rsidR="00E47C4D" w:rsidRPr="00B1375D" w:rsidRDefault="00E47C4D" w:rsidP="00FD0CCE">
            <w:pPr>
              <w:pStyle w:val="ListParagraph"/>
              <w:spacing w:after="0" w:line="240" w:lineRule="auto"/>
              <w:ind w:left="0"/>
              <w:rPr>
                <w:rFonts w:ascii="Arial" w:hAnsi="Arial" w:cs="Arial"/>
              </w:rPr>
            </w:pPr>
            <w:r>
              <w:rPr>
                <w:rFonts w:ascii="Arial" w:hAnsi="Arial" w:cs="Arial"/>
              </w:rPr>
              <w:t>м</w:t>
            </w:r>
            <w:r w:rsidRPr="00A96BF9">
              <w:rPr>
                <w:rFonts w:ascii="Arial" w:hAnsi="Arial" w:cs="Arial"/>
              </w:rPr>
              <w:t>атематика</w:t>
            </w:r>
            <w:r>
              <w:rPr>
                <w:rFonts w:ascii="Arial" w:hAnsi="Arial" w:cs="Arial"/>
              </w:rPr>
              <w:t xml:space="preserve"> + физика</w:t>
            </w:r>
          </w:p>
        </w:tc>
        <w:tc>
          <w:tcPr>
            <w:tcW w:w="990" w:type="dxa"/>
          </w:tcPr>
          <w:p w14:paraId="7CB80AEB" w14:textId="77777777" w:rsidR="00E47C4D" w:rsidRPr="00B1375D" w:rsidRDefault="00E47C4D" w:rsidP="00FD0CCE">
            <w:pPr>
              <w:pStyle w:val="ListParagraph"/>
              <w:spacing w:after="0" w:line="360" w:lineRule="auto"/>
              <w:ind w:left="0"/>
              <w:jc w:val="both"/>
              <w:rPr>
                <w:rFonts w:ascii="Arial" w:hAnsi="Arial" w:cs="Arial"/>
              </w:rPr>
            </w:pPr>
            <w:r w:rsidRPr="00CE6963">
              <w:rPr>
                <w:rFonts w:ascii="Arial" w:hAnsi="Arial" w:cs="Arial"/>
              </w:rPr>
              <w:t>/</w:t>
            </w:r>
          </w:p>
        </w:tc>
        <w:tc>
          <w:tcPr>
            <w:tcW w:w="1120" w:type="dxa"/>
          </w:tcPr>
          <w:p w14:paraId="3B87CEC9" w14:textId="77777777" w:rsidR="00E47C4D" w:rsidRPr="007F41AE" w:rsidRDefault="00E47C4D" w:rsidP="00FD0CCE">
            <w:pPr>
              <w:pStyle w:val="ListParagraph"/>
              <w:spacing w:after="0" w:line="360" w:lineRule="auto"/>
              <w:ind w:left="0"/>
              <w:jc w:val="both"/>
              <w:rPr>
                <w:rFonts w:ascii="Arial" w:hAnsi="Arial" w:cs="Arial"/>
                <w:highlight w:val="yellow"/>
              </w:rPr>
            </w:pPr>
            <w:r w:rsidRPr="008D0CE5">
              <w:rPr>
                <w:rFonts w:ascii="Arial" w:hAnsi="Arial" w:cs="Arial"/>
              </w:rPr>
              <w:t>18</w:t>
            </w:r>
          </w:p>
        </w:tc>
      </w:tr>
      <w:tr w:rsidR="00E47C4D" w:rsidRPr="00B1375D" w14:paraId="1CC4A418" w14:textId="77777777" w:rsidTr="00FD0CCE">
        <w:trPr>
          <w:jc w:val="center"/>
        </w:trPr>
        <w:tc>
          <w:tcPr>
            <w:tcW w:w="661" w:type="dxa"/>
          </w:tcPr>
          <w:p w14:paraId="0B3437E9"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6D51A029" w14:textId="77777777" w:rsidR="00E47C4D" w:rsidRPr="00276C21" w:rsidRDefault="00E47C4D" w:rsidP="00FD0CCE">
            <w:pPr>
              <w:pStyle w:val="ListParagraph"/>
              <w:spacing w:after="0" w:line="360" w:lineRule="auto"/>
              <w:ind w:left="0"/>
              <w:jc w:val="both"/>
              <w:rPr>
                <w:rFonts w:ascii="Arial" w:hAnsi="Arial" w:cs="Arial"/>
              </w:rPr>
            </w:pPr>
            <w:r w:rsidRPr="00A96BF9">
              <w:rPr>
                <w:rFonts w:ascii="Arial" w:hAnsi="Arial" w:cs="Arial"/>
              </w:rPr>
              <w:t>Христина Николовска</w:t>
            </w:r>
          </w:p>
        </w:tc>
        <w:tc>
          <w:tcPr>
            <w:tcW w:w="1260" w:type="dxa"/>
          </w:tcPr>
          <w:p w14:paraId="6F7A3FC6"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1976</w:t>
            </w:r>
          </w:p>
        </w:tc>
        <w:tc>
          <w:tcPr>
            <w:tcW w:w="2070" w:type="dxa"/>
          </w:tcPr>
          <w:p w14:paraId="3FED8AF0"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16F7E458" w14:textId="77777777" w:rsidR="00E47C4D" w:rsidRPr="00B1375D" w:rsidRDefault="00E47C4D" w:rsidP="00FD0CCE">
            <w:pPr>
              <w:pStyle w:val="ListParagraph"/>
              <w:spacing w:after="0" w:line="360" w:lineRule="auto"/>
              <w:ind w:left="0"/>
              <w:jc w:val="both"/>
              <w:rPr>
                <w:rFonts w:ascii="Arial" w:hAnsi="Arial" w:cs="Arial"/>
              </w:rPr>
            </w:pPr>
            <w:r w:rsidRPr="004E258A">
              <w:rPr>
                <w:rFonts w:ascii="Arial" w:hAnsi="Arial" w:cs="Arial"/>
              </w:rPr>
              <w:t>ВСС</w:t>
            </w:r>
          </w:p>
        </w:tc>
        <w:tc>
          <w:tcPr>
            <w:tcW w:w="2070" w:type="dxa"/>
          </w:tcPr>
          <w:p w14:paraId="3EFFBE90" w14:textId="77777777" w:rsidR="00E47C4D" w:rsidRPr="00B1375D" w:rsidRDefault="00E47C4D" w:rsidP="00FD0CCE">
            <w:pPr>
              <w:pStyle w:val="ListParagraph"/>
              <w:spacing w:after="0" w:line="240" w:lineRule="auto"/>
              <w:ind w:left="0"/>
              <w:rPr>
                <w:rFonts w:ascii="Arial" w:hAnsi="Arial" w:cs="Arial"/>
              </w:rPr>
            </w:pPr>
            <w:r w:rsidRPr="00A96BF9">
              <w:rPr>
                <w:rFonts w:ascii="Arial" w:hAnsi="Arial" w:cs="Arial"/>
              </w:rPr>
              <w:t>хемија + природни науки</w:t>
            </w:r>
          </w:p>
        </w:tc>
        <w:tc>
          <w:tcPr>
            <w:tcW w:w="990" w:type="dxa"/>
          </w:tcPr>
          <w:p w14:paraId="743E75CC" w14:textId="77777777" w:rsidR="00E47C4D" w:rsidRPr="00B1375D" w:rsidRDefault="00E47C4D" w:rsidP="00FD0CCE">
            <w:pPr>
              <w:pStyle w:val="ListParagraph"/>
              <w:spacing w:after="0" w:line="360" w:lineRule="auto"/>
              <w:ind w:left="0"/>
              <w:jc w:val="both"/>
              <w:rPr>
                <w:rFonts w:ascii="Arial" w:hAnsi="Arial" w:cs="Arial"/>
              </w:rPr>
            </w:pPr>
            <w:r w:rsidRPr="00CE6963">
              <w:rPr>
                <w:rFonts w:ascii="Arial" w:hAnsi="Arial" w:cs="Arial"/>
              </w:rPr>
              <w:t>/</w:t>
            </w:r>
          </w:p>
        </w:tc>
        <w:tc>
          <w:tcPr>
            <w:tcW w:w="1120" w:type="dxa"/>
          </w:tcPr>
          <w:p w14:paraId="1B3A0AFF" w14:textId="77777777" w:rsidR="00E47C4D" w:rsidRPr="007F41AE" w:rsidRDefault="00E47C4D" w:rsidP="00FD0CCE">
            <w:pPr>
              <w:pStyle w:val="ListParagraph"/>
              <w:spacing w:after="0" w:line="360" w:lineRule="auto"/>
              <w:ind w:left="0"/>
              <w:jc w:val="both"/>
              <w:rPr>
                <w:rFonts w:ascii="Arial" w:hAnsi="Arial" w:cs="Arial"/>
                <w:highlight w:val="yellow"/>
              </w:rPr>
            </w:pPr>
            <w:r w:rsidRPr="008E6CEE">
              <w:rPr>
                <w:rFonts w:ascii="Arial" w:hAnsi="Arial" w:cs="Arial"/>
              </w:rPr>
              <w:t>13</w:t>
            </w:r>
          </w:p>
        </w:tc>
      </w:tr>
      <w:tr w:rsidR="00E47C4D" w:rsidRPr="00B1375D" w14:paraId="333719FD" w14:textId="77777777" w:rsidTr="00FD0CCE">
        <w:trPr>
          <w:jc w:val="center"/>
        </w:trPr>
        <w:tc>
          <w:tcPr>
            <w:tcW w:w="661" w:type="dxa"/>
          </w:tcPr>
          <w:p w14:paraId="3ED7DCD3"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7A3F55A7" w14:textId="77777777" w:rsidR="00E47C4D" w:rsidRPr="00276C21" w:rsidRDefault="00E47C4D" w:rsidP="00FD0CCE">
            <w:pPr>
              <w:pStyle w:val="ListParagraph"/>
              <w:spacing w:after="0" w:line="360" w:lineRule="auto"/>
              <w:ind w:left="0"/>
              <w:jc w:val="both"/>
              <w:rPr>
                <w:rFonts w:ascii="Arial" w:hAnsi="Arial" w:cs="Arial"/>
              </w:rPr>
            </w:pPr>
            <w:r w:rsidRPr="00A96BF9">
              <w:rPr>
                <w:rFonts w:ascii="Arial" w:hAnsi="Arial" w:cs="Arial"/>
              </w:rPr>
              <w:t>Нина Манева</w:t>
            </w:r>
          </w:p>
        </w:tc>
        <w:tc>
          <w:tcPr>
            <w:tcW w:w="1260" w:type="dxa"/>
          </w:tcPr>
          <w:p w14:paraId="6AC5E10D"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1985</w:t>
            </w:r>
          </w:p>
        </w:tc>
        <w:tc>
          <w:tcPr>
            <w:tcW w:w="2070" w:type="dxa"/>
          </w:tcPr>
          <w:p w14:paraId="44579374"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6EC099FC" w14:textId="77777777" w:rsidR="00E47C4D" w:rsidRPr="00B1375D" w:rsidRDefault="00E47C4D" w:rsidP="00FD0CCE">
            <w:pPr>
              <w:pStyle w:val="ListParagraph"/>
              <w:spacing w:after="0" w:line="360" w:lineRule="auto"/>
              <w:ind w:left="0"/>
              <w:jc w:val="both"/>
              <w:rPr>
                <w:rFonts w:ascii="Arial" w:hAnsi="Arial" w:cs="Arial"/>
              </w:rPr>
            </w:pPr>
            <w:r w:rsidRPr="004E258A">
              <w:rPr>
                <w:rFonts w:ascii="Arial" w:hAnsi="Arial" w:cs="Arial"/>
              </w:rPr>
              <w:t>ВСС</w:t>
            </w:r>
          </w:p>
        </w:tc>
        <w:tc>
          <w:tcPr>
            <w:tcW w:w="2070" w:type="dxa"/>
          </w:tcPr>
          <w:p w14:paraId="6DE0585F" w14:textId="77777777" w:rsidR="00E47C4D" w:rsidRPr="00B1375D" w:rsidRDefault="00E47C4D" w:rsidP="00FD0CCE">
            <w:pPr>
              <w:pStyle w:val="ListParagraph"/>
              <w:spacing w:after="0" w:line="240" w:lineRule="auto"/>
              <w:ind w:left="0"/>
              <w:rPr>
                <w:rFonts w:ascii="Arial" w:hAnsi="Arial" w:cs="Arial"/>
              </w:rPr>
            </w:pPr>
            <w:r w:rsidRPr="00A96BF9">
              <w:rPr>
                <w:rFonts w:ascii="Arial" w:hAnsi="Arial" w:cs="Arial"/>
              </w:rPr>
              <w:t>биологија + природни науки</w:t>
            </w:r>
          </w:p>
        </w:tc>
        <w:tc>
          <w:tcPr>
            <w:tcW w:w="990" w:type="dxa"/>
          </w:tcPr>
          <w:p w14:paraId="52AB3038" w14:textId="77777777" w:rsidR="00E47C4D" w:rsidRPr="00B1375D" w:rsidRDefault="00E47C4D" w:rsidP="00FD0CCE">
            <w:pPr>
              <w:pStyle w:val="ListParagraph"/>
              <w:spacing w:after="0" w:line="360" w:lineRule="auto"/>
              <w:ind w:left="0"/>
              <w:jc w:val="both"/>
              <w:rPr>
                <w:rFonts w:ascii="Arial" w:hAnsi="Arial" w:cs="Arial"/>
              </w:rPr>
            </w:pPr>
            <w:r w:rsidRPr="00CE6963">
              <w:rPr>
                <w:rFonts w:ascii="Arial" w:hAnsi="Arial" w:cs="Arial"/>
              </w:rPr>
              <w:t>/</w:t>
            </w:r>
          </w:p>
        </w:tc>
        <w:tc>
          <w:tcPr>
            <w:tcW w:w="1120" w:type="dxa"/>
          </w:tcPr>
          <w:p w14:paraId="0C65A9FE" w14:textId="77777777" w:rsidR="00E47C4D" w:rsidRPr="007F41AE" w:rsidRDefault="00E47C4D" w:rsidP="00FD0CCE">
            <w:pPr>
              <w:pStyle w:val="ListParagraph"/>
              <w:spacing w:after="0" w:line="360" w:lineRule="auto"/>
              <w:ind w:left="0"/>
              <w:jc w:val="both"/>
              <w:rPr>
                <w:rFonts w:ascii="Arial" w:hAnsi="Arial" w:cs="Arial"/>
                <w:highlight w:val="yellow"/>
              </w:rPr>
            </w:pPr>
            <w:r w:rsidRPr="006A0CC2">
              <w:rPr>
                <w:rFonts w:ascii="Arial" w:hAnsi="Arial" w:cs="Arial"/>
              </w:rPr>
              <w:t>12</w:t>
            </w:r>
          </w:p>
        </w:tc>
      </w:tr>
      <w:tr w:rsidR="00E47C4D" w:rsidRPr="00B1375D" w14:paraId="78EE9F73" w14:textId="77777777" w:rsidTr="00FD0CCE">
        <w:trPr>
          <w:jc w:val="center"/>
        </w:trPr>
        <w:tc>
          <w:tcPr>
            <w:tcW w:w="661" w:type="dxa"/>
          </w:tcPr>
          <w:p w14:paraId="63ECD8E6"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1049CF2B" w14:textId="77777777" w:rsidR="00E47C4D" w:rsidRPr="00276C21" w:rsidRDefault="00E47C4D" w:rsidP="00FD0CCE">
            <w:pPr>
              <w:pStyle w:val="ListParagraph"/>
              <w:spacing w:after="0" w:line="360" w:lineRule="auto"/>
              <w:ind w:left="0"/>
              <w:jc w:val="both"/>
              <w:rPr>
                <w:rFonts w:ascii="Arial" w:hAnsi="Arial" w:cs="Arial"/>
              </w:rPr>
            </w:pPr>
            <w:r>
              <w:rPr>
                <w:rFonts w:ascii="Arial" w:hAnsi="Arial" w:cs="Arial"/>
              </w:rPr>
              <w:t>Валентина Ефремовска</w:t>
            </w:r>
          </w:p>
        </w:tc>
        <w:tc>
          <w:tcPr>
            <w:tcW w:w="1260" w:type="dxa"/>
          </w:tcPr>
          <w:p w14:paraId="7A9D4F67"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1977</w:t>
            </w:r>
          </w:p>
        </w:tc>
        <w:tc>
          <w:tcPr>
            <w:tcW w:w="2070" w:type="dxa"/>
          </w:tcPr>
          <w:p w14:paraId="7FFC17C1"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05283257" w14:textId="77777777" w:rsidR="00E47C4D" w:rsidRPr="00B1375D" w:rsidRDefault="00E47C4D" w:rsidP="00FD0CCE">
            <w:pPr>
              <w:pStyle w:val="ListParagraph"/>
              <w:spacing w:after="0" w:line="360" w:lineRule="auto"/>
              <w:ind w:left="0"/>
              <w:jc w:val="both"/>
              <w:rPr>
                <w:rFonts w:ascii="Arial" w:hAnsi="Arial" w:cs="Arial"/>
              </w:rPr>
            </w:pPr>
            <w:r w:rsidRPr="004E258A">
              <w:rPr>
                <w:rFonts w:ascii="Arial" w:hAnsi="Arial" w:cs="Arial"/>
              </w:rPr>
              <w:t>ВСС</w:t>
            </w:r>
          </w:p>
        </w:tc>
        <w:tc>
          <w:tcPr>
            <w:tcW w:w="2070" w:type="dxa"/>
          </w:tcPr>
          <w:p w14:paraId="721FE462" w14:textId="77777777" w:rsidR="00E47C4D" w:rsidRPr="00B1375D" w:rsidRDefault="00E47C4D" w:rsidP="00FD0CCE">
            <w:pPr>
              <w:pStyle w:val="ListParagraph"/>
              <w:spacing w:after="0" w:line="240" w:lineRule="auto"/>
              <w:ind w:left="0"/>
              <w:rPr>
                <w:rFonts w:ascii="Arial" w:hAnsi="Arial" w:cs="Arial"/>
              </w:rPr>
            </w:pPr>
            <w:r>
              <w:rPr>
                <w:rFonts w:ascii="Arial" w:hAnsi="Arial" w:cs="Arial"/>
              </w:rPr>
              <w:t>г</w:t>
            </w:r>
            <w:r w:rsidRPr="00A96BF9">
              <w:rPr>
                <w:rFonts w:ascii="Arial" w:hAnsi="Arial" w:cs="Arial"/>
              </w:rPr>
              <w:t>еографија</w:t>
            </w:r>
            <w:r>
              <w:rPr>
                <w:rFonts w:ascii="Arial" w:hAnsi="Arial" w:cs="Arial"/>
              </w:rPr>
              <w:t xml:space="preserve"> +природни науки</w:t>
            </w:r>
          </w:p>
        </w:tc>
        <w:tc>
          <w:tcPr>
            <w:tcW w:w="990" w:type="dxa"/>
          </w:tcPr>
          <w:p w14:paraId="4C8966F5" w14:textId="77777777" w:rsidR="00E47C4D" w:rsidRPr="00B1375D" w:rsidRDefault="00E47C4D" w:rsidP="00FD0CCE">
            <w:pPr>
              <w:pStyle w:val="ListParagraph"/>
              <w:spacing w:after="0" w:line="360" w:lineRule="auto"/>
              <w:ind w:left="0"/>
              <w:jc w:val="both"/>
              <w:rPr>
                <w:rFonts w:ascii="Arial" w:hAnsi="Arial" w:cs="Arial"/>
              </w:rPr>
            </w:pPr>
            <w:r w:rsidRPr="00CE6963">
              <w:rPr>
                <w:rFonts w:ascii="Arial" w:hAnsi="Arial" w:cs="Arial"/>
              </w:rPr>
              <w:t>/</w:t>
            </w:r>
          </w:p>
        </w:tc>
        <w:tc>
          <w:tcPr>
            <w:tcW w:w="1120" w:type="dxa"/>
          </w:tcPr>
          <w:p w14:paraId="4E3F9973" w14:textId="77777777" w:rsidR="00E47C4D" w:rsidRPr="007F41AE" w:rsidRDefault="00E47C4D" w:rsidP="00FD0CCE">
            <w:pPr>
              <w:pStyle w:val="ListParagraph"/>
              <w:spacing w:after="0" w:line="360" w:lineRule="auto"/>
              <w:ind w:left="0"/>
              <w:jc w:val="both"/>
              <w:rPr>
                <w:rFonts w:ascii="Arial" w:hAnsi="Arial" w:cs="Arial"/>
                <w:highlight w:val="yellow"/>
              </w:rPr>
            </w:pPr>
            <w:r w:rsidRPr="004C1395">
              <w:rPr>
                <w:rFonts w:ascii="Arial" w:hAnsi="Arial" w:cs="Arial"/>
              </w:rPr>
              <w:t>17</w:t>
            </w:r>
          </w:p>
        </w:tc>
      </w:tr>
      <w:tr w:rsidR="00E47C4D" w:rsidRPr="00B1375D" w14:paraId="2D02B1D9" w14:textId="77777777" w:rsidTr="00FD0CCE">
        <w:trPr>
          <w:jc w:val="center"/>
        </w:trPr>
        <w:tc>
          <w:tcPr>
            <w:tcW w:w="661" w:type="dxa"/>
          </w:tcPr>
          <w:p w14:paraId="7567F456"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3015874C" w14:textId="77777777" w:rsidR="00E47C4D" w:rsidRDefault="00E47C4D" w:rsidP="00FD0CCE">
            <w:pPr>
              <w:pStyle w:val="ListParagraph"/>
              <w:spacing w:after="0" w:line="360" w:lineRule="auto"/>
              <w:ind w:left="0"/>
              <w:jc w:val="both"/>
              <w:rPr>
                <w:rFonts w:ascii="Arial" w:hAnsi="Arial" w:cs="Arial"/>
              </w:rPr>
            </w:pPr>
            <w:r w:rsidRPr="00A96BF9">
              <w:rPr>
                <w:rFonts w:ascii="Arial" w:hAnsi="Arial" w:cs="Arial"/>
              </w:rPr>
              <w:t>Даниела Пешева</w:t>
            </w:r>
          </w:p>
        </w:tc>
        <w:tc>
          <w:tcPr>
            <w:tcW w:w="1260" w:type="dxa"/>
          </w:tcPr>
          <w:p w14:paraId="44F4326B"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1975</w:t>
            </w:r>
          </w:p>
        </w:tc>
        <w:tc>
          <w:tcPr>
            <w:tcW w:w="2070" w:type="dxa"/>
          </w:tcPr>
          <w:p w14:paraId="673F1B78"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7B0DBA4F" w14:textId="77777777" w:rsidR="00E47C4D" w:rsidRPr="00B1375D" w:rsidRDefault="00E47C4D" w:rsidP="00FD0CCE">
            <w:pPr>
              <w:pStyle w:val="ListParagraph"/>
              <w:spacing w:after="0" w:line="360" w:lineRule="auto"/>
              <w:ind w:left="0"/>
              <w:jc w:val="both"/>
              <w:rPr>
                <w:rFonts w:ascii="Arial" w:hAnsi="Arial" w:cs="Arial"/>
              </w:rPr>
            </w:pPr>
            <w:r w:rsidRPr="004E258A">
              <w:rPr>
                <w:rFonts w:ascii="Arial" w:hAnsi="Arial" w:cs="Arial"/>
              </w:rPr>
              <w:t>ВСС</w:t>
            </w:r>
          </w:p>
        </w:tc>
        <w:tc>
          <w:tcPr>
            <w:tcW w:w="2070" w:type="dxa"/>
          </w:tcPr>
          <w:p w14:paraId="58B1623B" w14:textId="77777777" w:rsidR="00E47C4D" w:rsidRPr="00B1375D" w:rsidRDefault="00E47C4D" w:rsidP="00FD0CCE">
            <w:pPr>
              <w:pStyle w:val="ListParagraph"/>
              <w:spacing w:after="0" w:line="240" w:lineRule="auto"/>
              <w:ind w:left="0"/>
              <w:rPr>
                <w:rFonts w:ascii="Arial" w:hAnsi="Arial" w:cs="Arial"/>
              </w:rPr>
            </w:pPr>
            <w:r w:rsidRPr="00A96BF9">
              <w:rPr>
                <w:rFonts w:ascii="Arial" w:hAnsi="Arial" w:cs="Arial"/>
              </w:rPr>
              <w:t>географија + нашата татковина</w:t>
            </w:r>
          </w:p>
        </w:tc>
        <w:tc>
          <w:tcPr>
            <w:tcW w:w="990" w:type="dxa"/>
          </w:tcPr>
          <w:p w14:paraId="28126340" w14:textId="77777777" w:rsidR="00E47C4D" w:rsidRPr="00B1375D" w:rsidRDefault="00E47C4D" w:rsidP="00FD0CCE">
            <w:pPr>
              <w:pStyle w:val="ListParagraph"/>
              <w:spacing w:after="0" w:line="360" w:lineRule="auto"/>
              <w:ind w:left="0"/>
              <w:jc w:val="both"/>
              <w:rPr>
                <w:rFonts w:ascii="Arial" w:hAnsi="Arial" w:cs="Arial"/>
              </w:rPr>
            </w:pPr>
            <w:r w:rsidRPr="00CE6963">
              <w:rPr>
                <w:rFonts w:ascii="Arial" w:hAnsi="Arial" w:cs="Arial"/>
              </w:rPr>
              <w:t>/</w:t>
            </w:r>
          </w:p>
        </w:tc>
        <w:tc>
          <w:tcPr>
            <w:tcW w:w="1120" w:type="dxa"/>
          </w:tcPr>
          <w:p w14:paraId="647664B7" w14:textId="77777777" w:rsidR="00E47C4D" w:rsidRPr="007F41AE" w:rsidRDefault="00E47C4D" w:rsidP="00FD0CCE">
            <w:pPr>
              <w:pStyle w:val="ListParagraph"/>
              <w:spacing w:after="0" w:line="360" w:lineRule="auto"/>
              <w:ind w:left="0"/>
              <w:jc w:val="both"/>
              <w:rPr>
                <w:rFonts w:ascii="Arial" w:hAnsi="Arial" w:cs="Arial"/>
                <w:highlight w:val="yellow"/>
              </w:rPr>
            </w:pPr>
            <w:r w:rsidRPr="00910518">
              <w:rPr>
                <w:rFonts w:ascii="Arial" w:hAnsi="Arial" w:cs="Arial"/>
              </w:rPr>
              <w:t>18</w:t>
            </w:r>
          </w:p>
        </w:tc>
      </w:tr>
      <w:tr w:rsidR="00E47C4D" w:rsidRPr="00B1375D" w14:paraId="3EE995E3" w14:textId="77777777" w:rsidTr="00FD0CCE">
        <w:trPr>
          <w:jc w:val="center"/>
        </w:trPr>
        <w:tc>
          <w:tcPr>
            <w:tcW w:w="661" w:type="dxa"/>
          </w:tcPr>
          <w:p w14:paraId="5B6DA4DA"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185A22ED" w14:textId="77777777" w:rsidR="00E47C4D" w:rsidRPr="00A96BF9" w:rsidRDefault="00E47C4D" w:rsidP="00FD0CCE">
            <w:pPr>
              <w:pStyle w:val="ListParagraph"/>
              <w:spacing w:after="0" w:line="360" w:lineRule="auto"/>
              <w:ind w:left="0"/>
              <w:jc w:val="both"/>
              <w:rPr>
                <w:rFonts w:ascii="Arial" w:hAnsi="Arial" w:cs="Arial"/>
              </w:rPr>
            </w:pPr>
            <w:r w:rsidRPr="00A96BF9">
              <w:rPr>
                <w:rFonts w:ascii="Arial" w:hAnsi="Arial" w:cs="Arial"/>
              </w:rPr>
              <w:t>Трајче Георгиевски</w:t>
            </w:r>
          </w:p>
        </w:tc>
        <w:tc>
          <w:tcPr>
            <w:tcW w:w="1260" w:type="dxa"/>
          </w:tcPr>
          <w:p w14:paraId="54FAAEDF"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1986</w:t>
            </w:r>
          </w:p>
        </w:tc>
        <w:tc>
          <w:tcPr>
            <w:tcW w:w="2070" w:type="dxa"/>
          </w:tcPr>
          <w:p w14:paraId="30137382"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75431B8A" w14:textId="77777777" w:rsidR="00E47C4D" w:rsidRPr="00B1375D" w:rsidRDefault="00E47C4D" w:rsidP="00FD0CCE">
            <w:pPr>
              <w:pStyle w:val="ListParagraph"/>
              <w:spacing w:after="0" w:line="360" w:lineRule="auto"/>
              <w:ind w:left="0"/>
              <w:jc w:val="both"/>
              <w:rPr>
                <w:rFonts w:ascii="Arial" w:hAnsi="Arial" w:cs="Arial"/>
              </w:rPr>
            </w:pPr>
            <w:r w:rsidRPr="004E258A">
              <w:rPr>
                <w:rFonts w:ascii="Arial" w:hAnsi="Arial" w:cs="Arial"/>
              </w:rPr>
              <w:t>ВСС</w:t>
            </w:r>
          </w:p>
        </w:tc>
        <w:tc>
          <w:tcPr>
            <w:tcW w:w="2070" w:type="dxa"/>
          </w:tcPr>
          <w:p w14:paraId="2A846AC1" w14:textId="77777777" w:rsidR="00E47C4D" w:rsidRPr="00B1375D" w:rsidRDefault="00E47C4D" w:rsidP="00FD0CCE">
            <w:pPr>
              <w:pStyle w:val="ListParagraph"/>
              <w:spacing w:after="0" w:line="240" w:lineRule="auto"/>
              <w:ind w:left="0"/>
              <w:rPr>
                <w:rFonts w:ascii="Arial" w:hAnsi="Arial" w:cs="Arial"/>
              </w:rPr>
            </w:pPr>
            <w:r w:rsidRPr="00A96BF9">
              <w:rPr>
                <w:rFonts w:ascii="Arial" w:hAnsi="Arial" w:cs="Arial"/>
              </w:rPr>
              <w:t xml:space="preserve">географија + истраж. на </w:t>
            </w:r>
            <w:r w:rsidRPr="00A96BF9">
              <w:rPr>
                <w:rFonts w:ascii="Arial" w:hAnsi="Arial" w:cs="Arial"/>
              </w:rPr>
              <w:lastRenderedPageBreak/>
              <w:t>родниот крај</w:t>
            </w:r>
          </w:p>
        </w:tc>
        <w:tc>
          <w:tcPr>
            <w:tcW w:w="990" w:type="dxa"/>
          </w:tcPr>
          <w:p w14:paraId="35003E10" w14:textId="77777777" w:rsidR="00E47C4D" w:rsidRPr="00B1375D" w:rsidRDefault="00E47C4D" w:rsidP="00FD0CCE">
            <w:pPr>
              <w:pStyle w:val="ListParagraph"/>
              <w:spacing w:after="0" w:line="360" w:lineRule="auto"/>
              <w:ind w:left="0"/>
              <w:jc w:val="both"/>
              <w:rPr>
                <w:rFonts w:ascii="Arial" w:hAnsi="Arial" w:cs="Arial"/>
              </w:rPr>
            </w:pPr>
            <w:r w:rsidRPr="00CE6963">
              <w:rPr>
                <w:rFonts w:ascii="Arial" w:hAnsi="Arial" w:cs="Arial"/>
              </w:rPr>
              <w:lastRenderedPageBreak/>
              <w:t>/</w:t>
            </w:r>
          </w:p>
        </w:tc>
        <w:tc>
          <w:tcPr>
            <w:tcW w:w="1120" w:type="dxa"/>
          </w:tcPr>
          <w:p w14:paraId="6559BE62" w14:textId="77777777" w:rsidR="00E47C4D" w:rsidRPr="007F41AE" w:rsidRDefault="00E47C4D" w:rsidP="00FD0CCE">
            <w:pPr>
              <w:pStyle w:val="ListParagraph"/>
              <w:spacing w:after="0" w:line="360" w:lineRule="auto"/>
              <w:ind w:left="0"/>
              <w:jc w:val="both"/>
              <w:rPr>
                <w:rFonts w:ascii="Arial" w:hAnsi="Arial" w:cs="Arial"/>
                <w:highlight w:val="yellow"/>
              </w:rPr>
            </w:pPr>
            <w:r w:rsidRPr="0084668D">
              <w:rPr>
                <w:rFonts w:ascii="Arial" w:hAnsi="Arial" w:cs="Arial"/>
              </w:rPr>
              <w:t>10</w:t>
            </w:r>
          </w:p>
        </w:tc>
      </w:tr>
      <w:tr w:rsidR="00E47C4D" w:rsidRPr="00B1375D" w14:paraId="1E2B4DF5" w14:textId="77777777" w:rsidTr="00FD0CCE">
        <w:trPr>
          <w:jc w:val="center"/>
        </w:trPr>
        <w:tc>
          <w:tcPr>
            <w:tcW w:w="661" w:type="dxa"/>
          </w:tcPr>
          <w:p w14:paraId="2227E89A"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70132C31" w14:textId="77777777" w:rsidR="00E47C4D" w:rsidRPr="00A96BF9" w:rsidRDefault="00E47C4D" w:rsidP="00FD0CCE">
            <w:pPr>
              <w:pStyle w:val="ListParagraph"/>
              <w:spacing w:after="0" w:line="360" w:lineRule="auto"/>
              <w:ind w:left="0"/>
              <w:jc w:val="both"/>
              <w:rPr>
                <w:rFonts w:ascii="Arial" w:hAnsi="Arial" w:cs="Arial"/>
              </w:rPr>
            </w:pPr>
            <w:r w:rsidRPr="00A96BF9">
              <w:rPr>
                <w:rFonts w:ascii="Arial" w:hAnsi="Arial" w:cs="Arial"/>
              </w:rPr>
              <w:t>Христијан Ѓорѓиев</w:t>
            </w:r>
          </w:p>
        </w:tc>
        <w:tc>
          <w:tcPr>
            <w:tcW w:w="1260" w:type="dxa"/>
          </w:tcPr>
          <w:p w14:paraId="2A93423F"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1985</w:t>
            </w:r>
          </w:p>
        </w:tc>
        <w:tc>
          <w:tcPr>
            <w:tcW w:w="2070" w:type="dxa"/>
          </w:tcPr>
          <w:p w14:paraId="6E613AD5"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231AF651" w14:textId="77777777" w:rsidR="00E47C4D" w:rsidRPr="00B1375D" w:rsidRDefault="00E47C4D" w:rsidP="00FD0CCE">
            <w:pPr>
              <w:pStyle w:val="ListParagraph"/>
              <w:spacing w:after="0" w:line="360" w:lineRule="auto"/>
              <w:ind w:left="0"/>
              <w:jc w:val="both"/>
              <w:rPr>
                <w:rFonts w:ascii="Arial" w:hAnsi="Arial" w:cs="Arial"/>
              </w:rPr>
            </w:pPr>
            <w:r w:rsidRPr="004E258A">
              <w:rPr>
                <w:rFonts w:ascii="Arial" w:hAnsi="Arial" w:cs="Arial"/>
              </w:rPr>
              <w:t>ВСС</w:t>
            </w:r>
          </w:p>
        </w:tc>
        <w:tc>
          <w:tcPr>
            <w:tcW w:w="2070" w:type="dxa"/>
          </w:tcPr>
          <w:p w14:paraId="5C683B7E" w14:textId="77777777" w:rsidR="00E47C4D" w:rsidRPr="00B1375D" w:rsidRDefault="00E47C4D" w:rsidP="00FD0CCE">
            <w:pPr>
              <w:pStyle w:val="ListParagraph"/>
              <w:spacing w:after="0" w:line="240" w:lineRule="auto"/>
              <w:ind w:left="0"/>
              <w:rPr>
                <w:rFonts w:ascii="Arial" w:hAnsi="Arial" w:cs="Arial"/>
              </w:rPr>
            </w:pPr>
            <w:r w:rsidRPr="00A96BF9">
              <w:rPr>
                <w:rFonts w:ascii="Arial" w:hAnsi="Arial" w:cs="Arial"/>
              </w:rPr>
              <w:t>историја + граѓанско образ.</w:t>
            </w:r>
          </w:p>
        </w:tc>
        <w:tc>
          <w:tcPr>
            <w:tcW w:w="990" w:type="dxa"/>
          </w:tcPr>
          <w:p w14:paraId="25BF4836" w14:textId="77777777" w:rsidR="00E47C4D" w:rsidRPr="00B1375D" w:rsidRDefault="00E47C4D" w:rsidP="00FD0CCE">
            <w:pPr>
              <w:pStyle w:val="ListParagraph"/>
              <w:spacing w:after="0" w:line="360" w:lineRule="auto"/>
              <w:ind w:left="0"/>
              <w:jc w:val="both"/>
              <w:rPr>
                <w:rFonts w:ascii="Arial" w:hAnsi="Arial" w:cs="Arial"/>
              </w:rPr>
            </w:pPr>
            <w:r w:rsidRPr="00CE6963">
              <w:rPr>
                <w:rFonts w:ascii="Arial" w:hAnsi="Arial" w:cs="Arial"/>
              </w:rPr>
              <w:t>/</w:t>
            </w:r>
          </w:p>
        </w:tc>
        <w:tc>
          <w:tcPr>
            <w:tcW w:w="1120" w:type="dxa"/>
          </w:tcPr>
          <w:p w14:paraId="364207A0" w14:textId="77777777" w:rsidR="00E47C4D" w:rsidRPr="007F41AE" w:rsidRDefault="00E47C4D" w:rsidP="00FD0CCE">
            <w:pPr>
              <w:pStyle w:val="ListParagraph"/>
              <w:spacing w:after="0" w:line="360" w:lineRule="auto"/>
              <w:ind w:left="0"/>
              <w:jc w:val="both"/>
              <w:rPr>
                <w:rFonts w:ascii="Arial" w:hAnsi="Arial" w:cs="Arial"/>
                <w:highlight w:val="yellow"/>
              </w:rPr>
            </w:pPr>
            <w:r w:rsidRPr="00DA1A09">
              <w:rPr>
                <w:rFonts w:ascii="Arial" w:hAnsi="Arial" w:cs="Arial"/>
              </w:rPr>
              <w:t>13</w:t>
            </w:r>
          </w:p>
        </w:tc>
      </w:tr>
      <w:tr w:rsidR="00E47C4D" w:rsidRPr="00B1375D" w14:paraId="6934CE94" w14:textId="77777777" w:rsidTr="00FD0CCE">
        <w:trPr>
          <w:jc w:val="center"/>
        </w:trPr>
        <w:tc>
          <w:tcPr>
            <w:tcW w:w="661" w:type="dxa"/>
          </w:tcPr>
          <w:p w14:paraId="7E5A78C1"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6FD792A0" w14:textId="77777777" w:rsidR="00E47C4D" w:rsidRPr="00A96BF9" w:rsidRDefault="00E47C4D" w:rsidP="00FD0CCE">
            <w:pPr>
              <w:pStyle w:val="ListParagraph"/>
              <w:spacing w:after="0" w:line="360" w:lineRule="auto"/>
              <w:ind w:left="0"/>
              <w:jc w:val="both"/>
              <w:rPr>
                <w:rFonts w:ascii="Arial" w:hAnsi="Arial" w:cs="Arial"/>
              </w:rPr>
            </w:pPr>
            <w:r>
              <w:rPr>
                <w:rFonts w:ascii="Arial" w:hAnsi="Arial" w:cs="Arial"/>
              </w:rPr>
              <w:t>Александар Ефремов</w:t>
            </w:r>
          </w:p>
        </w:tc>
        <w:tc>
          <w:tcPr>
            <w:tcW w:w="1260" w:type="dxa"/>
          </w:tcPr>
          <w:p w14:paraId="3C20F08C"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1987</w:t>
            </w:r>
          </w:p>
        </w:tc>
        <w:tc>
          <w:tcPr>
            <w:tcW w:w="2070" w:type="dxa"/>
          </w:tcPr>
          <w:p w14:paraId="56B8FE67"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1204A391" w14:textId="77777777" w:rsidR="00E47C4D" w:rsidRPr="00B1375D" w:rsidRDefault="00E47C4D" w:rsidP="00FD0CCE">
            <w:pPr>
              <w:pStyle w:val="ListParagraph"/>
              <w:spacing w:after="0" w:line="360" w:lineRule="auto"/>
              <w:ind w:left="0"/>
              <w:jc w:val="both"/>
              <w:rPr>
                <w:rFonts w:ascii="Arial" w:hAnsi="Arial" w:cs="Arial"/>
              </w:rPr>
            </w:pPr>
            <w:r w:rsidRPr="004E258A">
              <w:rPr>
                <w:rFonts w:ascii="Arial" w:hAnsi="Arial" w:cs="Arial"/>
              </w:rPr>
              <w:t>ВСС</w:t>
            </w:r>
          </w:p>
        </w:tc>
        <w:tc>
          <w:tcPr>
            <w:tcW w:w="2070" w:type="dxa"/>
          </w:tcPr>
          <w:p w14:paraId="5703A59A" w14:textId="77777777" w:rsidR="00E47C4D" w:rsidRPr="00B1375D" w:rsidRDefault="00E47C4D" w:rsidP="00FD0CCE">
            <w:pPr>
              <w:pStyle w:val="ListParagraph"/>
              <w:spacing w:after="0" w:line="240" w:lineRule="auto"/>
              <w:ind w:left="0"/>
              <w:rPr>
                <w:rFonts w:ascii="Arial" w:hAnsi="Arial" w:cs="Arial"/>
              </w:rPr>
            </w:pPr>
            <w:r w:rsidRPr="00A96BF9">
              <w:rPr>
                <w:rFonts w:ascii="Arial" w:hAnsi="Arial" w:cs="Arial"/>
              </w:rPr>
              <w:t xml:space="preserve">историја + граѓанско образ. </w:t>
            </w:r>
          </w:p>
        </w:tc>
        <w:tc>
          <w:tcPr>
            <w:tcW w:w="990" w:type="dxa"/>
          </w:tcPr>
          <w:p w14:paraId="41F4DA10" w14:textId="77777777" w:rsidR="00E47C4D" w:rsidRPr="00B1375D" w:rsidRDefault="00E47C4D" w:rsidP="00FD0CCE">
            <w:pPr>
              <w:pStyle w:val="ListParagraph"/>
              <w:spacing w:after="0" w:line="360" w:lineRule="auto"/>
              <w:ind w:left="0"/>
              <w:jc w:val="both"/>
              <w:rPr>
                <w:rFonts w:ascii="Arial" w:hAnsi="Arial" w:cs="Arial"/>
              </w:rPr>
            </w:pPr>
            <w:r w:rsidRPr="00CE6963">
              <w:rPr>
                <w:rFonts w:ascii="Arial" w:hAnsi="Arial" w:cs="Arial"/>
              </w:rPr>
              <w:t>/</w:t>
            </w:r>
          </w:p>
        </w:tc>
        <w:tc>
          <w:tcPr>
            <w:tcW w:w="1120" w:type="dxa"/>
          </w:tcPr>
          <w:p w14:paraId="695E7ED6" w14:textId="77777777" w:rsidR="00E47C4D" w:rsidRPr="007F41AE" w:rsidRDefault="00E47C4D" w:rsidP="00FD0CCE">
            <w:pPr>
              <w:pStyle w:val="ListParagraph"/>
              <w:spacing w:after="0" w:line="360" w:lineRule="auto"/>
              <w:ind w:left="0"/>
              <w:jc w:val="both"/>
              <w:rPr>
                <w:rFonts w:ascii="Arial" w:hAnsi="Arial" w:cs="Arial"/>
                <w:highlight w:val="yellow"/>
              </w:rPr>
            </w:pPr>
            <w:r w:rsidRPr="00406010">
              <w:rPr>
                <w:rFonts w:ascii="Arial" w:hAnsi="Arial" w:cs="Arial"/>
              </w:rPr>
              <w:t>13</w:t>
            </w:r>
          </w:p>
        </w:tc>
      </w:tr>
      <w:tr w:rsidR="00E47C4D" w:rsidRPr="00B1375D" w14:paraId="40634B36" w14:textId="77777777" w:rsidTr="00FD0CCE">
        <w:trPr>
          <w:jc w:val="center"/>
        </w:trPr>
        <w:tc>
          <w:tcPr>
            <w:tcW w:w="661" w:type="dxa"/>
          </w:tcPr>
          <w:p w14:paraId="29E5E0C1"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72EC0F8C" w14:textId="77777777" w:rsidR="00E47C4D" w:rsidRPr="00A96BF9" w:rsidRDefault="00E47C4D" w:rsidP="00FD0CCE">
            <w:pPr>
              <w:pStyle w:val="ListParagraph"/>
              <w:spacing w:after="0" w:line="360" w:lineRule="auto"/>
              <w:ind w:left="0"/>
              <w:jc w:val="both"/>
              <w:rPr>
                <w:rFonts w:ascii="Arial" w:hAnsi="Arial" w:cs="Arial"/>
              </w:rPr>
            </w:pPr>
            <w:r w:rsidRPr="00A96BF9">
              <w:rPr>
                <w:rFonts w:ascii="Arial" w:hAnsi="Arial" w:cs="Arial"/>
              </w:rPr>
              <w:t>Давор Петковски</w:t>
            </w:r>
          </w:p>
        </w:tc>
        <w:tc>
          <w:tcPr>
            <w:tcW w:w="1260" w:type="dxa"/>
          </w:tcPr>
          <w:p w14:paraId="651D59FB"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1981</w:t>
            </w:r>
          </w:p>
        </w:tc>
        <w:tc>
          <w:tcPr>
            <w:tcW w:w="2070" w:type="dxa"/>
          </w:tcPr>
          <w:p w14:paraId="3211D038"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706DCC9B" w14:textId="77777777" w:rsidR="00E47C4D" w:rsidRPr="00B1375D" w:rsidRDefault="00E47C4D" w:rsidP="00FD0CCE">
            <w:pPr>
              <w:pStyle w:val="ListParagraph"/>
              <w:spacing w:after="0" w:line="360" w:lineRule="auto"/>
              <w:ind w:left="0"/>
              <w:jc w:val="both"/>
              <w:rPr>
                <w:rFonts w:ascii="Arial" w:hAnsi="Arial" w:cs="Arial"/>
              </w:rPr>
            </w:pPr>
            <w:r w:rsidRPr="004E258A">
              <w:rPr>
                <w:rFonts w:ascii="Arial" w:hAnsi="Arial" w:cs="Arial"/>
              </w:rPr>
              <w:t>ВСС</w:t>
            </w:r>
          </w:p>
        </w:tc>
        <w:tc>
          <w:tcPr>
            <w:tcW w:w="2070" w:type="dxa"/>
          </w:tcPr>
          <w:p w14:paraId="3F4F5576" w14:textId="77777777" w:rsidR="00E47C4D" w:rsidRPr="00B1375D" w:rsidRDefault="00E47C4D" w:rsidP="00FD0CCE">
            <w:pPr>
              <w:pStyle w:val="ListParagraph"/>
              <w:spacing w:after="0" w:line="240" w:lineRule="auto"/>
              <w:ind w:left="0"/>
              <w:rPr>
                <w:rFonts w:ascii="Arial" w:hAnsi="Arial" w:cs="Arial"/>
              </w:rPr>
            </w:pPr>
            <w:r w:rsidRPr="00A96BF9">
              <w:rPr>
                <w:rFonts w:ascii="Arial" w:hAnsi="Arial" w:cs="Arial"/>
              </w:rPr>
              <w:t>музичко</w:t>
            </w:r>
          </w:p>
        </w:tc>
        <w:tc>
          <w:tcPr>
            <w:tcW w:w="990" w:type="dxa"/>
          </w:tcPr>
          <w:p w14:paraId="618E7325" w14:textId="77777777" w:rsidR="00E47C4D" w:rsidRPr="00B1375D" w:rsidRDefault="00E47C4D" w:rsidP="00FD0CCE">
            <w:pPr>
              <w:pStyle w:val="ListParagraph"/>
              <w:spacing w:after="0" w:line="360" w:lineRule="auto"/>
              <w:ind w:left="0"/>
              <w:jc w:val="both"/>
              <w:rPr>
                <w:rFonts w:ascii="Arial" w:hAnsi="Arial" w:cs="Arial"/>
              </w:rPr>
            </w:pPr>
            <w:r w:rsidRPr="00CE6963">
              <w:rPr>
                <w:rFonts w:ascii="Arial" w:hAnsi="Arial" w:cs="Arial"/>
              </w:rPr>
              <w:t>/</w:t>
            </w:r>
          </w:p>
        </w:tc>
        <w:tc>
          <w:tcPr>
            <w:tcW w:w="1120" w:type="dxa"/>
          </w:tcPr>
          <w:p w14:paraId="30E44622" w14:textId="77777777" w:rsidR="00E47C4D" w:rsidRPr="007F41AE" w:rsidRDefault="00E47C4D" w:rsidP="00FD0CCE">
            <w:pPr>
              <w:pStyle w:val="ListParagraph"/>
              <w:spacing w:after="0" w:line="360" w:lineRule="auto"/>
              <w:ind w:left="0"/>
              <w:jc w:val="both"/>
              <w:rPr>
                <w:rFonts w:ascii="Arial" w:hAnsi="Arial" w:cs="Arial"/>
                <w:highlight w:val="yellow"/>
              </w:rPr>
            </w:pPr>
            <w:r w:rsidRPr="00FA44EE">
              <w:rPr>
                <w:rFonts w:ascii="Arial" w:hAnsi="Arial" w:cs="Arial"/>
              </w:rPr>
              <w:t>17</w:t>
            </w:r>
          </w:p>
        </w:tc>
      </w:tr>
      <w:tr w:rsidR="00E47C4D" w:rsidRPr="00B1375D" w14:paraId="1734BF7D" w14:textId="77777777" w:rsidTr="00FD0CCE">
        <w:trPr>
          <w:jc w:val="center"/>
        </w:trPr>
        <w:tc>
          <w:tcPr>
            <w:tcW w:w="661" w:type="dxa"/>
          </w:tcPr>
          <w:p w14:paraId="3C492DAF"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5E6A6EF6" w14:textId="77777777" w:rsidR="00E47C4D" w:rsidRPr="00A96BF9" w:rsidRDefault="00E47C4D" w:rsidP="00FD0CCE">
            <w:pPr>
              <w:pStyle w:val="ListParagraph"/>
              <w:spacing w:after="0" w:line="360" w:lineRule="auto"/>
              <w:ind w:left="0"/>
              <w:jc w:val="both"/>
              <w:rPr>
                <w:rFonts w:ascii="Arial" w:hAnsi="Arial" w:cs="Arial"/>
              </w:rPr>
            </w:pPr>
            <w:r w:rsidRPr="00A96BF9">
              <w:rPr>
                <w:rFonts w:ascii="Arial" w:hAnsi="Arial" w:cs="Arial"/>
              </w:rPr>
              <w:t>Даниел Тодоровски</w:t>
            </w:r>
          </w:p>
        </w:tc>
        <w:tc>
          <w:tcPr>
            <w:tcW w:w="1260" w:type="dxa"/>
          </w:tcPr>
          <w:p w14:paraId="342FABC9"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1986</w:t>
            </w:r>
          </w:p>
        </w:tc>
        <w:tc>
          <w:tcPr>
            <w:tcW w:w="2070" w:type="dxa"/>
          </w:tcPr>
          <w:p w14:paraId="23DDFE63"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1674D091" w14:textId="77777777" w:rsidR="00E47C4D" w:rsidRPr="00B1375D" w:rsidRDefault="00E47C4D" w:rsidP="00FD0CCE">
            <w:pPr>
              <w:pStyle w:val="ListParagraph"/>
              <w:spacing w:after="0" w:line="360" w:lineRule="auto"/>
              <w:ind w:left="0"/>
              <w:jc w:val="both"/>
              <w:rPr>
                <w:rFonts w:ascii="Arial" w:hAnsi="Arial" w:cs="Arial"/>
              </w:rPr>
            </w:pPr>
            <w:r w:rsidRPr="004E258A">
              <w:rPr>
                <w:rFonts w:ascii="Arial" w:hAnsi="Arial" w:cs="Arial"/>
              </w:rPr>
              <w:t>ВСС</w:t>
            </w:r>
          </w:p>
        </w:tc>
        <w:tc>
          <w:tcPr>
            <w:tcW w:w="2070" w:type="dxa"/>
          </w:tcPr>
          <w:p w14:paraId="1A7211C9" w14:textId="77777777" w:rsidR="00E47C4D" w:rsidRPr="00B1375D" w:rsidRDefault="00E47C4D" w:rsidP="00FD0CCE">
            <w:pPr>
              <w:pStyle w:val="ListParagraph"/>
              <w:spacing w:after="0" w:line="240" w:lineRule="auto"/>
              <w:ind w:left="0"/>
              <w:rPr>
                <w:rFonts w:ascii="Arial" w:hAnsi="Arial" w:cs="Arial"/>
              </w:rPr>
            </w:pPr>
            <w:r w:rsidRPr="00A96BF9">
              <w:rPr>
                <w:rFonts w:ascii="Arial" w:hAnsi="Arial" w:cs="Arial"/>
              </w:rPr>
              <w:t>ликовно образ. + иновации</w:t>
            </w:r>
          </w:p>
        </w:tc>
        <w:tc>
          <w:tcPr>
            <w:tcW w:w="990" w:type="dxa"/>
          </w:tcPr>
          <w:p w14:paraId="25210DF5" w14:textId="77777777" w:rsidR="00E47C4D" w:rsidRPr="00B1375D" w:rsidRDefault="00E47C4D" w:rsidP="00FD0CCE">
            <w:pPr>
              <w:pStyle w:val="ListParagraph"/>
              <w:spacing w:after="0" w:line="360" w:lineRule="auto"/>
              <w:ind w:left="0"/>
              <w:jc w:val="both"/>
              <w:rPr>
                <w:rFonts w:ascii="Arial" w:hAnsi="Arial" w:cs="Arial"/>
              </w:rPr>
            </w:pPr>
            <w:r w:rsidRPr="00CE6963">
              <w:rPr>
                <w:rFonts w:ascii="Arial" w:hAnsi="Arial" w:cs="Arial"/>
              </w:rPr>
              <w:t>/</w:t>
            </w:r>
          </w:p>
        </w:tc>
        <w:tc>
          <w:tcPr>
            <w:tcW w:w="1120" w:type="dxa"/>
          </w:tcPr>
          <w:p w14:paraId="002143DA" w14:textId="77777777" w:rsidR="00E47C4D" w:rsidRPr="007F41AE" w:rsidRDefault="00E47C4D" w:rsidP="00FD0CCE">
            <w:pPr>
              <w:pStyle w:val="ListParagraph"/>
              <w:spacing w:after="0" w:line="360" w:lineRule="auto"/>
              <w:ind w:left="0"/>
              <w:jc w:val="both"/>
              <w:rPr>
                <w:rFonts w:ascii="Arial" w:hAnsi="Arial" w:cs="Arial"/>
                <w:highlight w:val="yellow"/>
              </w:rPr>
            </w:pPr>
            <w:r w:rsidRPr="00BC212A">
              <w:rPr>
                <w:rFonts w:ascii="Arial" w:hAnsi="Arial" w:cs="Arial"/>
              </w:rPr>
              <w:t>9</w:t>
            </w:r>
          </w:p>
        </w:tc>
      </w:tr>
      <w:tr w:rsidR="00E47C4D" w:rsidRPr="00B1375D" w14:paraId="0546E9A2" w14:textId="77777777" w:rsidTr="00FD0CCE">
        <w:trPr>
          <w:jc w:val="center"/>
        </w:trPr>
        <w:tc>
          <w:tcPr>
            <w:tcW w:w="661" w:type="dxa"/>
          </w:tcPr>
          <w:p w14:paraId="5DA2E837"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4DB36AF7" w14:textId="77777777" w:rsidR="00E47C4D" w:rsidRPr="00A96BF9" w:rsidRDefault="00E47C4D" w:rsidP="00FD0CCE">
            <w:pPr>
              <w:pStyle w:val="ListParagraph"/>
              <w:spacing w:after="0" w:line="360" w:lineRule="auto"/>
              <w:ind w:left="0"/>
              <w:jc w:val="both"/>
              <w:rPr>
                <w:rFonts w:ascii="Arial" w:hAnsi="Arial" w:cs="Arial"/>
              </w:rPr>
            </w:pPr>
            <w:r w:rsidRPr="00A96BF9">
              <w:rPr>
                <w:rFonts w:ascii="Arial" w:hAnsi="Arial" w:cs="Arial"/>
              </w:rPr>
              <w:t>Драги Иванов</w:t>
            </w:r>
          </w:p>
        </w:tc>
        <w:tc>
          <w:tcPr>
            <w:tcW w:w="1260" w:type="dxa"/>
          </w:tcPr>
          <w:p w14:paraId="771B61BD"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1971</w:t>
            </w:r>
          </w:p>
        </w:tc>
        <w:tc>
          <w:tcPr>
            <w:tcW w:w="2070" w:type="dxa"/>
          </w:tcPr>
          <w:p w14:paraId="708191F5"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35C95F69" w14:textId="77777777" w:rsidR="00E47C4D" w:rsidRPr="00B1375D" w:rsidRDefault="00E47C4D" w:rsidP="00FD0CCE">
            <w:pPr>
              <w:pStyle w:val="ListParagraph"/>
              <w:spacing w:after="0" w:line="360" w:lineRule="auto"/>
              <w:ind w:left="0"/>
              <w:jc w:val="both"/>
              <w:rPr>
                <w:rFonts w:ascii="Arial" w:hAnsi="Arial" w:cs="Arial"/>
              </w:rPr>
            </w:pPr>
            <w:r w:rsidRPr="004E258A">
              <w:rPr>
                <w:rFonts w:ascii="Arial" w:hAnsi="Arial" w:cs="Arial"/>
              </w:rPr>
              <w:t>ВСС</w:t>
            </w:r>
          </w:p>
        </w:tc>
        <w:tc>
          <w:tcPr>
            <w:tcW w:w="2070" w:type="dxa"/>
          </w:tcPr>
          <w:p w14:paraId="095E1F48" w14:textId="77777777" w:rsidR="00E47C4D" w:rsidRPr="00B1375D" w:rsidRDefault="00E47C4D" w:rsidP="00FD0CCE">
            <w:pPr>
              <w:pStyle w:val="ListParagraph"/>
              <w:spacing w:after="0" w:line="240" w:lineRule="auto"/>
              <w:ind w:left="0"/>
              <w:rPr>
                <w:rFonts w:ascii="Arial" w:hAnsi="Arial" w:cs="Arial"/>
              </w:rPr>
            </w:pPr>
            <w:r w:rsidRPr="00A96BF9">
              <w:rPr>
                <w:rFonts w:ascii="Arial" w:hAnsi="Arial" w:cs="Arial"/>
              </w:rPr>
              <w:t>физичко образование</w:t>
            </w:r>
          </w:p>
        </w:tc>
        <w:tc>
          <w:tcPr>
            <w:tcW w:w="990" w:type="dxa"/>
          </w:tcPr>
          <w:p w14:paraId="7AE2C25A" w14:textId="77777777" w:rsidR="00E47C4D" w:rsidRPr="00B1375D" w:rsidRDefault="00E47C4D" w:rsidP="00FD0CCE">
            <w:pPr>
              <w:pStyle w:val="ListParagraph"/>
              <w:spacing w:after="0" w:line="360" w:lineRule="auto"/>
              <w:ind w:left="0"/>
              <w:jc w:val="both"/>
              <w:rPr>
                <w:rFonts w:ascii="Arial" w:hAnsi="Arial" w:cs="Arial"/>
              </w:rPr>
            </w:pPr>
            <w:r w:rsidRPr="00CE6963">
              <w:rPr>
                <w:rFonts w:ascii="Arial" w:hAnsi="Arial" w:cs="Arial"/>
              </w:rPr>
              <w:t>/</w:t>
            </w:r>
          </w:p>
        </w:tc>
        <w:tc>
          <w:tcPr>
            <w:tcW w:w="1120" w:type="dxa"/>
          </w:tcPr>
          <w:p w14:paraId="6846F58C" w14:textId="77777777" w:rsidR="00E47C4D" w:rsidRPr="007F41AE" w:rsidRDefault="00E47C4D" w:rsidP="00FD0CCE">
            <w:pPr>
              <w:pStyle w:val="ListParagraph"/>
              <w:spacing w:after="0" w:line="360" w:lineRule="auto"/>
              <w:ind w:left="0"/>
              <w:jc w:val="both"/>
              <w:rPr>
                <w:rFonts w:ascii="Arial" w:hAnsi="Arial" w:cs="Arial"/>
                <w:highlight w:val="yellow"/>
              </w:rPr>
            </w:pPr>
            <w:r w:rsidRPr="00DE4438">
              <w:rPr>
                <w:rFonts w:ascii="Arial" w:hAnsi="Arial" w:cs="Arial"/>
              </w:rPr>
              <w:t>22</w:t>
            </w:r>
          </w:p>
        </w:tc>
      </w:tr>
      <w:tr w:rsidR="00E47C4D" w:rsidRPr="00B1375D" w14:paraId="62EA6B89" w14:textId="77777777" w:rsidTr="00FD0CCE">
        <w:trPr>
          <w:jc w:val="center"/>
        </w:trPr>
        <w:tc>
          <w:tcPr>
            <w:tcW w:w="661" w:type="dxa"/>
          </w:tcPr>
          <w:p w14:paraId="0C7DA34D"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4AEE8455" w14:textId="77777777" w:rsidR="00E47C4D" w:rsidRPr="00A96BF9" w:rsidRDefault="00E47C4D" w:rsidP="00FD0CCE">
            <w:pPr>
              <w:pStyle w:val="ListParagraph"/>
              <w:spacing w:after="0" w:line="360" w:lineRule="auto"/>
              <w:ind w:left="0"/>
              <w:jc w:val="both"/>
              <w:rPr>
                <w:rFonts w:ascii="Arial" w:hAnsi="Arial" w:cs="Arial"/>
              </w:rPr>
            </w:pPr>
            <w:r w:rsidRPr="00A96BF9">
              <w:rPr>
                <w:rFonts w:ascii="Arial" w:hAnsi="Arial" w:cs="Arial"/>
              </w:rPr>
              <w:t>Далибор Трајчев</w:t>
            </w:r>
          </w:p>
        </w:tc>
        <w:tc>
          <w:tcPr>
            <w:tcW w:w="1260" w:type="dxa"/>
          </w:tcPr>
          <w:p w14:paraId="3B579608"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1987</w:t>
            </w:r>
          </w:p>
        </w:tc>
        <w:tc>
          <w:tcPr>
            <w:tcW w:w="2070" w:type="dxa"/>
          </w:tcPr>
          <w:p w14:paraId="2A2392FD"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31CAC4D5" w14:textId="77777777" w:rsidR="00E47C4D" w:rsidRPr="00B1375D" w:rsidRDefault="00E47C4D" w:rsidP="00FD0CCE">
            <w:pPr>
              <w:pStyle w:val="ListParagraph"/>
              <w:spacing w:after="0" w:line="360" w:lineRule="auto"/>
              <w:ind w:left="0"/>
              <w:jc w:val="both"/>
              <w:rPr>
                <w:rFonts w:ascii="Arial" w:hAnsi="Arial" w:cs="Arial"/>
              </w:rPr>
            </w:pPr>
            <w:r w:rsidRPr="004E258A">
              <w:rPr>
                <w:rFonts w:ascii="Arial" w:hAnsi="Arial" w:cs="Arial"/>
              </w:rPr>
              <w:t>ВСС</w:t>
            </w:r>
          </w:p>
        </w:tc>
        <w:tc>
          <w:tcPr>
            <w:tcW w:w="2070" w:type="dxa"/>
          </w:tcPr>
          <w:p w14:paraId="4AEDFFD0" w14:textId="77777777" w:rsidR="00E47C4D" w:rsidRPr="00B1375D" w:rsidRDefault="00E47C4D" w:rsidP="00FD0CCE">
            <w:pPr>
              <w:pStyle w:val="ListParagraph"/>
              <w:spacing w:after="0" w:line="240" w:lineRule="auto"/>
              <w:ind w:left="0"/>
              <w:rPr>
                <w:rFonts w:ascii="Arial" w:hAnsi="Arial" w:cs="Arial"/>
              </w:rPr>
            </w:pPr>
            <w:r w:rsidRPr="00A96BF9">
              <w:rPr>
                <w:rFonts w:ascii="Arial" w:hAnsi="Arial" w:cs="Arial"/>
              </w:rPr>
              <w:t>физичко образование</w:t>
            </w:r>
          </w:p>
        </w:tc>
        <w:tc>
          <w:tcPr>
            <w:tcW w:w="990" w:type="dxa"/>
          </w:tcPr>
          <w:p w14:paraId="277B9FA3" w14:textId="77777777" w:rsidR="00E47C4D" w:rsidRPr="00B1375D" w:rsidRDefault="00E47C4D" w:rsidP="00FD0CCE">
            <w:pPr>
              <w:pStyle w:val="ListParagraph"/>
              <w:spacing w:after="0" w:line="360" w:lineRule="auto"/>
              <w:ind w:left="0"/>
              <w:jc w:val="both"/>
              <w:rPr>
                <w:rFonts w:ascii="Arial" w:hAnsi="Arial" w:cs="Arial"/>
              </w:rPr>
            </w:pPr>
            <w:r w:rsidRPr="00CE6963">
              <w:rPr>
                <w:rFonts w:ascii="Arial" w:hAnsi="Arial" w:cs="Arial"/>
              </w:rPr>
              <w:t>/</w:t>
            </w:r>
          </w:p>
        </w:tc>
        <w:tc>
          <w:tcPr>
            <w:tcW w:w="1120" w:type="dxa"/>
          </w:tcPr>
          <w:p w14:paraId="4CA7F838" w14:textId="77777777" w:rsidR="00E47C4D" w:rsidRPr="007F41AE" w:rsidRDefault="00E47C4D" w:rsidP="00FD0CCE">
            <w:pPr>
              <w:pStyle w:val="ListParagraph"/>
              <w:spacing w:after="0" w:line="360" w:lineRule="auto"/>
              <w:ind w:left="0"/>
              <w:jc w:val="both"/>
              <w:rPr>
                <w:rFonts w:ascii="Arial" w:hAnsi="Arial" w:cs="Arial"/>
                <w:highlight w:val="yellow"/>
              </w:rPr>
            </w:pPr>
            <w:r w:rsidRPr="008300F0">
              <w:rPr>
                <w:rFonts w:ascii="Arial" w:hAnsi="Arial" w:cs="Arial"/>
              </w:rPr>
              <w:t>9</w:t>
            </w:r>
          </w:p>
        </w:tc>
      </w:tr>
      <w:tr w:rsidR="00E47C4D" w:rsidRPr="00B1375D" w14:paraId="2014381A" w14:textId="77777777" w:rsidTr="00FD0CCE">
        <w:trPr>
          <w:jc w:val="center"/>
        </w:trPr>
        <w:tc>
          <w:tcPr>
            <w:tcW w:w="661" w:type="dxa"/>
          </w:tcPr>
          <w:p w14:paraId="562C55E3"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7DE7CD9D" w14:textId="77777777" w:rsidR="00E47C4D" w:rsidRPr="00A96BF9" w:rsidRDefault="00E47C4D" w:rsidP="00FD0CCE">
            <w:pPr>
              <w:pStyle w:val="ListParagraph"/>
              <w:spacing w:after="0" w:line="240" w:lineRule="auto"/>
              <w:ind w:left="0"/>
              <w:rPr>
                <w:rFonts w:ascii="Arial" w:hAnsi="Arial" w:cs="Arial"/>
              </w:rPr>
            </w:pPr>
            <w:r w:rsidRPr="00A96BF9">
              <w:rPr>
                <w:rFonts w:ascii="Arial" w:hAnsi="Arial" w:cs="Arial"/>
              </w:rPr>
              <w:t>Кристина</w:t>
            </w:r>
            <w:r>
              <w:rPr>
                <w:rFonts w:ascii="Arial" w:hAnsi="Arial" w:cs="Arial"/>
                <w:lang w:val="en-US"/>
              </w:rPr>
              <w:t xml:space="preserve"> </w:t>
            </w:r>
            <w:r w:rsidRPr="00A96BF9">
              <w:rPr>
                <w:rFonts w:ascii="Arial" w:hAnsi="Arial" w:cs="Arial"/>
              </w:rPr>
              <w:t>М.- Кузмановска</w:t>
            </w:r>
          </w:p>
        </w:tc>
        <w:tc>
          <w:tcPr>
            <w:tcW w:w="1260" w:type="dxa"/>
          </w:tcPr>
          <w:p w14:paraId="40C7EC4F"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1984</w:t>
            </w:r>
          </w:p>
        </w:tc>
        <w:tc>
          <w:tcPr>
            <w:tcW w:w="2070" w:type="dxa"/>
          </w:tcPr>
          <w:p w14:paraId="50C1584F"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24659EBA" w14:textId="77777777" w:rsidR="00E47C4D" w:rsidRPr="00B1375D" w:rsidRDefault="00E47C4D" w:rsidP="00FD0CCE">
            <w:pPr>
              <w:pStyle w:val="ListParagraph"/>
              <w:spacing w:after="0" w:line="360" w:lineRule="auto"/>
              <w:ind w:left="0"/>
              <w:jc w:val="both"/>
              <w:rPr>
                <w:rFonts w:ascii="Arial" w:hAnsi="Arial" w:cs="Arial"/>
              </w:rPr>
            </w:pPr>
            <w:r w:rsidRPr="004E258A">
              <w:rPr>
                <w:rFonts w:ascii="Arial" w:hAnsi="Arial" w:cs="Arial"/>
              </w:rPr>
              <w:t>ВСС</w:t>
            </w:r>
          </w:p>
        </w:tc>
        <w:tc>
          <w:tcPr>
            <w:tcW w:w="2070" w:type="dxa"/>
          </w:tcPr>
          <w:p w14:paraId="6986F8BE" w14:textId="77777777" w:rsidR="00E47C4D" w:rsidRPr="00B1375D" w:rsidRDefault="00E47C4D" w:rsidP="00FD0CCE">
            <w:pPr>
              <w:pStyle w:val="ListParagraph"/>
              <w:spacing w:after="0" w:line="240" w:lineRule="auto"/>
              <w:ind w:left="0"/>
              <w:rPr>
                <w:rFonts w:ascii="Arial" w:hAnsi="Arial" w:cs="Arial"/>
              </w:rPr>
            </w:pPr>
            <w:r w:rsidRPr="00A96BF9">
              <w:rPr>
                <w:rFonts w:ascii="Arial" w:hAnsi="Arial" w:cs="Arial"/>
              </w:rPr>
              <w:t>физичко образование</w:t>
            </w:r>
          </w:p>
        </w:tc>
        <w:tc>
          <w:tcPr>
            <w:tcW w:w="990" w:type="dxa"/>
          </w:tcPr>
          <w:p w14:paraId="7A01938C" w14:textId="77777777" w:rsidR="00E47C4D" w:rsidRPr="00B1375D" w:rsidRDefault="00E47C4D" w:rsidP="00FD0CCE">
            <w:pPr>
              <w:pStyle w:val="ListParagraph"/>
              <w:spacing w:after="0" w:line="360" w:lineRule="auto"/>
              <w:ind w:left="0"/>
              <w:jc w:val="both"/>
              <w:rPr>
                <w:rFonts w:ascii="Arial" w:hAnsi="Arial" w:cs="Arial"/>
              </w:rPr>
            </w:pPr>
            <w:r w:rsidRPr="00CE6963">
              <w:rPr>
                <w:rFonts w:ascii="Arial" w:hAnsi="Arial" w:cs="Arial"/>
              </w:rPr>
              <w:t>/</w:t>
            </w:r>
          </w:p>
        </w:tc>
        <w:tc>
          <w:tcPr>
            <w:tcW w:w="1120" w:type="dxa"/>
          </w:tcPr>
          <w:p w14:paraId="29864BBC" w14:textId="77777777" w:rsidR="00E47C4D" w:rsidRPr="007F41AE" w:rsidRDefault="00E47C4D" w:rsidP="00FD0CCE">
            <w:pPr>
              <w:pStyle w:val="ListParagraph"/>
              <w:spacing w:after="0" w:line="360" w:lineRule="auto"/>
              <w:ind w:left="0"/>
              <w:jc w:val="both"/>
              <w:rPr>
                <w:rFonts w:ascii="Arial" w:hAnsi="Arial" w:cs="Arial"/>
                <w:highlight w:val="yellow"/>
              </w:rPr>
            </w:pPr>
            <w:r w:rsidRPr="00BB57D5">
              <w:rPr>
                <w:rFonts w:ascii="Arial" w:hAnsi="Arial" w:cs="Arial"/>
              </w:rPr>
              <w:t>10</w:t>
            </w:r>
          </w:p>
        </w:tc>
      </w:tr>
      <w:tr w:rsidR="00E47C4D" w:rsidRPr="00B1375D" w14:paraId="1F72A3CA" w14:textId="77777777" w:rsidTr="00FD0CCE">
        <w:trPr>
          <w:jc w:val="center"/>
        </w:trPr>
        <w:tc>
          <w:tcPr>
            <w:tcW w:w="661" w:type="dxa"/>
          </w:tcPr>
          <w:p w14:paraId="42B8F7E4"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4D0AB361" w14:textId="77777777" w:rsidR="00E47C4D" w:rsidRDefault="00E47C4D" w:rsidP="00FD0CCE">
            <w:pPr>
              <w:pStyle w:val="ListParagraph"/>
              <w:spacing w:after="0" w:line="360" w:lineRule="auto"/>
              <w:ind w:left="0"/>
              <w:jc w:val="both"/>
              <w:rPr>
                <w:rFonts w:ascii="Arial" w:hAnsi="Arial" w:cs="Arial"/>
              </w:rPr>
            </w:pPr>
            <w:r>
              <w:rPr>
                <w:rFonts w:ascii="Arial" w:hAnsi="Arial" w:cs="Arial"/>
              </w:rPr>
              <w:t>Катерина Филиповска</w:t>
            </w:r>
          </w:p>
        </w:tc>
        <w:tc>
          <w:tcPr>
            <w:tcW w:w="1260" w:type="dxa"/>
          </w:tcPr>
          <w:p w14:paraId="2E906A01"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1999</w:t>
            </w:r>
          </w:p>
        </w:tc>
        <w:tc>
          <w:tcPr>
            <w:tcW w:w="2070" w:type="dxa"/>
          </w:tcPr>
          <w:p w14:paraId="753F7310"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1E2E30B0" w14:textId="77777777" w:rsidR="00E47C4D" w:rsidRPr="00B1375D" w:rsidRDefault="00E47C4D" w:rsidP="00FD0CCE">
            <w:pPr>
              <w:pStyle w:val="ListParagraph"/>
              <w:spacing w:after="0" w:line="360" w:lineRule="auto"/>
              <w:ind w:left="0"/>
              <w:jc w:val="both"/>
              <w:rPr>
                <w:rFonts w:ascii="Arial" w:hAnsi="Arial" w:cs="Arial"/>
              </w:rPr>
            </w:pPr>
            <w:r w:rsidRPr="003576BE">
              <w:rPr>
                <w:rFonts w:ascii="Arial" w:hAnsi="Arial" w:cs="Arial"/>
              </w:rPr>
              <w:t>ВСС</w:t>
            </w:r>
          </w:p>
        </w:tc>
        <w:tc>
          <w:tcPr>
            <w:tcW w:w="2070" w:type="dxa"/>
          </w:tcPr>
          <w:p w14:paraId="6D0E9DC9" w14:textId="77777777" w:rsidR="00E47C4D" w:rsidRPr="00B1375D" w:rsidRDefault="00E47C4D" w:rsidP="00FD0CCE">
            <w:pPr>
              <w:pStyle w:val="ListParagraph"/>
              <w:spacing w:after="0" w:line="240" w:lineRule="auto"/>
              <w:ind w:left="0"/>
              <w:rPr>
                <w:rFonts w:ascii="Arial" w:hAnsi="Arial" w:cs="Arial"/>
              </w:rPr>
            </w:pPr>
            <w:r>
              <w:rPr>
                <w:rFonts w:ascii="Arial" w:hAnsi="Arial" w:cs="Arial"/>
              </w:rPr>
              <w:t>Физика + математика</w:t>
            </w:r>
          </w:p>
        </w:tc>
        <w:tc>
          <w:tcPr>
            <w:tcW w:w="990" w:type="dxa"/>
          </w:tcPr>
          <w:p w14:paraId="64C81DA8" w14:textId="77777777" w:rsidR="00E47C4D" w:rsidRPr="00B1375D" w:rsidRDefault="00E47C4D" w:rsidP="00FD0CCE">
            <w:pPr>
              <w:pStyle w:val="ListParagraph"/>
              <w:spacing w:after="0" w:line="360" w:lineRule="auto"/>
              <w:ind w:left="0"/>
              <w:jc w:val="both"/>
              <w:rPr>
                <w:rFonts w:ascii="Arial" w:hAnsi="Arial" w:cs="Arial"/>
              </w:rPr>
            </w:pPr>
            <w:r w:rsidRPr="004C6754">
              <w:rPr>
                <w:rFonts w:ascii="Arial" w:hAnsi="Arial" w:cs="Arial"/>
              </w:rPr>
              <w:t>/</w:t>
            </w:r>
          </w:p>
        </w:tc>
        <w:tc>
          <w:tcPr>
            <w:tcW w:w="1120" w:type="dxa"/>
          </w:tcPr>
          <w:p w14:paraId="6C2696C3" w14:textId="77777777" w:rsidR="00E47C4D" w:rsidRPr="007F41AE" w:rsidRDefault="00E47C4D" w:rsidP="00FD0CCE">
            <w:pPr>
              <w:pStyle w:val="ListParagraph"/>
              <w:spacing w:after="0" w:line="360" w:lineRule="auto"/>
              <w:ind w:left="0"/>
              <w:jc w:val="both"/>
              <w:rPr>
                <w:rFonts w:ascii="Arial" w:hAnsi="Arial" w:cs="Arial"/>
                <w:highlight w:val="yellow"/>
              </w:rPr>
            </w:pPr>
            <w:r w:rsidRPr="00B5477A">
              <w:rPr>
                <w:rFonts w:ascii="Arial" w:hAnsi="Arial" w:cs="Arial"/>
              </w:rPr>
              <w:t>3</w:t>
            </w:r>
          </w:p>
        </w:tc>
      </w:tr>
      <w:tr w:rsidR="00E47C4D" w:rsidRPr="00B1375D" w14:paraId="6836B17C" w14:textId="77777777" w:rsidTr="00FD0CCE">
        <w:trPr>
          <w:jc w:val="center"/>
        </w:trPr>
        <w:tc>
          <w:tcPr>
            <w:tcW w:w="661" w:type="dxa"/>
          </w:tcPr>
          <w:p w14:paraId="0C02340F"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4B93D55A" w14:textId="77777777" w:rsidR="00E47C4D" w:rsidRPr="007A783A" w:rsidRDefault="00E47C4D" w:rsidP="00FD0CCE">
            <w:pPr>
              <w:pStyle w:val="ListParagraph"/>
              <w:spacing w:after="0" w:line="360" w:lineRule="auto"/>
              <w:ind w:left="0"/>
              <w:jc w:val="both"/>
              <w:rPr>
                <w:rFonts w:ascii="Arial" w:hAnsi="Arial" w:cs="Arial"/>
                <w:lang w:val="en-US"/>
              </w:rPr>
            </w:pPr>
            <w:r>
              <w:rPr>
                <w:rFonts w:ascii="Arial" w:hAnsi="Arial" w:cs="Arial"/>
              </w:rPr>
              <w:t>Слаѓана Донева</w:t>
            </w:r>
          </w:p>
        </w:tc>
        <w:tc>
          <w:tcPr>
            <w:tcW w:w="1260" w:type="dxa"/>
          </w:tcPr>
          <w:p w14:paraId="016CB67D" w14:textId="77777777" w:rsidR="00E47C4D" w:rsidRPr="00B1375D" w:rsidRDefault="00E47C4D" w:rsidP="00FD0CCE">
            <w:pPr>
              <w:pStyle w:val="ListParagraph"/>
              <w:spacing w:after="0" w:line="360" w:lineRule="auto"/>
              <w:ind w:left="0"/>
              <w:jc w:val="both"/>
              <w:rPr>
                <w:rFonts w:ascii="Arial" w:hAnsi="Arial" w:cs="Arial"/>
              </w:rPr>
            </w:pPr>
            <w:r>
              <w:rPr>
                <w:rFonts w:ascii="Arial" w:hAnsi="Arial" w:cs="Arial"/>
              </w:rPr>
              <w:t>1980</w:t>
            </w:r>
          </w:p>
        </w:tc>
        <w:tc>
          <w:tcPr>
            <w:tcW w:w="2070" w:type="dxa"/>
          </w:tcPr>
          <w:p w14:paraId="42A19641" w14:textId="77777777" w:rsidR="00E47C4D" w:rsidRPr="00B1375D"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4C0E01F9" w14:textId="77777777" w:rsidR="00E47C4D" w:rsidRPr="00B1375D" w:rsidRDefault="00E47C4D" w:rsidP="00FD0CCE">
            <w:pPr>
              <w:pStyle w:val="ListParagraph"/>
              <w:spacing w:after="0" w:line="360" w:lineRule="auto"/>
              <w:ind w:left="0"/>
              <w:jc w:val="both"/>
              <w:rPr>
                <w:rFonts w:ascii="Arial" w:hAnsi="Arial" w:cs="Arial"/>
              </w:rPr>
            </w:pPr>
            <w:r w:rsidRPr="003576BE">
              <w:rPr>
                <w:rFonts w:ascii="Arial" w:hAnsi="Arial" w:cs="Arial"/>
              </w:rPr>
              <w:t>ВСС</w:t>
            </w:r>
          </w:p>
        </w:tc>
        <w:tc>
          <w:tcPr>
            <w:tcW w:w="2070" w:type="dxa"/>
          </w:tcPr>
          <w:p w14:paraId="506E81E7" w14:textId="77777777" w:rsidR="00E47C4D" w:rsidRPr="00B1375D" w:rsidRDefault="00E47C4D" w:rsidP="00FD0CCE">
            <w:pPr>
              <w:pStyle w:val="ListParagraph"/>
              <w:spacing w:after="0" w:line="240" w:lineRule="auto"/>
              <w:ind w:left="0"/>
              <w:rPr>
                <w:rFonts w:ascii="Arial" w:hAnsi="Arial" w:cs="Arial"/>
              </w:rPr>
            </w:pPr>
            <w:r>
              <w:rPr>
                <w:rFonts w:ascii="Arial" w:hAnsi="Arial" w:cs="Arial"/>
              </w:rPr>
              <w:t>Биологија + хемија + природни науки</w:t>
            </w:r>
          </w:p>
        </w:tc>
        <w:tc>
          <w:tcPr>
            <w:tcW w:w="990" w:type="dxa"/>
          </w:tcPr>
          <w:p w14:paraId="3A7A4998" w14:textId="77777777" w:rsidR="00E47C4D" w:rsidRPr="00B1375D" w:rsidRDefault="00E47C4D" w:rsidP="00FD0CCE">
            <w:pPr>
              <w:pStyle w:val="ListParagraph"/>
              <w:spacing w:after="0" w:line="360" w:lineRule="auto"/>
              <w:ind w:left="0"/>
              <w:jc w:val="both"/>
              <w:rPr>
                <w:rFonts w:ascii="Arial" w:hAnsi="Arial" w:cs="Arial"/>
              </w:rPr>
            </w:pPr>
            <w:r w:rsidRPr="004C6754">
              <w:rPr>
                <w:rFonts w:ascii="Arial" w:hAnsi="Arial" w:cs="Arial"/>
              </w:rPr>
              <w:t>/</w:t>
            </w:r>
          </w:p>
        </w:tc>
        <w:tc>
          <w:tcPr>
            <w:tcW w:w="1120" w:type="dxa"/>
          </w:tcPr>
          <w:p w14:paraId="00661B6C" w14:textId="77777777" w:rsidR="00E47C4D" w:rsidRPr="007F41AE" w:rsidRDefault="00E47C4D" w:rsidP="00FD0CCE">
            <w:pPr>
              <w:pStyle w:val="ListParagraph"/>
              <w:spacing w:after="0" w:line="360" w:lineRule="auto"/>
              <w:ind w:left="0"/>
              <w:jc w:val="both"/>
              <w:rPr>
                <w:rFonts w:ascii="Arial" w:hAnsi="Arial" w:cs="Arial"/>
                <w:highlight w:val="yellow"/>
              </w:rPr>
            </w:pPr>
            <w:r w:rsidRPr="00343418">
              <w:rPr>
                <w:rFonts w:ascii="Arial" w:hAnsi="Arial" w:cs="Arial"/>
              </w:rPr>
              <w:t>9</w:t>
            </w:r>
          </w:p>
        </w:tc>
      </w:tr>
      <w:tr w:rsidR="00E47C4D" w:rsidRPr="00B1375D" w14:paraId="5F23C68E" w14:textId="77777777" w:rsidTr="00FD0CCE">
        <w:trPr>
          <w:jc w:val="center"/>
        </w:trPr>
        <w:tc>
          <w:tcPr>
            <w:tcW w:w="661" w:type="dxa"/>
          </w:tcPr>
          <w:p w14:paraId="1543C52E"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63F0437C" w14:textId="77777777" w:rsidR="00E47C4D" w:rsidRDefault="00E47C4D" w:rsidP="00FD0CCE">
            <w:pPr>
              <w:pStyle w:val="ListParagraph"/>
              <w:spacing w:after="0" w:line="360" w:lineRule="auto"/>
              <w:ind w:left="0"/>
              <w:jc w:val="both"/>
              <w:rPr>
                <w:rFonts w:ascii="Arial" w:hAnsi="Arial" w:cs="Arial"/>
              </w:rPr>
            </w:pPr>
            <w:r>
              <w:rPr>
                <w:rFonts w:ascii="Arial" w:hAnsi="Arial" w:cs="Arial"/>
              </w:rPr>
              <w:t>Соња Лампевска</w:t>
            </w:r>
          </w:p>
        </w:tc>
        <w:tc>
          <w:tcPr>
            <w:tcW w:w="1260" w:type="dxa"/>
          </w:tcPr>
          <w:p w14:paraId="1359DAB8" w14:textId="77777777" w:rsidR="00E47C4D" w:rsidRPr="004E258A" w:rsidRDefault="00E47C4D" w:rsidP="00FD0CCE">
            <w:pPr>
              <w:pStyle w:val="ListParagraph"/>
              <w:spacing w:after="0" w:line="360" w:lineRule="auto"/>
              <w:ind w:left="0"/>
              <w:jc w:val="both"/>
              <w:rPr>
                <w:rFonts w:ascii="Arial" w:hAnsi="Arial" w:cs="Arial"/>
              </w:rPr>
            </w:pPr>
            <w:r>
              <w:rPr>
                <w:rFonts w:ascii="Arial" w:hAnsi="Arial" w:cs="Arial"/>
              </w:rPr>
              <w:t>1983</w:t>
            </w:r>
          </w:p>
        </w:tc>
        <w:tc>
          <w:tcPr>
            <w:tcW w:w="2070" w:type="dxa"/>
          </w:tcPr>
          <w:p w14:paraId="7928832E" w14:textId="77777777" w:rsidR="00E47C4D" w:rsidRPr="00681F37"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223D80B6" w14:textId="77777777" w:rsidR="00E47C4D" w:rsidRPr="003576BE" w:rsidRDefault="00E47C4D" w:rsidP="00FD0CCE">
            <w:pPr>
              <w:pStyle w:val="ListParagraph"/>
              <w:spacing w:after="0" w:line="360" w:lineRule="auto"/>
              <w:ind w:left="0"/>
              <w:jc w:val="both"/>
              <w:rPr>
                <w:rFonts w:ascii="Arial" w:hAnsi="Arial" w:cs="Arial"/>
              </w:rPr>
            </w:pPr>
            <w:r w:rsidRPr="003576BE">
              <w:rPr>
                <w:rFonts w:ascii="Arial" w:hAnsi="Arial" w:cs="Arial"/>
              </w:rPr>
              <w:t>ВСС</w:t>
            </w:r>
          </w:p>
        </w:tc>
        <w:tc>
          <w:tcPr>
            <w:tcW w:w="2070" w:type="dxa"/>
          </w:tcPr>
          <w:p w14:paraId="2C7F897B" w14:textId="77777777" w:rsidR="00E47C4D" w:rsidRDefault="00E47C4D" w:rsidP="00FD0CCE">
            <w:pPr>
              <w:pStyle w:val="ListParagraph"/>
              <w:spacing w:after="0" w:line="240" w:lineRule="auto"/>
              <w:ind w:left="0"/>
              <w:rPr>
                <w:rFonts w:ascii="Arial" w:hAnsi="Arial" w:cs="Arial"/>
              </w:rPr>
            </w:pPr>
            <w:r w:rsidRPr="003135B7">
              <w:rPr>
                <w:rFonts w:ascii="Arial" w:hAnsi="Arial" w:cs="Arial"/>
                <w:bCs/>
              </w:rPr>
              <w:t>Одделенска настава</w:t>
            </w:r>
          </w:p>
        </w:tc>
        <w:tc>
          <w:tcPr>
            <w:tcW w:w="990" w:type="dxa"/>
          </w:tcPr>
          <w:p w14:paraId="33C9F279" w14:textId="77777777" w:rsidR="00E47C4D" w:rsidRPr="004C6754" w:rsidRDefault="00E47C4D" w:rsidP="00FD0CCE">
            <w:pPr>
              <w:pStyle w:val="ListParagraph"/>
              <w:spacing w:after="0" w:line="360" w:lineRule="auto"/>
              <w:ind w:left="0"/>
              <w:jc w:val="both"/>
              <w:rPr>
                <w:rFonts w:ascii="Arial" w:hAnsi="Arial" w:cs="Arial"/>
              </w:rPr>
            </w:pPr>
            <w:r w:rsidRPr="00FD7489">
              <w:rPr>
                <w:rFonts w:ascii="Arial" w:hAnsi="Arial" w:cs="Arial"/>
              </w:rPr>
              <w:t>/</w:t>
            </w:r>
          </w:p>
        </w:tc>
        <w:tc>
          <w:tcPr>
            <w:tcW w:w="1120" w:type="dxa"/>
          </w:tcPr>
          <w:p w14:paraId="6567EE09" w14:textId="77777777" w:rsidR="00E47C4D" w:rsidRPr="007F41AE" w:rsidRDefault="00E47C4D" w:rsidP="00FD0CCE">
            <w:pPr>
              <w:pStyle w:val="ListParagraph"/>
              <w:spacing w:after="0" w:line="360" w:lineRule="auto"/>
              <w:ind w:left="0"/>
              <w:jc w:val="both"/>
              <w:rPr>
                <w:rFonts w:ascii="Arial" w:hAnsi="Arial" w:cs="Arial"/>
                <w:highlight w:val="yellow"/>
              </w:rPr>
            </w:pPr>
            <w:r w:rsidRPr="0014027F">
              <w:rPr>
                <w:rFonts w:ascii="Arial" w:hAnsi="Arial" w:cs="Arial"/>
              </w:rPr>
              <w:t>5</w:t>
            </w:r>
          </w:p>
        </w:tc>
      </w:tr>
      <w:tr w:rsidR="00E47C4D" w:rsidRPr="00B1375D" w14:paraId="26BAEEA5" w14:textId="77777777" w:rsidTr="00FD0CCE">
        <w:trPr>
          <w:jc w:val="center"/>
        </w:trPr>
        <w:tc>
          <w:tcPr>
            <w:tcW w:w="661" w:type="dxa"/>
          </w:tcPr>
          <w:p w14:paraId="7A851604"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5EAA8EE3" w14:textId="77777777" w:rsidR="00E47C4D" w:rsidRDefault="00E47C4D" w:rsidP="00FD0CCE">
            <w:pPr>
              <w:pStyle w:val="ListParagraph"/>
              <w:spacing w:after="0" w:line="360" w:lineRule="auto"/>
              <w:ind w:left="0"/>
              <w:jc w:val="both"/>
              <w:rPr>
                <w:rFonts w:ascii="Arial" w:hAnsi="Arial" w:cs="Arial"/>
              </w:rPr>
            </w:pPr>
            <w:r>
              <w:rPr>
                <w:rFonts w:ascii="Arial" w:hAnsi="Arial" w:cs="Arial"/>
              </w:rPr>
              <w:t>Давид Крстевски</w:t>
            </w:r>
          </w:p>
        </w:tc>
        <w:tc>
          <w:tcPr>
            <w:tcW w:w="1260" w:type="dxa"/>
          </w:tcPr>
          <w:p w14:paraId="503888FC" w14:textId="77777777" w:rsidR="00E47C4D" w:rsidRDefault="00E47C4D" w:rsidP="00FD0CCE">
            <w:pPr>
              <w:pStyle w:val="ListParagraph"/>
              <w:spacing w:after="0" w:line="360" w:lineRule="auto"/>
              <w:ind w:left="0"/>
              <w:jc w:val="both"/>
              <w:rPr>
                <w:rFonts w:ascii="Arial" w:hAnsi="Arial" w:cs="Arial"/>
              </w:rPr>
            </w:pPr>
            <w:r>
              <w:rPr>
                <w:rFonts w:ascii="Arial" w:hAnsi="Arial" w:cs="Arial"/>
              </w:rPr>
              <w:t>1991</w:t>
            </w:r>
          </w:p>
        </w:tc>
        <w:tc>
          <w:tcPr>
            <w:tcW w:w="2070" w:type="dxa"/>
          </w:tcPr>
          <w:p w14:paraId="23EC0251" w14:textId="77777777" w:rsidR="00E47C4D" w:rsidRPr="00681F37"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30219DF1" w14:textId="77777777" w:rsidR="00E47C4D" w:rsidRPr="003576BE" w:rsidRDefault="00E47C4D" w:rsidP="00FD0CCE">
            <w:pPr>
              <w:pStyle w:val="ListParagraph"/>
              <w:spacing w:after="0" w:line="360" w:lineRule="auto"/>
              <w:ind w:left="0"/>
              <w:jc w:val="both"/>
              <w:rPr>
                <w:rFonts w:ascii="Arial" w:hAnsi="Arial" w:cs="Arial"/>
              </w:rPr>
            </w:pPr>
            <w:r w:rsidRPr="003576BE">
              <w:rPr>
                <w:rFonts w:ascii="Arial" w:hAnsi="Arial" w:cs="Arial"/>
              </w:rPr>
              <w:t>ВСС</w:t>
            </w:r>
          </w:p>
        </w:tc>
        <w:tc>
          <w:tcPr>
            <w:tcW w:w="2070" w:type="dxa"/>
          </w:tcPr>
          <w:p w14:paraId="14B4E917" w14:textId="77777777" w:rsidR="00E47C4D" w:rsidRPr="003135B7" w:rsidRDefault="00E47C4D" w:rsidP="00FD0CCE">
            <w:pPr>
              <w:pStyle w:val="ListParagraph"/>
              <w:spacing w:after="0" w:line="240" w:lineRule="auto"/>
              <w:ind w:left="0"/>
              <w:rPr>
                <w:rFonts w:ascii="Arial" w:hAnsi="Arial" w:cs="Arial"/>
                <w:bCs/>
              </w:rPr>
            </w:pPr>
            <w:r w:rsidRPr="004C1395">
              <w:rPr>
                <w:rFonts w:ascii="Arial" w:hAnsi="Arial" w:cs="Arial"/>
              </w:rPr>
              <w:t>информатика + техничко образ.</w:t>
            </w:r>
          </w:p>
        </w:tc>
        <w:tc>
          <w:tcPr>
            <w:tcW w:w="990" w:type="dxa"/>
          </w:tcPr>
          <w:p w14:paraId="7B5ED638" w14:textId="77777777" w:rsidR="00E47C4D" w:rsidRPr="00FD7489" w:rsidRDefault="00E47C4D" w:rsidP="00FD0CCE">
            <w:pPr>
              <w:pStyle w:val="ListParagraph"/>
              <w:spacing w:after="0" w:line="360" w:lineRule="auto"/>
              <w:ind w:left="0"/>
              <w:jc w:val="both"/>
              <w:rPr>
                <w:rFonts w:ascii="Arial" w:hAnsi="Arial" w:cs="Arial"/>
              </w:rPr>
            </w:pPr>
            <w:r>
              <w:rPr>
                <w:rFonts w:ascii="Arial" w:hAnsi="Arial" w:cs="Arial"/>
              </w:rPr>
              <w:t>/</w:t>
            </w:r>
          </w:p>
        </w:tc>
        <w:tc>
          <w:tcPr>
            <w:tcW w:w="1120" w:type="dxa"/>
          </w:tcPr>
          <w:p w14:paraId="004D0B66" w14:textId="77777777" w:rsidR="00E47C4D" w:rsidRPr="007F41AE" w:rsidRDefault="00E47C4D" w:rsidP="00FD0CCE">
            <w:pPr>
              <w:pStyle w:val="ListParagraph"/>
              <w:spacing w:after="0" w:line="360" w:lineRule="auto"/>
              <w:ind w:left="0"/>
              <w:jc w:val="both"/>
              <w:rPr>
                <w:rFonts w:ascii="Arial" w:hAnsi="Arial" w:cs="Arial"/>
                <w:highlight w:val="yellow"/>
              </w:rPr>
            </w:pPr>
            <w:r w:rsidRPr="004C1395">
              <w:rPr>
                <w:rFonts w:ascii="Arial" w:hAnsi="Arial" w:cs="Arial"/>
              </w:rPr>
              <w:t>5</w:t>
            </w:r>
          </w:p>
        </w:tc>
      </w:tr>
      <w:tr w:rsidR="00E47C4D" w:rsidRPr="00B1375D" w14:paraId="08C4F5B5" w14:textId="77777777" w:rsidTr="00FD0CCE">
        <w:trPr>
          <w:jc w:val="center"/>
        </w:trPr>
        <w:tc>
          <w:tcPr>
            <w:tcW w:w="661" w:type="dxa"/>
          </w:tcPr>
          <w:p w14:paraId="6C61F852"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05805BDA" w14:textId="77777777" w:rsidR="00E47C4D" w:rsidRDefault="00E47C4D" w:rsidP="00FD0CCE">
            <w:pPr>
              <w:pStyle w:val="ListParagraph"/>
              <w:spacing w:after="0" w:line="360" w:lineRule="auto"/>
              <w:ind w:left="0"/>
              <w:jc w:val="both"/>
              <w:rPr>
                <w:rFonts w:ascii="Arial" w:hAnsi="Arial" w:cs="Arial"/>
              </w:rPr>
            </w:pPr>
            <w:r>
              <w:rPr>
                <w:rFonts w:ascii="Arial" w:hAnsi="Arial" w:cs="Arial"/>
              </w:rPr>
              <w:t>Далибор Машиќ</w:t>
            </w:r>
          </w:p>
        </w:tc>
        <w:tc>
          <w:tcPr>
            <w:tcW w:w="1260" w:type="dxa"/>
          </w:tcPr>
          <w:p w14:paraId="285069A0" w14:textId="77777777" w:rsidR="00E47C4D" w:rsidRDefault="00E47C4D" w:rsidP="00FD0CCE">
            <w:pPr>
              <w:pStyle w:val="ListParagraph"/>
              <w:spacing w:after="0" w:line="360" w:lineRule="auto"/>
              <w:ind w:left="0"/>
              <w:jc w:val="both"/>
              <w:rPr>
                <w:rFonts w:ascii="Arial" w:hAnsi="Arial" w:cs="Arial"/>
              </w:rPr>
            </w:pPr>
            <w:r>
              <w:rPr>
                <w:rFonts w:ascii="Arial" w:hAnsi="Arial" w:cs="Arial"/>
              </w:rPr>
              <w:t>1991</w:t>
            </w:r>
          </w:p>
        </w:tc>
        <w:tc>
          <w:tcPr>
            <w:tcW w:w="2070" w:type="dxa"/>
          </w:tcPr>
          <w:p w14:paraId="2FF0F824" w14:textId="77777777" w:rsidR="00E47C4D" w:rsidRPr="00681F37"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4A6C4ED3" w14:textId="77777777" w:rsidR="00E47C4D" w:rsidRPr="003576BE" w:rsidRDefault="00E47C4D" w:rsidP="00FD0CCE">
            <w:pPr>
              <w:pStyle w:val="ListParagraph"/>
              <w:spacing w:after="0" w:line="360" w:lineRule="auto"/>
              <w:ind w:left="0"/>
              <w:jc w:val="both"/>
              <w:rPr>
                <w:rFonts w:ascii="Arial" w:hAnsi="Arial" w:cs="Arial"/>
              </w:rPr>
            </w:pPr>
            <w:r w:rsidRPr="003576BE">
              <w:rPr>
                <w:rFonts w:ascii="Arial" w:hAnsi="Arial" w:cs="Arial"/>
              </w:rPr>
              <w:t>ВСС</w:t>
            </w:r>
          </w:p>
        </w:tc>
        <w:tc>
          <w:tcPr>
            <w:tcW w:w="2070" w:type="dxa"/>
          </w:tcPr>
          <w:p w14:paraId="3818D503" w14:textId="77777777" w:rsidR="00E47C4D" w:rsidRPr="00ED64B2" w:rsidRDefault="00E47C4D" w:rsidP="00FD0CCE">
            <w:pPr>
              <w:pStyle w:val="ListParagraph"/>
              <w:spacing w:after="0" w:line="240" w:lineRule="auto"/>
              <w:ind w:left="0"/>
              <w:rPr>
                <w:rFonts w:ascii="Arial" w:hAnsi="Arial" w:cs="Arial"/>
              </w:rPr>
            </w:pPr>
            <w:r w:rsidRPr="00ED64B2">
              <w:rPr>
                <w:rFonts w:ascii="Arial" w:hAnsi="Arial" w:cs="Arial"/>
              </w:rPr>
              <w:t>историја</w:t>
            </w:r>
          </w:p>
        </w:tc>
        <w:tc>
          <w:tcPr>
            <w:tcW w:w="990" w:type="dxa"/>
          </w:tcPr>
          <w:p w14:paraId="2BB09E32" w14:textId="77777777" w:rsidR="00E47C4D" w:rsidRDefault="00E47C4D" w:rsidP="00FD0CCE">
            <w:pPr>
              <w:pStyle w:val="ListParagraph"/>
              <w:spacing w:after="0" w:line="360" w:lineRule="auto"/>
              <w:ind w:left="0"/>
              <w:jc w:val="both"/>
              <w:rPr>
                <w:rFonts w:ascii="Arial" w:hAnsi="Arial" w:cs="Arial"/>
              </w:rPr>
            </w:pPr>
            <w:r>
              <w:rPr>
                <w:rFonts w:ascii="Arial" w:hAnsi="Arial" w:cs="Arial"/>
              </w:rPr>
              <w:t>/</w:t>
            </w:r>
          </w:p>
        </w:tc>
        <w:tc>
          <w:tcPr>
            <w:tcW w:w="1120" w:type="dxa"/>
          </w:tcPr>
          <w:p w14:paraId="31B1B04B" w14:textId="77777777" w:rsidR="00E47C4D" w:rsidRPr="004C1395" w:rsidRDefault="00E47C4D" w:rsidP="00FD0CCE">
            <w:pPr>
              <w:pStyle w:val="ListParagraph"/>
              <w:spacing w:after="0" w:line="360" w:lineRule="auto"/>
              <w:ind w:left="0"/>
              <w:jc w:val="both"/>
              <w:rPr>
                <w:rFonts w:ascii="Arial" w:hAnsi="Arial" w:cs="Arial"/>
              </w:rPr>
            </w:pPr>
            <w:r>
              <w:rPr>
                <w:rFonts w:ascii="Arial" w:hAnsi="Arial" w:cs="Arial"/>
              </w:rPr>
              <w:t>3</w:t>
            </w:r>
          </w:p>
        </w:tc>
      </w:tr>
      <w:tr w:rsidR="00E47C4D" w:rsidRPr="00B1375D" w14:paraId="660EF603" w14:textId="77777777" w:rsidTr="00FD0CCE">
        <w:trPr>
          <w:jc w:val="center"/>
        </w:trPr>
        <w:tc>
          <w:tcPr>
            <w:tcW w:w="661" w:type="dxa"/>
          </w:tcPr>
          <w:p w14:paraId="0712C6AC"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765C6483" w14:textId="77777777" w:rsidR="00E47C4D" w:rsidRDefault="00E47C4D" w:rsidP="00FD0CCE">
            <w:pPr>
              <w:pStyle w:val="ListParagraph"/>
              <w:spacing w:after="0" w:line="360" w:lineRule="auto"/>
              <w:ind w:left="0"/>
              <w:jc w:val="both"/>
              <w:rPr>
                <w:rFonts w:ascii="Arial" w:hAnsi="Arial" w:cs="Arial"/>
              </w:rPr>
            </w:pPr>
            <w:r>
              <w:rPr>
                <w:rFonts w:ascii="Arial" w:hAnsi="Arial" w:cs="Arial"/>
              </w:rPr>
              <w:t>Софија Арсовски</w:t>
            </w:r>
          </w:p>
        </w:tc>
        <w:tc>
          <w:tcPr>
            <w:tcW w:w="1260" w:type="dxa"/>
          </w:tcPr>
          <w:p w14:paraId="5188DFFD" w14:textId="77777777" w:rsidR="00E47C4D" w:rsidRDefault="00E47C4D" w:rsidP="00FD0CCE">
            <w:pPr>
              <w:pStyle w:val="ListParagraph"/>
              <w:spacing w:after="0" w:line="360" w:lineRule="auto"/>
              <w:ind w:left="0"/>
              <w:jc w:val="both"/>
              <w:rPr>
                <w:rFonts w:ascii="Arial" w:hAnsi="Arial" w:cs="Arial"/>
              </w:rPr>
            </w:pPr>
            <w:r>
              <w:rPr>
                <w:rFonts w:ascii="Arial" w:hAnsi="Arial" w:cs="Arial"/>
              </w:rPr>
              <w:t>2000</w:t>
            </w:r>
          </w:p>
        </w:tc>
        <w:tc>
          <w:tcPr>
            <w:tcW w:w="2070" w:type="dxa"/>
          </w:tcPr>
          <w:p w14:paraId="0B05C40E" w14:textId="77777777" w:rsidR="00E47C4D" w:rsidRPr="00681F37" w:rsidRDefault="00E47C4D" w:rsidP="00FD0CCE">
            <w:pPr>
              <w:pStyle w:val="ListParagraph"/>
              <w:spacing w:after="0" w:line="360" w:lineRule="auto"/>
              <w:ind w:left="0"/>
              <w:jc w:val="both"/>
              <w:rPr>
                <w:rFonts w:ascii="Arial" w:hAnsi="Arial" w:cs="Arial"/>
              </w:rPr>
            </w:pPr>
            <w:r w:rsidRPr="00681F37">
              <w:rPr>
                <w:rFonts w:ascii="Arial" w:hAnsi="Arial" w:cs="Arial"/>
              </w:rPr>
              <w:t>наставник</w:t>
            </w:r>
          </w:p>
        </w:tc>
        <w:tc>
          <w:tcPr>
            <w:tcW w:w="1890" w:type="dxa"/>
          </w:tcPr>
          <w:p w14:paraId="773F0A13" w14:textId="77777777" w:rsidR="00E47C4D" w:rsidRPr="003576BE" w:rsidRDefault="00E47C4D" w:rsidP="00FD0CCE">
            <w:pPr>
              <w:pStyle w:val="ListParagraph"/>
              <w:spacing w:after="0" w:line="360" w:lineRule="auto"/>
              <w:ind w:left="0"/>
              <w:jc w:val="both"/>
              <w:rPr>
                <w:rFonts w:ascii="Arial" w:hAnsi="Arial" w:cs="Arial"/>
              </w:rPr>
            </w:pPr>
            <w:r w:rsidRPr="003576BE">
              <w:rPr>
                <w:rFonts w:ascii="Arial" w:hAnsi="Arial" w:cs="Arial"/>
              </w:rPr>
              <w:t>ВСС</w:t>
            </w:r>
          </w:p>
        </w:tc>
        <w:tc>
          <w:tcPr>
            <w:tcW w:w="2070" w:type="dxa"/>
          </w:tcPr>
          <w:p w14:paraId="4872758F" w14:textId="77777777" w:rsidR="00E47C4D" w:rsidRPr="00ED64B2" w:rsidRDefault="00E47C4D" w:rsidP="00FD0CCE">
            <w:pPr>
              <w:pStyle w:val="ListParagraph"/>
              <w:spacing w:after="0" w:line="240" w:lineRule="auto"/>
              <w:ind w:left="0"/>
              <w:rPr>
                <w:rFonts w:ascii="Arial" w:hAnsi="Arial" w:cs="Arial"/>
              </w:rPr>
            </w:pPr>
            <w:r w:rsidRPr="00ED64B2">
              <w:rPr>
                <w:rFonts w:ascii="Arial" w:hAnsi="Arial" w:cs="Arial"/>
              </w:rPr>
              <w:t>англиски јазик</w:t>
            </w:r>
          </w:p>
        </w:tc>
        <w:tc>
          <w:tcPr>
            <w:tcW w:w="990" w:type="dxa"/>
          </w:tcPr>
          <w:p w14:paraId="6A14D620" w14:textId="77777777" w:rsidR="00E47C4D" w:rsidRDefault="00E47C4D" w:rsidP="00FD0CCE">
            <w:pPr>
              <w:pStyle w:val="ListParagraph"/>
              <w:spacing w:after="0" w:line="360" w:lineRule="auto"/>
              <w:ind w:left="0"/>
              <w:jc w:val="both"/>
              <w:rPr>
                <w:rFonts w:ascii="Arial" w:hAnsi="Arial" w:cs="Arial"/>
              </w:rPr>
            </w:pPr>
            <w:r>
              <w:rPr>
                <w:rFonts w:ascii="Arial" w:hAnsi="Arial" w:cs="Arial"/>
              </w:rPr>
              <w:t>/</w:t>
            </w:r>
          </w:p>
        </w:tc>
        <w:tc>
          <w:tcPr>
            <w:tcW w:w="1120" w:type="dxa"/>
          </w:tcPr>
          <w:p w14:paraId="3C676809" w14:textId="77777777" w:rsidR="00E47C4D" w:rsidRDefault="00E47C4D" w:rsidP="00FD0CCE">
            <w:pPr>
              <w:pStyle w:val="ListParagraph"/>
              <w:spacing w:after="0" w:line="360" w:lineRule="auto"/>
              <w:ind w:left="0"/>
              <w:jc w:val="both"/>
              <w:rPr>
                <w:rFonts w:ascii="Arial" w:hAnsi="Arial" w:cs="Arial"/>
              </w:rPr>
            </w:pPr>
            <w:r>
              <w:rPr>
                <w:rFonts w:ascii="Arial" w:hAnsi="Arial" w:cs="Arial"/>
              </w:rPr>
              <w:t>4</w:t>
            </w:r>
          </w:p>
        </w:tc>
      </w:tr>
      <w:tr w:rsidR="00E47C4D" w:rsidRPr="00B1375D" w14:paraId="43FA1864" w14:textId="77777777" w:rsidTr="00FD0CCE">
        <w:trPr>
          <w:jc w:val="center"/>
        </w:trPr>
        <w:tc>
          <w:tcPr>
            <w:tcW w:w="661" w:type="dxa"/>
          </w:tcPr>
          <w:p w14:paraId="6700BBA3"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222B414C" w14:textId="77777777" w:rsidR="00E47C4D" w:rsidRDefault="00E47C4D" w:rsidP="00FD0CCE">
            <w:pPr>
              <w:pStyle w:val="ListParagraph"/>
              <w:spacing w:after="0" w:line="360" w:lineRule="auto"/>
              <w:ind w:left="0"/>
              <w:jc w:val="both"/>
              <w:rPr>
                <w:rFonts w:ascii="Arial" w:hAnsi="Arial" w:cs="Arial"/>
              </w:rPr>
            </w:pPr>
            <w:r>
              <w:rPr>
                <w:rFonts w:ascii="Arial" w:hAnsi="Arial" w:cs="Arial"/>
              </w:rPr>
              <w:t>Тамара Костадиновска</w:t>
            </w:r>
          </w:p>
        </w:tc>
        <w:tc>
          <w:tcPr>
            <w:tcW w:w="1260" w:type="dxa"/>
          </w:tcPr>
          <w:p w14:paraId="7074B55B" w14:textId="77777777" w:rsidR="00E47C4D" w:rsidRDefault="00E47C4D" w:rsidP="00FD0CCE">
            <w:pPr>
              <w:pStyle w:val="ListParagraph"/>
              <w:spacing w:after="0" w:line="360" w:lineRule="auto"/>
              <w:ind w:left="0"/>
              <w:jc w:val="both"/>
              <w:rPr>
                <w:rFonts w:ascii="Arial" w:hAnsi="Arial" w:cs="Arial"/>
              </w:rPr>
            </w:pPr>
            <w:r>
              <w:rPr>
                <w:rFonts w:ascii="Arial" w:hAnsi="Arial" w:cs="Arial"/>
              </w:rPr>
              <w:t>2001</w:t>
            </w:r>
          </w:p>
        </w:tc>
        <w:tc>
          <w:tcPr>
            <w:tcW w:w="2070" w:type="dxa"/>
          </w:tcPr>
          <w:p w14:paraId="485E5F77" w14:textId="77777777" w:rsidR="00E47C4D" w:rsidRPr="00681F37" w:rsidRDefault="00E47C4D" w:rsidP="00FD0CCE">
            <w:pPr>
              <w:pStyle w:val="ListParagraph"/>
              <w:spacing w:after="0" w:line="360" w:lineRule="auto"/>
              <w:ind w:left="0"/>
              <w:jc w:val="both"/>
              <w:rPr>
                <w:rFonts w:ascii="Arial" w:hAnsi="Arial" w:cs="Arial"/>
              </w:rPr>
            </w:pPr>
            <w:r>
              <w:rPr>
                <w:rFonts w:ascii="Arial" w:hAnsi="Arial" w:cs="Arial"/>
              </w:rPr>
              <w:t>наставник</w:t>
            </w:r>
          </w:p>
        </w:tc>
        <w:tc>
          <w:tcPr>
            <w:tcW w:w="1890" w:type="dxa"/>
          </w:tcPr>
          <w:p w14:paraId="6781385D" w14:textId="77777777" w:rsidR="00E47C4D" w:rsidRPr="003576BE" w:rsidRDefault="00E47C4D" w:rsidP="00FD0CCE">
            <w:pPr>
              <w:pStyle w:val="ListParagraph"/>
              <w:spacing w:after="0" w:line="360" w:lineRule="auto"/>
              <w:ind w:left="0"/>
              <w:jc w:val="both"/>
              <w:rPr>
                <w:rFonts w:ascii="Arial" w:hAnsi="Arial" w:cs="Arial"/>
              </w:rPr>
            </w:pPr>
            <w:r>
              <w:rPr>
                <w:rFonts w:ascii="Arial" w:hAnsi="Arial" w:cs="Arial"/>
              </w:rPr>
              <w:t xml:space="preserve">ВСС </w:t>
            </w:r>
          </w:p>
        </w:tc>
        <w:tc>
          <w:tcPr>
            <w:tcW w:w="2070" w:type="dxa"/>
          </w:tcPr>
          <w:p w14:paraId="635C2358" w14:textId="77777777" w:rsidR="00E47C4D" w:rsidRPr="00ED64B2" w:rsidRDefault="00E47C4D" w:rsidP="00FD0CCE">
            <w:pPr>
              <w:pStyle w:val="ListParagraph"/>
              <w:spacing w:after="0" w:line="240" w:lineRule="auto"/>
              <w:ind w:left="0"/>
              <w:rPr>
                <w:rFonts w:ascii="Arial" w:hAnsi="Arial" w:cs="Arial"/>
              </w:rPr>
            </w:pPr>
            <w:r w:rsidRPr="00ED64B2">
              <w:rPr>
                <w:rFonts w:ascii="Arial" w:hAnsi="Arial" w:cs="Arial"/>
              </w:rPr>
              <w:t>одделенски наставник</w:t>
            </w:r>
          </w:p>
        </w:tc>
        <w:tc>
          <w:tcPr>
            <w:tcW w:w="990" w:type="dxa"/>
          </w:tcPr>
          <w:p w14:paraId="60C4E5D2" w14:textId="77777777" w:rsidR="00E47C4D" w:rsidRDefault="00E47C4D" w:rsidP="00FD0CCE">
            <w:pPr>
              <w:pStyle w:val="ListParagraph"/>
              <w:spacing w:after="0" w:line="360" w:lineRule="auto"/>
              <w:ind w:left="0"/>
              <w:jc w:val="both"/>
              <w:rPr>
                <w:rFonts w:ascii="Arial" w:hAnsi="Arial" w:cs="Arial"/>
              </w:rPr>
            </w:pPr>
            <w:r>
              <w:rPr>
                <w:rFonts w:ascii="Arial" w:hAnsi="Arial" w:cs="Arial"/>
              </w:rPr>
              <w:t>/</w:t>
            </w:r>
          </w:p>
        </w:tc>
        <w:tc>
          <w:tcPr>
            <w:tcW w:w="1120" w:type="dxa"/>
          </w:tcPr>
          <w:p w14:paraId="7CB196FB" w14:textId="77777777" w:rsidR="00E47C4D" w:rsidRDefault="00E47C4D" w:rsidP="00FD0CCE">
            <w:pPr>
              <w:pStyle w:val="ListParagraph"/>
              <w:spacing w:after="0" w:line="360" w:lineRule="auto"/>
              <w:ind w:left="0"/>
              <w:jc w:val="both"/>
              <w:rPr>
                <w:rFonts w:ascii="Arial" w:hAnsi="Arial" w:cs="Arial"/>
              </w:rPr>
            </w:pPr>
            <w:r>
              <w:rPr>
                <w:rFonts w:ascii="Arial" w:hAnsi="Arial" w:cs="Arial"/>
              </w:rPr>
              <w:t>1</w:t>
            </w:r>
          </w:p>
        </w:tc>
      </w:tr>
      <w:tr w:rsidR="00E47C4D" w:rsidRPr="00B1375D" w14:paraId="5E963216" w14:textId="77777777" w:rsidTr="00FD0CCE">
        <w:trPr>
          <w:jc w:val="center"/>
        </w:trPr>
        <w:tc>
          <w:tcPr>
            <w:tcW w:w="661" w:type="dxa"/>
          </w:tcPr>
          <w:p w14:paraId="6C867BE2"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7E4B78D8" w14:textId="77777777" w:rsidR="00E47C4D" w:rsidRDefault="00E47C4D" w:rsidP="00FD0CCE">
            <w:pPr>
              <w:pStyle w:val="ListParagraph"/>
              <w:spacing w:after="0" w:line="360" w:lineRule="auto"/>
              <w:ind w:left="0"/>
              <w:jc w:val="both"/>
              <w:rPr>
                <w:rFonts w:ascii="Arial" w:hAnsi="Arial" w:cs="Arial"/>
              </w:rPr>
            </w:pPr>
            <w:r>
              <w:rPr>
                <w:rFonts w:ascii="Arial" w:hAnsi="Arial" w:cs="Arial"/>
              </w:rPr>
              <w:t>Лидија Трајчевска</w:t>
            </w:r>
          </w:p>
        </w:tc>
        <w:tc>
          <w:tcPr>
            <w:tcW w:w="1260" w:type="dxa"/>
          </w:tcPr>
          <w:p w14:paraId="3067FE77" w14:textId="77777777" w:rsidR="00E47C4D" w:rsidRDefault="00E47C4D" w:rsidP="00FD0CCE">
            <w:pPr>
              <w:pStyle w:val="ListParagraph"/>
              <w:spacing w:after="0" w:line="360" w:lineRule="auto"/>
              <w:ind w:left="0"/>
              <w:jc w:val="both"/>
              <w:rPr>
                <w:rFonts w:ascii="Arial" w:hAnsi="Arial" w:cs="Arial"/>
              </w:rPr>
            </w:pPr>
            <w:r>
              <w:rPr>
                <w:rFonts w:ascii="Arial" w:hAnsi="Arial" w:cs="Arial"/>
              </w:rPr>
              <w:t>1975</w:t>
            </w:r>
          </w:p>
        </w:tc>
        <w:tc>
          <w:tcPr>
            <w:tcW w:w="2070" w:type="dxa"/>
          </w:tcPr>
          <w:p w14:paraId="2099E8C9" w14:textId="77777777" w:rsidR="00E47C4D" w:rsidRDefault="00E47C4D" w:rsidP="00FD0CCE">
            <w:pPr>
              <w:pStyle w:val="ListParagraph"/>
              <w:spacing w:after="0" w:line="360" w:lineRule="auto"/>
              <w:ind w:left="0"/>
              <w:jc w:val="both"/>
              <w:rPr>
                <w:rFonts w:ascii="Arial" w:hAnsi="Arial" w:cs="Arial"/>
              </w:rPr>
            </w:pPr>
            <w:r>
              <w:rPr>
                <w:rFonts w:ascii="Arial" w:hAnsi="Arial" w:cs="Arial"/>
              </w:rPr>
              <w:t>Наставник</w:t>
            </w:r>
          </w:p>
        </w:tc>
        <w:tc>
          <w:tcPr>
            <w:tcW w:w="1890" w:type="dxa"/>
          </w:tcPr>
          <w:p w14:paraId="4B841A6C" w14:textId="77777777" w:rsidR="00E47C4D" w:rsidRDefault="00E47C4D" w:rsidP="00FD0CCE">
            <w:pPr>
              <w:pStyle w:val="ListParagraph"/>
              <w:spacing w:after="0" w:line="360" w:lineRule="auto"/>
              <w:ind w:left="0"/>
              <w:jc w:val="both"/>
              <w:rPr>
                <w:rFonts w:ascii="Arial" w:hAnsi="Arial" w:cs="Arial"/>
              </w:rPr>
            </w:pPr>
            <w:r>
              <w:rPr>
                <w:rFonts w:ascii="Arial" w:hAnsi="Arial" w:cs="Arial"/>
              </w:rPr>
              <w:t>ВСС</w:t>
            </w:r>
          </w:p>
        </w:tc>
        <w:tc>
          <w:tcPr>
            <w:tcW w:w="2070" w:type="dxa"/>
          </w:tcPr>
          <w:p w14:paraId="25F66BF1" w14:textId="77777777" w:rsidR="00E47C4D" w:rsidRPr="00ED64B2" w:rsidRDefault="00E47C4D" w:rsidP="00FD0CCE">
            <w:pPr>
              <w:pStyle w:val="ListParagraph"/>
              <w:spacing w:after="0" w:line="240" w:lineRule="auto"/>
              <w:ind w:left="0"/>
              <w:rPr>
                <w:rFonts w:ascii="Arial" w:hAnsi="Arial" w:cs="Arial"/>
              </w:rPr>
            </w:pPr>
            <w:r w:rsidRPr="00ED64B2">
              <w:rPr>
                <w:rFonts w:ascii="Arial" w:hAnsi="Arial" w:cs="Arial"/>
              </w:rPr>
              <w:t>Математика и физика</w:t>
            </w:r>
          </w:p>
        </w:tc>
        <w:tc>
          <w:tcPr>
            <w:tcW w:w="990" w:type="dxa"/>
          </w:tcPr>
          <w:p w14:paraId="7997B3B2" w14:textId="77777777" w:rsidR="00E47C4D" w:rsidRDefault="00E47C4D" w:rsidP="00FD0CCE">
            <w:pPr>
              <w:pStyle w:val="ListParagraph"/>
              <w:spacing w:after="0" w:line="360" w:lineRule="auto"/>
              <w:ind w:left="0"/>
              <w:jc w:val="both"/>
              <w:rPr>
                <w:rFonts w:ascii="Arial" w:hAnsi="Arial" w:cs="Arial"/>
              </w:rPr>
            </w:pPr>
            <w:r>
              <w:rPr>
                <w:rFonts w:ascii="Arial" w:hAnsi="Arial" w:cs="Arial"/>
              </w:rPr>
              <w:t>/</w:t>
            </w:r>
          </w:p>
        </w:tc>
        <w:tc>
          <w:tcPr>
            <w:tcW w:w="1120" w:type="dxa"/>
          </w:tcPr>
          <w:p w14:paraId="4BD5A7E1" w14:textId="77777777" w:rsidR="00E47C4D" w:rsidRDefault="00E47C4D" w:rsidP="00FD0CCE">
            <w:pPr>
              <w:pStyle w:val="ListParagraph"/>
              <w:spacing w:after="0" w:line="360" w:lineRule="auto"/>
              <w:ind w:left="0"/>
              <w:jc w:val="both"/>
              <w:rPr>
                <w:rFonts w:ascii="Arial" w:hAnsi="Arial" w:cs="Arial"/>
              </w:rPr>
            </w:pPr>
            <w:r>
              <w:rPr>
                <w:rFonts w:ascii="Arial" w:hAnsi="Arial" w:cs="Arial"/>
              </w:rPr>
              <w:t>9</w:t>
            </w:r>
          </w:p>
        </w:tc>
      </w:tr>
      <w:tr w:rsidR="00E47C4D" w:rsidRPr="00B1375D" w14:paraId="60E06046" w14:textId="77777777" w:rsidTr="00FD0CCE">
        <w:trPr>
          <w:jc w:val="center"/>
        </w:trPr>
        <w:tc>
          <w:tcPr>
            <w:tcW w:w="661" w:type="dxa"/>
          </w:tcPr>
          <w:p w14:paraId="430C5D8B" w14:textId="77777777" w:rsidR="00E47C4D" w:rsidRPr="00B1375D" w:rsidRDefault="00E47C4D" w:rsidP="00E47C4D">
            <w:pPr>
              <w:pStyle w:val="ListParagraph"/>
              <w:numPr>
                <w:ilvl w:val="0"/>
                <w:numId w:val="16"/>
              </w:numPr>
              <w:spacing w:after="0" w:line="360" w:lineRule="auto"/>
              <w:jc w:val="both"/>
              <w:rPr>
                <w:rFonts w:ascii="Arial" w:hAnsi="Arial" w:cs="Arial"/>
              </w:rPr>
            </w:pPr>
          </w:p>
        </w:tc>
        <w:tc>
          <w:tcPr>
            <w:tcW w:w="2800" w:type="dxa"/>
          </w:tcPr>
          <w:p w14:paraId="4C6D7862" w14:textId="77777777" w:rsidR="00E47C4D" w:rsidRDefault="00E47C4D" w:rsidP="00FD0CCE">
            <w:pPr>
              <w:pStyle w:val="ListParagraph"/>
              <w:spacing w:after="0" w:line="360" w:lineRule="auto"/>
              <w:ind w:left="0"/>
              <w:jc w:val="both"/>
              <w:rPr>
                <w:rFonts w:ascii="Arial" w:hAnsi="Arial" w:cs="Arial"/>
              </w:rPr>
            </w:pPr>
            <w:r>
              <w:rPr>
                <w:rFonts w:ascii="Arial" w:hAnsi="Arial" w:cs="Arial"/>
              </w:rPr>
              <w:t>Андријана Ивановска</w:t>
            </w:r>
          </w:p>
        </w:tc>
        <w:tc>
          <w:tcPr>
            <w:tcW w:w="1260" w:type="dxa"/>
          </w:tcPr>
          <w:p w14:paraId="1EB02E1B" w14:textId="77777777" w:rsidR="00E47C4D" w:rsidRDefault="00E47C4D" w:rsidP="00FD0CCE">
            <w:pPr>
              <w:pStyle w:val="ListParagraph"/>
              <w:spacing w:after="0" w:line="360" w:lineRule="auto"/>
              <w:ind w:left="0"/>
              <w:jc w:val="both"/>
              <w:rPr>
                <w:rFonts w:ascii="Arial" w:hAnsi="Arial" w:cs="Arial"/>
              </w:rPr>
            </w:pPr>
            <w:r>
              <w:rPr>
                <w:rFonts w:ascii="Arial" w:hAnsi="Arial" w:cs="Arial"/>
              </w:rPr>
              <w:t>1989</w:t>
            </w:r>
          </w:p>
        </w:tc>
        <w:tc>
          <w:tcPr>
            <w:tcW w:w="2070" w:type="dxa"/>
          </w:tcPr>
          <w:p w14:paraId="67E587DD" w14:textId="77777777" w:rsidR="00E47C4D" w:rsidRDefault="00E47C4D" w:rsidP="00FD0CCE">
            <w:pPr>
              <w:pStyle w:val="ListParagraph"/>
              <w:spacing w:after="0" w:line="360" w:lineRule="auto"/>
              <w:ind w:left="0"/>
              <w:jc w:val="both"/>
              <w:rPr>
                <w:rFonts w:ascii="Arial" w:hAnsi="Arial" w:cs="Arial"/>
              </w:rPr>
            </w:pPr>
            <w:r>
              <w:rPr>
                <w:rFonts w:ascii="Arial" w:hAnsi="Arial" w:cs="Arial"/>
              </w:rPr>
              <w:t>Наставник</w:t>
            </w:r>
          </w:p>
        </w:tc>
        <w:tc>
          <w:tcPr>
            <w:tcW w:w="1890" w:type="dxa"/>
          </w:tcPr>
          <w:p w14:paraId="6B9A231E" w14:textId="77777777" w:rsidR="00E47C4D" w:rsidRDefault="00E47C4D" w:rsidP="00FD0CCE">
            <w:pPr>
              <w:pStyle w:val="ListParagraph"/>
              <w:spacing w:after="0" w:line="360" w:lineRule="auto"/>
              <w:ind w:left="0"/>
              <w:jc w:val="both"/>
              <w:rPr>
                <w:rFonts w:ascii="Arial" w:hAnsi="Arial" w:cs="Arial"/>
              </w:rPr>
            </w:pPr>
            <w:r>
              <w:rPr>
                <w:rFonts w:ascii="Arial" w:hAnsi="Arial" w:cs="Arial"/>
              </w:rPr>
              <w:t>ВСС</w:t>
            </w:r>
          </w:p>
        </w:tc>
        <w:tc>
          <w:tcPr>
            <w:tcW w:w="2070" w:type="dxa"/>
          </w:tcPr>
          <w:p w14:paraId="13421D14" w14:textId="77777777" w:rsidR="00E47C4D" w:rsidRPr="00ED64B2" w:rsidRDefault="00E47C4D" w:rsidP="00FD0CCE">
            <w:pPr>
              <w:pStyle w:val="ListParagraph"/>
              <w:spacing w:after="0" w:line="240" w:lineRule="auto"/>
              <w:ind w:left="0"/>
              <w:rPr>
                <w:rFonts w:ascii="Arial" w:hAnsi="Arial" w:cs="Arial"/>
              </w:rPr>
            </w:pPr>
            <w:r w:rsidRPr="00ED64B2">
              <w:rPr>
                <w:rFonts w:ascii="Arial" w:hAnsi="Arial" w:cs="Arial"/>
              </w:rPr>
              <w:t>географија</w:t>
            </w:r>
          </w:p>
        </w:tc>
        <w:tc>
          <w:tcPr>
            <w:tcW w:w="990" w:type="dxa"/>
          </w:tcPr>
          <w:p w14:paraId="6A624062" w14:textId="77777777" w:rsidR="00E47C4D" w:rsidRDefault="00E47C4D" w:rsidP="00FD0CCE">
            <w:pPr>
              <w:pStyle w:val="ListParagraph"/>
              <w:spacing w:after="0" w:line="360" w:lineRule="auto"/>
              <w:ind w:left="0"/>
              <w:jc w:val="both"/>
              <w:rPr>
                <w:rFonts w:ascii="Arial" w:hAnsi="Arial" w:cs="Arial"/>
              </w:rPr>
            </w:pPr>
            <w:r>
              <w:rPr>
                <w:rFonts w:ascii="Arial" w:hAnsi="Arial" w:cs="Arial"/>
              </w:rPr>
              <w:t>/</w:t>
            </w:r>
          </w:p>
        </w:tc>
        <w:tc>
          <w:tcPr>
            <w:tcW w:w="1120" w:type="dxa"/>
          </w:tcPr>
          <w:p w14:paraId="564CF1AD" w14:textId="77777777" w:rsidR="00E47C4D" w:rsidRDefault="00E47C4D" w:rsidP="00FD0CCE">
            <w:pPr>
              <w:pStyle w:val="ListParagraph"/>
              <w:spacing w:after="0" w:line="360" w:lineRule="auto"/>
              <w:ind w:left="0"/>
              <w:jc w:val="both"/>
              <w:rPr>
                <w:rFonts w:ascii="Arial" w:hAnsi="Arial" w:cs="Arial"/>
              </w:rPr>
            </w:pPr>
            <w:r>
              <w:rPr>
                <w:rFonts w:ascii="Arial" w:hAnsi="Arial" w:cs="Arial"/>
              </w:rPr>
              <w:t>7</w:t>
            </w:r>
          </w:p>
        </w:tc>
      </w:tr>
    </w:tbl>
    <w:p w14:paraId="41F76297" w14:textId="77777777" w:rsidR="00B157A7" w:rsidRDefault="00B157A7" w:rsidP="0089175A">
      <w:pPr>
        <w:pStyle w:val="ListParagraph"/>
        <w:spacing w:line="360" w:lineRule="auto"/>
        <w:ind w:left="0"/>
        <w:jc w:val="both"/>
        <w:rPr>
          <w:rFonts w:ascii="Arial" w:hAnsi="Arial" w:cs="Arial"/>
        </w:rPr>
      </w:pPr>
    </w:p>
    <w:p w14:paraId="4A8E2447" w14:textId="0BA24CBA" w:rsidR="00B157A7" w:rsidRDefault="00B157A7" w:rsidP="004478EA">
      <w:pPr>
        <w:pStyle w:val="Heading2"/>
        <w:numPr>
          <w:ilvl w:val="1"/>
          <w:numId w:val="19"/>
        </w:numPr>
        <w:rPr>
          <w:lang w:val="mk-MK"/>
        </w:rPr>
      </w:pPr>
      <w:bookmarkStart w:id="15" w:name="_Hlk25927361"/>
      <w:bookmarkStart w:id="16" w:name="_Toc237598472"/>
      <w:r w:rsidRPr="00B1375D">
        <w:lastRenderedPageBreak/>
        <w:t>Податоци за раководните лица</w:t>
      </w:r>
      <w:bookmarkEnd w:id="15"/>
      <w:bookmarkEnd w:id="16"/>
    </w:p>
    <w:p w14:paraId="0B81BFA8" w14:textId="77777777" w:rsidR="00FF119F" w:rsidRPr="00FF119F" w:rsidRDefault="00FF119F" w:rsidP="00FF119F">
      <w:pPr>
        <w:pStyle w:val="ListParagraph"/>
        <w:ind w:left="816"/>
      </w:pPr>
    </w:p>
    <w:tbl>
      <w:tblPr>
        <w:tblW w:w="125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3"/>
        <w:gridCol w:w="2430"/>
        <w:gridCol w:w="1260"/>
        <w:gridCol w:w="2181"/>
        <w:gridCol w:w="1335"/>
        <w:gridCol w:w="1768"/>
        <w:gridCol w:w="1292"/>
        <w:gridCol w:w="1498"/>
      </w:tblGrid>
      <w:tr w:rsidR="00A450ED" w:rsidRPr="00B1375D" w14:paraId="4707FF76" w14:textId="77777777" w:rsidTr="00FD0CCE">
        <w:trPr>
          <w:jc w:val="center"/>
        </w:trPr>
        <w:tc>
          <w:tcPr>
            <w:tcW w:w="773" w:type="dxa"/>
          </w:tcPr>
          <w:p w14:paraId="0131F3B6"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Ред.</w:t>
            </w:r>
          </w:p>
          <w:p w14:paraId="745F4F5A"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број</w:t>
            </w:r>
          </w:p>
        </w:tc>
        <w:tc>
          <w:tcPr>
            <w:tcW w:w="2430" w:type="dxa"/>
          </w:tcPr>
          <w:p w14:paraId="07741F6B"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Име и презиме</w:t>
            </w:r>
          </w:p>
        </w:tc>
        <w:tc>
          <w:tcPr>
            <w:tcW w:w="1260" w:type="dxa"/>
          </w:tcPr>
          <w:p w14:paraId="0CE6044C"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 xml:space="preserve">Година </w:t>
            </w:r>
          </w:p>
          <w:p w14:paraId="6F3F8277"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на раѓање</w:t>
            </w:r>
          </w:p>
        </w:tc>
        <w:tc>
          <w:tcPr>
            <w:tcW w:w="2181" w:type="dxa"/>
          </w:tcPr>
          <w:p w14:paraId="727D0B89"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Звање</w:t>
            </w:r>
          </w:p>
        </w:tc>
        <w:tc>
          <w:tcPr>
            <w:tcW w:w="1335" w:type="dxa"/>
          </w:tcPr>
          <w:p w14:paraId="42306DCC"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Степен</w:t>
            </w:r>
          </w:p>
          <w:p w14:paraId="56F0FBA8"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 xml:space="preserve"> на образо-вание</w:t>
            </w:r>
          </w:p>
        </w:tc>
        <w:tc>
          <w:tcPr>
            <w:tcW w:w="1768" w:type="dxa"/>
          </w:tcPr>
          <w:p w14:paraId="75F33FFC"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Работно место</w:t>
            </w:r>
          </w:p>
        </w:tc>
        <w:tc>
          <w:tcPr>
            <w:tcW w:w="1292" w:type="dxa"/>
          </w:tcPr>
          <w:p w14:paraId="0FEA8C3A"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Ментор/</w:t>
            </w:r>
          </w:p>
          <w:p w14:paraId="34125347"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советник</w:t>
            </w:r>
          </w:p>
        </w:tc>
        <w:tc>
          <w:tcPr>
            <w:tcW w:w="1498" w:type="dxa"/>
          </w:tcPr>
          <w:p w14:paraId="3E11AC33"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Години на стаж</w:t>
            </w:r>
          </w:p>
        </w:tc>
      </w:tr>
      <w:tr w:rsidR="00A450ED" w:rsidRPr="00B1375D" w14:paraId="1697B4E8" w14:textId="77777777" w:rsidTr="00FD0CCE">
        <w:trPr>
          <w:jc w:val="center"/>
        </w:trPr>
        <w:tc>
          <w:tcPr>
            <w:tcW w:w="773" w:type="dxa"/>
          </w:tcPr>
          <w:p w14:paraId="18E03107" w14:textId="77777777" w:rsidR="00A450ED" w:rsidRPr="007F41AE" w:rsidRDefault="00A450ED" w:rsidP="00FD0CCE">
            <w:pPr>
              <w:pStyle w:val="ListParagraph"/>
              <w:spacing w:after="0" w:line="360" w:lineRule="auto"/>
              <w:ind w:left="0"/>
              <w:jc w:val="both"/>
              <w:rPr>
                <w:rFonts w:ascii="Arial" w:hAnsi="Arial" w:cs="Arial"/>
                <w:highlight w:val="yellow"/>
              </w:rPr>
            </w:pPr>
            <w:r w:rsidRPr="00FA44EE">
              <w:rPr>
                <w:rFonts w:ascii="Arial" w:hAnsi="Arial" w:cs="Arial"/>
              </w:rPr>
              <w:t>1</w:t>
            </w:r>
          </w:p>
        </w:tc>
        <w:tc>
          <w:tcPr>
            <w:tcW w:w="2430" w:type="dxa"/>
          </w:tcPr>
          <w:p w14:paraId="6BC5A73E" w14:textId="77777777" w:rsidR="00A450ED" w:rsidRPr="007F41AE" w:rsidRDefault="00A450ED" w:rsidP="00FD0CCE">
            <w:pPr>
              <w:pStyle w:val="ListParagraph"/>
              <w:spacing w:after="0" w:line="360" w:lineRule="auto"/>
              <w:ind w:left="0"/>
              <w:jc w:val="both"/>
              <w:rPr>
                <w:rFonts w:ascii="Arial" w:hAnsi="Arial" w:cs="Arial"/>
                <w:highlight w:val="yellow"/>
              </w:rPr>
            </w:pPr>
            <w:r w:rsidRPr="00A96BF9">
              <w:rPr>
                <w:rFonts w:ascii="Arial" w:hAnsi="Arial" w:cs="Arial"/>
              </w:rPr>
              <w:t>Јелена Давиткова</w:t>
            </w:r>
          </w:p>
        </w:tc>
        <w:tc>
          <w:tcPr>
            <w:tcW w:w="1260" w:type="dxa"/>
          </w:tcPr>
          <w:p w14:paraId="18ADDD3A" w14:textId="77777777" w:rsidR="00A450ED" w:rsidRPr="007F41AE" w:rsidRDefault="00A450ED" w:rsidP="00FD0CCE">
            <w:pPr>
              <w:pStyle w:val="ListParagraph"/>
              <w:spacing w:after="0" w:line="360" w:lineRule="auto"/>
              <w:ind w:left="0"/>
              <w:jc w:val="both"/>
              <w:rPr>
                <w:rFonts w:ascii="Arial" w:hAnsi="Arial" w:cs="Arial"/>
                <w:highlight w:val="yellow"/>
              </w:rPr>
            </w:pPr>
            <w:r>
              <w:rPr>
                <w:rFonts w:ascii="Arial" w:hAnsi="Arial" w:cs="Arial"/>
              </w:rPr>
              <w:t>1984</w:t>
            </w:r>
          </w:p>
        </w:tc>
        <w:tc>
          <w:tcPr>
            <w:tcW w:w="2181" w:type="dxa"/>
          </w:tcPr>
          <w:p w14:paraId="610CBC88" w14:textId="77777777" w:rsidR="00A450ED" w:rsidRPr="007F41AE" w:rsidRDefault="00A450ED" w:rsidP="00FD0CCE">
            <w:pPr>
              <w:pStyle w:val="ListParagraph"/>
              <w:spacing w:after="0" w:line="360" w:lineRule="auto"/>
              <w:ind w:left="0"/>
              <w:jc w:val="both"/>
              <w:rPr>
                <w:rFonts w:ascii="Arial" w:hAnsi="Arial" w:cs="Arial"/>
                <w:highlight w:val="yellow"/>
              </w:rPr>
            </w:pPr>
            <w:r>
              <w:rPr>
                <w:rFonts w:ascii="Arial" w:hAnsi="Arial" w:cs="Arial"/>
              </w:rPr>
              <w:t>Директор</w:t>
            </w:r>
          </w:p>
        </w:tc>
        <w:tc>
          <w:tcPr>
            <w:tcW w:w="1335" w:type="dxa"/>
          </w:tcPr>
          <w:p w14:paraId="40A98BAB" w14:textId="77777777" w:rsidR="00A450ED" w:rsidRPr="007F41AE" w:rsidRDefault="00A450ED" w:rsidP="00FD0CCE">
            <w:pPr>
              <w:pStyle w:val="ListParagraph"/>
              <w:spacing w:after="0" w:line="360" w:lineRule="auto"/>
              <w:ind w:left="0"/>
              <w:jc w:val="both"/>
              <w:rPr>
                <w:rFonts w:ascii="Arial" w:hAnsi="Arial" w:cs="Arial"/>
                <w:highlight w:val="yellow"/>
              </w:rPr>
            </w:pPr>
            <w:r w:rsidRPr="00D43E82">
              <w:rPr>
                <w:rFonts w:ascii="Arial" w:hAnsi="Arial" w:cs="Arial"/>
              </w:rPr>
              <w:t>ВСС</w:t>
            </w:r>
          </w:p>
        </w:tc>
        <w:tc>
          <w:tcPr>
            <w:tcW w:w="1768" w:type="dxa"/>
          </w:tcPr>
          <w:p w14:paraId="435FE5EE" w14:textId="77777777" w:rsidR="00A450ED" w:rsidRPr="007F41AE" w:rsidRDefault="00A450ED" w:rsidP="00FD0CCE">
            <w:pPr>
              <w:pStyle w:val="ListParagraph"/>
              <w:spacing w:after="0" w:line="360" w:lineRule="auto"/>
              <w:ind w:left="0"/>
              <w:jc w:val="both"/>
              <w:rPr>
                <w:rFonts w:ascii="Arial" w:hAnsi="Arial" w:cs="Arial"/>
                <w:highlight w:val="yellow"/>
              </w:rPr>
            </w:pPr>
            <w:r>
              <w:rPr>
                <w:rFonts w:ascii="Arial" w:hAnsi="Arial" w:cs="Arial"/>
              </w:rPr>
              <w:t>Директор</w:t>
            </w:r>
          </w:p>
        </w:tc>
        <w:tc>
          <w:tcPr>
            <w:tcW w:w="1292" w:type="dxa"/>
          </w:tcPr>
          <w:p w14:paraId="5104A7E3" w14:textId="77777777" w:rsidR="00A450ED" w:rsidRPr="007F41AE" w:rsidRDefault="00A450ED" w:rsidP="00FD0CCE">
            <w:pPr>
              <w:pStyle w:val="ListParagraph"/>
              <w:spacing w:after="0" w:line="360" w:lineRule="auto"/>
              <w:ind w:left="0"/>
              <w:jc w:val="both"/>
              <w:rPr>
                <w:rFonts w:ascii="Arial" w:hAnsi="Arial" w:cs="Arial"/>
                <w:highlight w:val="yellow"/>
              </w:rPr>
            </w:pPr>
            <w:r w:rsidRPr="00CE6963">
              <w:rPr>
                <w:rFonts w:ascii="Arial" w:hAnsi="Arial" w:cs="Arial"/>
              </w:rPr>
              <w:t>/</w:t>
            </w:r>
          </w:p>
        </w:tc>
        <w:tc>
          <w:tcPr>
            <w:tcW w:w="1498" w:type="dxa"/>
          </w:tcPr>
          <w:p w14:paraId="3AA993CB" w14:textId="77777777" w:rsidR="00A450ED" w:rsidRPr="007F41AE" w:rsidRDefault="00A450ED" w:rsidP="00FD0CCE">
            <w:pPr>
              <w:pStyle w:val="ListParagraph"/>
              <w:spacing w:after="0" w:line="360" w:lineRule="auto"/>
              <w:ind w:left="0"/>
              <w:jc w:val="both"/>
              <w:rPr>
                <w:rFonts w:ascii="Arial" w:hAnsi="Arial" w:cs="Arial"/>
                <w:highlight w:val="yellow"/>
              </w:rPr>
            </w:pPr>
            <w:r w:rsidRPr="00FA44EE">
              <w:rPr>
                <w:rFonts w:ascii="Arial" w:hAnsi="Arial" w:cs="Arial"/>
              </w:rPr>
              <w:t>15</w:t>
            </w:r>
          </w:p>
        </w:tc>
      </w:tr>
    </w:tbl>
    <w:p w14:paraId="72C86FFC" w14:textId="77777777" w:rsidR="00441A1C" w:rsidRPr="00B1375D" w:rsidRDefault="00441A1C" w:rsidP="0089175A">
      <w:pPr>
        <w:pStyle w:val="ListParagraph"/>
        <w:spacing w:line="360" w:lineRule="auto"/>
        <w:ind w:left="0"/>
        <w:jc w:val="both"/>
        <w:rPr>
          <w:rFonts w:ascii="Arial" w:hAnsi="Arial" w:cs="Arial"/>
          <w:b/>
          <w:sz w:val="24"/>
          <w:szCs w:val="24"/>
        </w:rPr>
      </w:pPr>
    </w:p>
    <w:p w14:paraId="7F5CDB69" w14:textId="77777777" w:rsidR="00B157A7" w:rsidRPr="00AE3EC4" w:rsidRDefault="00B157A7" w:rsidP="00FF119F">
      <w:pPr>
        <w:pStyle w:val="Heading2"/>
      </w:pPr>
      <w:r w:rsidRPr="00B1375D">
        <w:rPr>
          <w:b/>
        </w:rPr>
        <w:t xml:space="preserve">      </w:t>
      </w:r>
      <w:bookmarkStart w:id="17" w:name="_Toc237598473"/>
      <w:r w:rsidRPr="00B1375D">
        <w:t xml:space="preserve">3.3. </w:t>
      </w:r>
      <w:bookmarkStart w:id="18" w:name="_Hlk25927400"/>
      <w:r w:rsidRPr="00B1375D">
        <w:t xml:space="preserve">Податоци за </w:t>
      </w:r>
      <w:bookmarkEnd w:id="18"/>
      <w:r w:rsidR="00AE3EC4">
        <w:t>стручни соработници</w:t>
      </w:r>
      <w:bookmarkEnd w:id="17"/>
    </w:p>
    <w:p w14:paraId="285A3911" w14:textId="77777777" w:rsidR="00B157A7" w:rsidRPr="00B1375D" w:rsidRDefault="00B157A7" w:rsidP="0089175A">
      <w:pPr>
        <w:pStyle w:val="ListParagraph"/>
        <w:spacing w:line="360" w:lineRule="auto"/>
        <w:ind w:left="0"/>
        <w:jc w:val="both"/>
        <w:rPr>
          <w:rFonts w:ascii="Arial" w:hAnsi="Arial" w:cs="Arial"/>
          <w:b/>
          <w:color w:val="FF0000"/>
          <w:sz w:val="20"/>
          <w:szCs w:val="20"/>
        </w:rPr>
      </w:pP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1"/>
        <w:gridCol w:w="2340"/>
        <w:gridCol w:w="990"/>
        <w:gridCol w:w="1260"/>
        <w:gridCol w:w="990"/>
        <w:gridCol w:w="1359"/>
        <w:gridCol w:w="1276"/>
        <w:gridCol w:w="1025"/>
      </w:tblGrid>
      <w:tr w:rsidR="00A450ED" w:rsidRPr="00B1375D" w14:paraId="62E1D55D" w14:textId="77777777" w:rsidTr="00FD0CCE">
        <w:trPr>
          <w:jc w:val="center"/>
        </w:trPr>
        <w:tc>
          <w:tcPr>
            <w:tcW w:w="781" w:type="dxa"/>
          </w:tcPr>
          <w:p w14:paraId="35B9BD01"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Ред.</w:t>
            </w:r>
          </w:p>
          <w:p w14:paraId="3194A395"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број</w:t>
            </w:r>
          </w:p>
        </w:tc>
        <w:tc>
          <w:tcPr>
            <w:tcW w:w="2340" w:type="dxa"/>
          </w:tcPr>
          <w:p w14:paraId="2E546B43"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Име и презиме</w:t>
            </w:r>
          </w:p>
        </w:tc>
        <w:tc>
          <w:tcPr>
            <w:tcW w:w="990" w:type="dxa"/>
          </w:tcPr>
          <w:p w14:paraId="77A3C4E6"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 xml:space="preserve">Година </w:t>
            </w:r>
          </w:p>
          <w:p w14:paraId="60C5AA68"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на раѓање</w:t>
            </w:r>
          </w:p>
        </w:tc>
        <w:tc>
          <w:tcPr>
            <w:tcW w:w="1260" w:type="dxa"/>
          </w:tcPr>
          <w:p w14:paraId="1A27458E"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Звање</w:t>
            </w:r>
          </w:p>
        </w:tc>
        <w:tc>
          <w:tcPr>
            <w:tcW w:w="990" w:type="dxa"/>
          </w:tcPr>
          <w:p w14:paraId="6FA41008"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Степен</w:t>
            </w:r>
          </w:p>
          <w:p w14:paraId="0407ECA2"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 xml:space="preserve"> на образо-вание</w:t>
            </w:r>
          </w:p>
        </w:tc>
        <w:tc>
          <w:tcPr>
            <w:tcW w:w="1359" w:type="dxa"/>
          </w:tcPr>
          <w:p w14:paraId="3F0DC1B7"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Работно место</w:t>
            </w:r>
          </w:p>
        </w:tc>
        <w:tc>
          <w:tcPr>
            <w:tcW w:w="1276" w:type="dxa"/>
          </w:tcPr>
          <w:p w14:paraId="0DCD7289"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Ментор/</w:t>
            </w:r>
          </w:p>
          <w:p w14:paraId="1DAF9836"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советник</w:t>
            </w:r>
          </w:p>
        </w:tc>
        <w:tc>
          <w:tcPr>
            <w:tcW w:w="1025" w:type="dxa"/>
          </w:tcPr>
          <w:p w14:paraId="746F0A0F"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Години на стаж</w:t>
            </w:r>
          </w:p>
        </w:tc>
      </w:tr>
      <w:tr w:rsidR="00A450ED" w:rsidRPr="00B1375D" w14:paraId="525F930C" w14:textId="77777777" w:rsidTr="00FD0CCE">
        <w:trPr>
          <w:jc w:val="center"/>
        </w:trPr>
        <w:tc>
          <w:tcPr>
            <w:tcW w:w="781" w:type="dxa"/>
          </w:tcPr>
          <w:p w14:paraId="0CC32AA1" w14:textId="77777777" w:rsidR="00A450ED" w:rsidRPr="00B1375D" w:rsidRDefault="00A450ED" w:rsidP="00A450ED">
            <w:pPr>
              <w:pStyle w:val="ListParagraph"/>
              <w:numPr>
                <w:ilvl w:val="0"/>
                <w:numId w:val="18"/>
              </w:numPr>
              <w:spacing w:after="0" w:line="360" w:lineRule="auto"/>
              <w:jc w:val="both"/>
              <w:rPr>
                <w:rFonts w:ascii="Arial" w:hAnsi="Arial" w:cs="Arial"/>
              </w:rPr>
            </w:pPr>
          </w:p>
        </w:tc>
        <w:tc>
          <w:tcPr>
            <w:tcW w:w="2340" w:type="dxa"/>
            <w:vAlign w:val="center"/>
          </w:tcPr>
          <w:p w14:paraId="36470DCC"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Би</w:t>
            </w:r>
            <w:r>
              <w:rPr>
                <w:rFonts w:ascii="Arial" w:hAnsi="Arial" w:cs="Arial"/>
              </w:rPr>
              <w:t>љ</w:t>
            </w:r>
            <w:r w:rsidRPr="00A96BF9">
              <w:rPr>
                <w:rFonts w:ascii="Arial" w:hAnsi="Arial" w:cs="Arial"/>
              </w:rPr>
              <w:t>ана Николовска</w:t>
            </w:r>
          </w:p>
        </w:tc>
        <w:tc>
          <w:tcPr>
            <w:tcW w:w="990" w:type="dxa"/>
          </w:tcPr>
          <w:p w14:paraId="5EE9247F" w14:textId="77777777" w:rsidR="00A450ED" w:rsidRPr="00B1375D" w:rsidRDefault="00A450ED" w:rsidP="00FD0CCE">
            <w:pPr>
              <w:pStyle w:val="ListParagraph"/>
              <w:spacing w:after="0" w:line="360" w:lineRule="auto"/>
              <w:ind w:left="0"/>
              <w:jc w:val="both"/>
              <w:rPr>
                <w:rFonts w:ascii="Arial" w:hAnsi="Arial" w:cs="Arial"/>
              </w:rPr>
            </w:pPr>
            <w:r>
              <w:rPr>
                <w:rFonts w:ascii="Arial" w:hAnsi="Arial" w:cs="Arial"/>
              </w:rPr>
              <w:t>1986</w:t>
            </w:r>
          </w:p>
        </w:tc>
        <w:tc>
          <w:tcPr>
            <w:tcW w:w="1260" w:type="dxa"/>
          </w:tcPr>
          <w:p w14:paraId="312A10BA" w14:textId="77777777" w:rsidR="00A450ED" w:rsidRPr="00B1375D" w:rsidRDefault="00A450ED" w:rsidP="00FD0CCE">
            <w:pPr>
              <w:pStyle w:val="ListParagraph"/>
              <w:spacing w:after="0" w:line="360" w:lineRule="auto"/>
              <w:ind w:left="0"/>
              <w:jc w:val="both"/>
              <w:rPr>
                <w:rFonts w:ascii="Arial" w:hAnsi="Arial" w:cs="Arial"/>
              </w:rPr>
            </w:pPr>
            <w:r>
              <w:rPr>
                <w:rFonts w:ascii="Arial" w:hAnsi="Arial" w:cs="Arial"/>
              </w:rPr>
              <w:t>педагог</w:t>
            </w:r>
          </w:p>
        </w:tc>
        <w:tc>
          <w:tcPr>
            <w:tcW w:w="990" w:type="dxa"/>
            <w:vAlign w:val="center"/>
          </w:tcPr>
          <w:p w14:paraId="35D07B53"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ВСС</w:t>
            </w:r>
          </w:p>
        </w:tc>
        <w:tc>
          <w:tcPr>
            <w:tcW w:w="1359" w:type="dxa"/>
            <w:vAlign w:val="center"/>
          </w:tcPr>
          <w:p w14:paraId="1A17EB22" w14:textId="77777777" w:rsidR="00A450ED" w:rsidRPr="00B1375D" w:rsidRDefault="00A450ED" w:rsidP="00FD0CCE">
            <w:pPr>
              <w:pStyle w:val="ListParagraph"/>
              <w:spacing w:after="0" w:line="240" w:lineRule="auto"/>
              <w:ind w:left="0"/>
              <w:jc w:val="both"/>
              <w:rPr>
                <w:rFonts w:ascii="Arial" w:hAnsi="Arial" w:cs="Arial"/>
              </w:rPr>
            </w:pPr>
            <w:r w:rsidRPr="00A96BF9">
              <w:rPr>
                <w:rFonts w:ascii="Arial" w:hAnsi="Arial" w:cs="Arial"/>
              </w:rPr>
              <w:t>училиштен педагог</w:t>
            </w:r>
          </w:p>
        </w:tc>
        <w:tc>
          <w:tcPr>
            <w:tcW w:w="1276" w:type="dxa"/>
          </w:tcPr>
          <w:p w14:paraId="22A431DF" w14:textId="77777777" w:rsidR="00A450ED" w:rsidRPr="00B1375D" w:rsidRDefault="00A450ED" w:rsidP="00FD0CCE">
            <w:pPr>
              <w:pStyle w:val="ListParagraph"/>
              <w:spacing w:after="0" w:line="360" w:lineRule="auto"/>
              <w:ind w:left="0"/>
              <w:jc w:val="both"/>
              <w:rPr>
                <w:rFonts w:ascii="Arial" w:hAnsi="Arial" w:cs="Arial"/>
              </w:rPr>
            </w:pPr>
            <w:r>
              <w:rPr>
                <w:rFonts w:ascii="Arial" w:hAnsi="Arial" w:cs="Arial"/>
              </w:rPr>
              <w:t>/</w:t>
            </w:r>
          </w:p>
        </w:tc>
        <w:tc>
          <w:tcPr>
            <w:tcW w:w="1025" w:type="dxa"/>
          </w:tcPr>
          <w:p w14:paraId="101A0C89" w14:textId="77777777" w:rsidR="00A450ED" w:rsidRPr="00B1375D" w:rsidRDefault="00A450ED" w:rsidP="00FD0CCE">
            <w:pPr>
              <w:pStyle w:val="ListParagraph"/>
              <w:spacing w:after="0" w:line="360" w:lineRule="auto"/>
              <w:ind w:left="0"/>
              <w:jc w:val="both"/>
              <w:rPr>
                <w:rFonts w:ascii="Arial" w:hAnsi="Arial" w:cs="Arial"/>
              </w:rPr>
            </w:pPr>
            <w:r>
              <w:rPr>
                <w:rFonts w:ascii="Arial" w:hAnsi="Arial" w:cs="Arial"/>
              </w:rPr>
              <w:t>5</w:t>
            </w:r>
          </w:p>
        </w:tc>
      </w:tr>
      <w:tr w:rsidR="00A450ED" w:rsidRPr="00B1375D" w14:paraId="4678DBD1" w14:textId="77777777" w:rsidTr="00FD0CCE">
        <w:trPr>
          <w:jc w:val="center"/>
        </w:trPr>
        <w:tc>
          <w:tcPr>
            <w:tcW w:w="781" w:type="dxa"/>
          </w:tcPr>
          <w:p w14:paraId="379924CD" w14:textId="77777777" w:rsidR="00A450ED" w:rsidRPr="00FE46E5" w:rsidRDefault="00A450ED" w:rsidP="00A450ED">
            <w:pPr>
              <w:pStyle w:val="ListParagraph"/>
              <w:numPr>
                <w:ilvl w:val="0"/>
                <w:numId w:val="18"/>
              </w:numPr>
              <w:spacing w:after="0" w:line="360" w:lineRule="auto"/>
              <w:jc w:val="both"/>
              <w:rPr>
                <w:rFonts w:ascii="Arial" w:hAnsi="Arial" w:cs="Arial"/>
              </w:rPr>
            </w:pPr>
          </w:p>
        </w:tc>
        <w:tc>
          <w:tcPr>
            <w:tcW w:w="2340" w:type="dxa"/>
            <w:vAlign w:val="center"/>
          </w:tcPr>
          <w:p w14:paraId="0925A677" w14:textId="77777777" w:rsidR="00A450ED" w:rsidRPr="00FE46E5" w:rsidRDefault="00A450ED" w:rsidP="00FD0CCE">
            <w:pPr>
              <w:pStyle w:val="ListParagraph"/>
              <w:spacing w:after="0" w:line="360" w:lineRule="auto"/>
              <w:ind w:left="0"/>
              <w:jc w:val="both"/>
              <w:rPr>
                <w:rFonts w:ascii="Arial" w:hAnsi="Arial" w:cs="Arial"/>
              </w:rPr>
            </w:pPr>
            <w:r w:rsidRPr="00FE46E5">
              <w:rPr>
                <w:rFonts w:ascii="Arial" w:hAnsi="Arial" w:cs="Arial"/>
              </w:rPr>
              <w:t>Љубомир Арсовски</w:t>
            </w:r>
          </w:p>
        </w:tc>
        <w:tc>
          <w:tcPr>
            <w:tcW w:w="990" w:type="dxa"/>
          </w:tcPr>
          <w:p w14:paraId="046FDC7B" w14:textId="77777777" w:rsidR="00A450ED" w:rsidRPr="00FE46E5" w:rsidRDefault="00A450ED" w:rsidP="00FD0CCE">
            <w:pPr>
              <w:pStyle w:val="ListParagraph"/>
              <w:spacing w:after="0" w:line="360" w:lineRule="auto"/>
              <w:ind w:left="0"/>
              <w:jc w:val="both"/>
              <w:rPr>
                <w:rFonts w:ascii="Arial" w:hAnsi="Arial" w:cs="Arial"/>
              </w:rPr>
            </w:pPr>
            <w:r w:rsidRPr="00FE46E5">
              <w:rPr>
                <w:rFonts w:ascii="Arial" w:hAnsi="Arial" w:cs="Arial"/>
              </w:rPr>
              <w:t>1980</w:t>
            </w:r>
          </w:p>
        </w:tc>
        <w:tc>
          <w:tcPr>
            <w:tcW w:w="1260" w:type="dxa"/>
          </w:tcPr>
          <w:p w14:paraId="526A0578" w14:textId="77777777" w:rsidR="00A450ED" w:rsidRPr="00FE46E5" w:rsidRDefault="00A450ED" w:rsidP="00FD0CCE">
            <w:pPr>
              <w:pStyle w:val="ListParagraph"/>
              <w:spacing w:after="0" w:line="360" w:lineRule="auto"/>
              <w:ind w:left="0"/>
              <w:jc w:val="both"/>
              <w:rPr>
                <w:rFonts w:ascii="Arial" w:hAnsi="Arial" w:cs="Arial"/>
              </w:rPr>
            </w:pPr>
            <w:r w:rsidRPr="00FE46E5">
              <w:rPr>
                <w:rFonts w:ascii="Arial" w:hAnsi="Arial" w:cs="Arial"/>
              </w:rPr>
              <w:t>психолог</w:t>
            </w:r>
          </w:p>
        </w:tc>
        <w:tc>
          <w:tcPr>
            <w:tcW w:w="990" w:type="dxa"/>
            <w:vAlign w:val="center"/>
          </w:tcPr>
          <w:p w14:paraId="48609B91" w14:textId="77777777" w:rsidR="00A450ED" w:rsidRPr="00FE46E5" w:rsidRDefault="00A450ED" w:rsidP="00FD0CCE">
            <w:pPr>
              <w:pStyle w:val="ListParagraph"/>
              <w:spacing w:after="0" w:line="360" w:lineRule="auto"/>
              <w:ind w:left="0"/>
              <w:jc w:val="both"/>
              <w:rPr>
                <w:rFonts w:ascii="Arial" w:hAnsi="Arial" w:cs="Arial"/>
              </w:rPr>
            </w:pPr>
            <w:r w:rsidRPr="00FE46E5">
              <w:rPr>
                <w:rFonts w:ascii="Arial" w:hAnsi="Arial" w:cs="Arial"/>
              </w:rPr>
              <w:t>ВСС</w:t>
            </w:r>
          </w:p>
        </w:tc>
        <w:tc>
          <w:tcPr>
            <w:tcW w:w="1359" w:type="dxa"/>
            <w:vAlign w:val="center"/>
          </w:tcPr>
          <w:p w14:paraId="3D3CF4C0" w14:textId="77777777" w:rsidR="00A450ED" w:rsidRPr="00FE46E5" w:rsidRDefault="00A450ED" w:rsidP="00FD0CCE">
            <w:pPr>
              <w:pStyle w:val="ListParagraph"/>
              <w:spacing w:after="0" w:line="240" w:lineRule="auto"/>
              <w:ind w:left="0"/>
              <w:jc w:val="both"/>
              <w:rPr>
                <w:rFonts w:ascii="Arial" w:hAnsi="Arial" w:cs="Arial"/>
              </w:rPr>
            </w:pPr>
            <w:r w:rsidRPr="00FE46E5">
              <w:rPr>
                <w:rFonts w:ascii="Arial" w:hAnsi="Arial" w:cs="Arial"/>
              </w:rPr>
              <w:t>училиштен психолог</w:t>
            </w:r>
          </w:p>
        </w:tc>
        <w:tc>
          <w:tcPr>
            <w:tcW w:w="1276" w:type="dxa"/>
          </w:tcPr>
          <w:p w14:paraId="668632E1" w14:textId="77777777" w:rsidR="00A450ED" w:rsidRPr="00FE46E5" w:rsidRDefault="00A450ED" w:rsidP="00FD0CCE">
            <w:pPr>
              <w:pStyle w:val="ListParagraph"/>
              <w:spacing w:after="0" w:line="360" w:lineRule="auto"/>
              <w:ind w:left="0"/>
              <w:jc w:val="both"/>
              <w:rPr>
                <w:rFonts w:ascii="Arial" w:hAnsi="Arial" w:cs="Arial"/>
              </w:rPr>
            </w:pPr>
            <w:r w:rsidRPr="00FE46E5">
              <w:rPr>
                <w:rFonts w:ascii="Arial" w:hAnsi="Arial" w:cs="Arial"/>
              </w:rPr>
              <w:t>/</w:t>
            </w:r>
          </w:p>
        </w:tc>
        <w:tc>
          <w:tcPr>
            <w:tcW w:w="1025" w:type="dxa"/>
          </w:tcPr>
          <w:p w14:paraId="455AC65E" w14:textId="77777777" w:rsidR="00A450ED" w:rsidRPr="00FE46E5" w:rsidRDefault="00A450ED" w:rsidP="00FD0CCE">
            <w:pPr>
              <w:pStyle w:val="ListParagraph"/>
              <w:spacing w:after="0" w:line="360" w:lineRule="auto"/>
              <w:ind w:left="0"/>
              <w:jc w:val="both"/>
              <w:rPr>
                <w:rFonts w:ascii="Arial" w:hAnsi="Arial" w:cs="Arial"/>
              </w:rPr>
            </w:pPr>
            <w:r>
              <w:rPr>
                <w:rFonts w:ascii="Arial" w:hAnsi="Arial" w:cs="Arial"/>
              </w:rPr>
              <w:t>16</w:t>
            </w:r>
          </w:p>
        </w:tc>
      </w:tr>
      <w:tr w:rsidR="00A450ED" w:rsidRPr="00B1375D" w14:paraId="24DF756A" w14:textId="77777777" w:rsidTr="00FD0CCE">
        <w:trPr>
          <w:jc w:val="center"/>
        </w:trPr>
        <w:tc>
          <w:tcPr>
            <w:tcW w:w="781" w:type="dxa"/>
          </w:tcPr>
          <w:p w14:paraId="2595A856" w14:textId="77777777" w:rsidR="00A450ED" w:rsidRPr="00B1375D" w:rsidRDefault="00A450ED" w:rsidP="00A450ED">
            <w:pPr>
              <w:pStyle w:val="ListParagraph"/>
              <w:numPr>
                <w:ilvl w:val="0"/>
                <w:numId w:val="18"/>
              </w:numPr>
              <w:spacing w:after="0" w:line="360" w:lineRule="auto"/>
              <w:jc w:val="both"/>
              <w:rPr>
                <w:rFonts w:ascii="Arial" w:hAnsi="Arial" w:cs="Arial"/>
              </w:rPr>
            </w:pPr>
          </w:p>
        </w:tc>
        <w:tc>
          <w:tcPr>
            <w:tcW w:w="2340" w:type="dxa"/>
            <w:vAlign w:val="center"/>
          </w:tcPr>
          <w:p w14:paraId="7967A2B0" w14:textId="77777777" w:rsidR="00A450ED" w:rsidRPr="00B1375D" w:rsidRDefault="00A450ED" w:rsidP="00FD0CCE">
            <w:pPr>
              <w:pStyle w:val="ListParagraph"/>
              <w:spacing w:after="0" w:line="240" w:lineRule="auto"/>
              <w:ind w:left="0"/>
              <w:rPr>
                <w:rFonts w:ascii="Arial" w:hAnsi="Arial" w:cs="Arial"/>
              </w:rPr>
            </w:pPr>
            <w:r w:rsidRPr="00A96BF9">
              <w:rPr>
                <w:rFonts w:ascii="Arial" w:hAnsi="Arial" w:cs="Arial"/>
              </w:rPr>
              <w:t>Мирјана Манева-Арсовска</w:t>
            </w:r>
          </w:p>
        </w:tc>
        <w:tc>
          <w:tcPr>
            <w:tcW w:w="990" w:type="dxa"/>
          </w:tcPr>
          <w:p w14:paraId="17D923AA" w14:textId="77777777" w:rsidR="00A450ED" w:rsidRPr="00B1375D" w:rsidRDefault="00A450ED" w:rsidP="00FD0CCE">
            <w:pPr>
              <w:pStyle w:val="ListParagraph"/>
              <w:spacing w:after="0" w:line="360" w:lineRule="auto"/>
              <w:ind w:left="0"/>
              <w:jc w:val="both"/>
              <w:rPr>
                <w:rFonts w:ascii="Arial" w:hAnsi="Arial" w:cs="Arial"/>
              </w:rPr>
            </w:pPr>
            <w:r>
              <w:rPr>
                <w:rFonts w:ascii="Arial" w:hAnsi="Arial" w:cs="Arial"/>
              </w:rPr>
              <w:t>1982</w:t>
            </w:r>
          </w:p>
        </w:tc>
        <w:tc>
          <w:tcPr>
            <w:tcW w:w="1260" w:type="dxa"/>
          </w:tcPr>
          <w:p w14:paraId="0039EFA0" w14:textId="77777777" w:rsidR="00A450ED" w:rsidRPr="00B1375D" w:rsidRDefault="00A450ED" w:rsidP="00FD0CCE">
            <w:pPr>
              <w:pStyle w:val="ListParagraph"/>
              <w:spacing w:after="0" w:line="360" w:lineRule="auto"/>
              <w:ind w:left="0"/>
              <w:jc w:val="both"/>
              <w:rPr>
                <w:rFonts w:ascii="Arial" w:hAnsi="Arial" w:cs="Arial"/>
              </w:rPr>
            </w:pPr>
            <w:r>
              <w:rPr>
                <w:rFonts w:ascii="Arial" w:hAnsi="Arial" w:cs="Arial"/>
              </w:rPr>
              <w:t>наставник</w:t>
            </w:r>
          </w:p>
        </w:tc>
        <w:tc>
          <w:tcPr>
            <w:tcW w:w="990" w:type="dxa"/>
            <w:vAlign w:val="center"/>
          </w:tcPr>
          <w:p w14:paraId="49AA8FD0"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ВСС</w:t>
            </w:r>
          </w:p>
        </w:tc>
        <w:tc>
          <w:tcPr>
            <w:tcW w:w="1359" w:type="dxa"/>
            <w:vAlign w:val="center"/>
          </w:tcPr>
          <w:p w14:paraId="2F5BEB5E" w14:textId="77777777" w:rsidR="00A450ED" w:rsidRPr="00B1375D" w:rsidRDefault="00A450ED" w:rsidP="00FD0CCE">
            <w:pPr>
              <w:pStyle w:val="ListParagraph"/>
              <w:spacing w:after="0" w:line="240" w:lineRule="auto"/>
              <w:ind w:left="0"/>
              <w:jc w:val="both"/>
              <w:rPr>
                <w:rFonts w:ascii="Arial" w:hAnsi="Arial" w:cs="Arial"/>
              </w:rPr>
            </w:pPr>
            <w:r w:rsidRPr="00A96BF9">
              <w:rPr>
                <w:rFonts w:ascii="Arial" w:hAnsi="Arial" w:cs="Arial"/>
              </w:rPr>
              <w:t>училиштен библиотекар</w:t>
            </w:r>
          </w:p>
        </w:tc>
        <w:tc>
          <w:tcPr>
            <w:tcW w:w="1276" w:type="dxa"/>
          </w:tcPr>
          <w:p w14:paraId="74613DFA" w14:textId="77777777" w:rsidR="00A450ED" w:rsidRPr="00B1375D" w:rsidRDefault="00A450ED" w:rsidP="00FD0CCE">
            <w:pPr>
              <w:pStyle w:val="ListParagraph"/>
              <w:spacing w:after="0" w:line="360" w:lineRule="auto"/>
              <w:ind w:left="0"/>
              <w:jc w:val="both"/>
              <w:rPr>
                <w:rFonts w:ascii="Arial" w:hAnsi="Arial" w:cs="Arial"/>
              </w:rPr>
            </w:pPr>
            <w:r>
              <w:rPr>
                <w:rFonts w:ascii="Arial" w:hAnsi="Arial" w:cs="Arial"/>
              </w:rPr>
              <w:t>/</w:t>
            </w:r>
          </w:p>
        </w:tc>
        <w:tc>
          <w:tcPr>
            <w:tcW w:w="1025" w:type="dxa"/>
          </w:tcPr>
          <w:p w14:paraId="51938EF0" w14:textId="77777777" w:rsidR="00A450ED" w:rsidRPr="00B1375D" w:rsidRDefault="00A450ED" w:rsidP="00FD0CCE">
            <w:pPr>
              <w:pStyle w:val="ListParagraph"/>
              <w:spacing w:after="0" w:line="360" w:lineRule="auto"/>
              <w:ind w:left="0"/>
              <w:jc w:val="both"/>
              <w:rPr>
                <w:rFonts w:ascii="Arial" w:hAnsi="Arial" w:cs="Arial"/>
              </w:rPr>
            </w:pPr>
            <w:r>
              <w:rPr>
                <w:rFonts w:ascii="Arial" w:hAnsi="Arial" w:cs="Arial"/>
              </w:rPr>
              <w:t>12</w:t>
            </w:r>
          </w:p>
        </w:tc>
      </w:tr>
    </w:tbl>
    <w:p w14:paraId="13467747" w14:textId="77777777" w:rsidR="00A450ED" w:rsidRPr="00B1375D" w:rsidRDefault="00A450ED" w:rsidP="00A450ED">
      <w:pPr>
        <w:pStyle w:val="ListParagraph"/>
        <w:spacing w:line="360" w:lineRule="auto"/>
        <w:ind w:left="0"/>
        <w:jc w:val="both"/>
        <w:rPr>
          <w:rFonts w:ascii="Arial" w:hAnsi="Arial" w:cs="Arial"/>
          <w:b/>
          <w:sz w:val="24"/>
          <w:szCs w:val="24"/>
        </w:rPr>
      </w:pPr>
    </w:p>
    <w:p w14:paraId="115AA574" w14:textId="77777777" w:rsidR="00A450ED" w:rsidRPr="00B1375D" w:rsidRDefault="00A450ED" w:rsidP="00A450ED">
      <w:pPr>
        <w:pStyle w:val="Heading2"/>
      </w:pPr>
      <w:r w:rsidRPr="00B1375D">
        <w:rPr>
          <w:b/>
        </w:rPr>
        <w:t xml:space="preserve">     </w:t>
      </w:r>
      <w:bookmarkStart w:id="19" w:name="_Toc237598474"/>
      <w:r w:rsidRPr="00B1375D">
        <w:t xml:space="preserve">3.4. </w:t>
      </w:r>
      <w:bookmarkStart w:id="20" w:name="_Hlk25927433"/>
      <w:r w:rsidRPr="00B1375D">
        <w:t>Податоци за вработените административни службеници</w:t>
      </w:r>
      <w:bookmarkEnd w:id="19"/>
      <w:bookmarkEnd w:id="20"/>
    </w:p>
    <w:p w14:paraId="5D8A11A1" w14:textId="77777777" w:rsidR="00A450ED" w:rsidRPr="00B1375D" w:rsidRDefault="00A450ED" w:rsidP="00A450ED">
      <w:pPr>
        <w:pStyle w:val="ListParagraph"/>
        <w:spacing w:line="360" w:lineRule="auto"/>
        <w:ind w:left="0"/>
        <w:jc w:val="both"/>
        <w:rPr>
          <w:rFonts w:ascii="Arial" w:hAnsi="Arial" w:cs="Arial"/>
        </w:rPr>
      </w:pPr>
    </w:p>
    <w:tbl>
      <w:tblPr>
        <w:tblW w:w="100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2340"/>
        <w:gridCol w:w="990"/>
        <w:gridCol w:w="1800"/>
        <w:gridCol w:w="1093"/>
        <w:gridCol w:w="1984"/>
        <w:gridCol w:w="1134"/>
      </w:tblGrid>
      <w:tr w:rsidR="00A450ED" w:rsidRPr="00B1375D" w14:paraId="781C4212" w14:textId="77777777" w:rsidTr="00FD0CCE">
        <w:trPr>
          <w:jc w:val="center"/>
        </w:trPr>
        <w:tc>
          <w:tcPr>
            <w:tcW w:w="701" w:type="dxa"/>
          </w:tcPr>
          <w:p w14:paraId="14D33A10"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Ред.</w:t>
            </w:r>
          </w:p>
          <w:p w14:paraId="066732DC"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број</w:t>
            </w:r>
          </w:p>
        </w:tc>
        <w:tc>
          <w:tcPr>
            <w:tcW w:w="2340" w:type="dxa"/>
          </w:tcPr>
          <w:p w14:paraId="4016DA7E"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Име и презиме</w:t>
            </w:r>
          </w:p>
        </w:tc>
        <w:tc>
          <w:tcPr>
            <w:tcW w:w="990" w:type="dxa"/>
          </w:tcPr>
          <w:p w14:paraId="47C8F2EF"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 xml:space="preserve">Година </w:t>
            </w:r>
          </w:p>
          <w:p w14:paraId="031C8887"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на раѓање</w:t>
            </w:r>
          </w:p>
        </w:tc>
        <w:tc>
          <w:tcPr>
            <w:tcW w:w="1800" w:type="dxa"/>
          </w:tcPr>
          <w:p w14:paraId="78AE6461"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Звање</w:t>
            </w:r>
          </w:p>
        </w:tc>
        <w:tc>
          <w:tcPr>
            <w:tcW w:w="1093" w:type="dxa"/>
          </w:tcPr>
          <w:p w14:paraId="554DC610"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Степен</w:t>
            </w:r>
          </w:p>
          <w:p w14:paraId="23B44914"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 xml:space="preserve"> на образо-вание</w:t>
            </w:r>
          </w:p>
        </w:tc>
        <w:tc>
          <w:tcPr>
            <w:tcW w:w="1984" w:type="dxa"/>
          </w:tcPr>
          <w:p w14:paraId="56644201"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Работно место</w:t>
            </w:r>
          </w:p>
        </w:tc>
        <w:tc>
          <w:tcPr>
            <w:tcW w:w="1134" w:type="dxa"/>
          </w:tcPr>
          <w:p w14:paraId="5F4513FA"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Години на стаж</w:t>
            </w:r>
          </w:p>
        </w:tc>
      </w:tr>
      <w:tr w:rsidR="00A450ED" w:rsidRPr="00B1375D" w14:paraId="156D26AC" w14:textId="77777777" w:rsidTr="00FD0CCE">
        <w:trPr>
          <w:trHeight w:val="638"/>
          <w:jc w:val="center"/>
        </w:trPr>
        <w:tc>
          <w:tcPr>
            <w:tcW w:w="701" w:type="dxa"/>
          </w:tcPr>
          <w:p w14:paraId="6F1FAE16" w14:textId="77777777" w:rsidR="00A450ED" w:rsidRPr="00B1375D" w:rsidRDefault="00A450ED" w:rsidP="00A450ED">
            <w:pPr>
              <w:pStyle w:val="ListParagraph"/>
              <w:numPr>
                <w:ilvl w:val="0"/>
                <w:numId w:val="17"/>
              </w:numPr>
              <w:spacing w:after="0" w:line="360" w:lineRule="auto"/>
              <w:jc w:val="both"/>
              <w:rPr>
                <w:rFonts w:ascii="Arial" w:hAnsi="Arial" w:cs="Arial"/>
              </w:rPr>
            </w:pPr>
          </w:p>
        </w:tc>
        <w:tc>
          <w:tcPr>
            <w:tcW w:w="2340" w:type="dxa"/>
            <w:vAlign w:val="center"/>
          </w:tcPr>
          <w:p w14:paraId="2D668472"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Слаѓана Ѓорѓиева</w:t>
            </w:r>
          </w:p>
        </w:tc>
        <w:tc>
          <w:tcPr>
            <w:tcW w:w="990" w:type="dxa"/>
          </w:tcPr>
          <w:p w14:paraId="50F3C608" w14:textId="77777777" w:rsidR="00A450ED" w:rsidRPr="00B1375D" w:rsidRDefault="00A450ED" w:rsidP="00FD0CCE">
            <w:pPr>
              <w:pStyle w:val="ListParagraph"/>
              <w:spacing w:after="0" w:line="360" w:lineRule="auto"/>
              <w:ind w:left="0"/>
              <w:jc w:val="both"/>
              <w:rPr>
                <w:rFonts w:ascii="Arial" w:hAnsi="Arial" w:cs="Arial"/>
              </w:rPr>
            </w:pPr>
            <w:r>
              <w:rPr>
                <w:rFonts w:ascii="Arial" w:hAnsi="Arial" w:cs="Arial"/>
              </w:rPr>
              <w:t>1986</w:t>
            </w:r>
          </w:p>
        </w:tc>
        <w:tc>
          <w:tcPr>
            <w:tcW w:w="1800" w:type="dxa"/>
            <w:vAlign w:val="center"/>
          </w:tcPr>
          <w:p w14:paraId="3300F8B9"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секретар</w:t>
            </w:r>
          </w:p>
        </w:tc>
        <w:tc>
          <w:tcPr>
            <w:tcW w:w="1093" w:type="dxa"/>
            <w:vAlign w:val="center"/>
          </w:tcPr>
          <w:p w14:paraId="4752A68D"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ВСС</w:t>
            </w:r>
          </w:p>
        </w:tc>
        <w:tc>
          <w:tcPr>
            <w:tcW w:w="1984" w:type="dxa"/>
            <w:vAlign w:val="center"/>
          </w:tcPr>
          <w:p w14:paraId="48CC44CA"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секретар</w:t>
            </w:r>
          </w:p>
        </w:tc>
        <w:tc>
          <w:tcPr>
            <w:tcW w:w="1134" w:type="dxa"/>
          </w:tcPr>
          <w:p w14:paraId="5F77E3DB" w14:textId="77777777" w:rsidR="00A450ED" w:rsidRPr="00B1375D" w:rsidRDefault="00A450ED" w:rsidP="00FD0CCE">
            <w:pPr>
              <w:pStyle w:val="ListParagraph"/>
              <w:spacing w:after="0" w:line="360" w:lineRule="auto"/>
              <w:ind w:left="0"/>
              <w:jc w:val="both"/>
              <w:rPr>
                <w:rFonts w:ascii="Arial" w:hAnsi="Arial" w:cs="Arial"/>
              </w:rPr>
            </w:pPr>
            <w:r>
              <w:rPr>
                <w:rFonts w:ascii="Arial" w:hAnsi="Arial" w:cs="Arial"/>
              </w:rPr>
              <w:t>13</w:t>
            </w:r>
          </w:p>
        </w:tc>
      </w:tr>
      <w:tr w:rsidR="00A450ED" w:rsidRPr="00B1375D" w14:paraId="3F797891" w14:textId="77777777" w:rsidTr="00FD0CCE">
        <w:trPr>
          <w:jc w:val="center"/>
        </w:trPr>
        <w:tc>
          <w:tcPr>
            <w:tcW w:w="701" w:type="dxa"/>
          </w:tcPr>
          <w:p w14:paraId="17714D5C" w14:textId="77777777" w:rsidR="00A450ED" w:rsidRPr="00B1375D" w:rsidRDefault="00A450ED" w:rsidP="00A450ED">
            <w:pPr>
              <w:pStyle w:val="ListParagraph"/>
              <w:numPr>
                <w:ilvl w:val="0"/>
                <w:numId w:val="17"/>
              </w:numPr>
              <w:spacing w:after="0" w:line="360" w:lineRule="auto"/>
              <w:jc w:val="both"/>
              <w:rPr>
                <w:rFonts w:ascii="Arial" w:hAnsi="Arial" w:cs="Arial"/>
              </w:rPr>
            </w:pPr>
          </w:p>
        </w:tc>
        <w:tc>
          <w:tcPr>
            <w:tcW w:w="2340" w:type="dxa"/>
            <w:vAlign w:val="center"/>
          </w:tcPr>
          <w:p w14:paraId="70B170BA"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Тања Кимова</w:t>
            </w:r>
          </w:p>
        </w:tc>
        <w:tc>
          <w:tcPr>
            <w:tcW w:w="990" w:type="dxa"/>
          </w:tcPr>
          <w:p w14:paraId="623E7326" w14:textId="77777777" w:rsidR="00A450ED" w:rsidRPr="00B1375D" w:rsidRDefault="00A450ED" w:rsidP="00FD0CCE">
            <w:pPr>
              <w:pStyle w:val="ListParagraph"/>
              <w:spacing w:after="0" w:line="360" w:lineRule="auto"/>
              <w:ind w:left="0"/>
              <w:jc w:val="both"/>
              <w:rPr>
                <w:rFonts w:ascii="Arial" w:hAnsi="Arial" w:cs="Arial"/>
              </w:rPr>
            </w:pPr>
            <w:r>
              <w:rPr>
                <w:rFonts w:ascii="Arial" w:hAnsi="Arial" w:cs="Arial"/>
              </w:rPr>
              <w:t>1977</w:t>
            </w:r>
          </w:p>
        </w:tc>
        <w:tc>
          <w:tcPr>
            <w:tcW w:w="1800" w:type="dxa"/>
            <w:vAlign w:val="center"/>
          </w:tcPr>
          <w:p w14:paraId="10D46215"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благајник</w:t>
            </w:r>
          </w:p>
        </w:tc>
        <w:tc>
          <w:tcPr>
            <w:tcW w:w="1093" w:type="dxa"/>
            <w:vAlign w:val="center"/>
          </w:tcPr>
          <w:p w14:paraId="3EC37AF9"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ВСС</w:t>
            </w:r>
          </w:p>
        </w:tc>
        <w:tc>
          <w:tcPr>
            <w:tcW w:w="1984" w:type="dxa"/>
            <w:vAlign w:val="center"/>
          </w:tcPr>
          <w:p w14:paraId="6C5176E6"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благајник</w:t>
            </w:r>
          </w:p>
        </w:tc>
        <w:tc>
          <w:tcPr>
            <w:tcW w:w="1134" w:type="dxa"/>
          </w:tcPr>
          <w:p w14:paraId="0C4B4A99" w14:textId="77777777" w:rsidR="00A450ED" w:rsidRPr="00B1375D" w:rsidRDefault="00A450ED" w:rsidP="00FD0CCE">
            <w:pPr>
              <w:pStyle w:val="ListParagraph"/>
              <w:spacing w:after="0" w:line="360" w:lineRule="auto"/>
              <w:ind w:left="0"/>
              <w:jc w:val="both"/>
              <w:rPr>
                <w:rFonts w:ascii="Arial" w:hAnsi="Arial" w:cs="Arial"/>
              </w:rPr>
            </w:pPr>
            <w:r>
              <w:rPr>
                <w:rFonts w:ascii="Arial" w:hAnsi="Arial" w:cs="Arial"/>
              </w:rPr>
              <w:t>10</w:t>
            </w:r>
          </w:p>
        </w:tc>
      </w:tr>
      <w:tr w:rsidR="00A450ED" w:rsidRPr="00B1375D" w14:paraId="71C07D5D" w14:textId="77777777" w:rsidTr="00FD0CCE">
        <w:trPr>
          <w:jc w:val="center"/>
        </w:trPr>
        <w:tc>
          <w:tcPr>
            <w:tcW w:w="701" w:type="dxa"/>
          </w:tcPr>
          <w:p w14:paraId="32133A3A" w14:textId="77777777" w:rsidR="00A450ED" w:rsidRPr="00B1375D" w:rsidRDefault="00A450ED" w:rsidP="00A450ED">
            <w:pPr>
              <w:pStyle w:val="ListParagraph"/>
              <w:numPr>
                <w:ilvl w:val="0"/>
                <w:numId w:val="17"/>
              </w:numPr>
              <w:spacing w:after="0" w:line="360" w:lineRule="auto"/>
              <w:jc w:val="both"/>
              <w:rPr>
                <w:rFonts w:ascii="Arial" w:hAnsi="Arial" w:cs="Arial"/>
              </w:rPr>
            </w:pPr>
          </w:p>
        </w:tc>
        <w:tc>
          <w:tcPr>
            <w:tcW w:w="2340" w:type="dxa"/>
            <w:vAlign w:val="center"/>
          </w:tcPr>
          <w:p w14:paraId="26AD9DF6" w14:textId="77777777" w:rsidR="00A450ED" w:rsidRPr="00B1375D" w:rsidRDefault="00A450ED" w:rsidP="00FD0CCE">
            <w:pPr>
              <w:pStyle w:val="ListParagraph"/>
              <w:spacing w:after="0" w:line="240" w:lineRule="auto"/>
              <w:ind w:left="0"/>
              <w:jc w:val="both"/>
              <w:rPr>
                <w:rFonts w:ascii="Arial" w:hAnsi="Arial" w:cs="Arial"/>
              </w:rPr>
            </w:pPr>
            <w:r w:rsidRPr="00A96BF9">
              <w:rPr>
                <w:rFonts w:ascii="Arial" w:hAnsi="Arial" w:cs="Arial"/>
              </w:rPr>
              <w:t>Маја Атанасовска - Тодоровска</w:t>
            </w:r>
          </w:p>
        </w:tc>
        <w:tc>
          <w:tcPr>
            <w:tcW w:w="990" w:type="dxa"/>
          </w:tcPr>
          <w:p w14:paraId="6D91A681" w14:textId="77777777" w:rsidR="00A450ED" w:rsidRPr="00B1375D" w:rsidRDefault="00A450ED" w:rsidP="00FD0CCE">
            <w:pPr>
              <w:pStyle w:val="ListParagraph"/>
              <w:spacing w:after="0" w:line="360" w:lineRule="auto"/>
              <w:ind w:left="0"/>
              <w:jc w:val="both"/>
              <w:rPr>
                <w:rFonts w:ascii="Arial" w:hAnsi="Arial" w:cs="Arial"/>
              </w:rPr>
            </w:pPr>
            <w:r>
              <w:rPr>
                <w:rFonts w:ascii="Arial" w:hAnsi="Arial" w:cs="Arial"/>
              </w:rPr>
              <w:t>1988</w:t>
            </w:r>
          </w:p>
        </w:tc>
        <w:tc>
          <w:tcPr>
            <w:tcW w:w="1800" w:type="dxa"/>
            <w:vAlign w:val="center"/>
          </w:tcPr>
          <w:p w14:paraId="07AD8F4A"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сметководител</w:t>
            </w:r>
          </w:p>
        </w:tc>
        <w:tc>
          <w:tcPr>
            <w:tcW w:w="1093" w:type="dxa"/>
            <w:vAlign w:val="center"/>
          </w:tcPr>
          <w:p w14:paraId="285EB711"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ВСС</w:t>
            </w:r>
          </w:p>
        </w:tc>
        <w:tc>
          <w:tcPr>
            <w:tcW w:w="1984" w:type="dxa"/>
            <w:vAlign w:val="center"/>
          </w:tcPr>
          <w:p w14:paraId="54A1CEF5"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сметководител</w:t>
            </w:r>
          </w:p>
        </w:tc>
        <w:tc>
          <w:tcPr>
            <w:tcW w:w="1134" w:type="dxa"/>
          </w:tcPr>
          <w:p w14:paraId="5E8D674A" w14:textId="77777777" w:rsidR="00A450ED" w:rsidRPr="00B1375D" w:rsidRDefault="00A450ED" w:rsidP="00FD0CCE">
            <w:pPr>
              <w:pStyle w:val="ListParagraph"/>
              <w:spacing w:after="0" w:line="360" w:lineRule="auto"/>
              <w:ind w:left="0"/>
              <w:jc w:val="both"/>
              <w:rPr>
                <w:rFonts w:ascii="Arial" w:hAnsi="Arial" w:cs="Arial"/>
              </w:rPr>
            </w:pPr>
            <w:r>
              <w:rPr>
                <w:rFonts w:ascii="Arial" w:hAnsi="Arial" w:cs="Arial"/>
              </w:rPr>
              <w:t>14</w:t>
            </w:r>
          </w:p>
        </w:tc>
      </w:tr>
    </w:tbl>
    <w:p w14:paraId="00963FD1" w14:textId="77777777" w:rsidR="00A450ED" w:rsidRPr="00B1375D" w:rsidRDefault="00A450ED" w:rsidP="00A450ED">
      <w:pPr>
        <w:pStyle w:val="ListParagraph"/>
        <w:spacing w:line="360" w:lineRule="auto"/>
        <w:ind w:left="0"/>
        <w:jc w:val="both"/>
        <w:rPr>
          <w:rFonts w:ascii="Arial" w:hAnsi="Arial" w:cs="Arial"/>
        </w:rPr>
      </w:pPr>
    </w:p>
    <w:p w14:paraId="1F1ADF1D" w14:textId="77777777" w:rsidR="00A450ED" w:rsidRPr="00BD4671" w:rsidRDefault="00A450ED" w:rsidP="00A450ED">
      <w:pPr>
        <w:pStyle w:val="Heading2"/>
        <w:rPr>
          <w:lang w:val="ru-RU"/>
        </w:rPr>
      </w:pPr>
      <w:r w:rsidRPr="00260394">
        <w:rPr>
          <w:b/>
          <w:lang w:val="ru-RU"/>
        </w:rPr>
        <w:t xml:space="preserve">       </w:t>
      </w:r>
      <w:bookmarkStart w:id="21" w:name="_Toc237598475"/>
      <w:r w:rsidRPr="00260394">
        <w:rPr>
          <w:lang w:val="ru-RU"/>
        </w:rPr>
        <w:t xml:space="preserve">3.5.  </w:t>
      </w:r>
      <w:bookmarkStart w:id="22" w:name="_Hlk25927479"/>
      <w:r w:rsidRPr="00260394">
        <w:rPr>
          <w:lang w:val="ru-RU"/>
        </w:rPr>
        <w:t>Податоци за вработените помошно-технички лица</w:t>
      </w:r>
      <w:bookmarkEnd w:id="21"/>
      <w:bookmarkEnd w:id="22"/>
    </w:p>
    <w:p w14:paraId="64EE1920" w14:textId="77777777" w:rsidR="00A450ED" w:rsidRPr="00F602F3" w:rsidRDefault="00A450ED" w:rsidP="00A450ED">
      <w:pPr>
        <w:pStyle w:val="ListParagraph"/>
        <w:spacing w:line="360" w:lineRule="auto"/>
        <w:ind w:left="0"/>
        <w:jc w:val="both"/>
        <w:rPr>
          <w:rFonts w:ascii="Arial" w:hAnsi="Arial" w:cs="Arial"/>
          <w:sz w:val="20"/>
          <w:szCs w:val="20"/>
          <w:lang w:val="ru-RU"/>
        </w:rPr>
      </w:pPr>
    </w:p>
    <w:tbl>
      <w:tblPr>
        <w:tblW w:w="10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5"/>
        <w:gridCol w:w="2930"/>
        <w:gridCol w:w="992"/>
        <w:gridCol w:w="962"/>
        <w:gridCol w:w="1335"/>
        <w:gridCol w:w="1984"/>
        <w:gridCol w:w="1337"/>
      </w:tblGrid>
      <w:tr w:rsidR="00A450ED" w:rsidRPr="00B1375D" w14:paraId="4D69FDB9" w14:textId="77777777" w:rsidTr="00FD0CCE">
        <w:trPr>
          <w:jc w:val="center"/>
        </w:trPr>
        <w:tc>
          <w:tcPr>
            <w:tcW w:w="735" w:type="dxa"/>
          </w:tcPr>
          <w:p w14:paraId="1D46D1CE"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Ред.</w:t>
            </w:r>
          </w:p>
          <w:p w14:paraId="40EBA0A8"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број</w:t>
            </w:r>
          </w:p>
        </w:tc>
        <w:tc>
          <w:tcPr>
            <w:tcW w:w="2930" w:type="dxa"/>
          </w:tcPr>
          <w:p w14:paraId="2A7F1830"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Име и презиме</w:t>
            </w:r>
          </w:p>
        </w:tc>
        <w:tc>
          <w:tcPr>
            <w:tcW w:w="992" w:type="dxa"/>
          </w:tcPr>
          <w:p w14:paraId="68CFA407"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 xml:space="preserve">Година </w:t>
            </w:r>
          </w:p>
          <w:p w14:paraId="00D4A266"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на раѓање</w:t>
            </w:r>
          </w:p>
        </w:tc>
        <w:tc>
          <w:tcPr>
            <w:tcW w:w="962" w:type="dxa"/>
          </w:tcPr>
          <w:p w14:paraId="7866CE36"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Звање</w:t>
            </w:r>
          </w:p>
        </w:tc>
        <w:tc>
          <w:tcPr>
            <w:tcW w:w="1335" w:type="dxa"/>
          </w:tcPr>
          <w:p w14:paraId="1B01DF70"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Степен</w:t>
            </w:r>
          </w:p>
          <w:p w14:paraId="31E58768"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 xml:space="preserve"> на образо-вание</w:t>
            </w:r>
          </w:p>
        </w:tc>
        <w:tc>
          <w:tcPr>
            <w:tcW w:w="1984" w:type="dxa"/>
          </w:tcPr>
          <w:p w14:paraId="4D8871B4"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Работно место</w:t>
            </w:r>
          </w:p>
        </w:tc>
        <w:tc>
          <w:tcPr>
            <w:tcW w:w="1337" w:type="dxa"/>
          </w:tcPr>
          <w:p w14:paraId="067EE6D4" w14:textId="77777777" w:rsidR="00A450ED" w:rsidRPr="00B1375D" w:rsidRDefault="00A450ED" w:rsidP="00FD0CCE">
            <w:pPr>
              <w:pStyle w:val="ListParagraph"/>
              <w:spacing w:after="0" w:line="360" w:lineRule="auto"/>
              <w:ind w:left="0"/>
              <w:jc w:val="both"/>
              <w:rPr>
                <w:rFonts w:ascii="Arial" w:hAnsi="Arial" w:cs="Arial"/>
                <w:b/>
                <w:sz w:val="20"/>
                <w:szCs w:val="20"/>
              </w:rPr>
            </w:pPr>
            <w:r w:rsidRPr="00B1375D">
              <w:rPr>
                <w:rFonts w:ascii="Arial" w:hAnsi="Arial" w:cs="Arial"/>
                <w:b/>
                <w:sz w:val="20"/>
                <w:szCs w:val="20"/>
              </w:rPr>
              <w:t>Години на стаж</w:t>
            </w:r>
          </w:p>
        </w:tc>
      </w:tr>
      <w:tr w:rsidR="00A450ED" w:rsidRPr="00B1375D" w14:paraId="7B24C3B9" w14:textId="77777777" w:rsidTr="00FD0CCE">
        <w:trPr>
          <w:jc w:val="center"/>
        </w:trPr>
        <w:tc>
          <w:tcPr>
            <w:tcW w:w="735" w:type="dxa"/>
          </w:tcPr>
          <w:p w14:paraId="76379093" w14:textId="77777777" w:rsidR="00A450ED" w:rsidRPr="00B1375D" w:rsidRDefault="00A450ED" w:rsidP="00A450ED">
            <w:pPr>
              <w:pStyle w:val="ListParagraph"/>
              <w:numPr>
                <w:ilvl w:val="0"/>
                <w:numId w:val="20"/>
              </w:numPr>
              <w:spacing w:after="0" w:line="360" w:lineRule="auto"/>
              <w:jc w:val="both"/>
              <w:rPr>
                <w:rFonts w:ascii="Arial" w:hAnsi="Arial" w:cs="Arial"/>
              </w:rPr>
            </w:pPr>
          </w:p>
        </w:tc>
        <w:tc>
          <w:tcPr>
            <w:tcW w:w="2930" w:type="dxa"/>
          </w:tcPr>
          <w:p w14:paraId="4CB24698"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Русе Атанасов</w:t>
            </w:r>
          </w:p>
        </w:tc>
        <w:tc>
          <w:tcPr>
            <w:tcW w:w="992" w:type="dxa"/>
          </w:tcPr>
          <w:p w14:paraId="6E4B2456" w14:textId="77777777" w:rsidR="00A450ED" w:rsidRPr="00B1375D" w:rsidRDefault="00A450ED" w:rsidP="00FD0CCE">
            <w:pPr>
              <w:pStyle w:val="ListParagraph"/>
              <w:spacing w:after="0" w:line="360" w:lineRule="auto"/>
              <w:ind w:left="0"/>
              <w:jc w:val="both"/>
              <w:rPr>
                <w:rFonts w:ascii="Arial" w:hAnsi="Arial" w:cs="Arial"/>
              </w:rPr>
            </w:pPr>
            <w:r>
              <w:rPr>
                <w:rFonts w:ascii="Arial" w:hAnsi="Arial" w:cs="Arial"/>
              </w:rPr>
              <w:t>1964</w:t>
            </w:r>
          </w:p>
        </w:tc>
        <w:tc>
          <w:tcPr>
            <w:tcW w:w="962" w:type="dxa"/>
          </w:tcPr>
          <w:p w14:paraId="53BDDF64" w14:textId="77777777" w:rsidR="00A450ED" w:rsidRPr="00B1375D" w:rsidRDefault="00A450ED" w:rsidP="00FD0CCE">
            <w:pPr>
              <w:pStyle w:val="ListParagraph"/>
              <w:spacing w:after="0" w:line="360" w:lineRule="auto"/>
              <w:ind w:left="0"/>
              <w:jc w:val="both"/>
              <w:rPr>
                <w:rFonts w:ascii="Arial" w:hAnsi="Arial" w:cs="Arial"/>
              </w:rPr>
            </w:pPr>
          </w:p>
        </w:tc>
        <w:tc>
          <w:tcPr>
            <w:tcW w:w="1335" w:type="dxa"/>
          </w:tcPr>
          <w:p w14:paraId="362FEBC0"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ВКВ</w:t>
            </w:r>
          </w:p>
        </w:tc>
        <w:tc>
          <w:tcPr>
            <w:tcW w:w="1984" w:type="dxa"/>
          </w:tcPr>
          <w:p w14:paraId="6773F838"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Домаќин</w:t>
            </w:r>
          </w:p>
        </w:tc>
        <w:tc>
          <w:tcPr>
            <w:tcW w:w="1337" w:type="dxa"/>
          </w:tcPr>
          <w:p w14:paraId="67066385" w14:textId="77777777" w:rsidR="00A450ED" w:rsidRPr="007F41AE" w:rsidRDefault="00A450ED" w:rsidP="00FD0CCE">
            <w:pPr>
              <w:pStyle w:val="ListParagraph"/>
              <w:spacing w:after="0" w:line="360" w:lineRule="auto"/>
              <w:ind w:left="0"/>
              <w:jc w:val="both"/>
              <w:rPr>
                <w:rFonts w:ascii="Arial" w:hAnsi="Arial" w:cs="Arial"/>
                <w:highlight w:val="yellow"/>
              </w:rPr>
            </w:pPr>
            <w:r w:rsidRPr="00052812">
              <w:rPr>
                <w:rFonts w:ascii="Arial" w:hAnsi="Arial" w:cs="Arial"/>
              </w:rPr>
              <w:t>42</w:t>
            </w:r>
          </w:p>
        </w:tc>
      </w:tr>
      <w:tr w:rsidR="00A450ED" w:rsidRPr="00B1375D" w14:paraId="77903E66" w14:textId="77777777" w:rsidTr="00FD0CCE">
        <w:trPr>
          <w:jc w:val="center"/>
        </w:trPr>
        <w:tc>
          <w:tcPr>
            <w:tcW w:w="735" w:type="dxa"/>
          </w:tcPr>
          <w:p w14:paraId="4C758B50" w14:textId="77777777" w:rsidR="00A450ED" w:rsidRPr="00B1375D" w:rsidRDefault="00A450ED" w:rsidP="00A450ED">
            <w:pPr>
              <w:pStyle w:val="ListParagraph"/>
              <w:numPr>
                <w:ilvl w:val="0"/>
                <w:numId w:val="20"/>
              </w:numPr>
              <w:spacing w:after="0" w:line="360" w:lineRule="auto"/>
              <w:jc w:val="both"/>
              <w:rPr>
                <w:rFonts w:ascii="Arial" w:hAnsi="Arial" w:cs="Arial"/>
              </w:rPr>
            </w:pPr>
          </w:p>
        </w:tc>
        <w:tc>
          <w:tcPr>
            <w:tcW w:w="2930" w:type="dxa"/>
          </w:tcPr>
          <w:p w14:paraId="546E66AF" w14:textId="77777777" w:rsidR="00A450ED" w:rsidRPr="00DD4B76" w:rsidRDefault="00A450ED" w:rsidP="00FD0CCE">
            <w:pPr>
              <w:pStyle w:val="ListParagraph"/>
              <w:spacing w:after="0" w:line="360" w:lineRule="auto"/>
              <w:ind w:left="0"/>
              <w:jc w:val="both"/>
              <w:rPr>
                <w:rFonts w:ascii="Arial" w:hAnsi="Arial" w:cs="Arial"/>
              </w:rPr>
            </w:pPr>
            <w:r w:rsidRPr="00A96BF9">
              <w:rPr>
                <w:rFonts w:ascii="Arial" w:hAnsi="Arial" w:cs="Arial"/>
              </w:rPr>
              <w:t>Станко Јовановски</w:t>
            </w:r>
          </w:p>
        </w:tc>
        <w:tc>
          <w:tcPr>
            <w:tcW w:w="992" w:type="dxa"/>
          </w:tcPr>
          <w:p w14:paraId="2A66339F" w14:textId="77777777" w:rsidR="00A450ED" w:rsidRPr="00B1375D" w:rsidRDefault="00A450ED" w:rsidP="00FD0CCE">
            <w:pPr>
              <w:pStyle w:val="ListParagraph"/>
              <w:spacing w:after="0" w:line="360" w:lineRule="auto"/>
              <w:ind w:left="0"/>
              <w:jc w:val="both"/>
              <w:rPr>
                <w:rFonts w:ascii="Arial" w:hAnsi="Arial" w:cs="Arial"/>
              </w:rPr>
            </w:pPr>
            <w:r>
              <w:rPr>
                <w:rFonts w:ascii="Arial" w:hAnsi="Arial" w:cs="Arial"/>
              </w:rPr>
              <w:t>1965</w:t>
            </w:r>
          </w:p>
        </w:tc>
        <w:tc>
          <w:tcPr>
            <w:tcW w:w="962" w:type="dxa"/>
            <w:vAlign w:val="center"/>
          </w:tcPr>
          <w:p w14:paraId="2DD731C1" w14:textId="77777777" w:rsidR="00A450ED" w:rsidRPr="00B1375D" w:rsidRDefault="00A450ED" w:rsidP="00FD0CCE">
            <w:pPr>
              <w:pStyle w:val="ListParagraph"/>
              <w:spacing w:after="0" w:line="360" w:lineRule="auto"/>
              <w:ind w:left="0"/>
              <w:jc w:val="both"/>
              <w:rPr>
                <w:rFonts w:ascii="Arial" w:hAnsi="Arial" w:cs="Arial"/>
              </w:rPr>
            </w:pPr>
          </w:p>
        </w:tc>
        <w:tc>
          <w:tcPr>
            <w:tcW w:w="1335" w:type="dxa"/>
            <w:vAlign w:val="center"/>
          </w:tcPr>
          <w:p w14:paraId="339C8E88" w14:textId="77777777" w:rsidR="00A450ED" w:rsidRPr="00B1375D" w:rsidRDefault="00A450ED" w:rsidP="00FD0CCE">
            <w:pPr>
              <w:pStyle w:val="ListParagraph"/>
              <w:spacing w:after="0" w:line="360" w:lineRule="auto"/>
              <w:ind w:left="0"/>
              <w:jc w:val="both"/>
              <w:rPr>
                <w:rFonts w:ascii="Arial" w:hAnsi="Arial" w:cs="Arial"/>
              </w:rPr>
            </w:pPr>
            <w:r>
              <w:rPr>
                <w:rFonts w:ascii="Arial" w:hAnsi="Arial" w:cs="Arial"/>
              </w:rPr>
              <w:t>С</w:t>
            </w:r>
            <w:r w:rsidRPr="00A96BF9">
              <w:rPr>
                <w:rFonts w:ascii="Arial" w:hAnsi="Arial" w:cs="Arial"/>
              </w:rPr>
              <w:t>СС</w:t>
            </w:r>
          </w:p>
        </w:tc>
        <w:tc>
          <w:tcPr>
            <w:tcW w:w="1984" w:type="dxa"/>
          </w:tcPr>
          <w:p w14:paraId="1814D3F2"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Хигиеничар</w:t>
            </w:r>
          </w:p>
        </w:tc>
        <w:tc>
          <w:tcPr>
            <w:tcW w:w="1337" w:type="dxa"/>
          </w:tcPr>
          <w:p w14:paraId="7213AAE6" w14:textId="77777777" w:rsidR="00A450ED" w:rsidRPr="007F41AE" w:rsidRDefault="00A450ED" w:rsidP="00FD0CCE">
            <w:pPr>
              <w:pStyle w:val="ListParagraph"/>
              <w:spacing w:after="0" w:line="360" w:lineRule="auto"/>
              <w:ind w:left="0"/>
              <w:jc w:val="both"/>
              <w:rPr>
                <w:rFonts w:ascii="Arial" w:hAnsi="Arial" w:cs="Arial"/>
                <w:highlight w:val="yellow"/>
              </w:rPr>
            </w:pPr>
            <w:r w:rsidRPr="00BF4803">
              <w:rPr>
                <w:rFonts w:ascii="Arial" w:hAnsi="Arial" w:cs="Arial"/>
              </w:rPr>
              <w:t>37</w:t>
            </w:r>
          </w:p>
        </w:tc>
      </w:tr>
      <w:tr w:rsidR="00A450ED" w:rsidRPr="00B1375D" w14:paraId="57FCDE9F" w14:textId="77777777" w:rsidTr="00FD0CCE">
        <w:trPr>
          <w:jc w:val="center"/>
        </w:trPr>
        <w:tc>
          <w:tcPr>
            <w:tcW w:w="735" w:type="dxa"/>
          </w:tcPr>
          <w:p w14:paraId="73B6D134" w14:textId="77777777" w:rsidR="00A450ED" w:rsidRPr="00B1375D" w:rsidRDefault="00A450ED" w:rsidP="00A450ED">
            <w:pPr>
              <w:pStyle w:val="ListParagraph"/>
              <w:numPr>
                <w:ilvl w:val="0"/>
                <w:numId w:val="20"/>
              </w:numPr>
              <w:spacing w:after="0" w:line="360" w:lineRule="auto"/>
              <w:jc w:val="both"/>
              <w:rPr>
                <w:rFonts w:ascii="Arial" w:hAnsi="Arial" w:cs="Arial"/>
              </w:rPr>
            </w:pPr>
          </w:p>
        </w:tc>
        <w:tc>
          <w:tcPr>
            <w:tcW w:w="2930" w:type="dxa"/>
          </w:tcPr>
          <w:p w14:paraId="4784A55C"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Иван Трифуновски</w:t>
            </w:r>
          </w:p>
        </w:tc>
        <w:tc>
          <w:tcPr>
            <w:tcW w:w="992" w:type="dxa"/>
          </w:tcPr>
          <w:p w14:paraId="46C8A2CC" w14:textId="77777777" w:rsidR="00A450ED" w:rsidRPr="00B1375D" w:rsidRDefault="00A450ED" w:rsidP="00FD0CCE">
            <w:pPr>
              <w:pStyle w:val="ListParagraph"/>
              <w:spacing w:after="0" w:line="360" w:lineRule="auto"/>
              <w:ind w:left="0"/>
              <w:jc w:val="both"/>
              <w:rPr>
                <w:rFonts w:ascii="Arial" w:hAnsi="Arial" w:cs="Arial"/>
              </w:rPr>
            </w:pPr>
            <w:r>
              <w:rPr>
                <w:rFonts w:ascii="Arial" w:hAnsi="Arial" w:cs="Arial"/>
              </w:rPr>
              <w:t>1978</w:t>
            </w:r>
          </w:p>
        </w:tc>
        <w:tc>
          <w:tcPr>
            <w:tcW w:w="962" w:type="dxa"/>
            <w:vAlign w:val="center"/>
          </w:tcPr>
          <w:p w14:paraId="1A1A46ED" w14:textId="77777777" w:rsidR="00A450ED" w:rsidRPr="00B1375D" w:rsidRDefault="00A450ED" w:rsidP="00FD0CCE">
            <w:pPr>
              <w:pStyle w:val="ListParagraph"/>
              <w:spacing w:after="0" w:line="360" w:lineRule="auto"/>
              <w:ind w:left="0"/>
              <w:jc w:val="both"/>
              <w:rPr>
                <w:rFonts w:ascii="Arial" w:hAnsi="Arial" w:cs="Arial"/>
              </w:rPr>
            </w:pPr>
          </w:p>
        </w:tc>
        <w:tc>
          <w:tcPr>
            <w:tcW w:w="1335" w:type="dxa"/>
            <w:vAlign w:val="center"/>
          </w:tcPr>
          <w:p w14:paraId="7D1FAB44"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НСС</w:t>
            </w:r>
          </w:p>
        </w:tc>
        <w:tc>
          <w:tcPr>
            <w:tcW w:w="1984" w:type="dxa"/>
          </w:tcPr>
          <w:p w14:paraId="42FA403F"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Хигиеничар</w:t>
            </w:r>
          </w:p>
        </w:tc>
        <w:tc>
          <w:tcPr>
            <w:tcW w:w="1337" w:type="dxa"/>
          </w:tcPr>
          <w:p w14:paraId="157F8423" w14:textId="77777777" w:rsidR="00A450ED" w:rsidRPr="007F41AE" w:rsidRDefault="00A450ED" w:rsidP="00FD0CCE">
            <w:pPr>
              <w:pStyle w:val="ListParagraph"/>
              <w:spacing w:after="0" w:line="360" w:lineRule="auto"/>
              <w:ind w:left="0"/>
              <w:jc w:val="both"/>
              <w:rPr>
                <w:rFonts w:ascii="Arial" w:hAnsi="Arial" w:cs="Arial"/>
                <w:highlight w:val="yellow"/>
              </w:rPr>
            </w:pPr>
            <w:r w:rsidRPr="00462055">
              <w:rPr>
                <w:rFonts w:ascii="Arial" w:hAnsi="Arial" w:cs="Arial"/>
              </w:rPr>
              <w:t>20</w:t>
            </w:r>
          </w:p>
        </w:tc>
      </w:tr>
      <w:tr w:rsidR="00A450ED" w:rsidRPr="00B1375D" w14:paraId="7FB337A8" w14:textId="77777777" w:rsidTr="00FD0CCE">
        <w:trPr>
          <w:jc w:val="center"/>
        </w:trPr>
        <w:tc>
          <w:tcPr>
            <w:tcW w:w="735" w:type="dxa"/>
          </w:tcPr>
          <w:p w14:paraId="1AF5648A" w14:textId="77777777" w:rsidR="00A450ED" w:rsidRPr="00B1375D" w:rsidRDefault="00A450ED" w:rsidP="00A450ED">
            <w:pPr>
              <w:pStyle w:val="ListParagraph"/>
              <w:numPr>
                <w:ilvl w:val="0"/>
                <w:numId w:val="20"/>
              </w:numPr>
              <w:spacing w:after="0" w:line="360" w:lineRule="auto"/>
              <w:jc w:val="both"/>
              <w:rPr>
                <w:rFonts w:ascii="Arial" w:hAnsi="Arial" w:cs="Arial"/>
              </w:rPr>
            </w:pPr>
          </w:p>
        </w:tc>
        <w:tc>
          <w:tcPr>
            <w:tcW w:w="2930" w:type="dxa"/>
          </w:tcPr>
          <w:p w14:paraId="531EAF63" w14:textId="77777777" w:rsidR="00A450ED" w:rsidRPr="00A96BF9" w:rsidRDefault="00A450ED" w:rsidP="00FD0CCE">
            <w:pPr>
              <w:pStyle w:val="ListParagraph"/>
              <w:spacing w:after="0" w:line="360" w:lineRule="auto"/>
              <w:ind w:left="0"/>
              <w:jc w:val="both"/>
              <w:rPr>
                <w:rFonts w:ascii="Arial" w:hAnsi="Arial" w:cs="Arial"/>
              </w:rPr>
            </w:pPr>
            <w:r w:rsidRPr="00A96BF9">
              <w:rPr>
                <w:rFonts w:ascii="Arial" w:hAnsi="Arial" w:cs="Arial"/>
              </w:rPr>
              <w:t>Велибор Ивановски</w:t>
            </w:r>
          </w:p>
        </w:tc>
        <w:tc>
          <w:tcPr>
            <w:tcW w:w="992" w:type="dxa"/>
          </w:tcPr>
          <w:p w14:paraId="5B3B5E14" w14:textId="77777777" w:rsidR="00A450ED" w:rsidRPr="00B1375D" w:rsidRDefault="00A450ED" w:rsidP="00FD0CCE">
            <w:pPr>
              <w:pStyle w:val="ListParagraph"/>
              <w:spacing w:after="0" w:line="360" w:lineRule="auto"/>
              <w:ind w:left="0"/>
              <w:jc w:val="both"/>
              <w:rPr>
                <w:rFonts w:ascii="Arial" w:hAnsi="Arial" w:cs="Arial"/>
              </w:rPr>
            </w:pPr>
            <w:r>
              <w:rPr>
                <w:rFonts w:ascii="Arial" w:hAnsi="Arial" w:cs="Arial"/>
              </w:rPr>
              <w:t>1977</w:t>
            </w:r>
          </w:p>
        </w:tc>
        <w:tc>
          <w:tcPr>
            <w:tcW w:w="962" w:type="dxa"/>
            <w:vAlign w:val="center"/>
          </w:tcPr>
          <w:p w14:paraId="0F94FB70" w14:textId="77777777" w:rsidR="00A450ED" w:rsidRPr="00B1375D" w:rsidRDefault="00A450ED" w:rsidP="00FD0CCE">
            <w:pPr>
              <w:pStyle w:val="ListParagraph"/>
              <w:spacing w:after="0" w:line="360" w:lineRule="auto"/>
              <w:ind w:left="0"/>
              <w:jc w:val="both"/>
              <w:rPr>
                <w:rFonts w:ascii="Arial" w:hAnsi="Arial" w:cs="Arial"/>
              </w:rPr>
            </w:pPr>
          </w:p>
        </w:tc>
        <w:tc>
          <w:tcPr>
            <w:tcW w:w="1335" w:type="dxa"/>
            <w:vAlign w:val="center"/>
          </w:tcPr>
          <w:p w14:paraId="617EA6D1"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НСС</w:t>
            </w:r>
          </w:p>
        </w:tc>
        <w:tc>
          <w:tcPr>
            <w:tcW w:w="1984" w:type="dxa"/>
          </w:tcPr>
          <w:p w14:paraId="52D2836E"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Чувар</w:t>
            </w:r>
          </w:p>
        </w:tc>
        <w:tc>
          <w:tcPr>
            <w:tcW w:w="1337" w:type="dxa"/>
          </w:tcPr>
          <w:p w14:paraId="7108F530" w14:textId="77777777" w:rsidR="00A450ED" w:rsidRPr="007F41AE" w:rsidRDefault="00A450ED" w:rsidP="00FD0CCE">
            <w:pPr>
              <w:pStyle w:val="ListParagraph"/>
              <w:spacing w:after="0" w:line="360" w:lineRule="auto"/>
              <w:ind w:left="0"/>
              <w:jc w:val="both"/>
              <w:rPr>
                <w:rFonts w:ascii="Arial" w:hAnsi="Arial" w:cs="Arial"/>
                <w:highlight w:val="yellow"/>
              </w:rPr>
            </w:pPr>
            <w:r w:rsidRPr="00087B04">
              <w:rPr>
                <w:rFonts w:ascii="Arial" w:hAnsi="Arial" w:cs="Arial"/>
              </w:rPr>
              <w:t>17</w:t>
            </w:r>
          </w:p>
        </w:tc>
      </w:tr>
      <w:tr w:rsidR="00A450ED" w:rsidRPr="00B1375D" w14:paraId="5C4C8C39" w14:textId="77777777" w:rsidTr="00FD0CCE">
        <w:trPr>
          <w:jc w:val="center"/>
        </w:trPr>
        <w:tc>
          <w:tcPr>
            <w:tcW w:w="735" w:type="dxa"/>
          </w:tcPr>
          <w:p w14:paraId="196B26BD" w14:textId="77777777" w:rsidR="00A450ED" w:rsidRPr="00B1375D" w:rsidRDefault="00A450ED" w:rsidP="00A450ED">
            <w:pPr>
              <w:pStyle w:val="ListParagraph"/>
              <w:numPr>
                <w:ilvl w:val="0"/>
                <w:numId w:val="20"/>
              </w:numPr>
              <w:spacing w:after="0" w:line="360" w:lineRule="auto"/>
              <w:jc w:val="both"/>
              <w:rPr>
                <w:rFonts w:ascii="Arial" w:hAnsi="Arial" w:cs="Arial"/>
              </w:rPr>
            </w:pPr>
          </w:p>
        </w:tc>
        <w:tc>
          <w:tcPr>
            <w:tcW w:w="2930" w:type="dxa"/>
          </w:tcPr>
          <w:p w14:paraId="3EB9DA21" w14:textId="77777777" w:rsidR="00A450ED" w:rsidRPr="00A96BF9" w:rsidRDefault="00A450ED" w:rsidP="00FD0CCE">
            <w:pPr>
              <w:pStyle w:val="ListParagraph"/>
              <w:spacing w:after="0" w:line="360" w:lineRule="auto"/>
              <w:ind w:left="0"/>
              <w:jc w:val="both"/>
              <w:rPr>
                <w:rFonts w:ascii="Arial" w:hAnsi="Arial" w:cs="Arial"/>
              </w:rPr>
            </w:pPr>
            <w:r w:rsidRPr="00A96BF9">
              <w:rPr>
                <w:rFonts w:ascii="Arial" w:hAnsi="Arial" w:cs="Arial"/>
              </w:rPr>
              <w:t>Зоран Тасев</w:t>
            </w:r>
          </w:p>
        </w:tc>
        <w:tc>
          <w:tcPr>
            <w:tcW w:w="992" w:type="dxa"/>
          </w:tcPr>
          <w:p w14:paraId="7AF20A0A" w14:textId="77777777" w:rsidR="00A450ED" w:rsidRPr="00B1375D" w:rsidRDefault="00A450ED" w:rsidP="00FD0CCE">
            <w:pPr>
              <w:pStyle w:val="ListParagraph"/>
              <w:spacing w:after="0" w:line="360" w:lineRule="auto"/>
              <w:ind w:left="0"/>
              <w:jc w:val="both"/>
              <w:rPr>
                <w:rFonts w:ascii="Arial" w:hAnsi="Arial" w:cs="Arial"/>
              </w:rPr>
            </w:pPr>
            <w:r>
              <w:rPr>
                <w:rFonts w:ascii="Arial" w:hAnsi="Arial" w:cs="Arial"/>
              </w:rPr>
              <w:t>1973</w:t>
            </w:r>
          </w:p>
        </w:tc>
        <w:tc>
          <w:tcPr>
            <w:tcW w:w="962" w:type="dxa"/>
            <w:vAlign w:val="center"/>
          </w:tcPr>
          <w:p w14:paraId="32780A9C" w14:textId="77777777" w:rsidR="00A450ED" w:rsidRPr="00B1375D" w:rsidRDefault="00A450ED" w:rsidP="00FD0CCE">
            <w:pPr>
              <w:pStyle w:val="ListParagraph"/>
              <w:spacing w:after="0" w:line="360" w:lineRule="auto"/>
              <w:ind w:left="0"/>
              <w:jc w:val="both"/>
              <w:rPr>
                <w:rFonts w:ascii="Arial" w:hAnsi="Arial" w:cs="Arial"/>
              </w:rPr>
            </w:pPr>
          </w:p>
        </w:tc>
        <w:tc>
          <w:tcPr>
            <w:tcW w:w="1335" w:type="dxa"/>
            <w:vAlign w:val="center"/>
          </w:tcPr>
          <w:p w14:paraId="423BC895"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ССС</w:t>
            </w:r>
          </w:p>
        </w:tc>
        <w:tc>
          <w:tcPr>
            <w:tcW w:w="1984" w:type="dxa"/>
          </w:tcPr>
          <w:p w14:paraId="0A8AC1AA" w14:textId="77777777" w:rsidR="00A450ED" w:rsidRPr="00B1375D" w:rsidRDefault="00A450ED" w:rsidP="00FD0CCE">
            <w:pPr>
              <w:pStyle w:val="ListParagraph"/>
              <w:spacing w:after="0" w:line="240" w:lineRule="auto"/>
              <w:ind w:left="0"/>
              <w:rPr>
                <w:rFonts w:ascii="Arial" w:hAnsi="Arial" w:cs="Arial"/>
              </w:rPr>
            </w:pPr>
            <w:r w:rsidRPr="00A96BF9">
              <w:rPr>
                <w:rFonts w:ascii="Arial" w:hAnsi="Arial" w:cs="Arial"/>
              </w:rPr>
              <w:t>Ракувач со парно</w:t>
            </w:r>
          </w:p>
        </w:tc>
        <w:tc>
          <w:tcPr>
            <w:tcW w:w="1337" w:type="dxa"/>
          </w:tcPr>
          <w:p w14:paraId="08345FD1" w14:textId="77777777" w:rsidR="00A450ED" w:rsidRPr="007F41AE" w:rsidRDefault="00A450ED" w:rsidP="00FD0CCE">
            <w:pPr>
              <w:pStyle w:val="ListParagraph"/>
              <w:spacing w:after="0" w:line="360" w:lineRule="auto"/>
              <w:ind w:left="0"/>
              <w:jc w:val="both"/>
              <w:rPr>
                <w:rFonts w:ascii="Arial" w:hAnsi="Arial" w:cs="Arial"/>
                <w:highlight w:val="yellow"/>
              </w:rPr>
            </w:pPr>
            <w:r w:rsidRPr="00F73ADD">
              <w:rPr>
                <w:rFonts w:ascii="Arial" w:hAnsi="Arial" w:cs="Arial"/>
              </w:rPr>
              <w:t>29</w:t>
            </w:r>
          </w:p>
        </w:tc>
      </w:tr>
      <w:tr w:rsidR="00A450ED" w:rsidRPr="00B1375D" w14:paraId="4EBC240F" w14:textId="77777777" w:rsidTr="00FD0CCE">
        <w:trPr>
          <w:jc w:val="center"/>
        </w:trPr>
        <w:tc>
          <w:tcPr>
            <w:tcW w:w="735" w:type="dxa"/>
          </w:tcPr>
          <w:p w14:paraId="7FAC427E" w14:textId="77777777" w:rsidR="00A450ED" w:rsidRPr="00B1375D" w:rsidRDefault="00A450ED" w:rsidP="00A450ED">
            <w:pPr>
              <w:pStyle w:val="ListParagraph"/>
              <w:numPr>
                <w:ilvl w:val="0"/>
                <w:numId w:val="20"/>
              </w:numPr>
              <w:spacing w:after="0" w:line="360" w:lineRule="auto"/>
              <w:jc w:val="both"/>
              <w:rPr>
                <w:rFonts w:ascii="Arial" w:hAnsi="Arial" w:cs="Arial"/>
              </w:rPr>
            </w:pPr>
          </w:p>
        </w:tc>
        <w:tc>
          <w:tcPr>
            <w:tcW w:w="2930" w:type="dxa"/>
          </w:tcPr>
          <w:p w14:paraId="0E7FC92C" w14:textId="77777777" w:rsidR="00A450ED" w:rsidRPr="00A96BF9" w:rsidRDefault="00A450ED" w:rsidP="00FD0CCE">
            <w:pPr>
              <w:pStyle w:val="ListParagraph"/>
              <w:spacing w:after="0" w:line="360" w:lineRule="auto"/>
              <w:ind w:left="0"/>
              <w:jc w:val="both"/>
              <w:rPr>
                <w:rFonts w:ascii="Arial" w:hAnsi="Arial" w:cs="Arial"/>
              </w:rPr>
            </w:pPr>
            <w:r w:rsidRPr="00A96BF9">
              <w:rPr>
                <w:rFonts w:ascii="Arial" w:hAnsi="Arial" w:cs="Arial"/>
              </w:rPr>
              <w:t xml:space="preserve">Горан Ивановски </w:t>
            </w:r>
          </w:p>
        </w:tc>
        <w:tc>
          <w:tcPr>
            <w:tcW w:w="992" w:type="dxa"/>
          </w:tcPr>
          <w:p w14:paraId="575557F4" w14:textId="77777777" w:rsidR="00A450ED" w:rsidRPr="00B1375D" w:rsidRDefault="00A450ED" w:rsidP="00FD0CCE">
            <w:pPr>
              <w:pStyle w:val="ListParagraph"/>
              <w:spacing w:after="0" w:line="360" w:lineRule="auto"/>
              <w:ind w:left="0"/>
              <w:jc w:val="both"/>
              <w:rPr>
                <w:rFonts w:ascii="Arial" w:hAnsi="Arial" w:cs="Arial"/>
              </w:rPr>
            </w:pPr>
            <w:r>
              <w:rPr>
                <w:rFonts w:ascii="Arial" w:hAnsi="Arial" w:cs="Arial"/>
              </w:rPr>
              <w:t>1980</w:t>
            </w:r>
          </w:p>
        </w:tc>
        <w:tc>
          <w:tcPr>
            <w:tcW w:w="962" w:type="dxa"/>
            <w:vAlign w:val="center"/>
          </w:tcPr>
          <w:p w14:paraId="001C039C" w14:textId="77777777" w:rsidR="00A450ED" w:rsidRPr="00B1375D" w:rsidRDefault="00A450ED" w:rsidP="00FD0CCE">
            <w:pPr>
              <w:pStyle w:val="ListParagraph"/>
              <w:spacing w:after="0" w:line="360" w:lineRule="auto"/>
              <w:ind w:left="0"/>
              <w:jc w:val="both"/>
              <w:rPr>
                <w:rFonts w:ascii="Arial" w:hAnsi="Arial" w:cs="Arial"/>
              </w:rPr>
            </w:pPr>
          </w:p>
        </w:tc>
        <w:tc>
          <w:tcPr>
            <w:tcW w:w="1335" w:type="dxa"/>
            <w:vAlign w:val="center"/>
          </w:tcPr>
          <w:p w14:paraId="4DC33497"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НСС</w:t>
            </w:r>
          </w:p>
        </w:tc>
        <w:tc>
          <w:tcPr>
            <w:tcW w:w="1984" w:type="dxa"/>
          </w:tcPr>
          <w:p w14:paraId="54C5522F"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Хигиеничар</w:t>
            </w:r>
          </w:p>
        </w:tc>
        <w:tc>
          <w:tcPr>
            <w:tcW w:w="1337" w:type="dxa"/>
          </w:tcPr>
          <w:p w14:paraId="30EEA852" w14:textId="77777777" w:rsidR="00A450ED" w:rsidRPr="007F41AE" w:rsidRDefault="00A450ED" w:rsidP="00FD0CCE">
            <w:pPr>
              <w:pStyle w:val="ListParagraph"/>
              <w:spacing w:after="0" w:line="360" w:lineRule="auto"/>
              <w:ind w:left="0"/>
              <w:jc w:val="both"/>
              <w:rPr>
                <w:rFonts w:ascii="Arial" w:hAnsi="Arial" w:cs="Arial"/>
                <w:highlight w:val="yellow"/>
              </w:rPr>
            </w:pPr>
            <w:r w:rsidRPr="00B26517">
              <w:rPr>
                <w:rFonts w:ascii="Arial" w:hAnsi="Arial" w:cs="Arial"/>
              </w:rPr>
              <w:t>19</w:t>
            </w:r>
          </w:p>
        </w:tc>
      </w:tr>
      <w:tr w:rsidR="00A450ED" w:rsidRPr="00B1375D" w14:paraId="44846319" w14:textId="77777777" w:rsidTr="00FD0CCE">
        <w:trPr>
          <w:jc w:val="center"/>
        </w:trPr>
        <w:tc>
          <w:tcPr>
            <w:tcW w:w="735" w:type="dxa"/>
          </w:tcPr>
          <w:p w14:paraId="22C03E39" w14:textId="77777777" w:rsidR="00A450ED" w:rsidRPr="00B1375D" w:rsidRDefault="00A450ED" w:rsidP="00A450ED">
            <w:pPr>
              <w:pStyle w:val="ListParagraph"/>
              <w:numPr>
                <w:ilvl w:val="0"/>
                <w:numId w:val="20"/>
              </w:numPr>
              <w:spacing w:after="0" w:line="360" w:lineRule="auto"/>
              <w:jc w:val="both"/>
              <w:rPr>
                <w:rFonts w:ascii="Arial" w:hAnsi="Arial" w:cs="Arial"/>
              </w:rPr>
            </w:pPr>
          </w:p>
        </w:tc>
        <w:tc>
          <w:tcPr>
            <w:tcW w:w="2930" w:type="dxa"/>
          </w:tcPr>
          <w:p w14:paraId="441FE454" w14:textId="77777777" w:rsidR="00A450ED" w:rsidRPr="00A96BF9" w:rsidRDefault="00A450ED" w:rsidP="00FD0CCE">
            <w:pPr>
              <w:pStyle w:val="ListParagraph"/>
              <w:spacing w:after="0" w:line="360" w:lineRule="auto"/>
              <w:ind w:left="0"/>
              <w:jc w:val="both"/>
              <w:rPr>
                <w:rFonts w:ascii="Arial" w:hAnsi="Arial" w:cs="Arial"/>
              </w:rPr>
            </w:pPr>
            <w:r w:rsidRPr="00A96BF9">
              <w:rPr>
                <w:rFonts w:ascii="Arial" w:hAnsi="Arial" w:cs="Arial"/>
              </w:rPr>
              <w:t>Ивица Тасевски</w:t>
            </w:r>
          </w:p>
        </w:tc>
        <w:tc>
          <w:tcPr>
            <w:tcW w:w="992" w:type="dxa"/>
          </w:tcPr>
          <w:p w14:paraId="16873945" w14:textId="77777777" w:rsidR="00A450ED" w:rsidRPr="00B1375D" w:rsidRDefault="00A450ED" w:rsidP="00FD0CCE">
            <w:pPr>
              <w:pStyle w:val="ListParagraph"/>
              <w:spacing w:after="0" w:line="360" w:lineRule="auto"/>
              <w:ind w:left="0"/>
              <w:jc w:val="both"/>
              <w:rPr>
                <w:rFonts w:ascii="Arial" w:hAnsi="Arial" w:cs="Arial"/>
              </w:rPr>
            </w:pPr>
            <w:r>
              <w:rPr>
                <w:rFonts w:ascii="Arial" w:hAnsi="Arial" w:cs="Arial"/>
              </w:rPr>
              <w:t>1981</w:t>
            </w:r>
          </w:p>
        </w:tc>
        <w:tc>
          <w:tcPr>
            <w:tcW w:w="962" w:type="dxa"/>
            <w:vAlign w:val="center"/>
          </w:tcPr>
          <w:p w14:paraId="5CACBBDF" w14:textId="77777777" w:rsidR="00A450ED" w:rsidRPr="00B1375D" w:rsidRDefault="00A450ED" w:rsidP="00FD0CCE">
            <w:pPr>
              <w:pStyle w:val="ListParagraph"/>
              <w:spacing w:after="0" w:line="360" w:lineRule="auto"/>
              <w:ind w:left="0"/>
              <w:jc w:val="both"/>
              <w:rPr>
                <w:rFonts w:ascii="Arial" w:hAnsi="Arial" w:cs="Arial"/>
              </w:rPr>
            </w:pPr>
          </w:p>
        </w:tc>
        <w:tc>
          <w:tcPr>
            <w:tcW w:w="1335" w:type="dxa"/>
            <w:vAlign w:val="center"/>
          </w:tcPr>
          <w:p w14:paraId="69B02F81" w14:textId="77777777" w:rsidR="00A450ED" w:rsidRPr="00B1375D" w:rsidRDefault="00A450ED" w:rsidP="00FD0CCE">
            <w:pPr>
              <w:pStyle w:val="ListParagraph"/>
              <w:spacing w:after="0" w:line="360" w:lineRule="auto"/>
              <w:ind w:left="0"/>
              <w:jc w:val="both"/>
              <w:rPr>
                <w:rFonts w:ascii="Arial" w:hAnsi="Arial" w:cs="Arial"/>
              </w:rPr>
            </w:pPr>
            <w:r>
              <w:rPr>
                <w:rFonts w:ascii="Arial" w:hAnsi="Arial" w:cs="Arial"/>
              </w:rPr>
              <w:t>С</w:t>
            </w:r>
            <w:r w:rsidRPr="00A96BF9">
              <w:rPr>
                <w:rFonts w:ascii="Arial" w:hAnsi="Arial" w:cs="Arial"/>
              </w:rPr>
              <w:t>СС</w:t>
            </w:r>
          </w:p>
        </w:tc>
        <w:tc>
          <w:tcPr>
            <w:tcW w:w="1984" w:type="dxa"/>
          </w:tcPr>
          <w:p w14:paraId="271B4B5F"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Хигиеничар</w:t>
            </w:r>
          </w:p>
        </w:tc>
        <w:tc>
          <w:tcPr>
            <w:tcW w:w="1337" w:type="dxa"/>
          </w:tcPr>
          <w:p w14:paraId="5D273761" w14:textId="77777777" w:rsidR="00A450ED" w:rsidRPr="007F41AE" w:rsidRDefault="00A450ED" w:rsidP="00FD0CCE">
            <w:pPr>
              <w:pStyle w:val="ListParagraph"/>
              <w:spacing w:after="0" w:line="360" w:lineRule="auto"/>
              <w:ind w:left="0"/>
              <w:jc w:val="both"/>
              <w:rPr>
                <w:rFonts w:ascii="Arial" w:hAnsi="Arial" w:cs="Arial"/>
                <w:highlight w:val="yellow"/>
              </w:rPr>
            </w:pPr>
            <w:r w:rsidRPr="006F3974">
              <w:rPr>
                <w:rFonts w:ascii="Arial" w:hAnsi="Arial" w:cs="Arial"/>
              </w:rPr>
              <w:t>16</w:t>
            </w:r>
          </w:p>
        </w:tc>
      </w:tr>
      <w:tr w:rsidR="00A450ED" w:rsidRPr="00B1375D" w14:paraId="3C8D53AE" w14:textId="77777777" w:rsidTr="00FD0CCE">
        <w:trPr>
          <w:jc w:val="center"/>
        </w:trPr>
        <w:tc>
          <w:tcPr>
            <w:tcW w:w="735" w:type="dxa"/>
          </w:tcPr>
          <w:p w14:paraId="25DA8E46" w14:textId="77777777" w:rsidR="00A450ED" w:rsidRPr="00B1375D" w:rsidRDefault="00A450ED" w:rsidP="00A450ED">
            <w:pPr>
              <w:pStyle w:val="ListParagraph"/>
              <w:numPr>
                <w:ilvl w:val="0"/>
                <w:numId w:val="20"/>
              </w:numPr>
              <w:spacing w:after="0" w:line="360" w:lineRule="auto"/>
              <w:jc w:val="both"/>
              <w:rPr>
                <w:rFonts w:ascii="Arial" w:hAnsi="Arial" w:cs="Arial"/>
              </w:rPr>
            </w:pPr>
          </w:p>
        </w:tc>
        <w:tc>
          <w:tcPr>
            <w:tcW w:w="2930" w:type="dxa"/>
          </w:tcPr>
          <w:p w14:paraId="4C90E540" w14:textId="77777777" w:rsidR="00A450ED" w:rsidRPr="00A96BF9" w:rsidRDefault="00A450ED" w:rsidP="00FD0CCE">
            <w:pPr>
              <w:pStyle w:val="ListParagraph"/>
              <w:spacing w:after="0" w:line="360" w:lineRule="auto"/>
              <w:ind w:left="0"/>
              <w:jc w:val="both"/>
              <w:rPr>
                <w:rFonts w:ascii="Arial" w:hAnsi="Arial" w:cs="Arial"/>
              </w:rPr>
            </w:pPr>
            <w:r w:rsidRPr="00A96BF9">
              <w:rPr>
                <w:rFonts w:ascii="Arial" w:hAnsi="Arial" w:cs="Arial"/>
              </w:rPr>
              <w:t>Зорица Младенова</w:t>
            </w:r>
          </w:p>
        </w:tc>
        <w:tc>
          <w:tcPr>
            <w:tcW w:w="992" w:type="dxa"/>
          </w:tcPr>
          <w:p w14:paraId="6DB7AF93" w14:textId="77777777" w:rsidR="00A450ED" w:rsidRPr="00B1375D" w:rsidRDefault="00A450ED" w:rsidP="00FD0CCE">
            <w:pPr>
              <w:pStyle w:val="ListParagraph"/>
              <w:spacing w:after="0" w:line="360" w:lineRule="auto"/>
              <w:ind w:left="0"/>
              <w:jc w:val="both"/>
              <w:rPr>
                <w:rFonts w:ascii="Arial" w:hAnsi="Arial" w:cs="Arial"/>
              </w:rPr>
            </w:pPr>
            <w:r>
              <w:rPr>
                <w:rFonts w:ascii="Arial" w:hAnsi="Arial" w:cs="Arial"/>
              </w:rPr>
              <w:t>1976</w:t>
            </w:r>
          </w:p>
        </w:tc>
        <w:tc>
          <w:tcPr>
            <w:tcW w:w="962" w:type="dxa"/>
            <w:vAlign w:val="center"/>
          </w:tcPr>
          <w:p w14:paraId="3AD786C0" w14:textId="77777777" w:rsidR="00A450ED" w:rsidRPr="00B1375D" w:rsidRDefault="00A450ED" w:rsidP="00FD0CCE">
            <w:pPr>
              <w:pStyle w:val="ListParagraph"/>
              <w:spacing w:after="0" w:line="360" w:lineRule="auto"/>
              <w:ind w:left="0"/>
              <w:jc w:val="both"/>
              <w:rPr>
                <w:rFonts w:ascii="Arial" w:hAnsi="Arial" w:cs="Arial"/>
              </w:rPr>
            </w:pPr>
          </w:p>
        </w:tc>
        <w:tc>
          <w:tcPr>
            <w:tcW w:w="1335" w:type="dxa"/>
            <w:vAlign w:val="center"/>
          </w:tcPr>
          <w:p w14:paraId="79594066"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НСС</w:t>
            </w:r>
          </w:p>
        </w:tc>
        <w:tc>
          <w:tcPr>
            <w:tcW w:w="1984" w:type="dxa"/>
          </w:tcPr>
          <w:p w14:paraId="70088249"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Хигиеничар</w:t>
            </w:r>
          </w:p>
        </w:tc>
        <w:tc>
          <w:tcPr>
            <w:tcW w:w="1337" w:type="dxa"/>
          </w:tcPr>
          <w:p w14:paraId="117B26D4" w14:textId="77777777" w:rsidR="00A450ED" w:rsidRPr="007F41AE" w:rsidRDefault="00A450ED" w:rsidP="00FD0CCE">
            <w:pPr>
              <w:pStyle w:val="ListParagraph"/>
              <w:spacing w:after="0" w:line="360" w:lineRule="auto"/>
              <w:ind w:left="0"/>
              <w:jc w:val="both"/>
              <w:rPr>
                <w:rFonts w:ascii="Arial" w:hAnsi="Arial" w:cs="Arial"/>
                <w:highlight w:val="yellow"/>
              </w:rPr>
            </w:pPr>
            <w:r w:rsidRPr="00087B04">
              <w:rPr>
                <w:rFonts w:ascii="Arial" w:hAnsi="Arial" w:cs="Arial"/>
              </w:rPr>
              <w:t>26</w:t>
            </w:r>
          </w:p>
        </w:tc>
      </w:tr>
      <w:tr w:rsidR="00A450ED" w:rsidRPr="00B1375D" w14:paraId="3A0A6616" w14:textId="77777777" w:rsidTr="00FD0CCE">
        <w:trPr>
          <w:jc w:val="center"/>
        </w:trPr>
        <w:tc>
          <w:tcPr>
            <w:tcW w:w="735" w:type="dxa"/>
          </w:tcPr>
          <w:p w14:paraId="14D00AB0" w14:textId="77777777" w:rsidR="00A450ED" w:rsidRPr="00B1375D" w:rsidRDefault="00A450ED" w:rsidP="00A450ED">
            <w:pPr>
              <w:pStyle w:val="ListParagraph"/>
              <w:numPr>
                <w:ilvl w:val="0"/>
                <w:numId w:val="20"/>
              </w:numPr>
              <w:spacing w:after="0" w:line="360" w:lineRule="auto"/>
              <w:jc w:val="both"/>
              <w:rPr>
                <w:rFonts w:ascii="Arial" w:hAnsi="Arial" w:cs="Arial"/>
              </w:rPr>
            </w:pPr>
          </w:p>
        </w:tc>
        <w:tc>
          <w:tcPr>
            <w:tcW w:w="2930" w:type="dxa"/>
          </w:tcPr>
          <w:p w14:paraId="0C36B890" w14:textId="77777777" w:rsidR="00A450ED" w:rsidRPr="00A96BF9" w:rsidRDefault="00A450ED" w:rsidP="00FD0CCE">
            <w:pPr>
              <w:pStyle w:val="ListParagraph"/>
              <w:spacing w:after="0" w:line="360" w:lineRule="auto"/>
              <w:ind w:left="0"/>
              <w:jc w:val="both"/>
              <w:rPr>
                <w:rFonts w:ascii="Arial" w:hAnsi="Arial" w:cs="Arial"/>
              </w:rPr>
            </w:pPr>
            <w:r w:rsidRPr="00A96BF9">
              <w:rPr>
                <w:rFonts w:ascii="Arial" w:hAnsi="Arial" w:cs="Arial"/>
              </w:rPr>
              <w:t>Орце Димишков</w:t>
            </w:r>
          </w:p>
        </w:tc>
        <w:tc>
          <w:tcPr>
            <w:tcW w:w="992" w:type="dxa"/>
          </w:tcPr>
          <w:p w14:paraId="2A532FC0" w14:textId="77777777" w:rsidR="00A450ED" w:rsidRPr="00B1375D" w:rsidRDefault="00A450ED" w:rsidP="00FD0CCE">
            <w:pPr>
              <w:pStyle w:val="ListParagraph"/>
              <w:spacing w:after="0" w:line="360" w:lineRule="auto"/>
              <w:ind w:left="0"/>
              <w:jc w:val="both"/>
              <w:rPr>
                <w:rFonts w:ascii="Arial" w:hAnsi="Arial" w:cs="Arial"/>
              </w:rPr>
            </w:pPr>
            <w:r>
              <w:rPr>
                <w:rFonts w:ascii="Arial" w:hAnsi="Arial" w:cs="Arial"/>
              </w:rPr>
              <w:t>1969</w:t>
            </w:r>
          </w:p>
        </w:tc>
        <w:tc>
          <w:tcPr>
            <w:tcW w:w="962" w:type="dxa"/>
            <w:vAlign w:val="center"/>
          </w:tcPr>
          <w:p w14:paraId="545B9E82" w14:textId="77777777" w:rsidR="00A450ED" w:rsidRPr="00B1375D" w:rsidRDefault="00A450ED" w:rsidP="00FD0CCE">
            <w:pPr>
              <w:pStyle w:val="ListParagraph"/>
              <w:spacing w:after="0" w:line="360" w:lineRule="auto"/>
              <w:ind w:left="0"/>
              <w:jc w:val="both"/>
              <w:rPr>
                <w:rFonts w:ascii="Arial" w:hAnsi="Arial" w:cs="Arial"/>
              </w:rPr>
            </w:pPr>
          </w:p>
        </w:tc>
        <w:tc>
          <w:tcPr>
            <w:tcW w:w="1335" w:type="dxa"/>
            <w:vAlign w:val="center"/>
          </w:tcPr>
          <w:p w14:paraId="59DCBF2F"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НСС</w:t>
            </w:r>
          </w:p>
        </w:tc>
        <w:tc>
          <w:tcPr>
            <w:tcW w:w="1984" w:type="dxa"/>
          </w:tcPr>
          <w:p w14:paraId="049F65BD"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Хигиеничар</w:t>
            </w:r>
          </w:p>
        </w:tc>
        <w:tc>
          <w:tcPr>
            <w:tcW w:w="1337" w:type="dxa"/>
          </w:tcPr>
          <w:p w14:paraId="720EBA35" w14:textId="77777777" w:rsidR="00A450ED" w:rsidRPr="007F41AE" w:rsidRDefault="00A450ED" w:rsidP="00FD0CCE">
            <w:pPr>
              <w:pStyle w:val="ListParagraph"/>
              <w:spacing w:after="0" w:line="360" w:lineRule="auto"/>
              <w:ind w:left="0"/>
              <w:jc w:val="both"/>
              <w:rPr>
                <w:rFonts w:ascii="Arial" w:hAnsi="Arial" w:cs="Arial"/>
                <w:highlight w:val="yellow"/>
              </w:rPr>
            </w:pPr>
            <w:r w:rsidRPr="003A1181">
              <w:rPr>
                <w:rFonts w:ascii="Arial" w:hAnsi="Arial" w:cs="Arial"/>
              </w:rPr>
              <w:t>23</w:t>
            </w:r>
          </w:p>
        </w:tc>
      </w:tr>
      <w:tr w:rsidR="00A450ED" w:rsidRPr="00B1375D" w14:paraId="290EF52F" w14:textId="77777777" w:rsidTr="00FD0CCE">
        <w:trPr>
          <w:jc w:val="center"/>
        </w:trPr>
        <w:tc>
          <w:tcPr>
            <w:tcW w:w="735" w:type="dxa"/>
          </w:tcPr>
          <w:p w14:paraId="3BFB23F2" w14:textId="77777777" w:rsidR="00A450ED" w:rsidRPr="00B1375D" w:rsidRDefault="00A450ED" w:rsidP="00A450ED">
            <w:pPr>
              <w:pStyle w:val="ListParagraph"/>
              <w:numPr>
                <w:ilvl w:val="0"/>
                <w:numId w:val="20"/>
              </w:numPr>
              <w:spacing w:after="0" w:line="360" w:lineRule="auto"/>
              <w:jc w:val="both"/>
              <w:rPr>
                <w:rFonts w:ascii="Arial" w:hAnsi="Arial" w:cs="Arial"/>
              </w:rPr>
            </w:pPr>
          </w:p>
        </w:tc>
        <w:tc>
          <w:tcPr>
            <w:tcW w:w="2930" w:type="dxa"/>
          </w:tcPr>
          <w:p w14:paraId="2C9EDF78" w14:textId="77777777" w:rsidR="00A450ED" w:rsidRPr="00A96BF9" w:rsidRDefault="00A450ED" w:rsidP="00FD0CCE">
            <w:pPr>
              <w:pStyle w:val="ListParagraph"/>
              <w:spacing w:after="0" w:line="360" w:lineRule="auto"/>
              <w:ind w:left="0"/>
              <w:jc w:val="both"/>
              <w:rPr>
                <w:rFonts w:ascii="Arial" w:hAnsi="Arial" w:cs="Arial"/>
              </w:rPr>
            </w:pPr>
            <w:r w:rsidRPr="00A96BF9">
              <w:rPr>
                <w:rFonts w:ascii="Arial" w:hAnsi="Arial" w:cs="Arial"/>
              </w:rPr>
              <w:t>Сунчица Додева</w:t>
            </w:r>
          </w:p>
        </w:tc>
        <w:tc>
          <w:tcPr>
            <w:tcW w:w="992" w:type="dxa"/>
          </w:tcPr>
          <w:p w14:paraId="65EFCF4A" w14:textId="77777777" w:rsidR="00A450ED" w:rsidRPr="00DD1F29" w:rsidRDefault="00A450ED" w:rsidP="00FD0CCE">
            <w:pPr>
              <w:pStyle w:val="ListParagraph"/>
              <w:spacing w:after="0" w:line="360" w:lineRule="auto"/>
              <w:ind w:left="0"/>
              <w:jc w:val="both"/>
              <w:rPr>
                <w:rFonts w:ascii="Arial" w:hAnsi="Arial" w:cs="Arial"/>
                <w:lang w:val="en-US"/>
              </w:rPr>
            </w:pPr>
            <w:r>
              <w:rPr>
                <w:rFonts w:ascii="Arial" w:hAnsi="Arial" w:cs="Arial"/>
              </w:rPr>
              <w:t>1966</w:t>
            </w:r>
          </w:p>
        </w:tc>
        <w:tc>
          <w:tcPr>
            <w:tcW w:w="962" w:type="dxa"/>
            <w:vAlign w:val="center"/>
          </w:tcPr>
          <w:p w14:paraId="3BF03BC6" w14:textId="77777777" w:rsidR="00A450ED" w:rsidRPr="00B1375D" w:rsidRDefault="00A450ED" w:rsidP="00FD0CCE">
            <w:pPr>
              <w:pStyle w:val="ListParagraph"/>
              <w:spacing w:after="0" w:line="360" w:lineRule="auto"/>
              <w:ind w:left="0"/>
              <w:jc w:val="both"/>
              <w:rPr>
                <w:rFonts w:ascii="Arial" w:hAnsi="Arial" w:cs="Arial"/>
              </w:rPr>
            </w:pPr>
          </w:p>
        </w:tc>
        <w:tc>
          <w:tcPr>
            <w:tcW w:w="1335" w:type="dxa"/>
            <w:vAlign w:val="center"/>
          </w:tcPr>
          <w:p w14:paraId="0A31F85E"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НСС</w:t>
            </w:r>
          </w:p>
        </w:tc>
        <w:tc>
          <w:tcPr>
            <w:tcW w:w="1984" w:type="dxa"/>
          </w:tcPr>
          <w:p w14:paraId="3A11F508"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Хигиеничар</w:t>
            </w:r>
          </w:p>
        </w:tc>
        <w:tc>
          <w:tcPr>
            <w:tcW w:w="1337" w:type="dxa"/>
          </w:tcPr>
          <w:p w14:paraId="5DF2074D" w14:textId="77777777" w:rsidR="00A450ED" w:rsidRPr="007F41AE" w:rsidRDefault="00A450ED" w:rsidP="00FD0CCE">
            <w:pPr>
              <w:pStyle w:val="ListParagraph"/>
              <w:spacing w:after="0" w:line="360" w:lineRule="auto"/>
              <w:ind w:left="0"/>
              <w:jc w:val="both"/>
              <w:rPr>
                <w:rFonts w:ascii="Arial" w:hAnsi="Arial" w:cs="Arial"/>
                <w:highlight w:val="yellow"/>
              </w:rPr>
            </w:pPr>
            <w:r w:rsidRPr="009A16FA">
              <w:rPr>
                <w:rFonts w:ascii="Arial" w:hAnsi="Arial" w:cs="Arial"/>
              </w:rPr>
              <w:t>22</w:t>
            </w:r>
          </w:p>
        </w:tc>
      </w:tr>
      <w:tr w:rsidR="00A450ED" w:rsidRPr="00B1375D" w14:paraId="310400A1" w14:textId="77777777" w:rsidTr="00FD0CCE">
        <w:trPr>
          <w:jc w:val="center"/>
        </w:trPr>
        <w:tc>
          <w:tcPr>
            <w:tcW w:w="735" w:type="dxa"/>
          </w:tcPr>
          <w:p w14:paraId="3DE0C83E" w14:textId="77777777" w:rsidR="00A450ED" w:rsidRPr="00B1375D" w:rsidRDefault="00A450ED" w:rsidP="00A450ED">
            <w:pPr>
              <w:pStyle w:val="ListParagraph"/>
              <w:numPr>
                <w:ilvl w:val="0"/>
                <w:numId w:val="20"/>
              </w:numPr>
              <w:spacing w:after="0" w:line="360" w:lineRule="auto"/>
              <w:jc w:val="both"/>
              <w:rPr>
                <w:rFonts w:ascii="Arial" w:hAnsi="Arial" w:cs="Arial"/>
              </w:rPr>
            </w:pPr>
          </w:p>
        </w:tc>
        <w:tc>
          <w:tcPr>
            <w:tcW w:w="2930" w:type="dxa"/>
          </w:tcPr>
          <w:p w14:paraId="736EC6E4" w14:textId="77777777" w:rsidR="00A450ED" w:rsidRPr="00A96BF9" w:rsidRDefault="00A450ED" w:rsidP="00FD0CCE">
            <w:pPr>
              <w:pStyle w:val="ListParagraph"/>
              <w:spacing w:after="0" w:line="360" w:lineRule="auto"/>
              <w:ind w:left="0"/>
              <w:jc w:val="both"/>
              <w:rPr>
                <w:rFonts w:ascii="Arial" w:hAnsi="Arial" w:cs="Arial"/>
              </w:rPr>
            </w:pPr>
            <w:r w:rsidRPr="00A96BF9">
              <w:rPr>
                <w:rFonts w:ascii="Arial" w:hAnsi="Arial" w:cs="Arial"/>
              </w:rPr>
              <w:t>Јадранка Јакимовска</w:t>
            </w:r>
          </w:p>
        </w:tc>
        <w:tc>
          <w:tcPr>
            <w:tcW w:w="992" w:type="dxa"/>
          </w:tcPr>
          <w:p w14:paraId="7BD106E5" w14:textId="77777777" w:rsidR="00A450ED" w:rsidRPr="00B1375D" w:rsidRDefault="00A450ED" w:rsidP="00FD0CCE">
            <w:pPr>
              <w:pStyle w:val="ListParagraph"/>
              <w:spacing w:after="0" w:line="360" w:lineRule="auto"/>
              <w:ind w:left="0"/>
              <w:jc w:val="both"/>
              <w:rPr>
                <w:rFonts w:ascii="Arial" w:hAnsi="Arial" w:cs="Arial"/>
              </w:rPr>
            </w:pPr>
            <w:r>
              <w:rPr>
                <w:rFonts w:ascii="Arial" w:hAnsi="Arial" w:cs="Arial"/>
              </w:rPr>
              <w:t>1969</w:t>
            </w:r>
          </w:p>
        </w:tc>
        <w:tc>
          <w:tcPr>
            <w:tcW w:w="962" w:type="dxa"/>
            <w:vAlign w:val="center"/>
          </w:tcPr>
          <w:p w14:paraId="1D0278F4" w14:textId="77777777" w:rsidR="00A450ED" w:rsidRPr="00B1375D" w:rsidRDefault="00A450ED" w:rsidP="00FD0CCE">
            <w:pPr>
              <w:pStyle w:val="ListParagraph"/>
              <w:spacing w:after="0" w:line="360" w:lineRule="auto"/>
              <w:ind w:left="0"/>
              <w:jc w:val="both"/>
              <w:rPr>
                <w:rFonts w:ascii="Arial" w:hAnsi="Arial" w:cs="Arial"/>
              </w:rPr>
            </w:pPr>
          </w:p>
        </w:tc>
        <w:tc>
          <w:tcPr>
            <w:tcW w:w="1335" w:type="dxa"/>
            <w:vAlign w:val="center"/>
          </w:tcPr>
          <w:p w14:paraId="02E6E290" w14:textId="77777777" w:rsidR="00A450ED" w:rsidRPr="00B1375D" w:rsidRDefault="00A450ED" w:rsidP="00FD0CCE">
            <w:pPr>
              <w:pStyle w:val="ListParagraph"/>
              <w:spacing w:after="0" w:line="360" w:lineRule="auto"/>
              <w:ind w:left="0"/>
              <w:jc w:val="both"/>
              <w:rPr>
                <w:rFonts w:ascii="Arial" w:hAnsi="Arial" w:cs="Arial"/>
              </w:rPr>
            </w:pPr>
            <w:r>
              <w:rPr>
                <w:rFonts w:ascii="Arial" w:hAnsi="Arial" w:cs="Arial"/>
              </w:rPr>
              <w:t>С</w:t>
            </w:r>
            <w:r w:rsidRPr="00A96BF9">
              <w:rPr>
                <w:rFonts w:ascii="Arial" w:hAnsi="Arial" w:cs="Arial"/>
              </w:rPr>
              <w:t>СС</w:t>
            </w:r>
          </w:p>
        </w:tc>
        <w:tc>
          <w:tcPr>
            <w:tcW w:w="1984" w:type="dxa"/>
          </w:tcPr>
          <w:p w14:paraId="6E8E7172"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Хигиеничар</w:t>
            </w:r>
          </w:p>
        </w:tc>
        <w:tc>
          <w:tcPr>
            <w:tcW w:w="1337" w:type="dxa"/>
          </w:tcPr>
          <w:p w14:paraId="69A31907" w14:textId="77777777" w:rsidR="00A450ED" w:rsidRPr="007F41AE" w:rsidRDefault="00A450ED" w:rsidP="00FD0CCE">
            <w:pPr>
              <w:pStyle w:val="ListParagraph"/>
              <w:spacing w:after="0" w:line="360" w:lineRule="auto"/>
              <w:ind w:left="0"/>
              <w:jc w:val="both"/>
              <w:rPr>
                <w:rFonts w:ascii="Arial" w:hAnsi="Arial" w:cs="Arial"/>
                <w:highlight w:val="yellow"/>
              </w:rPr>
            </w:pPr>
            <w:r w:rsidRPr="00FD1CA0">
              <w:rPr>
                <w:rFonts w:ascii="Arial" w:hAnsi="Arial" w:cs="Arial"/>
              </w:rPr>
              <w:t>19</w:t>
            </w:r>
          </w:p>
        </w:tc>
      </w:tr>
      <w:tr w:rsidR="00A450ED" w:rsidRPr="00B1375D" w14:paraId="00401A71" w14:textId="77777777" w:rsidTr="00FD0CCE">
        <w:trPr>
          <w:jc w:val="center"/>
        </w:trPr>
        <w:tc>
          <w:tcPr>
            <w:tcW w:w="735" w:type="dxa"/>
          </w:tcPr>
          <w:p w14:paraId="0198E73A" w14:textId="77777777" w:rsidR="00A450ED" w:rsidRPr="00B1375D" w:rsidRDefault="00A450ED" w:rsidP="00A450ED">
            <w:pPr>
              <w:pStyle w:val="ListParagraph"/>
              <w:numPr>
                <w:ilvl w:val="0"/>
                <w:numId w:val="20"/>
              </w:numPr>
              <w:spacing w:after="0" w:line="360" w:lineRule="auto"/>
              <w:jc w:val="both"/>
              <w:rPr>
                <w:rFonts w:ascii="Arial" w:hAnsi="Arial" w:cs="Arial"/>
              </w:rPr>
            </w:pPr>
          </w:p>
        </w:tc>
        <w:tc>
          <w:tcPr>
            <w:tcW w:w="2930" w:type="dxa"/>
          </w:tcPr>
          <w:p w14:paraId="61EB3B2A" w14:textId="77777777" w:rsidR="00A450ED" w:rsidRPr="00A96BF9" w:rsidRDefault="00A450ED" w:rsidP="00FD0CCE">
            <w:pPr>
              <w:pStyle w:val="ListParagraph"/>
              <w:spacing w:after="0" w:line="360" w:lineRule="auto"/>
              <w:ind w:left="0"/>
              <w:jc w:val="both"/>
              <w:rPr>
                <w:rFonts w:ascii="Arial" w:hAnsi="Arial" w:cs="Arial"/>
              </w:rPr>
            </w:pPr>
            <w:r w:rsidRPr="00A96BF9">
              <w:rPr>
                <w:rFonts w:ascii="Arial" w:hAnsi="Arial" w:cs="Arial"/>
              </w:rPr>
              <w:t>Гордана Атанасова</w:t>
            </w:r>
          </w:p>
        </w:tc>
        <w:tc>
          <w:tcPr>
            <w:tcW w:w="992" w:type="dxa"/>
          </w:tcPr>
          <w:p w14:paraId="1849A2B6" w14:textId="77777777" w:rsidR="00A450ED" w:rsidRPr="00B1375D" w:rsidRDefault="00A450ED" w:rsidP="00FD0CCE">
            <w:pPr>
              <w:pStyle w:val="ListParagraph"/>
              <w:spacing w:after="0" w:line="360" w:lineRule="auto"/>
              <w:ind w:left="0"/>
              <w:jc w:val="both"/>
              <w:rPr>
                <w:rFonts w:ascii="Arial" w:hAnsi="Arial" w:cs="Arial"/>
              </w:rPr>
            </w:pPr>
            <w:r>
              <w:rPr>
                <w:rFonts w:ascii="Arial" w:hAnsi="Arial" w:cs="Arial"/>
              </w:rPr>
              <w:t>1969</w:t>
            </w:r>
          </w:p>
        </w:tc>
        <w:tc>
          <w:tcPr>
            <w:tcW w:w="962" w:type="dxa"/>
            <w:vAlign w:val="center"/>
          </w:tcPr>
          <w:p w14:paraId="5BF3E6FF" w14:textId="77777777" w:rsidR="00A450ED" w:rsidRPr="00B1375D" w:rsidRDefault="00A450ED" w:rsidP="00FD0CCE">
            <w:pPr>
              <w:pStyle w:val="ListParagraph"/>
              <w:spacing w:after="0" w:line="360" w:lineRule="auto"/>
              <w:ind w:left="0"/>
              <w:jc w:val="both"/>
              <w:rPr>
                <w:rFonts w:ascii="Arial" w:hAnsi="Arial" w:cs="Arial"/>
              </w:rPr>
            </w:pPr>
          </w:p>
        </w:tc>
        <w:tc>
          <w:tcPr>
            <w:tcW w:w="1335" w:type="dxa"/>
            <w:vAlign w:val="center"/>
          </w:tcPr>
          <w:p w14:paraId="36F1BE65"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НСС</w:t>
            </w:r>
          </w:p>
        </w:tc>
        <w:tc>
          <w:tcPr>
            <w:tcW w:w="1984" w:type="dxa"/>
          </w:tcPr>
          <w:p w14:paraId="732208E6"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Хигиеничар</w:t>
            </w:r>
          </w:p>
        </w:tc>
        <w:tc>
          <w:tcPr>
            <w:tcW w:w="1337" w:type="dxa"/>
          </w:tcPr>
          <w:p w14:paraId="7BBC4215" w14:textId="77777777" w:rsidR="00A450ED" w:rsidRPr="007F41AE" w:rsidRDefault="00A450ED" w:rsidP="00FD0CCE">
            <w:pPr>
              <w:pStyle w:val="ListParagraph"/>
              <w:spacing w:after="0" w:line="360" w:lineRule="auto"/>
              <w:ind w:left="0"/>
              <w:jc w:val="both"/>
              <w:rPr>
                <w:rFonts w:ascii="Arial" w:hAnsi="Arial" w:cs="Arial"/>
                <w:highlight w:val="yellow"/>
              </w:rPr>
            </w:pPr>
            <w:r w:rsidRPr="007C36F8">
              <w:rPr>
                <w:rFonts w:ascii="Arial" w:hAnsi="Arial" w:cs="Arial"/>
              </w:rPr>
              <w:t>21</w:t>
            </w:r>
          </w:p>
        </w:tc>
      </w:tr>
      <w:tr w:rsidR="00A450ED" w:rsidRPr="00B1375D" w14:paraId="4AE8BAE6" w14:textId="77777777" w:rsidTr="00FD0CCE">
        <w:trPr>
          <w:jc w:val="center"/>
        </w:trPr>
        <w:tc>
          <w:tcPr>
            <w:tcW w:w="735" w:type="dxa"/>
          </w:tcPr>
          <w:p w14:paraId="36430970" w14:textId="77777777" w:rsidR="00A450ED" w:rsidRPr="00B1375D" w:rsidRDefault="00A450ED" w:rsidP="00A450ED">
            <w:pPr>
              <w:pStyle w:val="ListParagraph"/>
              <w:numPr>
                <w:ilvl w:val="0"/>
                <w:numId w:val="20"/>
              </w:numPr>
              <w:spacing w:after="0" w:line="360" w:lineRule="auto"/>
              <w:jc w:val="both"/>
              <w:rPr>
                <w:rFonts w:ascii="Arial" w:hAnsi="Arial" w:cs="Arial"/>
              </w:rPr>
            </w:pPr>
          </w:p>
        </w:tc>
        <w:tc>
          <w:tcPr>
            <w:tcW w:w="2930" w:type="dxa"/>
          </w:tcPr>
          <w:p w14:paraId="44CDE3DB" w14:textId="77777777" w:rsidR="00A450ED" w:rsidRPr="00A96BF9" w:rsidRDefault="00A450ED" w:rsidP="00FD0CCE">
            <w:pPr>
              <w:pStyle w:val="ListParagraph"/>
              <w:spacing w:after="0" w:line="360" w:lineRule="auto"/>
              <w:ind w:left="0"/>
              <w:jc w:val="both"/>
              <w:rPr>
                <w:rFonts w:ascii="Arial" w:hAnsi="Arial" w:cs="Arial"/>
              </w:rPr>
            </w:pPr>
            <w:r w:rsidRPr="00A96BF9">
              <w:rPr>
                <w:rFonts w:ascii="Arial" w:hAnsi="Arial" w:cs="Arial"/>
              </w:rPr>
              <w:t>Иван Јованов</w:t>
            </w:r>
          </w:p>
        </w:tc>
        <w:tc>
          <w:tcPr>
            <w:tcW w:w="992" w:type="dxa"/>
          </w:tcPr>
          <w:p w14:paraId="29AB2C71" w14:textId="77777777" w:rsidR="00A450ED" w:rsidRPr="00B1375D" w:rsidRDefault="00A450ED" w:rsidP="00FD0CCE">
            <w:pPr>
              <w:pStyle w:val="ListParagraph"/>
              <w:spacing w:after="0" w:line="360" w:lineRule="auto"/>
              <w:ind w:left="0"/>
              <w:jc w:val="both"/>
              <w:rPr>
                <w:rFonts w:ascii="Arial" w:hAnsi="Arial" w:cs="Arial"/>
              </w:rPr>
            </w:pPr>
            <w:r>
              <w:rPr>
                <w:rFonts w:ascii="Arial" w:hAnsi="Arial" w:cs="Arial"/>
              </w:rPr>
              <w:t>1963</w:t>
            </w:r>
          </w:p>
        </w:tc>
        <w:tc>
          <w:tcPr>
            <w:tcW w:w="962" w:type="dxa"/>
            <w:vAlign w:val="center"/>
          </w:tcPr>
          <w:p w14:paraId="26D4A366" w14:textId="77777777" w:rsidR="00A450ED" w:rsidRPr="00B1375D" w:rsidRDefault="00A450ED" w:rsidP="00FD0CCE">
            <w:pPr>
              <w:pStyle w:val="ListParagraph"/>
              <w:spacing w:after="0" w:line="360" w:lineRule="auto"/>
              <w:ind w:left="0"/>
              <w:jc w:val="both"/>
              <w:rPr>
                <w:rFonts w:ascii="Arial" w:hAnsi="Arial" w:cs="Arial"/>
              </w:rPr>
            </w:pPr>
          </w:p>
        </w:tc>
        <w:tc>
          <w:tcPr>
            <w:tcW w:w="1335" w:type="dxa"/>
            <w:vAlign w:val="center"/>
          </w:tcPr>
          <w:p w14:paraId="468D4A4F"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НСС</w:t>
            </w:r>
          </w:p>
        </w:tc>
        <w:tc>
          <w:tcPr>
            <w:tcW w:w="1984" w:type="dxa"/>
          </w:tcPr>
          <w:p w14:paraId="356892C4" w14:textId="77777777" w:rsidR="00A450ED" w:rsidRPr="00B1375D" w:rsidRDefault="00A450ED" w:rsidP="00FD0CCE">
            <w:pPr>
              <w:pStyle w:val="ListParagraph"/>
              <w:spacing w:after="0" w:line="360" w:lineRule="auto"/>
              <w:ind w:left="0"/>
              <w:jc w:val="both"/>
              <w:rPr>
                <w:rFonts w:ascii="Arial" w:hAnsi="Arial" w:cs="Arial"/>
              </w:rPr>
            </w:pPr>
            <w:r w:rsidRPr="00A96BF9">
              <w:rPr>
                <w:rFonts w:ascii="Arial" w:hAnsi="Arial" w:cs="Arial"/>
              </w:rPr>
              <w:t>Хигиеничар</w:t>
            </w:r>
          </w:p>
        </w:tc>
        <w:tc>
          <w:tcPr>
            <w:tcW w:w="1337" w:type="dxa"/>
          </w:tcPr>
          <w:p w14:paraId="07D3296C" w14:textId="77777777" w:rsidR="00A450ED" w:rsidRPr="007F41AE" w:rsidRDefault="00A450ED" w:rsidP="00FD0CCE">
            <w:pPr>
              <w:pStyle w:val="ListParagraph"/>
              <w:spacing w:after="0" w:line="360" w:lineRule="auto"/>
              <w:ind w:left="0"/>
              <w:jc w:val="both"/>
              <w:rPr>
                <w:rFonts w:ascii="Arial" w:hAnsi="Arial" w:cs="Arial"/>
                <w:highlight w:val="yellow"/>
              </w:rPr>
            </w:pPr>
            <w:r w:rsidRPr="00406164">
              <w:rPr>
                <w:rFonts w:ascii="Arial" w:hAnsi="Arial" w:cs="Arial"/>
              </w:rPr>
              <w:t>30</w:t>
            </w:r>
          </w:p>
        </w:tc>
      </w:tr>
      <w:tr w:rsidR="00A450ED" w:rsidRPr="00B1375D" w14:paraId="252A6E75" w14:textId="77777777" w:rsidTr="00FD0CCE">
        <w:trPr>
          <w:jc w:val="center"/>
        </w:trPr>
        <w:tc>
          <w:tcPr>
            <w:tcW w:w="735" w:type="dxa"/>
          </w:tcPr>
          <w:p w14:paraId="5D56D8E7" w14:textId="77777777" w:rsidR="00A450ED" w:rsidRPr="00B1375D" w:rsidRDefault="00A450ED" w:rsidP="00A450ED">
            <w:pPr>
              <w:pStyle w:val="ListParagraph"/>
              <w:numPr>
                <w:ilvl w:val="0"/>
                <w:numId w:val="20"/>
              </w:numPr>
              <w:spacing w:after="0" w:line="360" w:lineRule="auto"/>
              <w:jc w:val="both"/>
              <w:rPr>
                <w:rFonts w:ascii="Arial" w:hAnsi="Arial" w:cs="Arial"/>
              </w:rPr>
            </w:pPr>
          </w:p>
        </w:tc>
        <w:tc>
          <w:tcPr>
            <w:tcW w:w="2930" w:type="dxa"/>
          </w:tcPr>
          <w:p w14:paraId="67CBFD77" w14:textId="77777777" w:rsidR="00A450ED" w:rsidRPr="00A96BF9" w:rsidRDefault="00A450ED" w:rsidP="00FD0CCE">
            <w:pPr>
              <w:pStyle w:val="ListParagraph"/>
              <w:spacing w:after="0" w:line="360" w:lineRule="auto"/>
              <w:ind w:left="0"/>
              <w:jc w:val="both"/>
              <w:rPr>
                <w:rFonts w:ascii="Arial" w:hAnsi="Arial" w:cs="Arial"/>
              </w:rPr>
            </w:pPr>
            <w:r>
              <w:rPr>
                <w:rFonts w:ascii="Arial" w:hAnsi="Arial" w:cs="Arial"/>
              </w:rPr>
              <w:t>Суза Јовановска</w:t>
            </w:r>
          </w:p>
        </w:tc>
        <w:tc>
          <w:tcPr>
            <w:tcW w:w="992" w:type="dxa"/>
          </w:tcPr>
          <w:p w14:paraId="17C7BF7C" w14:textId="77777777" w:rsidR="00A450ED" w:rsidRPr="00B1375D" w:rsidRDefault="00A450ED" w:rsidP="00FD0CCE">
            <w:pPr>
              <w:pStyle w:val="ListParagraph"/>
              <w:spacing w:after="0" w:line="360" w:lineRule="auto"/>
              <w:ind w:left="0"/>
              <w:jc w:val="both"/>
              <w:rPr>
                <w:rFonts w:ascii="Arial" w:hAnsi="Arial" w:cs="Arial"/>
              </w:rPr>
            </w:pPr>
            <w:r>
              <w:rPr>
                <w:rFonts w:ascii="Arial" w:hAnsi="Arial" w:cs="Arial"/>
              </w:rPr>
              <w:t>1974</w:t>
            </w:r>
          </w:p>
        </w:tc>
        <w:tc>
          <w:tcPr>
            <w:tcW w:w="962" w:type="dxa"/>
            <w:vAlign w:val="center"/>
          </w:tcPr>
          <w:p w14:paraId="6509B82F" w14:textId="77777777" w:rsidR="00A450ED" w:rsidRPr="00B1375D" w:rsidRDefault="00A450ED" w:rsidP="00FD0CCE">
            <w:pPr>
              <w:pStyle w:val="ListParagraph"/>
              <w:spacing w:after="0" w:line="360" w:lineRule="auto"/>
              <w:ind w:left="0"/>
              <w:jc w:val="both"/>
              <w:rPr>
                <w:rFonts w:ascii="Arial" w:hAnsi="Arial" w:cs="Arial"/>
              </w:rPr>
            </w:pPr>
          </w:p>
        </w:tc>
        <w:tc>
          <w:tcPr>
            <w:tcW w:w="1335" w:type="dxa"/>
            <w:vAlign w:val="center"/>
          </w:tcPr>
          <w:p w14:paraId="40EBCF7F" w14:textId="77777777" w:rsidR="00A450ED" w:rsidRPr="00A96BF9" w:rsidRDefault="00A450ED" w:rsidP="00FD0CCE">
            <w:pPr>
              <w:pStyle w:val="ListParagraph"/>
              <w:spacing w:after="0" w:line="360" w:lineRule="auto"/>
              <w:ind w:left="0"/>
              <w:jc w:val="both"/>
              <w:rPr>
                <w:rFonts w:ascii="Arial" w:hAnsi="Arial" w:cs="Arial"/>
              </w:rPr>
            </w:pPr>
            <w:r w:rsidRPr="00A96BF9">
              <w:rPr>
                <w:rFonts w:ascii="Arial" w:hAnsi="Arial" w:cs="Arial"/>
              </w:rPr>
              <w:t>НСС</w:t>
            </w:r>
          </w:p>
        </w:tc>
        <w:tc>
          <w:tcPr>
            <w:tcW w:w="1984" w:type="dxa"/>
          </w:tcPr>
          <w:p w14:paraId="31840E9C" w14:textId="77777777" w:rsidR="00A450ED" w:rsidRPr="00A96BF9" w:rsidRDefault="00A450ED" w:rsidP="00FD0CCE">
            <w:pPr>
              <w:pStyle w:val="ListParagraph"/>
              <w:spacing w:after="0" w:line="360" w:lineRule="auto"/>
              <w:ind w:left="0"/>
              <w:jc w:val="both"/>
              <w:rPr>
                <w:rFonts w:ascii="Arial" w:hAnsi="Arial" w:cs="Arial"/>
              </w:rPr>
            </w:pPr>
            <w:r w:rsidRPr="00A96BF9">
              <w:rPr>
                <w:rFonts w:ascii="Arial" w:hAnsi="Arial" w:cs="Arial"/>
              </w:rPr>
              <w:t>Хигиеничар</w:t>
            </w:r>
          </w:p>
        </w:tc>
        <w:tc>
          <w:tcPr>
            <w:tcW w:w="1337" w:type="dxa"/>
          </w:tcPr>
          <w:p w14:paraId="3231377C" w14:textId="77777777" w:rsidR="00A450ED" w:rsidRPr="007F41AE" w:rsidRDefault="00A450ED" w:rsidP="00FD0CCE">
            <w:pPr>
              <w:pStyle w:val="ListParagraph"/>
              <w:spacing w:after="0" w:line="360" w:lineRule="auto"/>
              <w:ind w:left="0"/>
              <w:jc w:val="both"/>
              <w:rPr>
                <w:rFonts w:ascii="Arial" w:hAnsi="Arial" w:cs="Arial"/>
                <w:highlight w:val="yellow"/>
              </w:rPr>
            </w:pPr>
            <w:r w:rsidRPr="00DA1CBE">
              <w:rPr>
                <w:rFonts w:ascii="Arial" w:hAnsi="Arial" w:cs="Arial"/>
              </w:rPr>
              <w:t>1</w:t>
            </w:r>
          </w:p>
        </w:tc>
      </w:tr>
      <w:tr w:rsidR="00A450ED" w:rsidRPr="00B1375D" w14:paraId="321CA5EE" w14:textId="77777777" w:rsidTr="00FD0CCE">
        <w:trPr>
          <w:jc w:val="center"/>
        </w:trPr>
        <w:tc>
          <w:tcPr>
            <w:tcW w:w="735" w:type="dxa"/>
          </w:tcPr>
          <w:p w14:paraId="67DC533F" w14:textId="77777777" w:rsidR="00A450ED" w:rsidRPr="00B1375D" w:rsidRDefault="00A450ED" w:rsidP="00A450ED">
            <w:pPr>
              <w:pStyle w:val="ListParagraph"/>
              <w:numPr>
                <w:ilvl w:val="0"/>
                <w:numId w:val="20"/>
              </w:numPr>
              <w:spacing w:after="0" w:line="360" w:lineRule="auto"/>
              <w:jc w:val="both"/>
              <w:rPr>
                <w:rFonts w:ascii="Arial" w:hAnsi="Arial" w:cs="Arial"/>
              </w:rPr>
            </w:pPr>
          </w:p>
        </w:tc>
        <w:tc>
          <w:tcPr>
            <w:tcW w:w="2930" w:type="dxa"/>
          </w:tcPr>
          <w:p w14:paraId="0A728270" w14:textId="77777777" w:rsidR="00A450ED" w:rsidRDefault="00A450ED" w:rsidP="00FD0CCE">
            <w:pPr>
              <w:pStyle w:val="ListParagraph"/>
              <w:spacing w:after="0" w:line="240" w:lineRule="auto"/>
              <w:ind w:left="0"/>
              <w:rPr>
                <w:rFonts w:ascii="Arial" w:hAnsi="Arial" w:cs="Arial"/>
              </w:rPr>
            </w:pPr>
            <w:r>
              <w:rPr>
                <w:rFonts w:ascii="Arial" w:hAnsi="Arial" w:cs="Arial"/>
              </w:rPr>
              <w:t>Викторија Тоневска-Максимова</w:t>
            </w:r>
          </w:p>
        </w:tc>
        <w:tc>
          <w:tcPr>
            <w:tcW w:w="992" w:type="dxa"/>
          </w:tcPr>
          <w:p w14:paraId="6602C167" w14:textId="77777777" w:rsidR="00A450ED" w:rsidRDefault="00A450ED" w:rsidP="00FD0CCE">
            <w:pPr>
              <w:pStyle w:val="ListParagraph"/>
              <w:spacing w:after="0" w:line="360" w:lineRule="auto"/>
              <w:ind w:left="0"/>
              <w:jc w:val="both"/>
              <w:rPr>
                <w:rFonts w:ascii="Arial" w:hAnsi="Arial" w:cs="Arial"/>
              </w:rPr>
            </w:pPr>
            <w:r>
              <w:rPr>
                <w:rFonts w:ascii="Arial" w:hAnsi="Arial" w:cs="Arial"/>
              </w:rPr>
              <w:t>1994</w:t>
            </w:r>
          </w:p>
        </w:tc>
        <w:tc>
          <w:tcPr>
            <w:tcW w:w="962" w:type="dxa"/>
            <w:vAlign w:val="center"/>
          </w:tcPr>
          <w:p w14:paraId="12C26789" w14:textId="77777777" w:rsidR="00A450ED" w:rsidRPr="00B1375D" w:rsidRDefault="00A450ED" w:rsidP="00FD0CCE">
            <w:pPr>
              <w:pStyle w:val="ListParagraph"/>
              <w:spacing w:after="0" w:line="360" w:lineRule="auto"/>
              <w:ind w:left="0"/>
              <w:jc w:val="both"/>
              <w:rPr>
                <w:rFonts w:ascii="Arial" w:hAnsi="Arial" w:cs="Arial"/>
              </w:rPr>
            </w:pPr>
          </w:p>
        </w:tc>
        <w:tc>
          <w:tcPr>
            <w:tcW w:w="1335" w:type="dxa"/>
            <w:vAlign w:val="center"/>
          </w:tcPr>
          <w:p w14:paraId="470AA173" w14:textId="77777777" w:rsidR="00A450ED" w:rsidRPr="00A96BF9" w:rsidRDefault="00A450ED" w:rsidP="00FD0CCE">
            <w:pPr>
              <w:pStyle w:val="ListParagraph"/>
              <w:spacing w:after="0" w:line="360" w:lineRule="auto"/>
              <w:ind w:left="0"/>
              <w:jc w:val="both"/>
              <w:rPr>
                <w:rFonts w:ascii="Arial" w:hAnsi="Arial" w:cs="Arial"/>
              </w:rPr>
            </w:pPr>
            <w:r>
              <w:rPr>
                <w:rFonts w:ascii="Arial" w:hAnsi="Arial" w:cs="Arial"/>
              </w:rPr>
              <w:t>НСС</w:t>
            </w:r>
          </w:p>
        </w:tc>
        <w:tc>
          <w:tcPr>
            <w:tcW w:w="1984" w:type="dxa"/>
          </w:tcPr>
          <w:p w14:paraId="7DE098D5" w14:textId="77777777" w:rsidR="00A450ED" w:rsidRPr="00A96BF9" w:rsidRDefault="00A450ED" w:rsidP="00FD0CCE">
            <w:pPr>
              <w:pStyle w:val="ListParagraph"/>
              <w:spacing w:after="0" w:line="360" w:lineRule="auto"/>
              <w:ind w:left="0"/>
              <w:jc w:val="both"/>
              <w:rPr>
                <w:rFonts w:ascii="Arial" w:hAnsi="Arial" w:cs="Arial"/>
              </w:rPr>
            </w:pPr>
            <w:r w:rsidRPr="00A96BF9">
              <w:rPr>
                <w:rFonts w:ascii="Arial" w:hAnsi="Arial" w:cs="Arial"/>
              </w:rPr>
              <w:t>Хигиеничар</w:t>
            </w:r>
          </w:p>
        </w:tc>
        <w:tc>
          <w:tcPr>
            <w:tcW w:w="1337" w:type="dxa"/>
          </w:tcPr>
          <w:p w14:paraId="2C541E56" w14:textId="77777777" w:rsidR="00A450ED" w:rsidRPr="007F41AE" w:rsidRDefault="00A450ED" w:rsidP="00FD0CCE">
            <w:pPr>
              <w:pStyle w:val="ListParagraph"/>
              <w:spacing w:after="0" w:line="360" w:lineRule="auto"/>
              <w:ind w:left="0"/>
              <w:jc w:val="both"/>
              <w:rPr>
                <w:rFonts w:ascii="Arial" w:hAnsi="Arial" w:cs="Arial"/>
                <w:highlight w:val="yellow"/>
              </w:rPr>
            </w:pPr>
            <w:r w:rsidRPr="00BF4803">
              <w:rPr>
                <w:rFonts w:ascii="Arial" w:hAnsi="Arial" w:cs="Arial"/>
              </w:rPr>
              <w:t>2</w:t>
            </w:r>
          </w:p>
        </w:tc>
      </w:tr>
      <w:tr w:rsidR="00A450ED" w:rsidRPr="00B1375D" w14:paraId="76BE28F2" w14:textId="77777777" w:rsidTr="00FD0CCE">
        <w:trPr>
          <w:jc w:val="center"/>
        </w:trPr>
        <w:tc>
          <w:tcPr>
            <w:tcW w:w="735" w:type="dxa"/>
          </w:tcPr>
          <w:p w14:paraId="10166964" w14:textId="77777777" w:rsidR="00A450ED" w:rsidRPr="00B1375D" w:rsidRDefault="00A450ED" w:rsidP="00A450ED">
            <w:pPr>
              <w:pStyle w:val="ListParagraph"/>
              <w:numPr>
                <w:ilvl w:val="0"/>
                <w:numId w:val="20"/>
              </w:numPr>
              <w:spacing w:after="0" w:line="360" w:lineRule="auto"/>
              <w:jc w:val="both"/>
              <w:rPr>
                <w:rFonts w:ascii="Arial" w:hAnsi="Arial" w:cs="Arial"/>
              </w:rPr>
            </w:pPr>
          </w:p>
        </w:tc>
        <w:tc>
          <w:tcPr>
            <w:tcW w:w="2930" w:type="dxa"/>
          </w:tcPr>
          <w:p w14:paraId="46D5D135" w14:textId="77777777" w:rsidR="00A450ED" w:rsidRDefault="00A450ED" w:rsidP="00FD0CCE">
            <w:pPr>
              <w:pStyle w:val="ListParagraph"/>
              <w:spacing w:after="0" w:line="240" w:lineRule="auto"/>
              <w:ind w:left="0"/>
              <w:rPr>
                <w:rFonts w:ascii="Arial" w:hAnsi="Arial" w:cs="Arial"/>
              </w:rPr>
            </w:pPr>
            <w:r>
              <w:rPr>
                <w:rFonts w:ascii="Arial" w:hAnsi="Arial" w:cs="Arial"/>
              </w:rPr>
              <w:t>Дејанче Андевски</w:t>
            </w:r>
          </w:p>
        </w:tc>
        <w:tc>
          <w:tcPr>
            <w:tcW w:w="992" w:type="dxa"/>
          </w:tcPr>
          <w:p w14:paraId="13C7BAB8" w14:textId="77777777" w:rsidR="00A450ED" w:rsidRDefault="00A450ED" w:rsidP="00FD0CCE">
            <w:pPr>
              <w:pStyle w:val="ListParagraph"/>
              <w:spacing w:after="0" w:line="360" w:lineRule="auto"/>
              <w:ind w:left="0"/>
              <w:jc w:val="both"/>
              <w:rPr>
                <w:rFonts w:ascii="Arial" w:hAnsi="Arial" w:cs="Arial"/>
              </w:rPr>
            </w:pPr>
            <w:r>
              <w:rPr>
                <w:rFonts w:ascii="Arial" w:hAnsi="Arial" w:cs="Arial"/>
              </w:rPr>
              <w:t>1979</w:t>
            </w:r>
          </w:p>
        </w:tc>
        <w:tc>
          <w:tcPr>
            <w:tcW w:w="962" w:type="dxa"/>
            <w:vAlign w:val="center"/>
          </w:tcPr>
          <w:p w14:paraId="7052DDDD" w14:textId="77777777" w:rsidR="00A450ED" w:rsidRPr="00B1375D" w:rsidRDefault="00A450ED" w:rsidP="00FD0CCE">
            <w:pPr>
              <w:pStyle w:val="ListParagraph"/>
              <w:spacing w:after="0" w:line="360" w:lineRule="auto"/>
              <w:ind w:left="0"/>
              <w:jc w:val="both"/>
              <w:rPr>
                <w:rFonts w:ascii="Arial" w:hAnsi="Arial" w:cs="Arial"/>
              </w:rPr>
            </w:pPr>
          </w:p>
        </w:tc>
        <w:tc>
          <w:tcPr>
            <w:tcW w:w="1335" w:type="dxa"/>
            <w:vAlign w:val="center"/>
          </w:tcPr>
          <w:p w14:paraId="361649E4" w14:textId="77777777" w:rsidR="00A450ED" w:rsidRDefault="00A450ED" w:rsidP="00FD0CCE">
            <w:pPr>
              <w:pStyle w:val="ListParagraph"/>
              <w:spacing w:after="0" w:line="360" w:lineRule="auto"/>
              <w:ind w:left="0"/>
              <w:jc w:val="both"/>
              <w:rPr>
                <w:rFonts w:ascii="Arial" w:hAnsi="Arial" w:cs="Arial"/>
              </w:rPr>
            </w:pPr>
            <w:r>
              <w:rPr>
                <w:rFonts w:ascii="Arial" w:hAnsi="Arial" w:cs="Arial"/>
              </w:rPr>
              <w:t>НСС</w:t>
            </w:r>
          </w:p>
        </w:tc>
        <w:tc>
          <w:tcPr>
            <w:tcW w:w="1984" w:type="dxa"/>
          </w:tcPr>
          <w:p w14:paraId="101D8B2B" w14:textId="77777777" w:rsidR="00A450ED" w:rsidRPr="00A96BF9" w:rsidRDefault="00A450ED" w:rsidP="00FD0CCE">
            <w:pPr>
              <w:pStyle w:val="ListParagraph"/>
              <w:spacing w:after="0" w:line="360" w:lineRule="auto"/>
              <w:ind w:left="0"/>
              <w:jc w:val="both"/>
              <w:rPr>
                <w:rFonts w:ascii="Arial" w:hAnsi="Arial" w:cs="Arial"/>
              </w:rPr>
            </w:pPr>
            <w:r w:rsidRPr="00A96BF9">
              <w:rPr>
                <w:rFonts w:ascii="Arial" w:hAnsi="Arial" w:cs="Arial"/>
              </w:rPr>
              <w:t>Хигиеничар</w:t>
            </w:r>
          </w:p>
        </w:tc>
        <w:tc>
          <w:tcPr>
            <w:tcW w:w="1337" w:type="dxa"/>
          </w:tcPr>
          <w:p w14:paraId="5870B435" w14:textId="77777777" w:rsidR="00A450ED" w:rsidRPr="00BF4803" w:rsidRDefault="00A450ED" w:rsidP="00FD0CCE">
            <w:pPr>
              <w:pStyle w:val="ListParagraph"/>
              <w:spacing w:after="0" w:line="360" w:lineRule="auto"/>
              <w:ind w:left="0"/>
              <w:jc w:val="both"/>
              <w:rPr>
                <w:rFonts w:ascii="Arial" w:hAnsi="Arial" w:cs="Arial"/>
              </w:rPr>
            </w:pPr>
            <w:r>
              <w:rPr>
                <w:rFonts w:ascii="Arial" w:hAnsi="Arial" w:cs="Arial"/>
              </w:rPr>
              <w:t>6</w:t>
            </w:r>
          </w:p>
        </w:tc>
      </w:tr>
    </w:tbl>
    <w:p w14:paraId="7835C7FE" w14:textId="77777777" w:rsidR="00A450ED" w:rsidRPr="00297DC6" w:rsidRDefault="00A450ED" w:rsidP="00A450ED">
      <w:pPr>
        <w:pStyle w:val="ListParagraph"/>
        <w:spacing w:line="360" w:lineRule="auto"/>
        <w:ind w:left="0"/>
        <w:jc w:val="both"/>
        <w:rPr>
          <w:rFonts w:ascii="Arial" w:hAnsi="Arial" w:cs="Arial"/>
          <w:sz w:val="24"/>
          <w:szCs w:val="24"/>
        </w:rPr>
      </w:pPr>
      <w:r w:rsidRPr="00B1375D">
        <w:rPr>
          <w:rFonts w:ascii="Arial" w:hAnsi="Arial" w:cs="Arial"/>
          <w:sz w:val="24"/>
          <w:szCs w:val="24"/>
        </w:rPr>
        <w:t xml:space="preserve">      </w:t>
      </w:r>
    </w:p>
    <w:p w14:paraId="424653AF" w14:textId="77777777" w:rsidR="00A450ED" w:rsidRDefault="00A450ED" w:rsidP="00A450ED">
      <w:pPr>
        <w:pStyle w:val="Heading2"/>
        <w:numPr>
          <w:ilvl w:val="1"/>
          <w:numId w:val="17"/>
        </w:numPr>
        <w:rPr>
          <w:lang w:val="mk-MK"/>
        </w:rPr>
      </w:pPr>
      <w:bookmarkStart w:id="23" w:name="_Hlk25927513"/>
      <w:bookmarkStart w:id="24" w:name="_Toc237598476"/>
      <w:r w:rsidRPr="00297DC6">
        <w:rPr>
          <w:lang w:val="ru-RU"/>
        </w:rPr>
        <w:t>Податоци за ангажираните образовни медијатори</w:t>
      </w:r>
      <w:bookmarkEnd w:id="23"/>
      <w:bookmarkEnd w:id="24"/>
    </w:p>
    <w:p w14:paraId="1F053685" w14:textId="77777777" w:rsidR="00A450ED" w:rsidRPr="00297DC6" w:rsidRDefault="00A450ED" w:rsidP="00A450ED">
      <w:pPr>
        <w:pStyle w:val="ListParagraph"/>
        <w:spacing w:line="360" w:lineRule="auto"/>
        <w:ind w:left="0"/>
        <w:jc w:val="both"/>
        <w:rPr>
          <w:rFonts w:ascii="Arial" w:hAnsi="Arial" w:cs="Arial"/>
          <w:sz w:val="20"/>
          <w:szCs w:val="20"/>
          <w:lang w:val="ru-RU"/>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127"/>
        <w:gridCol w:w="992"/>
        <w:gridCol w:w="962"/>
        <w:gridCol w:w="1335"/>
        <w:gridCol w:w="992"/>
        <w:gridCol w:w="1984"/>
      </w:tblGrid>
      <w:tr w:rsidR="00A450ED" w:rsidRPr="004A6EE5" w14:paraId="1E3C7023" w14:textId="77777777" w:rsidTr="00FD0CCE">
        <w:trPr>
          <w:jc w:val="center"/>
        </w:trPr>
        <w:tc>
          <w:tcPr>
            <w:tcW w:w="675" w:type="dxa"/>
          </w:tcPr>
          <w:p w14:paraId="26094CE8" w14:textId="77777777" w:rsidR="00A450ED" w:rsidRPr="00B1375D" w:rsidRDefault="00A450ED" w:rsidP="00FD0CCE">
            <w:pPr>
              <w:pStyle w:val="ListParagraph"/>
              <w:spacing w:after="0" w:line="360" w:lineRule="auto"/>
              <w:ind w:left="0"/>
              <w:jc w:val="both"/>
              <w:rPr>
                <w:rFonts w:ascii="Arial" w:hAnsi="Arial" w:cs="Arial"/>
                <w:sz w:val="20"/>
                <w:szCs w:val="20"/>
              </w:rPr>
            </w:pPr>
            <w:r w:rsidRPr="00B1375D">
              <w:rPr>
                <w:rFonts w:ascii="Arial" w:hAnsi="Arial" w:cs="Arial"/>
              </w:rPr>
              <w:t xml:space="preserve">  </w:t>
            </w:r>
            <w:r w:rsidRPr="00B1375D">
              <w:rPr>
                <w:rFonts w:ascii="Arial" w:hAnsi="Arial" w:cs="Arial"/>
                <w:sz w:val="20"/>
                <w:szCs w:val="20"/>
              </w:rPr>
              <w:t>Ред.</w:t>
            </w:r>
          </w:p>
          <w:p w14:paraId="4DD829C9" w14:textId="77777777" w:rsidR="00A450ED" w:rsidRPr="00B1375D" w:rsidRDefault="00A450ED" w:rsidP="00FD0CCE">
            <w:pPr>
              <w:pStyle w:val="ListParagraph"/>
              <w:spacing w:after="0" w:line="360" w:lineRule="auto"/>
              <w:ind w:left="0"/>
              <w:jc w:val="both"/>
              <w:rPr>
                <w:rFonts w:ascii="Arial" w:hAnsi="Arial" w:cs="Arial"/>
                <w:sz w:val="20"/>
                <w:szCs w:val="20"/>
              </w:rPr>
            </w:pPr>
            <w:r w:rsidRPr="00B1375D">
              <w:rPr>
                <w:rFonts w:ascii="Arial" w:hAnsi="Arial" w:cs="Arial"/>
                <w:sz w:val="20"/>
                <w:szCs w:val="20"/>
              </w:rPr>
              <w:t>број</w:t>
            </w:r>
          </w:p>
        </w:tc>
        <w:tc>
          <w:tcPr>
            <w:tcW w:w="2127" w:type="dxa"/>
          </w:tcPr>
          <w:p w14:paraId="78C7E520" w14:textId="77777777" w:rsidR="00A450ED" w:rsidRPr="00B1375D" w:rsidRDefault="00A450ED" w:rsidP="00FD0CCE">
            <w:pPr>
              <w:pStyle w:val="ListParagraph"/>
              <w:spacing w:after="0" w:line="360" w:lineRule="auto"/>
              <w:ind w:left="0"/>
              <w:jc w:val="both"/>
              <w:rPr>
                <w:rFonts w:ascii="Arial" w:hAnsi="Arial" w:cs="Arial"/>
                <w:sz w:val="20"/>
                <w:szCs w:val="20"/>
              </w:rPr>
            </w:pPr>
            <w:r w:rsidRPr="00B1375D">
              <w:rPr>
                <w:rFonts w:ascii="Arial" w:hAnsi="Arial" w:cs="Arial"/>
                <w:sz w:val="20"/>
                <w:szCs w:val="20"/>
              </w:rPr>
              <w:t>Име и презиме на образовниот медијатор</w:t>
            </w:r>
          </w:p>
        </w:tc>
        <w:tc>
          <w:tcPr>
            <w:tcW w:w="992" w:type="dxa"/>
          </w:tcPr>
          <w:p w14:paraId="27ADE60D" w14:textId="77777777" w:rsidR="00A450ED" w:rsidRPr="00B1375D" w:rsidRDefault="00A450ED" w:rsidP="00FD0CCE">
            <w:pPr>
              <w:pStyle w:val="ListParagraph"/>
              <w:spacing w:after="0" w:line="360" w:lineRule="auto"/>
              <w:ind w:left="0"/>
              <w:jc w:val="both"/>
              <w:rPr>
                <w:rFonts w:ascii="Arial" w:hAnsi="Arial" w:cs="Arial"/>
                <w:sz w:val="20"/>
                <w:szCs w:val="20"/>
              </w:rPr>
            </w:pPr>
            <w:r w:rsidRPr="00B1375D">
              <w:rPr>
                <w:rFonts w:ascii="Arial" w:hAnsi="Arial" w:cs="Arial"/>
                <w:sz w:val="20"/>
                <w:szCs w:val="20"/>
              </w:rPr>
              <w:t xml:space="preserve">Година </w:t>
            </w:r>
          </w:p>
          <w:p w14:paraId="555F4A14" w14:textId="77777777" w:rsidR="00A450ED" w:rsidRPr="00B1375D" w:rsidRDefault="00A450ED" w:rsidP="00FD0CCE">
            <w:pPr>
              <w:pStyle w:val="ListParagraph"/>
              <w:spacing w:after="0" w:line="360" w:lineRule="auto"/>
              <w:ind w:left="0"/>
              <w:jc w:val="both"/>
              <w:rPr>
                <w:rFonts w:ascii="Arial" w:hAnsi="Arial" w:cs="Arial"/>
                <w:sz w:val="20"/>
                <w:szCs w:val="20"/>
              </w:rPr>
            </w:pPr>
            <w:r w:rsidRPr="00B1375D">
              <w:rPr>
                <w:rFonts w:ascii="Arial" w:hAnsi="Arial" w:cs="Arial"/>
                <w:sz w:val="20"/>
                <w:szCs w:val="20"/>
              </w:rPr>
              <w:t>на раѓање</w:t>
            </w:r>
          </w:p>
        </w:tc>
        <w:tc>
          <w:tcPr>
            <w:tcW w:w="962" w:type="dxa"/>
          </w:tcPr>
          <w:p w14:paraId="43A9B470" w14:textId="77777777" w:rsidR="00A450ED" w:rsidRPr="00B1375D" w:rsidRDefault="00A450ED" w:rsidP="00FD0CCE">
            <w:pPr>
              <w:pStyle w:val="ListParagraph"/>
              <w:spacing w:after="0" w:line="360" w:lineRule="auto"/>
              <w:ind w:left="0"/>
              <w:jc w:val="both"/>
              <w:rPr>
                <w:rFonts w:ascii="Arial" w:hAnsi="Arial" w:cs="Arial"/>
                <w:sz w:val="20"/>
                <w:szCs w:val="20"/>
              </w:rPr>
            </w:pPr>
            <w:r w:rsidRPr="00B1375D">
              <w:rPr>
                <w:rFonts w:ascii="Arial" w:hAnsi="Arial" w:cs="Arial"/>
                <w:sz w:val="20"/>
                <w:szCs w:val="20"/>
              </w:rPr>
              <w:t>Звање</w:t>
            </w:r>
          </w:p>
        </w:tc>
        <w:tc>
          <w:tcPr>
            <w:tcW w:w="1335" w:type="dxa"/>
          </w:tcPr>
          <w:p w14:paraId="607BF7FD" w14:textId="77777777" w:rsidR="00A450ED" w:rsidRPr="00B1375D" w:rsidRDefault="00A450ED" w:rsidP="00FD0CCE">
            <w:pPr>
              <w:pStyle w:val="ListParagraph"/>
              <w:spacing w:after="0" w:line="360" w:lineRule="auto"/>
              <w:ind w:left="0"/>
              <w:jc w:val="both"/>
              <w:rPr>
                <w:rFonts w:ascii="Arial" w:hAnsi="Arial" w:cs="Arial"/>
                <w:sz w:val="20"/>
                <w:szCs w:val="20"/>
              </w:rPr>
            </w:pPr>
            <w:r w:rsidRPr="00B1375D">
              <w:rPr>
                <w:rFonts w:ascii="Arial" w:hAnsi="Arial" w:cs="Arial"/>
                <w:sz w:val="20"/>
                <w:szCs w:val="20"/>
              </w:rPr>
              <w:t>Степен</w:t>
            </w:r>
          </w:p>
          <w:p w14:paraId="0EE593CF" w14:textId="77777777" w:rsidR="00A450ED" w:rsidRPr="00B1375D" w:rsidRDefault="00A450ED" w:rsidP="00FD0CCE">
            <w:pPr>
              <w:pStyle w:val="ListParagraph"/>
              <w:spacing w:after="0" w:line="360" w:lineRule="auto"/>
              <w:ind w:left="0"/>
              <w:jc w:val="both"/>
              <w:rPr>
                <w:rFonts w:ascii="Arial" w:hAnsi="Arial" w:cs="Arial"/>
                <w:sz w:val="20"/>
                <w:szCs w:val="20"/>
              </w:rPr>
            </w:pPr>
            <w:r w:rsidRPr="00B1375D">
              <w:rPr>
                <w:rFonts w:ascii="Arial" w:hAnsi="Arial" w:cs="Arial"/>
                <w:sz w:val="20"/>
                <w:szCs w:val="20"/>
              </w:rPr>
              <w:t xml:space="preserve"> на образо-вание</w:t>
            </w:r>
          </w:p>
        </w:tc>
        <w:tc>
          <w:tcPr>
            <w:tcW w:w="992" w:type="dxa"/>
          </w:tcPr>
          <w:p w14:paraId="18641916" w14:textId="77777777" w:rsidR="00A450ED" w:rsidRPr="00B1375D" w:rsidRDefault="00A450ED" w:rsidP="00FD0CCE">
            <w:pPr>
              <w:pStyle w:val="ListParagraph"/>
              <w:spacing w:after="0" w:line="360" w:lineRule="auto"/>
              <w:ind w:left="0"/>
              <w:jc w:val="both"/>
              <w:rPr>
                <w:rFonts w:ascii="Arial" w:hAnsi="Arial" w:cs="Arial"/>
                <w:sz w:val="20"/>
                <w:szCs w:val="20"/>
              </w:rPr>
            </w:pPr>
            <w:r w:rsidRPr="00B1375D">
              <w:rPr>
                <w:rFonts w:ascii="Arial" w:hAnsi="Arial" w:cs="Arial"/>
                <w:sz w:val="20"/>
                <w:szCs w:val="20"/>
              </w:rPr>
              <w:t>Години на стаж</w:t>
            </w:r>
          </w:p>
          <w:p w14:paraId="53230CE6" w14:textId="77777777" w:rsidR="00A450ED" w:rsidRPr="00B1375D" w:rsidRDefault="00A450ED" w:rsidP="00FD0CCE">
            <w:pPr>
              <w:pStyle w:val="ListParagraph"/>
              <w:spacing w:after="0" w:line="360" w:lineRule="auto"/>
              <w:ind w:left="0"/>
              <w:jc w:val="both"/>
              <w:rPr>
                <w:rFonts w:ascii="Arial" w:hAnsi="Arial" w:cs="Arial"/>
                <w:sz w:val="20"/>
                <w:szCs w:val="20"/>
              </w:rPr>
            </w:pPr>
          </w:p>
        </w:tc>
        <w:tc>
          <w:tcPr>
            <w:tcW w:w="1984" w:type="dxa"/>
          </w:tcPr>
          <w:p w14:paraId="02B2BE55" w14:textId="77777777" w:rsidR="00A450ED" w:rsidRPr="00B1375D" w:rsidRDefault="00A450ED" w:rsidP="00FD0CCE">
            <w:pPr>
              <w:pStyle w:val="ListParagraph"/>
              <w:spacing w:after="0" w:line="360" w:lineRule="auto"/>
              <w:ind w:left="0"/>
              <w:rPr>
                <w:rFonts w:ascii="Arial" w:hAnsi="Arial" w:cs="Arial"/>
                <w:sz w:val="20"/>
                <w:szCs w:val="20"/>
              </w:rPr>
            </w:pPr>
            <w:r w:rsidRPr="00B1375D">
              <w:rPr>
                <w:rFonts w:ascii="Arial" w:hAnsi="Arial" w:cs="Arial"/>
                <w:sz w:val="20"/>
                <w:szCs w:val="20"/>
              </w:rPr>
              <w:t>Временски период за кој е ангажиран образовниот медијатор</w:t>
            </w:r>
          </w:p>
        </w:tc>
      </w:tr>
      <w:tr w:rsidR="00A450ED" w:rsidRPr="00FF119F" w14:paraId="57A13A0E" w14:textId="77777777" w:rsidTr="00FD0CCE">
        <w:trPr>
          <w:jc w:val="center"/>
        </w:trPr>
        <w:tc>
          <w:tcPr>
            <w:tcW w:w="675" w:type="dxa"/>
          </w:tcPr>
          <w:p w14:paraId="0FA6BD78" w14:textId="77777777" w:rsidR="00A450ED" w:rsidRPr="00D42384" w:rsidRDefault="00A450ED" w:rsidP="00FD0CCE">
            <w:pPr>
              <w:pStyle w:val="ListParagraph"/>
              <w:spacing w:after="0" w:line="360" w:lineRule="auto"/>
              <w:ind w:left="0"/>
              <w:jc w:val="both"/>
              <w:rPr>
                <w:rFonts w:ascii="Arial" w:hAnsi="Arial" w:cs="Arial"/>
                <w:lang w:val="en-US"/>
              </w:rPr>
            </w:pPr>
            <w:r>
              <w:rPr>
                <w:rFonts w:ascii="Arial" w:hAnsi="Arial" w:cs="Arial"/>
                <w:lang w:val="en-US"/>
              </w:rPr>
              <w:t>/</w:t>
            </w:r>
          </w:p>
        </w:tc>
        <w:tc>
          <w:tcPr>
            <w:tcW w:w="2127" w:type="dxa"/>
          </w:tcPr>
          <w:p w14:paraId="0ABF6B68" w14:textId="77777777" w:rsidR="00A450ED" w:rsidRPr="00B1375D" w:rsidRDefault="00A450ED" w:rsidP="00FD0CCE">
            <w:pPr>
              <w:pStyle w:val="ListParagraph"/>
              <w:spacing w:after="0" w:line="360" w:lineRule="auto"/>
              <w:ind w:left="0"/>
              <w:jc w:val="both"/>
              <w:rPr>
                <w:rFonts w:ascii="Arial" w:hAnsi="Arial" w:cs="Arial"/>
              </w:rPr>
            </w:pPr>
            <w:r w:rsidRPr="00497089">
              <w:rPr>
                <w:rFonts w:ascii="Arial" w:hAnsi="Arial" w:cs="Arial"/>
                <w:lang w:val="en-US"/>
              </w:rPr>
              <w:t>/</w:t>
            </w:r>
          </w:p>
        </w:tc>
        <w:tc>
          <w:tcPr>
            <w:tcW w:w="992" w:type="dxa"/>
          </w:tcPr>
          <w:p w14:paraId="6C881AD8" w14:textId="77777777" w:rsidR="00A450ED" w:rsidRPr="00B1375D" w:rsidRDefault="00A450ED" w:rsidP="00FD0CCE">
            <w:pPr>
              <w:pStyle w:val="ListParagraph"/>
              <w:spacing w:after="0" w:line="360" w:lineRule="auto"/>
              <w:ind w:left="0"/>
              <w:jc w:val="both"/>
              <w:rPr>
                <w:rFonts w:ascii="Arial" w:hAnsi="Arial" w:cs="Arial"/>
              </w:rPr>
            </w:pPr>
            <w:r w:rsidRPr="00497089">
              <w:rPr>
                <w:rFonts w:ascii="Arial" w:hAnsi="Arial" w:cs="Arial"/>
                <w:lang w:val="en-US"/>
              </w:rPr>
              <w:t>/</w:t>
            </w:r>
          </w:p>
        </w:tc>
        <w:tc>
          <w:tcPr>
            <w:tcW w:w="962" w:type="dxa"/>
          </w:tcPr>
          <w:p w14:paraId="3C7AB4CC" w14:textId="77777777" w:rsidR="00A450ED" w:rsidRPr="00B1375D" w:rsidRDefault="00A450ED" w:rsidP="00FD0CCE">
            <w:pPr>
              <w:pStyle w:val="ListParagraph"/>
              <w:spacing w:after="0" w:line="360" w:lineRule="auto"/>
              <w:ind w:left="0"/>
              <w:jc w:val="both"/>
              <w:rPr>
                <w:rFonts w:ascii="Arial" w:hAnsi="Arial" w:cs="Arial"/>
              </w:rPr>
            </w:pPr>
            <w:r w:rsidRPr="00497089">
              <w:rPr>
                <w:rFonts w:ascii="Arial" w:hAnsi="Arial" w:cs="Arial"/>
                <w:lang w:val="en-US"/>
              </w:rPr>
              <w:t>/</w:t>
            </w:r>
          </w:p>
        </w:tc>
        <w:tc>
          <w:tcPr>
            <w:tcW w:w="1335" w:type="dxa"/>
          </w:tcPr>
          <w:p w14:paraId="4A76D857" w14:textId="77777777" w:rsidR="00A450ED" w:rsidRPr="00B1375D" w:rsidRDefault="00A450ED" w:rsidP="00FD0CCE">
            <w:pPr>
              <w:pStyle w:val="ListParagraph"/>
              <w:spacing w:after="0" w:line="360" w:lineRule="auto"/>
              <w:ind w:left="0"/>
              <w:jc w:val="both"/>
              <w:rPr>
                <w:rFonts w:ascii="Arial" w:hAnsi="Arial" w:cs="Arial"/>
              </w:rPr>
            </w:pPr>
            <w:r w:rsidRPr="00497089">
              <w:rPr>
                <w:rFonts w:ascii="Arial" w:hAnsi="Arial" w:cs="Arial"/>
                <w:lang w:val="en-US"/>
              </w:rPr>
              <w:t>/</w:t>
            </w:r>
          </w:p>
        </w:tc>
        <w:tc>
          <w:tcPr>
            <w:tcW w:w="992" w:type="dxa"/>
          </w:tcPr>
          <w:p w14:paraId="4C566077" w14:textId="77777777" w:rsidR="00A450ED" w:rsidRPr="00B1375D" w:rsidRDefault="00A450ED" w:rsidP="00FD0CCE">
            <w:pPr>
              <w:pStyle w:val="ListParagraph"/>
              <w:spacing w:after="0" w:line="360" w:lineRule="auto"/>
              <w:ind w:left="0"/>
              <w:jc w:val="both"/>
              <w:rPr>
                <w:rFonts w:ascii="Arial" w:hAnsi="Arial" w:cs="Arial"/>
              </w:rPr>
            </w:pPr>
            <w:r w:rsidRPr="00497089">
              <w:rPr>
                <w:rFonts w:ascii="Arial" w:hAnsi="Arial" w:cs="Arial"/>
                <w:lang w:val="en-US"/>
              </w:rPr>
              <w:t>/</w:t>
            </w:r>
          </w:p>
        </w:tc>
        <w:tc>
          <w:tcPr>
            <w:tcW w:w="1984" w:type="dxa"/>
          </w:tcPr>
          <w:p w14:paraId="28BF8D6C" w14:textId="77777777" w:rsidR="00A450ED" w:rsidRPr="00B1375D" w:rsidRDefault="00A450ED" w:rsidP="00FD0CCE">
            <w:pPr>
              <w:pStyle w:val="ListParagraph"/>
              <w:spacing w:after="0" w:line="360" w:lineRule="auto"/>
              <w:ind w:left="0"/>
              <w:jc w:val="both"/>
              <w:rPr>
                <w:rFonts w:ascii="Arial" w:hAnsi="Arial" w:cs="Arial"/>
              </w:rPr>
            </w:pPr>
            <w:r w:rsidRPr="00497089">
              <w:rPr>
                <w:rFonts w:ascii="Arial" w:hAnsi="Arial" w:cs="Arial"/>
                <w:lang w:val="en-US"/>
              </w:rPr>
              <w:t>/</w:t>
            </w:r>
          </w:p>
        </w:tc>
      </w:tr>
    </w:tbl>
    <w:p w14:paraId="5F3D1269" w14:textId="77777777" w:rsidR="00A450ED" w:rsidRDefault="00A450ED" w:rsidP="00A450ED">
      <w:pPr>
        <w:pStyle w:val="ListParagraph"/>
        <w:spacing w:line="360" w:lineRule="auto"/>
        <w:ind w:left="0"/>
        <w:jc w:val="both"/>
        <w:rPr>
          <w:rFonts w:ascii="Arial" w:hAnsi="Arial" w:cs="Arial"/>
          <w:b/>
          <w:sz w:val="24"/>
          <w:szCs w:val="24"/>
          <w:lang w:val="en-US"/>
        </w:rPr>
      </w:pPr>
    </w:p>
    <w:p w14:paraId="2B7736CE" w14:textId="77777777" w:rsidR="00195C2B" w:rsidRDefault="00195C2B" w:rsidP="00A450ED">
      <w:pPr>
        <w:pStyle w:val="ListParagraph"/>
        <w:spacing w:line="360" w:lineRule="auto"/>
        <w:ind w:left="0"/>
        <w:jc w:val="both"/>
        <w:rPr>
          <w:rFonts w:ascii="Arial" w:hAnsi="Arial" w:cs="Arial"/>
          <w:b/>
          <w:sz w:val="24"/>
          <w:szCs w:val="24"/>
          <w:lang w:val="en-US"/>
        </w:rPr>
      </w:pPr>
    </w:p>
    <w:p w14:paraId="177E4059" w14:textId="77777777" w:rsidR="00195C2B" w:rsidRDefault="00195C2B" w:rsidP="00A450ED">
      <w:pPr>
        <w:pStyle w:val="ListParagraph"/>
        <w:spacing w:line="360" w:lineRule="auto"/>
        <w:ind w:left="0"/>
        <w:jc w:val="both"/>
        <w:rPr>
          <w:rFonts w:ascii="Arial" w:hAnsi="Arial" w:cs="Arial"/>
          <w:b/>
          <w:sz w:val="24"/>
          <w:szCs w:val="24"/>
          <w:lang w:val="en-US"/>
        </w:rPr>
      </w:pPr>
    </w:p>
    <w:p w14:paraId="351DB88E" w14:textId="77777777" w:rsidR="00195C2B" w:rsidRDefault="00195C2B" w:rsidP="00A450ED">
      <w:pPr>
        <w:pStyle w:val="ListParagraph"/>
        <w:spacing w:line="360" w:lineRule="auto"/>
        <w:ind w:left="0"/>
        <w:jc w:val="both"/>
        <w:rPr>
          <w:rFonts w:ascii="Arial" w:hAnsi="Arial" w:cs="Arial"/>
          <w:b/>
          <w:sz w:val="24"/>
          <w:szCs w:val="24"/>
          <w:lang w:val="en-US"/>
        </w:rPr>
      </w:pPr>
    </w:p>
    <w:p w14:paraId="3B4F611D" w14:textId="77777777" w:rsidR="00195C2B" w:rsidRDefault="00195C2B" w:rsidP="00A450ED">
      <w:pPr>
        <w:pStyle w:val="ListParagraph"/>
        <w:spacing w:line="360" w:lineRule="auto"/>
        <w:ind w:left="0"/>
        <w:jc w:val="both"/>
        <w:rPr>
          <w:rFonts w:ascii="Arial" w:hAnsi="Arial" w:cs="Arial"/>
          <w:b/>
          <w:sz w:val="24"/>
          <w:szCs w:val="24"/>
          <w:lang w:val="en-US"/>
        </w:rPr>
      </w:pPr>
    </w:p>
    <w:p w14:paraId="1ADEC385" w14:textId="77777777" w:rsidR="00195C2B" w:rsidRPr="00D42384" w:rsidRDefault="00195C2B" w:rsidP="00A450ED">
      <w:pPr>
        <w:pStyle w:val="ListParagraph"/>
        <w:spacing w:line="360" w:lineRule="auto"/>
        <w:ind w:left="0"/>
        <w:jc w:val="both"/>
        <w:rPr>
          <w:rFonts w:ascii="Arial" w:hAnsi="Arial" w:cs="Arial"/>
          <w:b/>
          <w:sz w:val="24"/>
          <w:szCs w:val="24"/>
          <w:lang w:val="en-US"/>
        </w:rPr>
      </w:pPr>
    </w:p>
    <w:p w14:paraId="44F8327E" w14:textId="77777777" w:rsidR="00A450ED" w:rsidRDefault="00A450ED" w:rsidP="00A450ED">
      <w:pPr>
        <w:pStyle w:val="Heading2"/>
        <w:numPr>
          <w:ilvl w:val="1"/>
          <w:numId w:val="17"/>
        </w:numPr>
        <w:rPr>
          <w:lang w:val="mk-MK"/>
        </w:rPr>
      </w:pPr>
      <w:bookmarkStart w:id="25" w:name="_Toc237598477"/>
      <w:bookmarkStart w:id="26" w:name="_Hlk25927613"/>
      <w:r w:rsidRPr="00FE6663">
        <w:rPr>
          <w:lang w:val="ru-RU"/>
        </w:rPr>
        <w:t>Вкупни податоци за наставен и ненаставен кадар</w:t>
      </w:r>
      <w:bookmarkEnd w:id="25"/>
    </w:p>
    <w:bookmarkEnd w:id="26"/>
    <w:p w14:paraId="00B5D848" w14:textId="77777777" w:rsidR="00A450ED" w:rsidRPr="00B1375D" w:rsidRDefault="00A450ED" w:rsidP="00A450ED">
      <w:pPr>
        <w:spacing w:line="360" w:lineRule="auto"/>
        <w:jc w:val="both"/>
        <w:rPr>
          <w:rFonts w:ascii="Arial" w:hAnsi="Arial" w:cs="Arial"/>
          <w:sz w:val="20"/>
          <w:szCs w:val="20"/>
          <w:lang w:val="mk-MK"/>
        </w:rPr>
      </w:pPr>
    </w:p>
    <w:tbl>
      <w:tblPr>
        <w:tblW w:w="11234" w:type="dxa"/>
        <w:jc w:val="center"/>
        <w:tblLayout w:type="fixed"/>
        <w:tblLook w:val="0000" w:firstRow="0" w:lastRow="0" w:firstColumn="0" w:lastColumn="0" w:noHBand="0" w:noVBand="0"/>
      </w:tblPr>
      <w:tblGrid>
        <w:gridCol w:w="3174"/>
        <w:gridCol w:w="972"/>
        <w:gridCol w:w="709"/>
        <w:gridCol w:w="709"/>
        <w:gridCol w:w="567"/>
        <w:gridCol w:w="567"/>
        <w:gridCol w:w="567"/>
        <w:gridCol w:w="567"/>
        <w:gridCol w:w="567"/>
        <w:gridCol w:w="567"/>
        <w:gridCol w:w="567"/>
        <w:gridCol w:w="567"/>
        <w:gridCol w:w="567"/>
        <w:gridCol w:w="567"/>
      </w:tblGrid>
      <w:tr w:rsidR="00A450ED" w:rsidRPr="004A6EE5" w14:paraId="0438FB69" w14:textId="77777777" w:rsidTr="00FD0CCE">
        <w:trPr>
          <w:trHeight w:val="330"/>
          <w:jc w:val="center"/>
        </w:trPr>
        <w:tc>
          <w:tcPr>
            <w:tcW w:w="3174" w:type="dxa"/>
            <w:vMerge w:val="restart"/>
            <w:tcBorders>
              <w:top w:val="single" w:sz="4" w:space="0" w:color="000000"/>
              <w:left w:val="single" w:sz="4" w:space="0" w:color="000000"/>
              <w:bottom w:val="single" w:sz="4" w:space="0" w:color="000000"/>
            </w:tcBorders>
            <w:shd w:val="clear" w:color="auto" w:fill="auto"/>
          </w:tcPr>
          <w:p w14:paraId="5B36E0BA" w14:textId="77777777" w:rsidR="00A450ED" w:rsidRPr="00B1375D" w:rsidRDefault="00A450ED" w:rsidP="00FD0CCE">
            <w:pPr>
              <w:snapToGrid w:val="0"/>
              <w:spacing w:after="0" w:line="360" w:lineRule="auto"/>
              <w:jc w:val="center"/>
              <w:rPr>
                <w:rFonts w:ascii="Arial" w:hAnsi="Arial" w:cs="Arial"/>
                <w:b/>
                <w:bCs/>
                <w:color w:val="000000"/>
                <w:sz w:val="20"/>
                <w:szCs w:val="20"/>
                <w:lang w:val="mk-MK"/>
              </w:rPr>
            </w:pPr>
            <w:r w:rsidRPr="00B1375D">
              <w:rPr>
                <w:rFonts w:ascii="Arial" w:hAnsi="Arial" w:cs="Arial"/>
                <w:b/>
                <w:bCs/>
                <w:color w:val="000000"/>
                <w:sz w:val="20"/>
                <w:szCs w:val="20"/>
                <w:lang w:val="mk-MK"/>
              </w:rPr>
              <w:t>Кадар</w:t>
            </w:r>
          </w:p>
        </w:tc>
        <w:tc>
          <w:tcPr>
            <w:tcW w:w="972" w:type="dxa"/>
            <w:vMerge w:val="restart"/>
            <w:tcBorders>
              <w:top w:val="single" w:sz="4" w:space="0" w:color="000000"/>
              <w:left w:val="single" w:sz="4" w:space="0" w:color="000000"/>
              <w:bottom w:val="single" w:sz="4" w:space="0" w:color="000000"/>
            </w:tcBorders>
            <w:shd w:val="clear" w:color="auto" w:fill="auto"/>
          </w:tcPr>
          <w:p w14:paraId="63581D9B" w14:textId="77777777" w:rsidR="00A450ED" w:rsidRPr="00B1375D" w:rsidRDefault="00A450ED" w:rsidP="00FD0CCE">
            <w:pPr>
              <w:snapToGrid w:val="0"/>
              <w:spacing w:after="0" w:line="360" w:lineRule="auto"/>
              <w:jc w:val="center"/>
              <w:rPr>
                <w:rFonts w:ascii="Arial" w:hAnsi="Arial" w:cs="Arial"/>
                <w:b/>
                <w:bCs/>
                <w:color w:val="000000"/>
                <w:sz w:val="20"/>
                <w:szCs w:val="20"/>
                <w:lang w:val="mk-MK"/>
              </w:rPr>
            </w:pPr>
            <w:r w:rsidRPr="00B1375D">
              <w:rPr>
                <w:rFonts w:ascii="Arial" w:hAnsi="Arial" w:cs="Arial"/>
                <w:b/>
                <w:bCs/>
                <w:color w:val="000000"/>
                <w:sz w:val="20"/>
                <w:szCs w:val="20"/>
                <w:lang w:val="mk-MK"/>
              </w:rPr>
              <w:t>вкупно</w:t>
            </w:r>
          </w:p>
        </w:tc>
        <w:tc>
          <w:tcPr>
            <w:tcW w:w="7088" w:type="dxa"/>
            <w:gridSpan w:val="12"/>
            <w:tcBorders>
              <w:top w:val="single" w:sz="4" w:space="0" w:color="000000"/>
              <w:left w:val="single" w:sz="4" w:space="0" w:color="000000"/>
              <w:bottom w:val="single" w:sz="4" w:space="0" w:color="000000"/>
              <w:right w:val="single" w:sz="4" w:space="0" w:color="000000"/>
            </w:tcBorders>
            <w:shd w:val="clear" w:color="auto" w:fill="auto"/>
          </w:tcPr>
          <w:p w14:paraId="4674A70A" w14:textId="77777777" w:rsidR="00A450ED" w:rsidRPr="00B1375D" w:rsidRDefault="00A450ED" w:rsidP="00FD0CCE">
            <w:pPr>
              <w:snapToGrid w:val="0"/>
              <w:spacing w:after="0" w:line="360" w:lineRule="auto"/>
              <w:jc w:val="center"/>
              <w:rPr>
                <w:rFonts w:ascii="Arial" w:hAnsi="Arial" w:cs="Arial"/>
                <w:b/>
                <w:bCs/>
                <w:color w:val="000000"/>
                <w:sz w:val="20"/>
                <w:szCs w:val="20"/>
                <w:lang w:val="mk-MK"/>
              </w:rPr>
            </w:pPr>
            <w:r w:rsidRPr="00B1375D">
              <w:rPr>
                <w:rFonts w:ascii="Arial" w:hAnsi="Arial" w:cs="Arial"/>
                <w:b/>
                <w:bCs/>
                <w:color w:val="000000"/>
                <w:sz w:val="20"/>
                <w:szCs w:val="20"/>
                <w:lang w:val="mk-MK"/>
              </w:rPr>
              <w:t>Етничка и полова структура на вработените</w:t>
            </w:r>
          </w:p>
        </w:tc>
      </w:tr>
      <w:tr w:rsidR="00A450ED" w:rsidRPr="00B1375D" w14:paraId="22AF962E" w14:textId="77777777" w:rsidTr="00FD0CCE">
        <w:trPr>
          <w:trHeight w:val="330"/>
          <w:jc w:val="center"/>
        </w:trPr>
        <w:tc>
          <w:tcPr>
            <w:tcW w:w="3174" w:type="dxa"/>
            <w:vMerge/>
            <w:tcBorders>
              <w:top w:val="single" w:sz="4" w:space="0" w:color="000000"/>
              <w:left w:val="single" w:sz="4" w:space="0" w:color="000000"/>
              <w:bottom w:val="single" w:sz="4" w:space="0" w:color="000000"/>
            </w:tcBorders>
            <w:shd w:val="clear" w:color="auto" w:fill="auto"/>
          </w:tcPr>
          <w:p w14:paraId="19119748" w14:textId="77777777" w:rsidR="00A450ED" w:rsidRPr="00B1375D" w:rsidRDefault="00A450ED" w:rsidP="00FD0CCE">
            <w:pPr>
              <w:snapToGrid w:val="0"/>
              <w:spacing w:after="0" w:line="360" w:lineRule="auto"/>
              <w:jc w:val="center"/>
              <w:rPr>
                <w:rFonts w:ascii="Arial" w:hAnsi="Arial" w:cs="Arial"/>
                <w:b/>
                <w:bCs/>
                <w:color w:val="000000"/>
                <w:lang w:val="mk-MK"/>
              </w:rPr>
            </w:pPr>
          </w:p>
        </w:tc>
        <w:tc>
          <w:tcPr>
            <w:tcW w:w="972" w:type="dxa"/>
            <w:vMerge/>
            <w:tcBorders>
              <w:top w:val="single" w:sz="4" w:space="0" w:color="000000"/>
              <w:left w:val="single" w:sz="4" w:space="0" w:color="000000"/>
              <w:bottom w:val="single" w:sz="4" w:space="0" w:color="000000"/>
            </w:tcBorders>
            <w:shd w:val="clear" w:color="auto" w:fill="auto"/>
          </w:tcPr>
          <w:p w14:paraId="52E5581B" w14:textId="77777777" w:rsidR="00A450ED" w:rsidRPr="00B1375D" w:rsidRDefault="00A450ED" w:rsidP="00FD0CCE">
            <w:pPr>
              <w:snapToGrid w:val="0"/>
              <w:spacing w:after="0" w:line="360" w:lineRule="auto"/>
              <w:jc w:val="center"/>
              <w:rPr>
                <w:rFonts w:ascii="Arial" w:hAnsi="Arial" w:cs="Arial"/>
                <w:b/>
                <w:bCs/>
                <w:color w:val="000000"/>
                <w:lang w:val="mk-MK"/>
              </w:rPr>
            </w:pPr>
          </w:p>
        </w:tc>
        <w:tc>
          <w:tcPr>
            <w:tcW w:w="1418" w:type="dxa"/>
            <w:gridSpan w:val="2"/>
            <w:tcBorders>
              <w:top w:val="single" w:sz="4" w:space="0" w:color="000000"/>
              <w:left w:val="single" w:sz="4" w:space="0" w:color="000000"/>
              <w:bottom w:val="single" w:sz="4" w:space="0" w:color="000000"/>
            </w:tcBorders>
            <w:shd w:val="clear" w:color="auto" w:fill="auto"/>
          </w:tcPr>
          <w:p w14:paraId="4371F16E" w14:textId="77777777" w:rsidR="00A450ED" w:rsidRPr="00B1375D" w:rsidRDefault="00A450ED" w:rsidP="00FD0CCE">
            <w:pPr>
              <w:snapToGrid w:val="0"/>
              <w:spacing w:after="0" w:line="360" w:lineRule="auto"/>
              <w:jc w:val="center"/>
              <w:rPr>
                <w:rFonts w:ascii="Arial" w:hAnsi="Arial" w:cs="Arial"/>
                <w:b/>
                <w:bCs/>
                <w:color w:val="000000"/>
                <w:sz w:val="20"/>
                <w:szCs w:val="20"/>
                <w:lang w:val="mk-MK"/>
              </w:rPr>
            </w:pPr>
            <w:r w:rsidRPr="00B1375D">
              <w:rPr>
                <w:rFonts w:ascii="Arial" w:hAnsi="Arial" w:cs="Arial"/>
                <w:b/>
                <w:bCs/>
                <w:color w:val="000000"/>
                <w:sz w:val="20"/>
                <w:szCs w:val="20"/>
                <w:lang w:val="mk-MK"/>
              </w:rPr>
              <w:t>Македонци</w:t>
            </w:r>
          </w:p>
        </w:tc>
        <w:tc>
          <w:tcPr>
            <w:tcW w:w="1134" w:type="dxa"/>
            <w:gridSpan w:val="2"/>
            <w:tcBorders>
              <w:top w:val="single" w:sz="4" w:space="0" w:color="000000"/>
              <w:left w:val="single" w:sz="4" w:space="0" w:color="000000"/>
              <w:bottom w:val="single" w:sz="4" w:space="0" w:color="000000"/>
            </w:tcBorders>
            <w:shd w:val="clear" w:color="auto" w:fill="auto"/>
          </w:tcPr>
          <w:p w14:paraId="0547D8D7" w14:textId="77777777" w:rsidR="00A450ED" w:rsidRPr="00B1375D" w:rsidRDefault="00A450ED" w:rsidP="00FD0CCE">
            <w:pPr>
              <w:snapToGrid w:val="0"/>
              <w:spacing w:after="0" w:line="360" w:lineRule="auto"/>
              <w:jc w:val="center"/>
              <w:rPr>
                <w:rFonts w:ascii="Arial" w:hAnsi="Arial" w:cs="Arial"/>
                <w:b/>
                <w:bCs/>
                <w:color w:val="000000"/>
                <w:sz w:val="20"/>
                <w:szCs w:val="20"/>
                <w:lang w:val="mk-MK"/>
              </w:rPr>
            </w:pPr>
            <w:r w:rsidRPr="00B1375D">
              <w:rPr>
                <w:rFonts w:ascii="Arial" w:hAnsi="Arial" w:cs="Arial"/>
                <w:b/>
                <w:bCs/>
                <w:color w:val="000000"/>
                <w:sz w:val="20"/>
                <w:szCs w:val="20"/>
                <w:lang w:val="mk-MK"/>
              </w:rPr>
              <w:t>Албанци</w:t>
            </w:r>
          </w:p>
        </w:tc>
        <w:tc>
          <w:tcPr>
            <w:tcW w:w="1134" w:type="dxa"/>
            <w:gridSpan w:val="2"/>
            <w:tcBorders>
              <w:top w:val="single" w:sz="4" w:space="0" w:color="000000"/>
              <w:left w:val="single" w:sz="4" w:space="0" w:color="000000"/>
              <w:bottom w:val="single" w:sz="4" w:space="0" w:color="000000"/>
            </w:tcBorders>
            <w:shd w:val="clear" w:color="auto" w:fill="auto"/>
          </w:tcPr>
          <w:p w14:paraId="30565559" w14:textId="77777777" w:rsidR="00A450ED" w:rsidRPr="00B1375D" w:rsidRDefault="00A450ED" w:rsidP="00FD0CCE">
            <w:pPr>
              <w:snapToGrid w:val="0"/>
              <w:spacing w:after="0" w:line="360" w:lineRule="auto"/>
              <w:jc w:val="center"/>
              <w:rPr>
                <w:rFonts w:ascii="Arial" w:hAnsi="Arial" w:cs="Arial"/>
                <w:b/>
                <w:bCs/>
                <w:color w:val="000000"/>
                <w:sz w:val="20"/>
                <w:szCs w:val="20"/>
                <w:lang w:val="mk-MK"/>
              </w:rPr>
            </w:pPr>
            <w:r w:rsidRPr="00B1375D">
              <w:rPr>
                <w:rFonts w:ascii="Arial" w:hAnsi="Arial" w:cs="Arial"/>
                <w:b/>
                <w:bCs/>
                <w:color w:val="000000"/>
                <w:sz w:val="20"/>
                <w:szCs w:val="20"/>
                <w:lang w:val="mk-MK"/>
              </w:rPr>
              <w:t>Турци</w:t>
            </w:r>
          </w:p>
        </w:tc>
        <w:tc>
          <w:tcPr>
            <w:tcW w:w="1134" w:type="dxa"/>
            <w:gridSpan w:val="2"/>
            <w:tcBorders>
              <w:top w:val="single" w:sz="4" w:space="0" w:color="000000"/>
              <w:left w:val="single" w:sz="4" w:space="0" w:color="000000"/>
              <w:bottom w:val="single" w:sz="4" w:space="0" w:color="000000"/>
            </w:tcBorders>
            <w:shd w:val="clear" w:color="auto" w:fill="auto"/>
          </w:tcPr>
          <w:p w14:paraId="7B14F55F" w14:textId="77777777" w:rsidR="00A450ED" w:rsidRPr="00B1375D" w:rsidRDefault="00A450ED" w:rsidP="00FD0CCE">
            <w:pPr>
              <w:snapToGrid w:val="0"/>
              <w:spacing w:after="0" w:line="360" w:lineRule="auto"/>
              <w:jc w:val="center"/>
              <w:rPr>
                <w:rFonts w:ascii="Arial" w:hAnsi="Arial" w:cs="Arial"/>
                <w:b/>
                <w:bCs/>
                <w:color w:val="000000"/>
                <w:sz w:val="20"/>
                <w:szCs w:val="20"/>
                <w:lang w:val="mk-MK"/>
              </w:rPr>
            </w:pPr>
            <w:r w:rsidRPr="00B1375D">
              <w:rPr>
                <w:rFonts w:ascii="Arial" w:hAnsi="Arial" w:cs="Arial"/>
                <w:b/>
                <w:bCs/>
                <w:color w:val="000000"/>
                <w:sz w:val="20"/>
                <w:szCs w:val="20"/>
                <w:lang w:val="mk-MK"/>
              </w:rPr>
              <w:t>Срби</w:t>
            </w:r>
          </w:p>
        </w:tc>
        <w:tc>
          <w:tcPr>
            <w:tcW w:w="1134" w:type="dxa"/>
            <w:gridSpan w:val="2"/>
            <w:tcBorders>
              <w:top w:val="single" w:sz="4" w:space="0" w:color="000000"/>
              <w:left w:val="single" w:sz="4" w:space="0" w:color="000000"/>
              <w:bottom w:val="single" w:sz="4" w:space="0" w:color="000000"/>
              <w:right w:val="single" w:sz="4" w:space="0" w:color="auto"/>
            </w:tcBorders>
            <w:shd w:val="clear" w:color="auto" w:fill="auto"/>
          </w:tcPr>
          <w:p w14:paraId="6E1626A2" w14:textId="77777777" w:rsidR="00A450ED" w:rsidRPr="00B1375D" w:rsidRDefault="00A450ED" w:rsidP="00FD0CCE">
            <w:pPr>
              <w:snapToGrid w:val="0"/>
              <w:spacing w:after="0" w:line="360" w:lineRule="auto"/>
              <w:jc w:val="center"/>
              <w:rPr>
                <w:rFonts w:ascii="Arial" w:hAnsi="Arial" w:cs="Arial"/>
                <w:b/>
                <w:bCs/>
                <w:color w:val="000000"/>
                <w:sz w:val="20"/>
                <w:szCs w:val="20"/>
                <w:lang w:val="mk-MK"/>
              </w:rPr>
            </w:pPr>
            <w:r w:rsidRPr="00B1375D">
              <w:rPr>
                <w:rFonts w:ascii="Arial" w:hAnsi="Arial" w:cs="Arial"/>
                <w:b/>
                <w:bCs/>
                <w:color w:val="000000"/>
                <w:sz w:val="20"/>
                <w:szCs w:val="20"/>
                <w:lang w:val="mk-MK"/>
              </w:rPr>
              <w:t>Роми</w:t>
            </w:r>
          </w:p>
        </w:tc>
        <w:tc>
          <w:tcPr>
            <w:tcW w:w="1134" w:type="dxa"/>
            <w:gridSpan w:val="2"/>
            <w:tcBorders>
              <w:top w:val="single" w:sz="4" w:space="0" w:color="000000"/>
              <w:left w:val="single" w:sz="4" w:space="0" w:color="auto"/>
              <w:bottom w:val="single" w:sz="4" w:space="0" w:color="000000"/>
              <w:right w:val="single" w:sz="4" w:space="0" w:color="000000"/>
            </w:tcBorders>
            <w:shd w:val="clear" w:color="auto" w:fill="auto"/>
          </w:tcPr>
          <w:p w14:paraId="62D50F0F" w14:textId="77777777" w:rsidR="00A450ED" w:rsidRPr="00B1375D" w:rsidRDefault="00A450ED" w:rsidP="00FD0CCE">
            <w:pPr>
              <w:snapToGrid w:val="0"/>
              <w:spacing w:after="0" w:line="360" w:lineRule="auto"/>
              <w:jc w:val="center"/>
              <w:rPr>
                <w:rFonts w:ascii="Arial" w:hAnsi="Arial" w:cs="Arial"/>
                <w:b/>
                <w:bCs/>
                <w:color w:val="000000"/>
                <w:sz w:val="20"/>
                <w:szCs w:val="20"/>
                <w:lang w:val="mk-MK"/>
              </w:rPr>
            </w:pPr>
            <w:r w:rsidRPr="00B1375D">
              <w:rPr>
                <w:rFonts w:ascii="Arial" w:hAnsi="Arial" w:cs="Arial"/>
                <w:b/>
                <w:bCs/>
                <w:color w:val="000000"/>
                <w:sz w:val="20"/>
                <w:szCs w:val="20"/>
                <w:lang w:val="mk-MK"/>
              </w:rPr>
              <w:t>други</w:t>
            </w:r>
          </w:p>
        </w:tc>
      </w:tr>
      <w:tr w:rsidR="00A450ED" w:rsidRPr="00B1375D" w14:paraId="3C595556" w14:textId="77777777" w:rsidTr="00FD0CCE">
        <w:trPr>
          <w:trHeight w:val="330"/>
          <w:jc w:val="center"/>
        </w:trPr>
        <w:tc>
          <w:tcPr>
            <w:tcW w:w="3174" w:type="dxa"/>
            <w:vMerge/>
            <w:tcBorders>
              <w:top w:val="single" w:sz="4" w:space="0" w:color="000000"/>
              <w:left w:val="single" w:sz="4" w:space="0" w:color="000000"/>
              <w:bottom w:val="single" w:sz="4" w:space="0" w:color="000000"/>
            </w:tcBorders>
            <w:shd w:val="clear" w:color="auto" w:fill="auto"/>
          </w:tcPr>
          <w:p w14:paraId="4521337C" w14:textId="77777777" w:rsidR="00A450ED" w:rsidRPr="00B1375D" w:rsidRDefault="00A450ED" w:rsidP="00FD0CCE">
            <w:pPr>
              <w:snapToGrid w:val="0"/>
              <w:spacing w:after="0" w:line="360" w:lineRule="auto"/>
              <w:jc w:val="center"/>
              <w:rPr>
                <w:rFonts w:ascii="Arial" w:hAnsi="Arial" w:cs="Arial"/>
                <w:b/>
                <w:bCs/>
                <w:color w:val="000000"/>
                <w:lang w:val="mk-MK"/>
              </w:rPr>
            </w:pPr>
          </w:p>
        </w:tc>
        <w:tc>
          <w:tcPr>
            <w:tcW w:w="972" w:type="dxa"/>
            <w:vMerge/>
            <w:tcBorders>
              <w:top w:val="single" w:sz="4" w:space="0" w:color="000000"/>
              <w:left w:val="single" w:sz="4" w:space="0" w:color="000000"/>
              <w:bottom w:val="single" w:sz="4" w:space="0" w:color="000000"/>
            </w:tcBorders>
            <w:shd w:val="clear" w:color="auto" w:fill="auto"/>
          </w:tcPr>
          <w:p w14:paraId="25C0EE8B" w14:textId="77777777" w:rsidR="00A450ED" w:rsidRPr="00B1375D" w:rsidRDefault="00A450ED" w:rsidP="00FD0CCE">
            <w:pPr>
              <w:snapToGrid w:val="0"/>
              <w:spacing w:after="0" w:line="360" w:lineRule="auto"/>
              <w:jc w:val="center"/>
              <w:rPr>
                <w:rFonts w:ascii="Arial" w:hAnsi="Arial" w:cs="Arial"/>
                <w:b/>
                <w:bCs/>
                <w:color w:val="000000"/>
                <w:lang w:val="mk-MK"/>
              </w:rPr>
            </w:pPr>
          </w:p>
        </w:tc>
        <w:tc>
          <w:tcPr>
            <w:tcW w:w="709" w:type="dxa"/>
            <w:tcBorders>
              <w:top w:val="single" w:sz="4" w:space="0" w:color="000000"/>
              <w:left w:val="single" w:sz="4" w:space="0" w:color="000000"/>
              <w:bottom w:val="single" w:sz="4" w:space="0" w:color="000000"/>
            </w:tcBorders>
            <w:shd w:val="clear" w:color="auto" w:fill="auto"/>
          </w:tcPr>
          <w:p w14:paraId="758C23CF" w14:textId="77777777" w:rsidR="00A450ED" w:rsidRPr="00B1375D" w:rsidRDefault="00A450ED" w:rsidP="00FD0CCE">
            <w:pPr>
              <w:snapToGrid w:val="0"/>
              <w:spacing w:after="0" w:line="360" w:lineRule="auto"/>
              <w:jc w:val="center"/>
              <w:rPr>
                <w:rFonts w:ascii="Arial" w:hAnsi="Arial" w:cs="Arial"/>
                <w:b/>
                <w:bCs/>
                <w:color w:val="000000"/>
                <w:sz w:val="20"/>
                <w:szCs w:val="20"/>
                <w:lang w:val="mk-MK"/>
              </w:rPr>
            </w:pPr>
            <w:r w:rsidRPr="00B1375D">
              <w:rPr>
                <w:rFonts w:ascii="Arial" w:hAnsi="Arial" w:cs="Arial"/>
                <w:b/>
                <w:bCs/>
                <w:color w:val="000000"/>
                <w:sz w:val="20"/>
                <w:szCs w:val="20"/>
                <w:lang w:val="mk-MK"/>
              </w:rPr>
              <w:t>м</w:t>
            </w:r>
          </w:p>
        </w:tc>
        <w:tc>
          <w:tcPr>
            <w:tcW w:w="709" w:type="dxa"/>
            <w:tcBorders>
              <w:top w:val="single" w:sz="4" w:space="0" w:color="000000"/>
              <w:left w:val="single" w:sz="4" w:space="0" w:color="000000"/>
              <w:bottom w:val="single" w:sz="4" w:space="0" w:color="000000"/>
            </w:tcBorders>
            <w:shd w:val="clear" w:color="auto" w:fill="auto"/>
          </w:tcPr>
          <w:p w14:paraId="1C46A9D2" w14:textId="77777777" w:rsidR="00A450ED" w:rsidRPr="00B1375D" w:rsidRDefault="00A450ED" w:rsidP="00FD0CCE">
            <w:pPr>
              <w:snapToGrid w:val="0"/>
              <w:spacing w:after="0" w:line="360" w:lineRule="auto"/>
              <w:jc w:val="center"/>
              <w:rPr>
                <w:rFonts w:ascii="Arial" w:hAnsi="Arial" w:cs="Arial"/>
                <w:b/>
                <w:bCs/>
                <w:color w:val="000000"/>
                <w:sz w:val="20"/>
                <w:szCs w:val="20"/>
                <w:lang w:val="mk-MK"/>
              </w:rPr>
            </w:pPr>
            <w:r w:rsidRPr="00B1375D">
              <w:rPr>
                <w:rFonts w:ascii="Arial" w:hAnsi="Arial" w:cs="Arial"/>
                <w:b/>
                <w:bCs/>
                <w:color w:val="000000"/>
                <w:sz w:val="20"/>
                <w:szCs w:val="20"/>
                <w:lang w:val="mk-MK"/>
              </w:rPr>
              <w:t>ж</w:t>
            </w:r>
          </w:p>
        </w:tc>
        <w:tc>
          <w:tcPr>
            <w:tcW w:w="567" w:type="dxa"/>
            <w:tcBorders>
              <w:top w:val="single" w:sz="4" w:space="0" w:color="000000"/>
              <w:left w:val="single" w:sz="4" w:space="0" w:color="000000"/>
              <w:bottom w:val="single" w:sz="4" w:space="0" w:color="000000"/>
            </w:tcBorders>
            <w:shd w:val="clear" w:color="auto" w:fill="auto"/>
          </w:tcPr>
          <w:p w14:paraId="5DEDAD3C" w14:textId="77777777" w:rsidR="00A450ED" w:rsidRPr="00B1375D" w:rsidRDefault="00A450ED" w:rsidP="00FD0CCE">
            <w:pPr>
              <w:snapToGrid w:val="0"/>
              <w:spacing w:after="0" w:line="360" w:lineRule="auto"/>
              <w:jc w:val="center"/>
              <w:rPr>
                <w:rFonts w:ascii="Arial" w:hAnsi="Arial" w:cs="Arial"/>
                <w:b/>
                <w:bCs/>
                <w:color w:val="000000"/>
                <w:sz w:val="20"/>
                <w:szCs w:val="20"/>
                <w:lang w:val="mk-MK"/>
              </w:rPr>
            </w:pPr>
            <w:r w:rsidRPr="00B1375D">
              <w:rPr>
                <w:rFonts w:ascii="Arial" w:hAnsi="Arial" w:cs="Arial"/>
                <w:b/>
                <w:bCs/>
                <w:color w:val="000000"/>
                <w:sz w:val="20"/>
                <w:szCs w:val="20"/>
                <w:lang w:val="mk-MK"/>
              </w:rPr>
              <w:t>м</w:t>
            </w:r>
          </w:p>
        </w:tc>
        <w:tc>
          <w:tcPr>
            <w:tcW w:w="567" w:type="dxa"/>
            <w:tcBorders>
              <w:top w:val="single" w:sz="4" w:space="0" w:color="000000"/>
              <w:left w:val="single" w:sz="4" w:space="0" w:color="000000"/>
              <w:bottom w:val="single" w:sz="4" w:space="0" w:color="000000"/>
            </w:tcBorders>
            <w:shd w:val="clear" w:color="auto" w:fill="auto"/>
          </w:tcPr>
          <w:p w14:paraId="021BCFBC" w14:textId="77777777" w:rsidR="00A450ED" w:rsidRPr="00B1375D" w:rsidRDefault="00A450ED" w:rsidP="00FD0CCE">
            <w:pPr>
              <w:snapToGrid w:val="0"/>
              <w:spacing w:after="0" w:line="360" w:lineRule="auto"/>
              <w:jc w:val="center"/>
              <w:rPr>
                <w:rFonts w:ascii="Arial" w:hAnsi="Arial" w:cs="Arial"/>
                <w:b/>
                <w:bCs/>
                <w:color w:val="000000"/>
                <w:sz w:val="20"/>
                <w:szCs w:val="20"/>
                <w:lang w:val="mk-MK"/>
              </w:rPr>
            </w:pPr>
            <w:r w:rsidRPr="00B1375D">
              <w:rPr>
                <w:rFonts w:ascii="Arial" w:hAnsi="Arial" w:cs="Arial"/>
                <w:b/>
                <w:bCs/>
                <w:color w:val="000000"/>
                <w:sz w:val="20"/>
                <w:szCs w:val="20"/>
                <w:lang w:val="mk-MK"/>
              </w:rPr>
              <w:t>ж</w:t>
            </w:r>
          </w:p>
        </w:tc>
        <w:tc>
          <w:tcPr>
            <w:tcW w:w="567" w:type="dxa"/>
            <w:tcBorders>
              <w:top w:val="single" w:sz="4" w:space="0" w:color="000000"/>
              <w:left w:val="single" w:sz="4" w:space="0" w:color="000000"/>
              <w:bottom w:val="single" w:sz="4" w:space="0" w:color="000000"/>
            </w:tcBorders>
            <w:shd w:val="clear" w:color="auto" w:fill="auto"/>
          </w:tcPr>
          <w:p w14:paraId="7FFD1936" w14:textId="77777777" w:rsidR="00A450ED" w:rsidRPr="00B1375D" w:rsidRDefault="00A450ED" w:rsidP="00FD0CCE">
            <w:pPr>
              <w:snapToGrid w:val="0"/>
              <w:spacing w:after="0" w:line="360" w:lineRule="auto"/>
              <w:jc w:val="center"/>
              <w:rPr>
                <w:rFonts w:ascii="Arial" w:hAnsi="Arial" w:cs="Arial"/>
                <w:b/>
                <w:bCs/>
                <w:color w:val="000000"/>
                <w:sz w:val="20"/>
                <w:szCs w:val="20"/>
                <w:lang w:val="mk-MK"/>
              </w:rPr>
            </w:pPr>
            <w:r w:rsidRPr="00B1375D">
              <w:rPr>
                <w:rFonts w:ascii="Arial" w:hAnsi="Arial" w:cs="Arial"/>
                <w:b/>
                <w:bCs/>
                <w:color w:val="000000"/>
                <w:sz w:val="20"/>
                <w:szCs w:val="20"/>
                <w:lang w:val="mk-MK"/>
              </w:rPr>
              <w:t>м</w:t>
            </w:r>
          </w:p>
        </w:tc>
        <w:tc>
          <w:tcPr>
            <w:tcW w:w="567" w:type="dxa"/>
            <w:tcBorders>
              <w:top w:val="single" w:sz="4" w:space="0" w:color="000000"/>
              <w:left w:val="single" w:sz="4" w:space="0" w:color="000000"/>
              <w:bottom w:val="single" w:sz="4" w:space="0" w:color="000000"/>
            </w:tcBorders>
            <w:shd w:val="clear" w:color="auto" w:fill="auto"/>
          </w:tcPr>
          <w:p w14:paraId="2BBD3C7C" w14:textId="77777777" w:rsidR="00A450ED" w:rsidRPr="00B1375D" w:rsidRDefault="00A450ED" w:rsidP="00FD0CCE">
            <w:pPr>
              <w:snapToGrid w:val="0"/>
              <w:spacing w:after="0" w:line="360" w:lineRule="auto"/>
              <w:jc w:val="center"/>
              <w:rPr>
                <w:rFonts w:ascii="Arial" w:hAnsi="Arial" w:cs="Arial"/>
                <w:b/>
                <w:bCs/>
                <w:color w:val="000000"/>
                <w:sz w:val="20"/>
                <w:szCs w:val="20"/>
                <w:lang w:val="mk-MK"/>
              </w:rPr>
            </w:pPr>
            <w:r w:rsidRPr="00B1375D">
              <w:rPr>
                <w:rFonts w:ascii="Arial" w:hAnsi="Arial" w:cs="Arial"/>
                <w:b/>
                <w:bCs/>
                <w:color w:val="000000"/>
                <w:sz w:val="20"/>
                <w:szCs w:val="20"/>
                <w:lang w:val="mk-MK"/>
              </w:rPr>
              <w:t>ж</w:t>
            </w:r>
          </w:p>
        </w:tc>
        <w:tc>
          <w:tcPr>
            <w:tcW w:w="567" w:type="dxa"/>
            <w:tcBorders>
              <w:top w:val="single" w:sz="4" w:space="0" w:color="000000"/>
              <w:left w:val="single" w:sz="4" w:space="0" w:color="000000"/>
              <w:bottom w:val="single" w:sz="4" w:space="0" w:color="000000"/>
            </w:tcBorders>
            <w:shd w:val="clear" w:color="auto" w:fill="auto"/>
          </w:tcPr>
          <w:p w14:paraId="15C62203" w14:textId="77777777" w:rsidR="00A450ED" w:rsidRPr="00B1375D" w:rsidRDefault="00A450ED" w:rsidP="00FD0CCE">
            <w:pPr>
              <w:snapToGrid w:val="0"/>
              <w:spacing w:after="0" w:line="360" w:lineRule="auto"/>
              <w:jc w:val="center"/>
              <w:rPr>
                <w:rFonts w:ascii="Arial" w:hAnsi="Arial" w:cs="Arial"/>
                <w:b/>
                <w:bCs/>
                <w:color w:val="000000"/>
                <w:sz w:val="20"/>
                <w:szCs w:val="20"/>
                <w:lang w:val="mk-MK"/>
              </w:rPr>
            </w:pPr>
            <w:r w:rsidRPr="00B1375D">
              <w:rPr>
                <w:rFonts w:ascii="Arial" w:hAnsi="Arial" w:cs="Arial"/>
                <w:b/>
                <w:bCs/>
                <w:color w:val="000000"/>
                <w:sz w:val="20"/>
                <w:szCs w:val="20"/>
                <w:lang w:val="mk-MK"/>
              </w:rPr>
              <w:t>м</w:t>
            </w:r>
          </w:p>
        </w:tc>
        <w:tc>
          <w:tcPr>
            <w:tcW w:w="567" w:type="dxa"/>
            <w:tcBorders>
              <w:top w:val="single" w:sz="4" w:space="0" w:color="000000"/>
              <w:left w:val="single" w:sz="4" w:space="0" w:color="000000"/>
              <w:bottom w:val="single" w:sz="4" w:space="0" w:color="000000"/>
            </w:tcBorders>
            <w:shd w:val="clear" w:color="auto" w:fill="auto"/>
          </w:tcPr>
          <w:p w14:paraId="6D139312" w14:textId="77777777" w:rsidR="00A450ED" w:rsidRPr="00B1375D" w:rsidRDefault="00A450ED" w:rsidP="00FD0CCE">
            <w:pPr>
              <w:snapToGrid w:val="0"/>
              <w:spacing w:after="0" w:line="360" w:lineRule="auto"/>
              <w:jc w:val="center"/>
              <w:rPr>
                <w:rFonts w:ascii="Arial" w:hAnsi="Arial" w:cs="Arial"/>
                <w:b/>
                <w:bCs/>
                <w:color w:val="000000"/>
                <w:sz w:val="20"/>
                <w:szCs w:val="20"/>
                <w:lang w:val="mk-MK"/>
              </w:rPr>
            </w:pPr>
            <w:r w:rsidRPr="00B1375D">
              <w:rPr>
                <w:rFonts w:ascii="Arial" w:hAnsi="Arial" w:cs="Arial"/>
                <w:b/>
                <w:bCs/>
                <w:color w:val="000000"/>
                <w:sz w:val="20"/>
                <w:szCs w:val="20"/>
                <w:lang w:val="mk-MK"/>
              </w:rPr>
              <w:t>ж</w:t>
            </w:r>
          </w:p>
        </w:tc>
        <w:tc>
          <w:tcPr>
            <w:tcW w:w="567" w:type="dxa"/>
            <w:tcBorders>
              <w:top w:val="single" w:sz="4" w:space="0" w:color="000000"/>
              <w:left w:val="single" w:sz="4" w:space="0" w:color="000000"/>
              <w:bottom w:val="single" w:sz="4" w:space="0" w:color="000000"/>
            </w:tcBorders>
            <w:shd w:val="clear" w:color="auto" w:fill="auto"/>
          </w:tcPr>
          <w:p w14:paraId="22FE0C68" w14:textId="77777777" w:rsidR="00A450ED" w:rsidRPr="00B1375D" w:rsidRDefault="00A450ED" w:rsidP="00FD0CCE">
            <w:pPr>
              <w:snapToGrid w:val="0"/>
              <w:spacing w:after="0" w:line="360" w:lineRule="auto"/>
              <w:jc w:val="center"/>
              <w:rPr>
                <w:rFonts w:ascii="Arial" w:hAnsi="Arial" w:cs="Arial"/>
                <w:b/>
                <w:bCs/>
                <w:color w:val="000000"/>
                <w:sz w:val="20"/>
                <w:szCs w:val="20"/>
                <w:lang w:val="mk-MK"/>
              </w:rPr>
            </w:pPr>
            <w:r w:rsidRPr="00B1375D">
              <w:rPr>
                <w:rFonts w:ascii="Arial" w:hAnsi="Arial" w:cs="Arial"/>
                <w:b/>
                <w:bCs/>
                <w:color w:val="000000"/>
                <w:sz w:val="20"/>
                <w:szCs w:val="20"/>
                <w:lang w:val="mk-MK"/>
              </w:rPr>
              <w:t>м</w:t>
            </w:r>
          </w:p>
        </w:tc>
        <w:tc>
          <w:tcPr>
            <w:tcW w:w="567" w:type="dxa"/>
            <w:tcBorders>
              <w:top w:val="single" w:sz="4" w:space="0" w:color="000000"/>
              <w:left w:val="single" w:sz="4" w:space="0" w:color="000000"/>
              <w:bottom w:val="single" w:sz="4" w:space="0" w:color="000000"/>
              <w:right w:val="single" w:sz="4" w:space="0" w:color="auto"/>
            </w:tcBorders>
            <w:shd w:val="clear" w:color="auto" w:fill="auto"/>
          </w:tcPr>
          <w:p w14:paraId="072EB6CB" w14:textId="77777777" w:rsidR="00A450ED" w:rsidRPr="00B1375D" w:rsidRDefault="00A450ED" w:rsidP="00FD0CCE">
            <w:pPr>
              <w:snapToGrid w:val="0"/>
              <w:spacing w:after="0" w:line="360" w:lineRule="auto"/>
              <w:jc w:val="center"/>
              <w:rPr>
                <w:rFonts w:ascii="Arial" w:hAnsi="Arial" w:cs="Arial"/>
                <w:b/>
                <w:bCs/>
                <w:color w:val="000000"/>
                <w:sz w:val="20"/>
                <w:szCs w:val="20"/>
                <w:lang w:val="mk-MK"/>
              </w:rPr>
            </w:pPr>
            <w:r w:rsidRPr="00B1375D">
              <w:rPr>
                <w:rFonts w:ascii="Arial" w:hAnsi="Arial" w:cs="Arial"/>
                <w:b/>
                <w:bCs/>
                <w:color w:val="000000"/>
                <w:sz w:val="20"/>
                <w:szCs w:val="20"/>
                <w:lang w:val="mk-MK"/>
              </w:rPr>
              <w:t>ж</w:t>
            </w:r>
          </w:p>
        </w:tc>
        <w:tc>
          <w:tcPr>
            <w:tcW w:w="567" w:type="dxa"/>
            <w:tcBorders>
              <w:top w:val="single" w:sz="4" w:space="0" w:color="000000"/>
              <w:left w:val="single" w:sz="4" w:space="0" w:color="auto"/>
              <w:bottom w:val="single" w:sz="4" w:space="0" w:color="000000"/>
              <w:right w:val="single" w:sz="4" w:space="0" w:color="auto"/>
            </w:tcBorders>
            <w:shd w:val="clear" w:color="auto" w:fill="auto"/>
          </w:tcPr>
          <w:p w14:paraId="26274863" w14:textId="77777777" w:rsidR="00A450ED" w:rsidRPr="00B1375D" w:rsidRDefault="00A450ED" w:rsidP="00FD0CCE">
            <w:pPr>
              <w:suppressAutoHyphens/>
              <w:snapToGrid w:val="0"/>
              <w:spacing w:after="0" w:line="360" w:lineRule="auto"/>
              <w:jc w:val="center"/>
              <w:rPr>
                <w:rFonts w:ascii="Arial" w:hAnsi="Arial" w:cs="Arial"/>
                <w:b/>
                <w:bCs/>
                <w:color w:val="000000"/>
                <w:sz w:val="20"/>
                <w:szCs w:val="20"/>
                <w:lang w:val="mk-MK"/>
              </w:rPr>
            </w:pPr>
            <w:r w:rsidRPr="00B1375D">
              <w:rPr>
                <w:rFonts w:ascii="Arial" w:hAnsi="Arial" w:cs="Arial"/>
                <w:b/>
                <w:bCs/>
                <w:color w:val="000000"/>
                <w:sz w:val="20"/>
                <w:szCs w:val="20"/>
                <w:lang w:val="mk-MK"/>
              </w:rPr>
              <w:t>м</w:t>
            </w:r>
          </w:p>
        </w:tc>
        <w:tc>
          <w:tcPr>
            <w:tcW w:w="567" w:type="dxa"/>
            <w:tcBorders>
              <w:top w:val="single" w:sz="4" w:space="0" w:color="000000"/>
              <w:left w:val="single" w:sz="4" w:space="0" w:color="auto"/>
              <w:bottom w:val="single" w:sz="4" w:space="0" w:color="000000"/>
              <w:right w:val="single" w:sz="4" w:space="0" w:color="000000"/>
            </w:tcBorders>
            <w:shd w:val="clear" w:color="auto" w:fill="auto"/>
          </w:tcPr>
          <w:p w14:paraId="4C10D21C" w14:textId="77777777" w:rsidR="00A450ED" w:rsidRPr="00B1375D" w:rsidRDefault="00A450ED" w:rsidP="00FD0CCE">
            <w:pPr>
              <w:suppressAutoHyphens/>
              <w:snapToGrid w:val="0"/>
              <w:spacing w:after="0" w:line="360" w:lineRule="auto"/>
              <w:jc w:val="center"/>
              <w:rPr>
                <w:rFonts w:ascii="Arial" w:hAnsi="Arial" w:cs="Arial"/>
                <w:b/>
                <w:bCs/>
                <w:color w:val="000000"/>
                <w:sz w:val="20"/>
                <w:szCs w:val="20"/>
                <w:lang w:val="mk-MK"/>
              </w:rPr>
            </w:pPr>
            <w:r w:rsidRPr="00B1375D">
              <w:rPr>
                <w:rFonts w:ascii="Arial" w:hAnsi="Arial" w:cs="Arial"/>
                <w:b/>
                <w:bCs/>
                <w:color w:val="000000"/>
                <w:sz w:val="20"/>
                <w:szCs w:val="20"/>
                <w:lang w:val="mk-MK"/>
              </w:rPr>
              <w:t>ж</w:t>
            </w:r>
          </w:p>
        </w:tc>
      </w:tr>
      <w:tr w:rsidR="00A450ED" w:rsidRPr="00B1375D" w14:paraId="09262D38" w14:textId="77777777" w:rsidTr="00FD0CCE">
        <w:trPr>
          <w:jc w:val="center"/>
        </w:trPr>
        <w:tc>
          <w:tcPr>
            <w:tcW w:w="3174" w:type="dxa"/>
            <w:tcBorders>
              <w:top w:val="single" w:sz="4" w:space="0" w:color="000000"/>
              <w:left w:val="single" w:sz="4" w:space="0" w:color="000000"/>
              <w:bottom w:val="single" w:sz="4" w:space="0" w:color="000000"/>
            </w:tcBorders>
            <w:shd w:val="clear" w:color="auto" w:fill="auto"/>
          </w:tcPr>
          <w:p w14:paraId="4A2BA3ED" w14:textId="77777777" w:rsidR="00A450ED" w:rsidRPr="00B1375D" w:rsidRDefault="00A450ED" w:rsidP="00FD0CCE">
            <w:pPr>
              <w:snapToGrid w:val="0"/>
              <w:spacing w:after="0" w:line="360" w:lineRule="auto"/>
              <w:jc w:val="center"/>
              <w:rPr>
                <w:rFonts w:ascii="Arial" w:hAnsi="Arial" w:cs="Arial"/>
                <w:b/>
                <w:bCs/>
                <w:color w:val="000000"/>
                <w:sz w:val="20"/>
                <w:szCs w:val="20"/>
                <w:lang w:val="mk-MK"/>
              </w:rPr>
            </w:pPr>
            <w:r w:rsidRPr="00B1375D">
              <w:rPr>
                <w:rFonts w:ascii="Arial" w:hAnsi="Arial" w:cs="Arial"/>
                <w:b/>
                <w:bCs/>
                <w:color w:val="000000"/>
                <w:sz w:val="20"/>
                <w:szCs w:val="20"/>
                <w:lang w:val="mk-MK"/>
              </w:rPr>
              <w:t>Број на вработени</w:t>
            </w:r>
          </w:p>
        </w:tc>
        <w:tc>
          <w:tcPr>
            <w:tcW w:w="972" w:type="dxa"/>
            <w:tcBorders>
              <w:top w:val="single" w:sz="4" w:space="0" w:color="000000"/>
              <w:left w:val="single" w:sz="4" w:space="0" w:color="000000"/>
              <w:bottom w:val="single" w:sz="4" w:space="0" w:color="000000"/>
            </w:tcBorders>
            <w:shd w:val="clear" w:color="auto" w:fill="auto"/>
          </w:tcPr>
          <w:p w14:paraId="073C9338" w14:textId="77777777" w:rsidR="00A450ED" w:rsidRPr="00B41501" w:rsidRDefault="00A450ED" w:rsidP="00FD0CCE">
            <w:pPr>
              <w:snapToGrid w:val="0"/>
              <w:spacing w:after="0" w:line="360" w:lineRule="auto"/>
              <w:jc w:val="both"/>
              <w:rPr>
                <w:rFonts w:ascii="Arial" w:hAnsi="Arial" w:cs="Arial"/>
                <w:highlight w:val="yellow"/>
              </w:rPr>
            </w:pPr>
            <w:r w:rsidRPr="00ED64B2">
              <w:rPr>
                <w:rFonts w:ascii="Arial" w:hAnsi="Arial" w:cs="Arial"/>
                <w:lang w:val="mk-MK"/>
              </w:rPr>
              <w:t>7</w:t>
            </w:r>
            <w:r>
              <w:rPr>
                <w:rFonts w:ascii="Arial" w:hAnsi="Arial" w:cs="Arial"/>
                <w:lang w:val="mk-MK"/>
              </w:rPr>
              <w:t>6</w:t>
            </w:r>
          </w:p>
        </w:tc>
        <w:tc>
          <w:tcPr>
            <w:tcW w:w="709" w:type="dxa"/>
            <w:tcBorders>
              <w:top w:val="single" w:sz="4" w:space="0" w:color="000000"/>
              <w:left w:val="single" w:sz="4" w:space="0" w:color="000000"/>
              <w:bottom w:val="single" w:sz="4" w:space="0" w:color="000000"/>
            </w:tcBorders>
            <w:shd w:val="clear" w:color="auto" w:fill="auto"/>
          </w:tcPr>
          <w:p w14:paraId="39E86FD6" w14:textId="77777777" w:rsidR="00A450ED" w:rsidRPr="007F41AE" w:rsidRDefault="00A450ED" w:rsidP="00FD0CCE">
            <w:pPr>
              <w:snapToGrid w:val="0"/>
              <w:spacing w:after="0" w:line="360" w:lineRule="auto"/>
              <w:jc w:val="both"/>
              <w:rPr>
                <w:rFonts w:ascii="Arial" w:hAnsi="Arial" w:cs="Arial"/>
                <w:highlight w:val="yellow"/>
                <w:lang w:val="mk-MK"/>
              </w:rPr>
            </w:pPr>
            <w:r w:rsidRPr="00C16D67">
              <w:rPr>
                <w:rFonts w:ascii="Arial" w:hAnsi="Arial" w:cs="Arial"/>
              </w:rPr>
              <w:t>2</w:t>
            </w:r>
            <w:r w:rsidRPr="00C16D67">
              <w:rPr>
                <w:rFonts w:ascii="Arial" w:hAnsi="Arial" w:cs="Arial"/>
                <w:lang w:val="mk-MK"/>
              </w:rPr>
              <w:t>7</w:t>
            </w:r>
          </w:p>
        </w:tc>
        <w:tc>
          <w:tcPr>
            <w:tcW w:w="709" w:type="dxa"/>
            <w:tcBorders>
              <w:top w:val="single" w:sz="4" w:space="0" w:color="000000"/>
              <w:left w:val="single" w:sz="4" w:space="0" w:color="000000"/>
              <w:bottom w:val="single" w:sz="4" w:space="0" w:color="000000"/>
            </w:tcBorders>
            <w:shd w:val="clear" w:color="auto" w:fill="auto"/>
          </w:tcPr>
          <w:p w14:paraId="251729D4" w14:textId="77777777" w:rsidR="00A450ED" w:rsidRPr="00C16D67" w:rsidRDefault="00A450ED" w:rsidP="00FD0CCE">
            <w:pPr>
              <w:snapToGrid w:val="0"/>
              <w:spacing w:after="0" w:line="360" w:lineRule="auto"/>
              <w:jc w:val="both"/>
              <w:rPr>
                <w:rFonts w:ascii="Arial" w:hAnsi="Arial" w:cs="Arial"/>
                <w:highlight w:val="yellow"/>
                <w:lang w:val="mk-MK"/>
              </w:rPr>
            </w:pPr>
            <w:r w:rsidRPr="00C16D67">
              <w:rPr>
                <w:rFonts w:ascii="Arial" w:hAnsi="Arial" w:cs="Arial"/>
                <w:lang w:val="mk-MK"/>
              </w:rPr>
              <w:t>49</w:t>
            </w:r>
          </w:p>
        </w:tc>
        <w:tc>
          <w:tcPr>
            <w:tcW w:w="567" w:type="dxa"/>
            <w:tcBorders>
              <w:top w:val="single" w:sz="4" w:space="0" w:color="000000"/>
              <w:left w:val="single" w:sz="4" w:space="0" w:color="000000"/>
              <w:bottom w:val="single" w:sz="4" w:space="0" w:color="000000"/>
            </w:tcBorders>
            <w:shd w:val="clear" w:color="auto" w:fill="auto"/>
          </w:tcPr>
          <w:p w14:paraId="04AC6FA1" w14:textId="77777777" w:rsidR="00A450ED" w:rsidRPr="00931F6D" w:rsidRDefault="00A450ED" w:rsidP="00FD0CCE">
            <w:pPr>
              <w:snapToGrid w:val="0"/>
              <w:spacing w:after="0" w:line="360" w:lineRule="auto"/>
              <w:ind w:right="-250" w:firstLine="175"/>
              <w:jc w:val="both"/>
              <w:rPr>
                <w:rFonts w:ascii="Arial" w:hAnsi="Arial" w:cs="Arial"/>
              </w:rPr>
            </w:pPr>
            <w:r>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66431D25" w14:textId="77777777" w:rsidR="00A450ED" w:rsidRPr="00B1375D" w:rsidRDefault="00A450ED" w:rsidP="00FD0CCE">
            <w:pPr>
              <w:snapToGrid w:val="0"/>
              <w:spacing w:after="0" w:line="360" w:lineRule="auto"/>
              <w:ind w:right="-250" w:firstLine="175"/>
              <w:jc w:val="both"/>
              <w:rPr>
                <w:rFonts w:ascii="Arial" w:hAnsi="Arial" w:cs="Arial"/>
                <w:lang w:val="mk-MK"/>
              </w:rPr>
            </w:pPr>
            <w:r>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37C21458"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2B935022"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4D75EBDD"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3FE64A03"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00B22EEF"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c>
          <w:tcPr>
            <w:tcW w:w="567" w:type="dxa"/>
            <w:tcBorders>
              <w:top w:val="single" w:sz="4" w:space="0" w:color="000000"/>
              <w:left w:val="single" w:sz="4" w:space="0" w:color="000000"/>
              <w:bottom w:val="single" w:sz="4" w:space="0" w:color="000000"/>
              <w:right w:val="single" w:sz="4" w:space="0" w:color="auto"/>
            </w:tcBorders>
            <w:shd w:val="clear" w:color="auto" w:fill="auto"/>
          </w:tcPr>
          <w:p w14:paraId="4EBF3222"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c>
          <w:tcPr>
            <w:tcW w:w="567" w:type="dxa"/>
            <w:tcBorders>
              <w:top w:val="single" w:sz="4" w:space="0" w:color="000000"/>
              <w:left w:val="single" w:sz="4" w:space="0" w:color="auto"/>
              <w:bottom w:val="single" w:sz="4" w:space="0" w:color="000000"/>
              <w:right w:val="single" w:sz="4" w:space="0" w:color="auto"/>
            </w:tcBorders>
            <w:shd w:val="clear" w:color="auto" w:fill="auto"/>
          </w:tcPr>
          <w:p w14:paraId="17F31BBF"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c>
          <w:tcPr>
            <w:tcW w:w="567" w:type="dxa"/>
            <w:tcBorders>
              <w:top w:val="single" w:sz="4" w:space="0" w:color="000000"/>
              <w:left w:val="single" w:sz="4" w:space="0" w:color="auto"/>
              <w:bottom w:val="single" w:sz="4" w:space="0" w:color="000000"/>
              <w:right w:val="single" w:sz="4" w:space="0" w:color="000000"/>
            </w:tcBorders>
            <w:shd w:val="clear" w:color="auto" w:fill="auto"/>
          </w:tcPr>
          <w:p w14:paraId="647C21B6"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r>
      <w:tr w:rsidR="00A450ED" w:rsidRPr="00B1375D" w14:paraId="508B647C" w14:textId="77777777" w:rsidTr="00FD0CCE">
        <w:trPr>
          <w:jc w:val="center"/>
        </w:trPr>
        <w:tc>
          <w:tcPr>
            <w:tcW w:w="3174" w:type="dxa"/>
            <w:tcBorders>
              <w:top w:val="single" w:sz="4" w:space="0" w:color="000000"/>
              <w:left w:val="single" w:sz="4" w:space="0" w:color="000000"/>
              <w:bottom w:val="single" w:sz="4" w:space="0" w:color="000000"/>
            </w:tcBorders>
            <w:shd w:val="clear" w:color="auto" w:fill="auto"/>
          </w:tcPr>
          <w:p w14:paraId="18A1789D" w14:textId="77777777" w:rsidR="00A450ED" w:rsidRPr="00B1375D" w:rsidRDefault="00A450ED" w:rsidP="00FD0CCE">
            <w:pPr>
              <w:snapToGrid w:val="0"/>
              <w:spacing w:after="0" w:line="360" w:lineRule="auto"/>
              <w:jc w:val="center"/>
              <w:rPr>
                <w:rFonts w:ascii="Arial" w:hAnsi="Arial" w:cs="Arial"/>
                <w:b/>
                <w:bCs/>
                <w:color w:val="000000"/>
                <w:sz w:val="20"/>
                <w:szCs w:val="20"/>
                <w:lang w:val="mk-MK"/>
              </w:rPr>
            </w:pPr>
            <w:r w:rsidRPr="00B1375D">
              <w:rPr>
                <w:rFonts w:ascii="Arial" w:hAnsi="Arial" w:cs="Arial"/>
                <w:b/>
                <w:bCs/>
                <w:color w:val="000000"/>
                <w:sz w:val="20"/>
                <w:szCs w:val="20"/>
                <w:lang w:val="mk-MK"/>
              </w:rPr>
              <w:lastRenderedPageBreak/>
              <w:t>Број на наставен кадар</w:t>
            </w:r>
          </w:p>
        </w:tc>
        <w:tc>
          <w:tcPr>
            <w:tcW w:w="972" w:type="dxa"/>
            <w:tcBorders>
              <w:top w:val="single" w:sz="4" w:space="0" w:color="000000"/>
              <w:left w:val="single" w:sz="4" w:space="0" w:color="000000"/>
              <w:bottom w:val="single" w:sz="4" w:space="0" w:color="000000"/>
            </w:tcBorders>
            <w:shd w:val="clear" w:color="auto" w:fill="auto"/>
          </w:tcPr>
          <w:p w14:paraId="059CEC84" w14:textId="77777777" w:rsidR="00A450ED" w:rsidRPr="007F41AE" w:rsidRDefault="00A450ED" w:rsidP="00FD0CCE">
            <w:pPr>
              <w:snapToGrid w:val="0"/>
              <w:spacing w:after="0" w:line="360" w:lineRule="auto"/>
              <w:jc w:val="both"/>
              <w:rPr>
                <w:rFonts w:ascii="Arial" w:hAnsi="Arial" w:cs="Arial"/>
                <w:highlight w:val="yellow"/>
                <w:lang w:val="mk-MK"/>
              </w:rPr>
            </w:pPr>
            <w:r w:rsidRPr="00276C08">
              <w:rPr>
                <w:rFonts w:ascii="Arial" w:hAnsi="Arial" w:cs="Arial"/>
              </w:rPr>
              <w:t>5</w:t>
            </w:r>
            <w:r w:rsidRPr="00276C08">
              <w:rPr>
                <w:rFonts w:ascii="Arial" w:hAnsi="Arial" w:cs="Arial"/>
                <w:lang w:val="mk-MK"/>
              </w:rPr>
              <w:t>3</w:t>
            </w:r>
          </w:p>
        </w:tc>
        <w:tc>
          <w:tcPr>
            <w:tcW w:w="709" w:type="dxa"/>
            <w:tcBorders>
              <w:top w:val="single" w:sz="4" w:space="0" w:color="000000"/>
              <w:left w:val="single" w:sz="4" w:space="0" w:color="000000"/>
              <w:bottom w:val="single" w:sz="4" w:space="0" w:color="000000"/>
            </w:tcBorders>
            <w:shd w:val="clear" w:color="auto" w:fill="auto"/>
          </w:tcPr>
          <w:p w14:paraId="702A3062" w14:textId="77777777" w:rsidR="00A450ED" w:rsidRPr="007F41AE" w:rsidRDefault="00A450ED" w:rsidP="00FD0CCE">
            <w:pPr>
              <w:snapToGrid w:val="0"/>
              <w:spacing w:after="0" w:line="360" w:lineRule="auto"/>
              <w:jc w:val="both"/>
              <w:rPr>
                <w:rFonts w:ascii="Arial" w:hAnsi="Arial" w:cs="Arial"/>
                <w:highlight w:val="yellow"/>
                <w:lang w:val="mk-MK"/>
              </w:rPr>
            </w:pPr>
            <w:r w:rsidRPr="00C16D67">
              <w:rPr>
                <w:rFonts w:ascii="Arial" w:hAnsi="Arial" w:cs="Arial"/>
              </w:rPr>
              <w:t>1</w:t>
            </w:r>
            <w:r w:rsidRPr="00C16D67">
              <w:rPr>
                <w:rFonts w:ascii="Arial" w:hAnsi="Arial" w:cs="Arial"/>
                <w:lang w:val="mk-MK"/>
              </w:rPr>
              <w:t>6</w:t>
            </w:r>
          </w:p>
        </w:tc>
        <w:tc>
          <w:tcPr>
            <w:tcW w:w="709" w:type="dxa"/>
            <w:tcBorders>
              <w:top w:val="single" w:sz="4" w:space="0" w:color="000000"/>
              <w:left w:val="single" w:sz="4" w:space="0" w:color="000000"/>
              <w:bottom w:val="single" w:sz="4" w:space="0" w:color="000000"/>
            </w:tcBorders>
            <w:shd w:val="clear" w:color="auto" w:fill="auto"/>
          </w:tcPr>
          <w:p w14:paraId="1D8F14CB" w14:textId="77777777" w:rsidR="00A450ED" w:rsidRPr="00C16D67" w:rsidRDefault="00A450ED" w:rsidP="00FD0CCE">
            <w:pPr>
              <w:snapToGrid w:val="0"/>
              <w:spacing w:after="0" w:line="360" w:lineRule="auto"/>
              <w:jc w:val="both"/>
              <w:rPr>
                <w:rFonts w:ascii="Arial" w:hAnsi="Arial" w:cs="Arial"/>
                <w:highlight w:val="yellow"/>
                <w:lang w:val="mk-MK"/>
              </w:rPr>
            </w:pPr>
            <w:r w:rsidRPr="00C16D67">
              <w:rPr>
                <w:rFonts w:ascii="Arial" w:hAnsi="Arial" w:cs="Arial"/>
                <w:lang w:val="mk-MK"/>
              </w:rPr>
              <w:t>37</w:t>
            </w:r>
          </w:p>
        </w:tc>
        <w:tc>
          <w:tcPr>
            <w:tcW w:w="567" w:type="dxa"/>
            <w:tcBorders>
              <w:top w:val="single" w:sz="4" w:space="0" w:color="000000"/>
              <w:left w:val="single" w:sz="4" w:space="0" w:color="000000"/>
              <w:bottom w:val="single" w:sz="4" w:space="0" w:color="000000"/>
            </w:tcBorders>
            <w:shd w:val="clear" w:color="auto" w:fill="auto"/>
          </w:tcPr>
          <w:p w14:paraId="151D6686"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23F2CDB1"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34C9BCD1"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3A5D7CA3"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2F834378"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59C02CA8"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3C7E0F9C"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c>
          <w:tcPr>
            <w:tcW w:w="567" w:type="dxa"/>
            <w:tcBorders>
              <w:top w:val="single" w:sz="4" w:space="0" w:color="000000"/>
              <w:left w:val="single" w:sz="4" w:space="0" w:color="000000"/>
              <w:bottom w:val="single" w:sz="4" w:space="0" w:color="000000"/>
              <w:right w:val="single" w:sz="4" w:space="0" w:color="auto"/>
            </w:tcBorders>
            <w:shd w:val="clear" w:color="auto" w:fill="auto"/>
          </w:tcPr>
          <w:p w14:paraId="4B29A0B3"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c>
          <w:tcPr>
            <w:tcW w:w="567" w:type="dxa"/>
            <w:tcBorders>
              <w:top w:val="single" w:sz="4" w:space="0" w:color="000000"/>
              <w:left w:val="single" w:sz="4" w:space="0" w:color="auto"/>
              <w:bottom w:val="single" w:sz="4" w:space="0" w:color="000000"/>
              <w:right w:val="single" w:sz="4" w:space="0" w:color="auto"/>
            </w:tcBorders>
            <w:shd w:val="clear" w:color="auto" w:fill="auto"/>
          </w:tcPr>
          <w:p w14:paraId="1706C261"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c>
          <w:tcPr>
            <w:tcW w:w="567" w:type="dxa"/>
            <w:tcBorders>
              <w:top w:val="single" w:sz="4" w:space="0" w:color="000000"/>
              <w:left w:val="single" w:sz="4" w:space="0" w:color="auto"/>
              <w:bottom w:val="single" w:sz="4" w:space="0" w:color="000000"/>
              <w:right w:val="single" w:sz="4" w:space="0" w:color="000000"/>
            </w:tcBorders>
            <w:shd w:val="clear" w:color="auto" w:fill="auto"/>
          </w:tcPr>
          <w:p w14:paraId="795BC46C"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r>
      <w:tr w:rsidR="00A450ED" w:rsidRPr="00B1375D" w14:paraId="0A1BAD3B" w14:textId="77777777" w:rsidTr="00FD0CCE">
        <w:trPr>
          <w:jc w:val="center"/>
        </w:trPr>
        <w:tc>
          <w:tcPr>
            <w:tcW w:w="3174" w:type="dxa"/>
            <w:tcBorders>
              <w:top w:val="single" w:sz="4" w:space="0" w:color="000000"/>
              <w:left w:val="single" w:sz="4" w:space="0" w:color="000000"/>
              <w:bottom w:val="single" w:sz="4" w:space="0" w:color="000000"/>
            </w:tcBorders>
            <w:shd w:val="clear" w:color="auto" w:fill="auto"/>
          </w:tcPr>
          <w:p w14:paraId="0E9ACFA1" w14:textId="77777777" w:rsidR="00A450ED" w:rsidRPr="00B1375D" w:rsidRDefault="00A450ED" w:rsidP="00FD0CCE">
            <w:pPr>
              <w:snapToGrid w:val="0"/>
              <w:spacing w:after="0" w:line="360" w:lineRule="auto"/>
              <w:jc w:val="center"/>
              <w:rPr>
                <w:rFonts w:ascii="Arial" w:hAnsi="Arial" w:cs="Arial"/>
                <w:b/>
                <w:bCs/>
                <w:color w:val="000000"/>
                <w:sz w:val="20"/>
                <w:szCs w:val="20"/>
                <w:lang w:val="mk-MK"/>
              </w:rPr>
            </w:pPr>
            <w:r w:rsidRPr="00B1375D">
              <w:rPr>
                <w:rFonts w:ascii="Arial" w:hAnsi="Arial" w:cs="Arial"/>
                <w:b/>
                <w:bCs/>
                <w:color w:val="000000"/>
                <w:sz w:val="20"/>
                <w:szCs w:val="20"/>
                <w:lang w:val="mk-MK"/>
              </w:rPr>
              <w:t>Број на воспитувачи</w:t>
            </w:r>
          </w:p>
        </w:tc>
        <w:tc>
          <w:tcPr>
            <w:tcW w:w="972" w:type="dxa"/>
            <w:tcBorders>
              <w:top w:val="single" w:sz="4" w:space="0" w:color="000000"/>
              <w:left w:val="single" w:sz="4" w:space="0" w:color="000000"/>
              <w:bottom w:val="single" w:sz="4" w:space="0" w:color="000000"/>
            </w:tcBorders>
            <w:shd w:val="clear" w:color="auto" w:fill="auto"/>
          </w:tcPr>
          <w:p w14:paraId="641BFA26" w14:textId="77777777" w:rsidR="00A450ED" w:rsidRPr="00276C08" w:rsidRDefault="00A450ED" w:rsidP="00FD0CCE">
            <w:pPr>
              <w:snapToGrid w:val="0"/>
              <w:spacing w:after="0" w:line="360" w:lineRule="auto"/>
              <w:jc w:val="both"/>
              <w:rPr>
                <w:rFonts w:ascii="Arial" w:hAnsi="Arial" w:cs="Arial"/>
              </w:rPr>
            </w:pPr>
            <w:r w:rsidRPr="00276C08">
              <w:rPr>
                <w:rFonts w:ascii="Arial" w:hAnsi="Arial" w:cs="Arial"/>
              </w:rPr>
              <w:t>/</w:t>
            </w:r>
          </w:p>
        </w:tc>
        <w:tc>
          <w:tcPr>
            <w:tcW w:w="709" w:type="dxa"/>
            <w:tcBorders>
              <w:top w:val="single" w:sz="4" w:space="0" w:color="000000"/>
              <w:left w:val="single" w:sz="4" w:space="0" w:color="000000"/>
              <w:bottom w:val="single" w:sz="4" w:space="0" w:color="000000"/>
            </w:tcBorders>
            <w:shd w:val="clear" w:color="auto" w:fill="auto"/>
          </w:tcPr>
          <w:p w14:paraId="20587985" w14:textId="77777777" w:rsidR="00A450ED" w:rsidRPr="00276C08" w:rsidRDefault="00A450ED" w:rsidP="00FD0CCE">
            <w:pPr>
              <w:snapToGrid w:val="0"/>
              <w:spacing w:after="0" w:line="360" w:lineRule="auto"/>
              <w:jc w:val="both"/>
              <w:rPr>
                <w:rFonts w:ascii="Arial" w:hAnsi="Arial" w:cs="Arial"/>
              </w:rPr>
            </w:pPr>
            <w:r w:rsidRPr="00276C08">
              <w:rPr>
                <w:rFonts w:ascii="Arial" w:hAnsi="Arial" w:cs="Arial"/>
              </w:rPr>
              <w:t>/</w:t>
            </w:r>
          </w:p>
        </w:tc>
        <w:tc>
          <w:tcPr>
            <w:tcW w:w="709" w:type="dxa"/>
            <w:tcBorders>
              <w:top w:val="single" w:sz="4" w:space="0" w:color="000000"/>
              <w:left w:val="single" w:sz="4" w:space="0" w:color="000000"/>
              <w:bottom w:val="single" w:sz="4" w:space="0" w:color="000000"/>
            </w:tcBorders>
            <w:shd w:val="clear" w:color="auto" w:fill="auto"/>
          </w:tcPr>
          <w:p w14:paraId="7D3AA480" w14:textId="77777777" w:rsidR="00A450ED" w:rsidRPr="00276C08" w:rsidRDefault="00A450ED" w:rsidP="00FD0CCE">
            <w:pPr>
              <w:snapToGrid w:val="0"/>
              <w:spacing w:after="0" w:line="360" w:lineRule="auto"/>
              <w:jc w:val="both"/>
              <w:rPr>
                <w:rFonts w:ascii="Arial" w:hAnsi="Arial" w:cs="Arial"/>
              </w:rPr>
            </w:pPr>
            <w:r w:rsidRPr="00276C08">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4DC5C3C0"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36F38354"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3701FA8B"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61F575D8"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20B6C706"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1EFDE5B5"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0D6210E5"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c>
          <w:tcPr>
            <w:tcW w:w="567" w:type="dxa"/>
            <w:tcBorders>
              <w:top w:val="single" w:sz="4" w:space="0" w:color="000000"/>
              <w:left w:val="single" w:sz="4" w:space="0" w:color="000000"/>
              <w:bottom w:val="single" w:sz="4" w:space="0" w:color="000000"/>
              <w:right w:val="single" w:sz="4" w:space="0" w:color="auto"/>
            </w:tcBorders>
            <w:shd w:val="clear" w:color="auto" w:fill="auto"/>
          </w:tcPr>
          <w:p w14:paraId="062EE741"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c>
          <w:tcPr>
            <w:tcW w:w="567" w:type="dxa"/>
            <w:tcBorders>
              <w:top w:val="single" w:sz="4" w:space="0" w:color="000000"/>
              <w:left w:val="single" w:sz="4" w:space="0" w:color="auto"/>
              <w:bottom w:val="single" w:sz="4" w:space="0" w:color="000000"/>
              <w:right w:val="single" w:sz="4" w:space="0" w:color="auto"/>
            </w:tcBorders>
            <w:shd w:val="clear" w:color="auto" w:fill="auto"/>
          </w:tcPr>
          <w:p w14:paraId="506A55B8"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c>
          <w:tcPr>
            <w:tcW w:w="567" w:type="dxa"/>
            <w:tcBorders>
              <w:top w:val="single" w:sz="4" w:space="0" w:color="000000"/>
              <w:left w:val="single" w:sz="4" w:space="0" w:color="auto"/>
              <w:bottom w:val="single" w:sz="4" w:space="0" w:color="000000"/>
              <w:right w:val="single" w:sz="4" w:space="0" w:color="000000"/>
            </w:tcBorders>
            <w:shd w:val="clear" w:color="auto" w:fill="auto"/>
          </w:tcPr>
          <w:p w14:paraId="1A675B06"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r>
      <w:tr w:rsidR="00A450ED" w:rsidRPr="00B1375D" w14:paraId="656BF6FE" w14:textId="77777777" w:rsidTr="00FD0CCE">
        <w:trPr>
          <w:jc w:val="center"/>
        </w:trPr>
        <w:tc>
          <w:tcPr>
            <w:tcW w:w="3174" w:type="dxa"/>
            <w:tcBorders>
              <w:top w:val="single" w:sz="4" w:space="0" w:color="000000"/>
              <w:left w:val="single" w:sz="4" w:space="0" w:color="000000"/>
              <w:bottom w:val="single" w:sz="4" w:space="0" w:color="000000"/>
            </w:tcBorders>
            <w:shd w:val="clear" w:color="auto" w:fill="auto"/>
          </w:tcPr>
          <w:p w14:paraId="62D15ED0" w14:textId="77777777" w:rsidR="00A450ED" w:rsidRPr="00B1375D" w:rsidRDefault="00A450ED" w:rsidP="00FD0CCE">
            <w:pPr>
              <w:snapToGrid w:val="0"/>
              <w:spacing w:after="0" w:line="360" w:lineRule="auto"/>
              <w:jc w:val="center"/>
              <w:rPr>
                <w:rFonts w:ascii="Arial" w:hAnsi="Arial" w:cs="Arial"/>
                <w:b/>
                <w:bCs/>
                <w:color w:val="000000"/>
                <w:sz w:val="20"/>
                <w:szCs w:val="20"/>
                <w:lang w:val="mk-MK"/>
              </w:rPr>
            </w:pPr>
            <w:r w:rsidRPr="00B1375D">
              <w:rPr>
                <w:rFonts w:ascii="Arial" w:hAnsi="Arial" w:cs="Arial"/>
                <w:b/>
                <w:bCs/>
                <w:color w:val="000000"/>
                <w:sz w:val="20"/>
                <w:szCs w:val="20"/>
                <w:lang w:val="mk-MK"/>
              </w:rPr>
              <w:t>Број на стручни соработници</w:t>
            </w:r>
          </w:p>
        </w:tc>
        <w:tc>
          <w:tcPr>
            <w:tcW w:w="972" w:type="dxa"/>
            <w:tcBorders>
              <w:top w:val="single" w:sz="4" w:space="0" w:color="000000"/>
              <w:left w:val="single" w:sz="4" w:space="0" w:color="000000"/>
              <w:bottom w:val="single" w:sz="4" w:space="0" w:color="000000"/>
            </w:tcBorders>
            <w:shd w:val="clear" w:color="auto" w:fill="auto"/>
          </w:tcPr>
          <w:p w14:paraId="152F3C1D" w14:textId="77777777" w:rsidR="00A450ED" w:rsidRPr="00276C08" w:rsidRDefault="00A450ED" w:rsidP="00FD0CCE">
            <w:pPr>
              <w:snapToGrid w:val="0"/>
              <w:spacing w:after="0" w:line="360" w:lineRule="auto"/>
              <w:jc w:val="both"/>
              <w:rPr>
                <w:rFonts w:ascii="Arial" w:hAnsi="Arial" w:cs="Arial"/>
                <w:lang w:val="mk-MK"/>
              </w:rPr>
            </w:pPr>
            <w:r w:rsidRPr="00276C08">
              <w:rPr>
                <w:rFonts w:ascii="Arial" w:hAnsi="Arial" w:cs="Arial"/>
              </w:rPr>
              <w:t>3</w:t>
            </w:r>
          </w:p>
        </w:tc>
        <w:tc>
          <w:tcPr>
            <w:tcW w:w="709" w:type="dxa"/>
            <w:tcBorders>
              <w:top w:val="single" w:sz="4" w:space="0" w:color="000000"/>
              <w:left w:val="single" w:sz="4" w:space="0" w:color="000000"/>
              <w:bottom w:val="single" w:sz="4" w:space="0" w:color="000000"/>
            </w:tcBorders>
            <w:shd w:val="clear" w:color="auto" w:fill="auto"/>
          </w:tcPr>
          <w:p w14:paraId="5021E340" w14:textId="77777777" w:rsidR="00A450ED" w:rsidRPr="00276C08" w:rsidRDefault="00A450ED" w:rsidP="00FD0CCE">
            <w:pPr>
              <w:snapToGrid w:val="0"/>
              <w:spacing w:after="0" w:line="360" w:lineRule="auto"/>
              <w:jc w:val="both"/>
              <w:rPr>
                <w:rFonts w:ascii="Arial" w:hAnsi="Arial" w:cs="Arial"/>
              </w:rPr>
            </w:pPr>
            <w:r w:rsidRPr="00276C08">
              <w:rPr>
                <w:rFonts w:ascii="Arial" w:hAnsi="Arial" w:cs="Arial"/>
              </w:rPr>
              <w:t>0</w:t>
            </w:r>
          </w:p>
        </w:tc>
        <w:tc>
          <w:tcPr>
            <w:tcW w:w="709" w:type="dxa"/>
            <w:tcBorders>
              <w:top w:val="single" w:sz="4" w:space="0" w:color="000000"/>
              <w:left w:val="single" w:sz="4" w:space="0" w:color="000000"/>
              <w:bottom w:val="single" w:sz="4" w:space="0" w:color="000000"/>
            </w:tcBorders>
            <w:shd w:val="clear" w:color="auto" w:fill="auto"/>
          </w:tcPr>
          <w:p w14:paraId="3F17E95D" w14:textId="77777777" w:rsidR="00A450ED" w:rsidRPr="00276C08" w:rsidRDefault="00A450ED" w:rsidP="00FD0CCE">
            <w:pPr>
              <w:snapToGrid w:val="0"/>
              <w:spacing w:after="0" w:line="360" w:lineRule="auto"/>
              <w:jc w:val="both"/>
              <w:rPr>
                <w:rFonts w:ascii="Arial" w:hAnsi="Arial" w:cs="Arial"/>
                <w:lang w:val="mk-MK"/>
              </w:rPr>
            </w:pPr>
            <w:r w:rsidRPr="00276C08">
              <w:rPr>
                <w:rFonts w:ascii="Arial" w:hAnsi="Arial" w:cs="Arial"/>
              </w:rPr>
              <w:t>3</w:t>
            </w:r>
          </w:p>
        </w:tc>
        <w:tc>
          <w:tcPr>
            <w:tcW w:w="567" w:type="dxa"/>
            <w:tcBorders>
              <w:top w:val="single" w:sz="4" w:space="0" w:color="000000"/>
              <w:left w:val="single" w:sz="4" w:space="0" w:color="000000"/>
              <w:bottom w:val="single" w:sz="4" w:space="0" w:color="000000"/>
            </w:tcBorders>
            <w:shd w:val="clear" w:color="auto" w:fill="auto"/>
          </w:tcPr>
          <w:p w14:paraId="136069D5"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74C8CA12"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55FD0F7F"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684857D2"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3A5E0794"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44558F02"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215C1C31"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c>
          <w:tcPr>
            <w:tcW w:w="567" w:type="dxa"/>
            <w:tcBorders>
              <w:top w:val="single" w:sz="4" w:space="0" w:color="000000"/>
              <w:left w:val="single" w:sz="4" w:space="0" w:color="000000"/>
              <w:bottom w:val="single" w:sz="4" w:space="0" w:color="000000"/>
              <w:right w:val="single" w:sz="4" w:space="0" w:color="auto"/>
            </w:tcBorders>
            <w:shd w:val="clear" w:color="auto" w:fill="auto"/>
          </w:tcPr>
          <w:p w14:paraId="65B23CD2"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c>
          <w:tcPr>
            <w:tcW w:w="567" w:type="dxa"/>
            <w:tcBorders>
              <w:top w:val="single" w:sz="4" w:space="0" w:color="000000"/>
              <w:left w:val="single" w:sz="4" w:space="0" w:color="auto"/>
              <w:bottom w:val="single" w:sz="4" w:space="0" w:color="000000"/>
              <w:right w:val="single" w:sz="4" w:space="0" w:color="auto"/>
            </w:tcBorders>
            <w:shd w:val="clear" w:color="auto" w:fill="auto"/>
          </w:tcPr>
          <w:p w14:paraId="01D426E6"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c>
          <w:tcPr>
            <w:tcW w:w="567" w:type="dxa"/>
            <w:tcBorders>
              <w:top w:val="single" w:sz="4" w:space="0" w:color="000000"/>
              <w:left w:val="single" w:sz="4" w:space="0" w:color="auto"/>
              <w:bottom w:val="single" w:sz="4" w:space="0" w:color="000000"/>
              <w:right w:val="single" w:sz="4" w:space="0" w:color="000000"/>
            </w:tcBorders>
            <w:shd w:val="clear" w:color="auto" w:fill="auto"/>
          </w:tcPr>
          <w:p w14:paraId="42E4FA87" w14:textId="77777777" w:rsidR="00A450ED" w:rsidRPr="00B1375D" w:rsidRDefault="00A450ED" w:rsidP="00FD0CCE">
            <w:pPr>
              <w:snapToGrid w:val="0"/>
              <w:spacing w:after="0" w:line="360" w:lineRule="auto"/>
              <w:jc w:val="both"/>
              <w:rPr>
                <w:rFonts w:ascii="Arial" w:hAnsi="Arial" w:cs="Arial"/>
                <w:lang w:val="mk-MK"/>
              </w:rPr>
            </w:pPr>
            <w:r>
              <w:rPr>
                <w:rFonts w:ascii="Arial" w:hAnsi="Arial" w:cs="Arial"/>
              </w:rPr>
              <w:t>/</w:t>
            </w:r>
          </w:p>
        </w:tc>
      </w:tr>
      <w:tr w:rsidR="00A450ED" w:rsidRPr="00B1375D" w14:paraId="1F9ED4F9" w14:textId="77777777" w:rsidTr="00FD0CCE">
        <w:trPr>
          <w:jc w:val="center"/>
        </w:trPr>
        <w:tc>
          <w:tcPr>
            <w:tcW w:w="3174" w:type="dxa"/>
            <w:tcBorders>
              <w:top w:val="single" w:sz="4" w:space="0" w:color="000000"/>
              <w:left w:val="single" w:sz="4" w:space="0" w:color="000000"/>
              <w:bottom w:val="single" w:sz="4" w:space="0" w:color="000000"/>
            </w:tcBorders>
            <w:shd w:val="clear" w:color="auto" w:fill="auto"/>
          </w:tcPr>
          <w:p w14:paraId="79EF58F8" w14:textId="77777777" w:rsidR="00A450ED" w:rsidRPr="00B1375D" w:rsidRDefault="00A450ED" w:rsidP="00FD0CCE">
            <w:pPr>
              <w:snapToGrid w:val="0"/>
              <w:spacing w:after="0" w:line="360" w:lineRule="auto"/>
              <w:jc w:val="center"/>
              <w:rPr>
                <w:rFonts w:ascii="Arial" w:hAnsi="Arial" w:cs="Arial"/>
                <w:b/>
                <w:bCs/>
                <w:color w:val="000000"/>
                <w:sz w:val="20"/>
                <w:szCs w:val="20"/>
                <w:lang w:val="mk-MK"/>
              </w:rPr>
            </w:pPr>
            <w:r w:rsidRPr="00B1375D">
              <w:rPr>
                <w:rFonts w:ascii="Arial" w:hAnsi="Arial" w:cs="Arial"/>
                <w:b/>
                <w:bCs/>
                <w:color w:val="000000"/>
                <w:sz w:val="20"/>
                <w:szCs w:val="20"/>
                <w:lang w:val="mk-MK"/>
              </w:rPr>
              <w:t>Администра-тивни работници</w:t>
            </w:r>
          </w:p>
        </w:tc>
        <w:tc>
          <w:tcPr>
            <w:tcW w:w="972" w:type="dxa"/>
            <w:tcBorders>
              <w:top w:val="single" w:sz="4" w:space="0" w:color="000000"/>
              <w:left w:val="single" w:sz="4" w:space="0" w:color="000000"/>
              <w:bottom w:val="single" w:sz="4" w:space="0" w:color="000000"/>
            </w:tcBorders>
            <w:shd w:val="clear" w:color="auto" w:fill="auto"/>
          </w:tcPr>
          <w:p w14:paraId="6E35151B" w14:textId="77777777" w:rsidR="00A450ED" w:rsidRPr="00276C08" w:rsidRDefault="00A450ED" w:rsidP="00FD0CCE">
            <w:pPr>
              <w:snapToGrid w:val="0"/>
              <w:spacing w:after="0" w:line="360" w:lineRule="auto"/>
              <w:jc w:val="both"/>
              <w:rPr>
                <w:rFonts w:ascii="Arial" w:hAnsi="Arial" w:cs="Arial"/>
                <w:lang w:val="mk-MK"/>
              </w:rPr>
            </w:pPr>
            <w:r w:rsidRPr="00276C08">
              <w:rPr>
                <w:rFonts w:ascii="Arial" w:hAnsi="Arial" w:cs="Arial"/>
              </w:rPr>
              <w:t>4</w:t>
            </w:r>
          </w:p>
        </w:tc>
        <w:tc>
          <w:tcPr>
            <w:tcW w:w="709" w:type="dxa"/>
            <w:tcBorders>
              <w:top w:val="single" w:sz="4" w:space="0" w:color="000000"/>
              <w:left w:val="single" w:sz="4" w:space="0" w:color="000000"/>
              <w:bottom w:val="single" w:sz="4" w:space="0" w:color="000000"/>
            </w:tcBorders>
            <w:shd w:val="clear" w:color="auto" w:fill="auto"/>
          </w:tcPr>
          <w:p w14:paraId="0577A61F" w14:textId="77777777" w:rsidR="00A450ED" w:rsidRPr="00276C08" w:rsidRDefault="00A450ED" w:rsidP="00FD0CCE">
            <w:pPr>
              <w:snapToGrid w:val="0"/>
              <w:spacing w:after="0" w:line="360" w:lineRule="auto"/>
              <w:jc w:val="both"/>
              <w:rPr>
                <w:rFonts w:ascii="Arial" w:hAnsi="Arial" w:cs="Arial"/>
              </w:rPr>
            </w:pPr>
            <w:r w:rsidRPr="00276C08">
              <w:rPr>
                <w:rFonts w:ascii="Arial" w:hAnsi="Arial" w:cs="Arial"/>
              </w:rPr>
              <w:t>0</w:t>
            </w:r>
          </w:p>
        </w:tc>
        <w:tc>
          <w:tcPr>
            <w:tcW w:w="709" w:type="dxa"/>
            <w:tcBorders>
              <w:top w:val="single" w:sz="4" w:space="0" w:color="000000"/>
              <w:left w:val="single" w:sz="4" w:space="0" w:color="000000"/>
              <w:bottom w:val="single" w:sz="4" w:space="0" w:color="000000"/>
            </w:tcBorders>
            <w:shd w:val="clear" w:color="auto" w:fill="auto"/>
          </w:tcPr>
          <w:p w14:paraId="5A2CA9BC" w14:textId="77777777" w:rsidR="00A450ED" w:rsidRPr="00276C08" w:rsidRDefault="00A450ED" w:rsidP="00FD0CCE">
            <w:pPr>
              <w:snapToGrid w:val="0"/>
              <w:spacing w:after="0" w:line="360" w:lineRule="auto"/>
              <w:jc w:val="both"/>
              <w:rPr>
                <w:rFonts w:ascii="Arial" w:hAnsi="Arial" w:cs="Arial"/>
              </w:rPr>
            </w:pPr>
            <w:r w:rsidRPr="00276C08">
              <w:rPr>
                <w:rFonts w:ascii="Arial" w:hAnsi="Arial" w:cs="Arial"/>
              </w:rPr>
              <w:t>4</w:t>
            </w:r>
          </w:p>
        </w:tc>
        <w:tc>
          <w:tcPr>
            <w:tcW w:w="567" w:type="dxa"/>
            <w:tcBorders>
              <w:top w:val="single" w:sz="4" w:space="0" w:color="000000"/>
              <w:left w:val="single" w:sz="4" w:space="0" w:color="000000"/>
              <w:bottom w:val="single" w:sz="4" w:space="0" w:color="000000"/>
            </w:tcBorders>
            <w:shd w:val="clear" w:color="auto" w:fill="auto"/>
          </w:tcPr>
          <w:p w14:paraId="7E786D28"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6D008BE4"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4903AD7A"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2D2300B5"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32DEDBFF"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2AAAA0FA"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6EEE5A67"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c>
          <w:tcPr>
            <w:tcW w:w="567" w:type="dxa"/>
            <w:tcBorders>
              <w:top w:val="single" w:sz="4" w:space="0" w:color="000000"/>
              <w:left w:val="single" w:sz="4" w:space="0" w:color="000000"/>
              <w:bottom w:val="single" w:sz="4" w:space="0" w:color="000000"/>
              <w:right w:val="single" w:sz="4" w:space="0" w:color="auto"/>
            </w:tcBorders>
            <w:shd w:val="clear" w:color="auto" w:fill="auto"/>
          </w:tcPr>
          <w:p w14:paraId="490F1B7A"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c>
          <w:tcPr>
            <w:tcW w:w="567" w:type="dxa"/>
            <w:tcBorders>
              <w:top w:val="single" w:sz="4" w:space="0" w:color="000000"/>
              <w:left w:val="single" w:sz="4" w:space="0" w:color="auto"/>
              <w:bottom w:val="single" w:sz="4" w:space="0" w:color="000000"/>
              <w:right w:val="single" w:sz="4" w:space="0" w:color="auto"/>
            </w:tcBorders>
            <w:shd w:val="clear" w:color="auto" w:fill="auto"/>
          </w:tcPr>
          <w:p w14:paraId="639DED1D"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c>
          <w:tcPr>
            <w:tcW w:w="567" w:type="dxa"/>
            <w:tcBorders>
              <w:top w:val="single" w:sz="4" w:space="0" w:color="000000"/>
              <w:left w:val="single" w:sz="4" w:space="0" w:color="auto"/>
              <w:bottom w:val="single" w:sz="4" w:space="0" w:color="000000"/>
              <w:right w:val="single" w:sz="4" w:space="0" w:color="000000"/>
            </w:tcBorders>
            <w:shd w:val="clear" w:color="auto" w:fill="auto"/>
          </w:tcPr>
          <w:p w14:paraId="3C9E4A8D"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r>
      <w:tr w:rsidR="00A450ED" w:rsidRPr="00B1375D" w14:paraId="41436301" w14:textId="77777777" w:rsidTr="00FD0CCE">
        <w:trPr>
          <w:jc w:val="center"/>
        </w:trPr>
        <w:tc>
          <w:tcPr>
            <w:tcW w:w="3174" w:type="dxa"/>
            <w:tcBorders>
              <w:top w:val="single" w:sz="4" w:space="0" w:color="000000"/>
              <w:left w:val="single" w:sz="4" w:space="0" w:color="000000"/>
              <w:bottom w:val="single" w:sz="4" w:space="0" w:color="000000"/>
            </w:tcBorders>
            <w:shd w:val="clear" w:color="auto" w:fill="auto"/>
          </w:tcPr>
          <w:p w14:paraId="2B5D0E74" w14:textId="77777777" w:rsidR="00A450ED" w:rsidRPr="00B1375D" w:rsidRDefault="00A450ED" w:rsidP="00FD0CCE">
            <w:pPr>
              <w:snapToGrid w:val="0"/>
              <w:spacing w:after="0" w:line="360" w:lineRule="auto"/>
              <w:jc w:val="center"/>
              <w:rPr>
                <w:rFonts w:ascii="Arial" w:hAnsi="Arial" w:cs="Arial"/>
                <w:b/>
                <w:bCs/>
                <w:color w:val="000000"/>
                <w:sz w:val="20"/>
                <w:szCs w:val="20"/>
                <w:lang w:val="mk-MK"/>
              </w:rPr>
            </w:pPr>
            <w:r w:rsidRPr="00B1375D">
              <w:rPr>
                <w:rFonts w:ascii="Arial" w:hAnsi="Arial" w:cs="Arial"/>
                <w:b/>
                <w:bCs/>
                <w:color w:val="000000"/>
                <w:sz w:val="20"/>
                <w:szCs w:val="20"/>
                <w:lang w:val="mk-MK"/>
              </w:rPr>
              <w:t>Помошно-технички кадар</w:t>
            </w:r>
          </w:p>
        </w:tc>
        <w:tc>
          <w:tcPr>
            <w:tcW w:w="972" w:type="dxa"/>
            <w:tcBorders>
              <w:top w:val="single" w:sz="4" w:space="0" w:color="000000"/>
              <w:left w:val="single" w:sz="4" w:space="0" w:color="000000"/>
              <w:bottom w:val="single" w:sz="4" w:space="0" w:color="000000"/>
            </w:tcBorders>
            <w:shd w:val="clear" w:color="auto" w:fill="auto"/>
          </w:tcPr>
          <w:p w14:paraId="2C00423F" w14:textId="77777777" w:rsidR="00A450ED" w:rsidRPr="00276C08" w:rsidRDefault="00A450ED" w:rsidP="00FD0CCE">
            <w:pPr>
              <w:snapToGrid w:val="0"/>
              <w:spacing w:after="0" w:line="360" w:lineRule="auto"/>
              <w:jc w:val="both"/>
              <w:rPr>
                <w:rFonts w:ascii="Arial" w:hAnsi="Arial" w:cs="Arial"/>
                <w:lang w:val="mk-MK"/>
              </w:rPr>
            </w:pPr>
            <w:r w:rsidRPr="00276C08">
              <w:rPr>
                <w:rFonts w:ascii="Arial" w:hAnsi="Arial" w:cs="Arial"/>
              </w:rPr>
              <w:t>1</w:t>
            </w:r>
            <w:r w:rsidRPr="00276C08">
              <w:rPr>
                <w:rFonts w:ascii="Arial" w:hAnsi="Arial" w:cs="Arial"/>
                <w:lang w:val="mk-MK"/>
              </w:rPr>
              <w:t>6</w:t>
            </w:r>
          </w:p>
        </w:tc>
        <w:tc>
          <w:tcPr>
            <w:tcW w:w="709" w:type="dxa"/>
            <w:tcBorders>
              <w:top w:val="single" w:sz="4" w:space="0" w:color="000000"/>
              <w:left w:val="single" w:sz="4" w:space="0" w:color="000000"/>
              <w:bottom w:val="single" w:sz="4" w:space="0" w:color="000000"/>
            </w:tcBorders>
            <w:shd w:val="clear" w:color="auto" w:fill="auto"/>
          </w:tcPr>
          <w:p w14:paraId="20FA3704" w14:textId="77777777" w:rsidR="00A450ED" w:rsidRPr="00276C08" w:rsidRDefault="00A450ED" w:rsidP="00FD0CCE">
            <w:pPr>
              <w:snapToGrid w:val="0"/>
              <w:spacing w:after="0" w:line="360" w:lineRule="auto"/>
              <w:jc w:val="both"/>
              <w:rPr>
                <w:rFonts w:ascii="Arial" w:hAnsi="Arial" w:cs="Arial"/>
                <w:lang w:val="mk-MK"/>
              </w:rPr>
            </w:pPr>
            <w:r w:rsidRPr="00276C08">
              <w:rPr>
                <w:rFonts w:ascii="Arial" w:hAnsi="Arial" w:cs="Arial"/>
              </w:rPr>
              <w:t>1</w:t>
            </w:r>
            <w:r w:rsidRPr="00276C08">
              <w:rPr>
                <w:rFonts w:ascii="Arial" w:hAnsi="Arial" w:cs="Arial"/>
                <w:lang w:val="mk-MK"/>
              </w:rPr>
              <w:t>0</w:t>
            </w:r>
          </w:p>
        </w:tc>
        <w:tc>
          <w:tcPr>
            <w:tcW w:w="709" w:type="dxa"/>
            <w:tcBorders>
              <w:top w:val="single" w:sz="4" w:space="0" w:color="000000"/>
              <w:left w:val="single" w:sz="4" w:space="0" w:color="000000"/>
              <w:bottom w:val="single" w:sz="4" w:space="0" w:color="000000"/>
            </w:tcBorders>
            <w:shd w:val="clear" w:color="auto" w:fill="auto"/>
          </w:tcPr>
          <w:p w14:paraId="3A1D5CE9" w14:textId="77777777" w:rsidR="00A450ED" w:rsidRPr="00276C08" w:rsidRDefault="00A450ED" w:rsidP="00FD0CCE">
            <w:pPr>
              <w:snapToGrid w:val="0"/>
              <w:spacing w:after="0" w:line="360" w:lineRule="auto"/>
              <w:jc w:val="both"/>
              <w:rPr>
                <w:rFonts w:ascii="Arial" w:hAnsi="Arial" w:cs="Arial"/>
                <w:lang w:val="mk-MK"/>
              </w:rPr>
            </w:pPr>
            <w:r w:rsidRPr="00276C08">
              <w:rPr>
                <w:rFonts w:ascii="Arial" w:hAnsi="Arial" w:cs="Arial"/>
                <w:lang w:val="mk-MK"/>
              </w:rPr>
              <w:t>6</w:t>
            </w:r>
          </w:p>
        </w:tc>
        <w:tc>
          <w:tcPr>
            <w:tcW w:w="567" w:type="dxa"/>
            <w:tcBorders>
              <w:top w:val="single" w:sz="4" w:space="0" w:color="000000"/>
              <w:left w:val="single" w:sz="4" w:space="0" w:color="000000"/>
              <w:bottom w:val="single" w:sz="4" w:space="0" w:color="000000"/>
            </w:tcBorders>
            <w:shd w:val="clear" w:color="auto" w:fill="auto"/>
          </w:tcPr>
          <w:p w14:paraId="138222ED"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02828E21"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65934C05"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5ED85952"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2CE79926"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4BEB1208"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141FA4D6"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c>
          <w:tcPr>
            <w:tcW w:w="567" w:type="dxa"/>
            <w:tcBorders>
              <w:top w:val="single" w:sz="4" w:space="0" w:color="000000"/>
              <w:left w:val="single" w:sz="4" w:space="0" w:color="000000"/>
              <w:bottom w:val="single" w:sz="4" w:space="0" w:color="000000"/>
              <w:right w:val="single" w:sz="4" w:space="0" w:color="auto"/>
            </w:tcBorders>
            <w:shd w:val="clear" w:color="auto" w:fill="auto"/>
          </w:tcPr>
          <w:p w14:paraId="1D0356BF"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c>
          <w:tcPr>
            <w:tcW w:w="567" w:type="dxa"/>
            <w:tcBorders>
              <w:top w:val="single" w:sz="4" w:space="0" w:color="000000"/>
              <w:left w:val="single" w:sz="4" w:space="0" w:color="auto"/>
              <w:bottom w:val="single" w:sz="4" w:space="0" w:color="000000"/>
              <w:right w:val="single" w:sz="4" w:space="0" w:color="auto"/>
            </w:tcBorders>
            <w:shd w:val="clear" w:color="auto" w:fill="auto"/>
          </w:tcPr>
          <w:p w14:paraId="2423AF49"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c>
          <w:tcPr>
            <w:tcW w:w="567" w:type="dxa"/>
            <w:tcBorders>
              <w:top w:val="single" w:sz="4" w:space="0" w:color="000000"/>
              <w:left w:val="single" w:sz="4" w:space="0" w:color="auto"/>
              <w:bottom w:val="single" w:sz="4" w:space="0" w:color="000000"/>
              <w:right w:val="single" w:sz="4" w:space="0" w:color="000000"/>
            </w:tcBorders>
            <w:shd w:val="clear" w:color="auto" w:fill="auto"/>
          </w:tcPr>
          <w:p w14:paraId="08084B74"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r>
      <w:tr w:rsidR="00A450ED" w:rsidRPr="00B1375D" w14:paraId="71E2C956" w14:textId="77777777" w:rsidTr="00FD0CCE">
        <w:trPr>
          <w:jc w:val="center"/>
        </w:trPr>
        <w:tc>
          <w:tcPr>
            <w:tcW w:w="3174" w:type="dxa"/>
            <w:tcBorders>
              <w:top w:val="single" w:sz="4" w:space="0" w:color="000000"/>
              <w:left w:val="single" w:sz="4" w:space="0" w:color="000000"/>
              <w:bottom w:val="single" w:sz="4" w:space="0" w:color="000000"/>
            </w:tcBorders>
            <w:shd w:val="clear" w:color="auto" w:fill="auto"/>
          </w:tcPr>
          <w:p w14:paraId="5139EA3D" w14:textId="77777777" w:rsidR="00A450ED" w:rsidRPr="00B1375D" w:rsidRDefault="00A450ED" w:rsidP="00FD0CCE">
            <w:pPr>
              <w:snapToGrid w:val="0"/>
              <w:spacing w:after="0" w:line="360" w:lineRule="auto"/>
              <w:jc w:val="center"/>
              <w:rPr>
                <w:rFonts w:ascii="Arial" w:hAnsi="Arial" w:cs="Arial"/>
                <w:b/>
                <w:bCs/>
                <w:color w:val="000000"/>
                <w:sz w:val="20"/>
                <w:szCs w:val="20"/>
                <w:lang w:val="mk-MK"/>
              </w:rPr>
            </w:pPr>
            <w:r w:rsidRPr="00B1375D">
              <w:rPr>
                <w:rFonts w:ascii="Arial" w:hAnsi="Arial" w:cs="Arial"/>
                <w:b/>
                <w:bCs/>
                <w:color w:val="000000"/>
                <w:sz w:val="20"/>
                <w:szCs w:val="20"/>
                <w:lang w:val="mk-MK"/>
              </w:rPr>
              <w:t>Директор</w:t>
            </w:r>
          </w:p>
          <w:p w14:paraId="35DC0DF0" w14:textId="77777777" w:rsidR="00A450ED" w:rsidRPr="00B1375D" w:rsidRDefault="00A450ED" w:rsidP="00FD0CCE">
            <w:pPr>
              <w:snapToGrid w:val="0"/>
              <w:spacing w:after="0" w:line="360" w:lineRule="auto"/>
              <w:jc w:val="center"/>
              <w:rPr>
                <w:rFonts w:ascii="Arial" w:hAnsi="Arial" w:cs="Arial"/>
                <w:b/>
                <w:bCs/>
                <w:color w:val="000000"/>
                <w:sz w:val="20"/>
                <w:szCs w:val="20"/>
                <w:lang w:val="mk-MK"/>
              </w:rPr>
            </w:pPr>
          </w:p>
        </w:tc>
        <w:tc>
          <w:tcPr>
            <w:tcW w:w="972" w:type="dxa"/>
            <w:tcBorders>
              <w:top w:val="single" w:sz="4" w:space="0" w:color="000000"/>
              <w:left w:val="single" w:sz="4" w:space="0" w:color="000000"/>
              <w:bottom w:val="single" w:sz="4" w:space="0" w:color="000000"/>
            </w:tcBorders>
            <w:shd w:val="clear" w:color="auto" w:fill="auto"/>
          </w:tcPr>
          <w:p w14:paraId="560F799E" w14:textId="77777777" w:rsidR="00A450ED" w:rsidRPr="00276C08" w:rsidRDefault="00A450ED" w:rsidP="00FD0CCE">
            <w:pPr>
              <w:snapToGrid w:val="0"/>
              <w:spacing w:after="0" w:line="360" w:lineRule="auto"/>
              <w:jc w:val="both"/>
              <w:rPr>
                <w:rFonts w:ascii="Arial" w:hAnsi="Arial" w:cs="Arial"/>
              </w:rPr>
            </w:pPr>
            <w:r w:rsidRPr="00276C08">
              <w:rPr>
                <w:rFonts w:ascii="Arial" w:hAnsi="Arial" w:cs="Arial"/>
              </w:rPr>
              <w:t>1</w:t>
            </w:r>
          </w:p>
        </w:tc>
        <w:tc>
          <w:tcPr>
            <w:tcW w:w="709" w:type="dxa"/>
            <w:tcBorders>
              <w:top w:val="single" w:sz="4" w:space="0" w:color="000000"/>
              <w:left w:val="single" w:sz="4" w:space="0" w:color="000000"/>
              <w:bottom w:val="single" w:sz="4" w:space="0" w:color="000000"/>
            </w:tcBorders>
            <w:shd w:val="clear" w:color="auto" w:fill="auto"/>
          </w:tcPr>
          <w:p w14:paraId="2AB97C8A" w14:textId="77777777" w:rsidR="00A450ED" w:rsidRPr="00276C08" w:rsidRDefault="00A450ED" w:rsidP="00FD0CCE">
            <w:pPr>
              <w:snapToGrid w:val="0"/>
              <w:spacing w:after="0" w:line="360" w:lineRule="auto"/>
              <w:jc w:val="both"/>
              <w:rPr>
                <w:rFonts w:ascii="Arial" w:hAnsi="Arial" w:cs="Arial"/>
              </w:rPr>
            </w:pPr>
            <w:r w:rsidRPr="00276C08">
              <w:rPr>
                <w:rFonts w:ascii="Arial" w:hAnsi="Arial" w:cs="Arial"/>
              </w:rPr>
              <w:t>1</w:t>
            </w:r>
          </w:p>
        </w:tc>
        <w:tc>
          <w:tcPr>
            <w:tcW w:w="709" w:type="dxa"/>
            <w:tcBorders>
              <w:top w:val="single" w:sz="4" w:space="0" w:color="000000"/>
              <w:left w:val="single" w:sz="4" w:space="0" w:color="000000"/>
              <w:bottom w:val="single" w:sz="4" w:space="0" w:color="000000"/>
            </w:tcBorders>
            <w:shd w:val="clear" w:color="auto" w:fill="auto"/>
          </w:tcPr>
          <w:p w14:paraId="28EB8151" w14:textId="77777777" w:rsidR="00A450ED" w:rsidRPr="00276C08" w:rsidRDefault="00A450ED" w:rsidP="00FD0CCE">
            <w:pPr>
              <w:snapToGrid w:val="0"/>
              <w:spacing w:after="0" w:line="360" w:lineRule="auto"/>
              <w:jc w:val="both"/>
              <w:rPr>
                <w:rFonts w:ascii="Arial" w:hAnsi="Arial" w:cs="Arial"/>
              </w:rPr>
            </w:pPr>
            <w:r w:rsidRPr="00276C08">
              <w:rPr>
                <w:rFonts w:ascii="Arial" w:hAnsi="Arial" w:cs="Arial"/>
              </w:rPr>
              <w:t>0</w:t>
            </w:r>
          </w:p>
        </w:tc>
        <w:tc>
          <w:tcPr>
            <w:tcW w:w="567" w:type="dxa"/>
            <w:tcBorders>
              <w:top w:val="single" w:sz="4" w:space="0" w:color="000000"/>
              <w:left w:val="single" w:sz="4" w:space="0" w:color="000000"/>
              <w:bottom w:val="single" w:sz="4" w:space="0" w:color="000000"/>
            </w:tcBorders>
            <w:shd w:val="clear" w:color="auto" w:fill="auto"/>
          </w:tcPr>
          <w:p w14:paraId="6DCCC954"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6454919A"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1B62A4FA"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325FD11B"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20E5BAD3"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283CE51B"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432DF5FB"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c>
          <w:tcPr>
            <w:tcW w:w="567" w:type="dxa"/>
            <w:tcBorders>
              <w:top w:val="single" w:sz="4" w:space="0" w:color="000000"/>
              <w:left w:val="single" w:sz="4" w:space="0" w:color="000000"/>
              <w:bottom w:val="single" w:sz="4" w:space="0" w:color="000000"/>
              <w:right w:val="single" w:sz="4" w:space="0" w:color="auto"/>
            </w:tcBorders>
            <w:shd w:val="clear" w:color="auto" w:fill="auto"/>
          </w:tcPr>
          <w:p w14:paraId="5542685D"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c>
          <w:tcPr>
            <w:tcW w:w="567" w:type="dxa"/>
            <w:tcBorders>
              <w:top w:val="single" w:sz="4" w:space="0" w:color="000000"/>
              <w:left w:val="single" w:sz="4" w:space="0" w:color="auto"/>
              <w:bottom w:val="single" w:sz="4" w:space="0" w:color="000000"/>
              <w:right w:val="single" w:sz="4" w:space="0" w:color="auto"/>
            </w:tcBorders>
            <w:shd w:val="clear" w:color="auto" w:fill="auto"/>
          </w:tcPr>
          <w:p w14:paraId="6FAA8AE1"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c>
          <w:tcPr>
            <w:tcW w:w="567" w:type="dxa"/>
            <w:tcBorders>
              <w:top w:val="single" w:sz="4" w:space="0" w:color="000000"/>
              <w:left w:val="single" w:sz="4" w:space="0" w:color="auto"/>
              <w:bottom w:val="single" w:sz="4" w:space="0" w:color="000000"/>
              <w:right w:val="single" w:sz="4" w:space="0" w:color="000000"/>
            </w:tcBorders>
            <w:shd w:val="clear" w:color="auto" w:fill="auto"/>
          </w:tcPr>
          <w:p w14:paraId="7C9EC46F"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r>
      <w:tr w:rsidR="00A450ED" w:rsidRPr="00B1375D" w14:paraId="2459519C" w14:textId="77777777" w:rsidTr="00FD0CCE">
        <w:trPr>
          <w:jc w:val="center"/>
        </w:trPr>
        <w:tc>
          <w:tcPr>
            <w:tcW w:w="3174" w:type="dxa"/>
            <w:tcBorders>
              <w:top w:val="single" w:sz="4" w:space="0" w:color="000000"/>
              <w:left w:val="single" w:sz="4" w:space="0" w:color="000000"/>
              <w:bottom w:val="single" w:sz="4" w:space="0" w:color="000000"/>
            </w:tcBorders>
            <w:shd w:val="clear" w:color="auto" w:fill="auto"/>
          </w:tcPr>
          <w:p w14:paraId="2452E18E" w14:textId="77777777" w:rsidR="00A450ED" w:rsidRPr="00B1375D" w:rsidRDefault="00A450ED" w:rsidP="00FD0CCE">
            <w:pPr>
              <w:snapToGrid w:val="0"/>
              <w:spacing w:after="0" w:line="360" w:lineRule="auto"/>
              <w:jc w:val="center"/>
              <w:rPr>
                <w:rFonts w:ascii="Arial" w:hAnsi="Arial" w:cs="Arial"/>
                <w:b/>
                <w:bCs/>
                <w:color w:val="000000"/>
                <w:sz w:val="20"/>
                <w:szCs w:val="20"/>
                <w:lang w:val="mk-MK"/>
              </w:rPr>
            </w:pPr>
            <w:r w:rsidRPr="00B1375D">
              <w:rPr>
                <w:rFonts w:ascii="Arial" w:hAnsi="Arial" w:cs="Arial"/>
                <w:b/>
                <w:bCs/>
                <w:color w:val="000000"/>
                <w:sz w:val="20"/>
                <w:szCs w:val="20"/>
                <w:lang w:val="mk-MK"/>
              </w:rPr>
              <w:t>Помошник директор</w:t>
            </w:r>
          </w:p>
        </w:tc>
        <w:tc>
          <w:tcPr>
            <w:tcW w:w="972" w:type="dxa"/>
            <w:tcBorders>
              <w:top w:val="single" w:sz="4" w:space="0" w:color="000000"/>
              <w:left w:val="single" w:sz="4" w:space="0" w:color="000000"/>
              <w:bottom w:val="single" w:sz="4" w:space="0" w:color="000000"/>
            </w:tcBorders>
            <w:shd w:val="clear" w:color="auto" w:fill="auto"/>
          </w:tcPr>
          <w:p w14:paraId="1AA3BB10" w14:textId="77777777" w:rsidR="00A450ED" w:rsidRPr="00276C08" w:rsidRDefault="00A450ED" w:rsidP="00FD0CCE">
            <w:pPr>
              <w:snapToGrid w:val="0"/>
              <w:spacing w:after="0" w:line="360" w:lineRule="auto"/>
              <w:jc w:val="both"/>
              <w:rPr>
                <w:rFonts w:ascii="Arial" w:hAnsi="Arial" w:cs="Arial"/>
                <w:lang w:val="mk-MK"/>
              </w:rPr>
            </w:pPr>
            <w:r w:rsidRPr="00276C08">
              <w:rPr>
                <w:rFonts w:ascii="Arial" w:hAnsi="Arial" w:cs="Arial"/>
                <w:lang w:val="mk-MK"/>
              </w:rPr>
              <w:t>0</w:t>
            </w:r>
          </w:p>
        </w:tc>
        <w:tc>
          <w:tcPr>
            <w:tcW w:w="709" w:type="dxa"/>
            <w:tcBorders>
              <w:top w:val="single" w:sz="4" w:space="0" w:color="000000"/>
              <w:left w:val="single" w:sz="4" w:space="0" w:color="000000"/>
              <w:bottom w:val="single" w:sz="4" w:space="0" w:color="000000"/>
            </w:tcBorders>
            <w:shd w:val="clear" w:color="auto" w:fill="auto"/>
          </w:tcPr>
          <w:p w14:paraId="164C0A50" w14:textId="77777777" w:rsidR="00A450ED" w:rsidRPr="00276C08" w:rsidRDefault="00A450ED" w:rsidP="00FD0CCE">
            <w:pPr>
              <w:snapToGrid w:val="0"/>
              <w:spacing w:after="0" w:line="360" w:lineRule="auto"/>
              <w:jc w:val="both"/>
              <w:rPr>
                <w:rFonts w:ascii="Arial" w:hAnsi="Arial" w:cs="Arial"/>
              </w:rPr>
            </w:pPr>
            <w:r w:rsidRPr="00276C08">
              <w:rPr>
                <w:rFonts w:ascii="Arial" w:hAnsi="Arial" w:cs="Arial"/>
              </w:rPr>
              <w:t>0</w:t>
            </w:r>
          </w:p>
        </w:tc>
        <w:tc>
          <w:tcPr>
            <w:tcW w:w="709" w:type="dxa"/>
            <w:tcBorders>
              <w:top w:val="single" w:sz="4" w:space="0" w:color="000000"/>
              <w:left w:val="single" w:sz="4" w:space="0" w:color="000000"/>
              <w:bottom w:val="single" w:sz="4" w:space="0" w:color="000000"/>
            </w:tcBorders>
            <w:shd w:val="clear" w:color="auto" w:fill="auto"/>
          </w:tcPr>
          <w:p w14:paraId="7E346D0F" w14:textId="77777777" w:rsidR="00A450ED" w:rsidRPr="00276C08" w:rsidRDefault="00A450ED" w:rsidP="00FD0CCE">
            <w:pPr>
              <w:snapToGrid w:val="0"/>
              <w:spacing w:after="0" w:line="360" w:lineRule="auto"/>
              <w:jc w:val="both"/>
              <w:rPr>
                <w:rFonts w:ascii="Arial" w:hAnsi="Arial" w:cs="Arial"/>
                <w:lang w:val="mk-MK"/>
              </w:rPr>
            </w:pPr>
            <w:r w:rsidRPr="00276C08">
              <w:rPr>
                <w:rFonts w:ascii="Arial" w:hAnsi="Arial" w:cs="Arial"/>
                <w:lang w:val="mk-MK"/>
              </w:rPr>
              <w:t>0</w:t>
            </w:r>
          </w:p>
        </w:tc>
        <w:tc>
          <w:tcPr>
            <w:tcW w:w="567" w:type="dxa"/>
            <w:tcBorders>
              <w:top w:val="single" w:sz="4" w:space="0" w:color="000000"/>
              <w:left w:val="single" w:sz="4" w:space="0" w:color="000000"/>
              <w:bottom w:val="single" w:sz="4" w:space="0" w:color="000000"/>
            </w:tcBorders>
            <w:shd w:val="clear" w:color="auto" w:fill="auto"/>
          </w:tcPr>
          <w:p w14:paraId="3C48DC06"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522DAA85"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3CF39013"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66EB07FC"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619E3BA4"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0E62EE67"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c>
          <w:tcPr>
            <w:tcW w:w="567" w:type="dxa"/>
            <w:tcBorders>
              <w:top w:val="single" w:sz="4" w:space="0" w:color="000000"/>
              <w:left w:val="single" w:sz="4" w:space="0" w:color="000000"/>
              <w:bottom w:val="single" w:sz="4" w:space="0" w:color="000000"/>
            </w:tcBorders>
            <w:shd w:val="clear" w:color="auto" w:fill="auto"/>
          </w:tcPr>
          <w:p w14:paraId="0460A782"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c>
          <w:tcPr>
            <w:tcW w:w="567" w:type="dxa"/>
            <w:tcBorders>
              <w:top w:val="single" w:sz="4" w:space="0" w:color="000000"/>
              <w:left w:val="single" w:sz="4" w:space="0" w:color="000000"/>
              <w:bottom w:val="single" w:sz="4" w:space="0" w:color="000000"/>
              <w:right w:val="single" w:sz="4" w:space="0" w:color="auto"/>
            </w:tcBorders>
            <w:shd w:val="clear" w:color="auto" w:fill="auto"/>
          </w:tcPr>
          <w:p w14:paraId="0B06E1A6"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c>
          <w:tcPr>
            <w:tcW w:w="567" w:type="dxa"/>
            <w:tcBorders>
              <w:top w:val="single" w:sz="4" w:space="0" w:color="000000"/>
              <w:left w:val="single" w:sz="4" w:space="0" w:color="auto"/>
              <w:bottom w:val="single" w:sz="4" w:space="0" w:color="000000"/>
              <w:right w:val="single" w:sz="4" w:space="0" w:color="auto"/>
            </w:tcBorders>
            <w:shd w:val="clear" w:color="auto" w:fill="auto"/>
          </w:tcPr>
          <w:p w14:paraId="220B525B"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c>
          <w:tcPr>
            <w:tcW w:w="567" w:type="dxa"/>
            <w:tcBorders>
              <w:top w:val="single" w:sz="4" w:space="0" w:color="000000"/>
              <w:left w:val="single" w:sz="4" w:space="0" w:color="auto"/>
              <w:bottom w:val="single" w:sz="4" w:space="0" w:color="000000"/>
              <w:right w:val="single" w:sz="4" w:space="0" w:color="000000"/>
            </w:tcBorders>
            <w:shd w:val="clear" w:color="auto" w:fill="auto"/>
          </w:tcPr>
          <w:p w14:paraId="2763379D" w14:textId="77777777" w:rsidR="00A450ED" w:rsidRPr="00B1375D" w:rsidRDefault="00A450ED" w:rsidP="00FD0CCE">
            <w:pPr>
              <w:snapToGrid w:val="0"/>
              <w:spacing w:after="0" w:line="360" w:lineRule="auto"/>
              <w:jc w:val="both"/>
              <w:rPr>
                <w:rFonts w:ascii="Arial" w:hAnsi="Arial" w:cs="Arial"/>
                <w:lang w:val="mk-MK"/>
              </w:rPr>
            </w:pPr>
            <w:r w:rsidRPr="002C4ED3">
              <w:rPr>
                <w:rFonts w:ascii="Arial" w:hAnsi="Arial" w:cs="Arial"/>
              </w:rPr>
              <w:t>/</w:t>
            </w:r>
          </w:p>
        </w:tc>
      </w:tr>
    </w:tbl>
    <w:p w14:paraId="58CA47FA" w14:textId="77777777" w:rsidR="00D42384" w:rsidRPr="00D42384" w:rsidRDefault="00D42384" w:rsidP="0089175A">
      <w:pPr>
        <w:spacing w:line="360" w:lineRule="auto"/>
        <w:jc w:val="both"/>
        <w:rPr>
          <w:rFonts w:ascii="Arial" w:hAnsi="Arial" w:cs="Arial"/>
          <w:b/>
          <w:sz w:val="24"/>
          <w:szCs w:val="24"/>
          <w:lang w:eastAsia="ar-SA"/>
        </w:rPr>
      </w:pPr>
    </w:p>
    <w:p w14:paraId="3270246B" w14:textId="5A9DE618" w:rsidR="00B157A7" w:rsidRDefault="00B157A7" w:rsidP="004478EA">
      <w:pPr>
        <w:pStyle w:val="Heading2"/>
        <w:numPr>
          <w:ilvl w:val="1"/>
          <w:numId w:val="17"/>
        </w:numPr>
        <w:rPr>
          <w:lang w:val="mk-MK"/>
        </w:rPr>
      </w:pPr>
      <w:bookmarkStart w:id="27" w:name="_Hlk25927651"/>
      <w:bookmarkStart w:id="28" w:name="_Toc237598478"/>
      <w:r w:rsidRPr="00B1375D">
        <w:rPr>
          <w:lang w:val="mk-MK" w:eastAsia="ar-SA"/>
        </w:rPr>
        <w:t>Вкупни податоци за с</w:t>
      </w:r>
      <w:r w:rsidRPr="00B1375D">
        <w:rPr>
          <w:lang w:val="mk-MK"/>
        </w:rPr>
        <w:t>тепенот на образование на вработените</w:t>
      </w:r>
      <w:bookmarkEnd w:id="27"/>
      <w:bookmarkEnd w:id="28"/>
    </w:p>
    <w:p w14:paraId="10D1C5CC" w14:textId="77777777" w:rsidR="00FE6663" w:rsidRPr="00FE6663" w:rsidRDefault="00FE6663" w:rsidP="00FE6663">
      <w:pPr>
        <w:pStyle w:val="ListParagraph"/>
        <w:ind w:left="456"/>
      </w:pPr>
    </w:p>
    <w:tbl>
      <w:tblPr>
        <w:tblW w:w="9385" w:type="dxa"/>
        <w:jc w:val="center"/>
        <w:tblLayout w:type="fixed"/>
        <w:tblLook w:val="0000" w:firstRow="0" w:lastRow="0" w:firstColumn="0" w:lastColumn="0" w:noHBand="0" w:noVBand="0"/>
      </w:tblPr>
      <w:tblGrid>
        <w:gridCol w:w="4820"/>
        <w:gridCol w:w="4565"/>
      </w:tblGrid>
      <w:tr w:rsidR="00B157A7" w:rsidRPr="00B1375D" w14:paraId="617B2B74" w14:textId="77777777" w:rsidTr="00A45B6D">
        <w:trPr>
          <w:jc w:val="center"/>
        </w:trPr>
        <w:tc>
          <w:tcPr>
            <w:tcW w:w="4820" w:type="dxa"/>
            <w:tcBorders>
              <w:top w:val="single" w:sz="4" w:space="0" w:color="000000"/>
              <w:left w:val="single" w:sz="4" w:space="0" w:color="000000"/>
              <w:bottom w:val="single" w:sz="4" w:space="0" w:color="000000"/>
            </w:tcBorders>
            <w:shd w:val="clear" w:color="auto" w:fill="auto"/>
          </w:tcPr>
          <w:p w14:paraId="1331E93A" w14:textId="77777777" w:rsidR="00B157A7" w:rsidRPr="00B1375D" w:rsidRDefault="00B157A7" w:rsidP="0089175A">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Образование</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14:paraId="7CCD0D10" w14:textId="77777777" w:rsidR="00B157A7" w:rsidRPr="00B1375D" w:rsidRDefault="00B157A7" w:rsidP="0089175A">
            <w:pPr>
              <w:snapToGrid w:val="0"/>
              <w:spacing w:after="0" w:line="360" w:lineRule="auto"/>
              <w:jc w:val="center"/>
              <w:rPr>
                <w:rFonts w:ascii="Arial" w:hAnsi="Arial" w:cs="Arial"/>
                <w:b/>
                <w:color w:val="000000"/>
                <w:lang w:val="mk-MK"/>
              </w:rPr>
            </w:pPr>
            <w:r w:rsidRPr="00B1375D">
              <w:rPr>
                <w:rFonts w:ascii="Arial" w:hAnsi="Arial" w:cs="Arial"/>
                <w:b/>
                <w:color w:val="000000"/>
                <w:lang w:val="mk-MK"/>
              </w:rPr>
              <w:t>Број на вработени</w:t>
            </w:r>
          </w:p>
        </w:tc>
      </w:tr>
      <w:tr w:rsidR="00B157A7" w:rsidRPr="00B1375D" w14:paraId="3FDE623A" w14:textId="77777777" w:rsidTr="00A45B6D">
        <w:trPr>
          <w:jc w:val="center"/>
        </w:trPr>
        <w:tc>
          <w:tcPr>
            <w:tcW w:w="4820" w:type="dxa"/>
            <w:tcBorders>
              <w:top w:val="single" w:sz="4" w:space="0" w:color="000000"/>
              <w:left w:val="single" w:sz="4" w:space="0" w:color="000000"/>
              <w:bottom w:val="single" w:sz="4" w:space="0" w:color="000000"/>
            </w:tcBorders>
            <w:shd w:val="clear" w:color="auto" w:fill="auto"/>
          </w:tcPr>
          <w:p w14:paraId="4D3ED8BB" w14:textId="77777777" w:rsidR="00B157A7" w:rsidRPr="00B1375D" w:rsidRDefault="00B157A7" w:rsidP="0089175A">
            <w:pPr>
              <w:snapToGrid w:val="0"/>
              <w:spacing w:after="0" w:line="360" w:lineRule="auto"/>
              <w:jc w:val="center"/>
              <w:rPr>
                <w:rFonts w:ascii="Arial" w:hAnsi="Arial" w:cs="Arial"/>
                <w:bCs/>
                <w:color w:val="000000"/>
                <w:lang w:val="mk-MK"/>
              </w:rPr>
            </w:pPr>
            <w:r w:rsidRPr="00B1375D">
              <w:rPr>
                <w:rFonts w:ascii="Arial" w:hAnsi="Arial" w:cs="Arial"/>
                <w:bCs/>
                <w:color w:val="000000"/>
                <w:lang w:val="mk-MK"/>
              </w:rPr>
              <w:t>Последипломски студии-втор циклус</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14:paraId="7F0D64BB" w14:textId="05D7FAF0" w:rsidR="00B157A7" w:rsidRPr="007E4B82" w:rsidRDefault="00052D60" w:rsidP="00A45B6D">
            <w:pPr>
              <w:snapToGrid w:val="0"/>
              <w:spacing w:after="0" w:line="360" w:lineRule="auto"/>
              <w:jc w:val="center"/>
              <w:rPr>
                <w:rFonts w:ascii="Arial" w:hAnsi="Arial" w:cs="Arial"/>
                <w:color w:val="000000"/>
                <w:lang w:val="mk-MK"/>
              </w:rPr>
            </w:pPr>
            <w:r w:rsidRPr="007E4B82">
              <w:rPr>
                <w:rFonts w:ascii="Arial" w:hAnsi="Arial" w:cs="Arial"/>
                <w:color w:val="000000"/>
                <w:lang w:val="mk-MK"/>
              </w:rPr>
              <w:t>5</w:t>
            </w:r>
          </w:p>
        </w:tc>
      </w:tr>
      <w:tr w:rsidR="00B157A7" w:rsidRPr="00B1375D" w14:paraId="0D419614" w14:textId="77777777" w:rsidTr="00A45B6D">
        <w:trPr>
          <w:jc w:val="center"/>
        </w:trPr>
        <w:tc>
          <w:tcPr>
            <w:tcW w:w="4820" w:type="dxa"/>
            <w:tcBorders>
              <w:top w:val="single" w:sz="4" w:space="0" w:color="000000"/>
              <w:left w:val="single" w:sz="4" w:space="0" w:color="000000"/>
              <w:bottom w:val="single" w:sz="4" w:space="0" w:color="000000"/>
            </w:tcBorders>
            <w:shd w:val="clear" w:color="auto" w:fill="auto"/>
          </w:tcPr>
          <w:p w14:paraId="516B347E" w14:textId="77777777" w:rsidR="00B157A7" w:rsidRPr="00B1375D" w:rsidRDefault="00B157A7" w:rsidP="0089175A">
            <w:pPr>
              <w:snapToGrid w:val="0"/>
              <w:spacing w:after="0" w:line="360" w:lineRule="auto"/>
              <w:jc w:val="center"/>
              <w:rPr>
                <w:rFonts w:ascii="Arial" w:hAnsi="Arial" w:cs="Arial"/>
                <w:bCs/>
                <w:color w:val="000000"/>
                <w:lang w:val="mk-MK"/>
              </w:rPr>
            </w:pPr>
            <w:r w:rsidRPr="00B1375D">
              <w:rPr>
                <w:rFonts w:ascii="Arial" w:hAnsi="Arial" w:cs="Arial"/>
                <w:bCs/>
                <w:color w:val="000000"/>
                <w:lang w:val="mk-MK"/>
              </w:rPr>
              <w:t>Високо образование</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14:paraId="18C9B56B" w14:textId="68BFE523" w:rsidR="00B157A7" w:rsidRPr="007E4B82" w:rsidRDefault="00A45B6D" w:rsidP="00A45B6D">
            <w:pPr>
              <w:snapToGrid w:val="0"/>
              <w:spacing w:after="0" w:line="360" w:lineRule="auto"/>
              <w:jc w:val="center"/>
              <w:rPr>
                <w:rFonts w:ascii="Arial" w:hAnsi="Arial" w:cs="Arial"/>
                <w:color w:val="000000"/>
              </w:rPr>
            </w:pPr>
            <w:r w:rsidRPr="007E4B82">
              <w:rPr>
                <w:rFonts w:ascii="Arial" w:hAnsi="Arial" w:cs="Arial"/>
                <w:color w:val="000000"/>
                <w:lang w:val="mk-MK"/>
              </w:rPr>
              <w:t>5</w:t>
            </w:r>
            <w:r w:rsidR="007E4B82" w:rsidRPr="007E4B82">
              <w:rPr>
                <w:rFonts w:ascii="Arial" w:hAnsi="Arial" w:cs="Arial"/>
                <w:color w:val="000000"/>
              </w:rPr>
              <w:t>3</w:t>
            </w:r>
          </w:p>
        </w:tc>
      </w:tr>
      <w:tr w:rsidR="00B157A7" w:rsidRPr="00B1375D" w14:paraId="7F1C993F" w14:textId="77777777" w:rsidTr="00A45B6D">
        <w:trPr>
          <w:jc w:val="center"/>
        </w:trPr>
        <w:tc>
          <w:tcPr>
            <w:tcW w:w="4820" w:type="dxa"/>
            <w:tcBorders>
              <w:top w:val="single" w:sz="4" w:space="0" w:color="000000"/>
              <w:left w:val="single" w:sz="4" w:space="0" w:color="000000"/>
              <w:bottom w:val="single" w:sz="4" w:space="0" w:color="000000"/>
            </w:tcBorders>
            <w:shd w:val="clear" w:color="auto" w:fill="auto"/>
          </w:tcPr>
          <w:p w14:paraId="28272654" w14:textId="77777777" w:rsidR="00B157A7" w:rsidRPr="00B1375D" w:rsidRDefault="00B157A7" w:rsidP="0089175A">
            <w:pPr>
              <w:snapToGrid w:val="0"/>
              <w:spacing w:after="0" w:line="360" w:lineRule="auto"/>
              <w:jc w:val="center"/>
              <w:rPr>
                <w:rFonts w:ascii="Arial" w:hAnsi="Arial" w:cs="Arial"/>
                <w:bCs/>
                <w:color w:val="000000"/>
                <w:lang w:val="mk-MK"/>
              </w:rPr>
            </w:pPr>
            <w:r w:rsidRPr="00B1375D">
              <w:rPr>
                <w:rFonts w:ascii="Arial" w:hAnsi="Arial" w:cs="Arial"/>
                <w:bCs/>
                <w:color w:val="000000"/>
                <w:lang w:val="mk-MK"/>
              </w:rPr>
              <w:t>Виша стручна спрема</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14:paraId="00F62CAD" w14:textId="699B54BE" w:rsidR="00B157A7" w:rsidRPr="007E4B82" w:rsidRDefault="007E4B82" w:rsidP="00A45B6D">
            <w:pPr>
              <w:snapToGrid w:val="0"/>
              <w:spacing w:after="0" w:line="360" w:lineRule="auto"/>
              <w:jc w:val="center"/>
              <w:rPr>
                <w:rFonts w:ascii="Arial" w:hAnsi="Arial" w:cs="Arial"/>
                <w:color w:val="000000"/>
              </w:rPr>
            </w:pPr>
            <w:r w:rsidRPr="007E4B82">
              <w:rPr>
                <w:rFonts w:ascii="Arial" w:hAnsi="Arial" w:cs="Arial"/>
                <w:color w:val="000000"/>
              </w:rPr>
              <w:t>2</w:t>
            </w:r>
          </w:p>
        </w:tc>
      </w:tr>
      <w:tr w:rsidR="00B157A7" w:rsidRPr="00B1375D" w14:paraId="62CAD4DC" w14:textId="77777777" w:rsidTr="00A45B6D">
        <w:trPr>
          <w:jc w:val="center"/>
        </w:trPr>
        <w:tc>
          <w:tcPr>
            <w:tcW w:w="4820" w:type="dxa"/>
            <w:tcBorders>
              <w:top w:val="single" w:sz="4" w:space="0" w:color="000000"/>
              <w:left w:val="single" w:sz="4" w:space="0" w:color="000000"/>
              <w:bottom w:val="single" w:sz="4" w:space="0" w:color="000000"/>
            </w:tcBorders>
            <w:shd w:val="clear" w:color="auto" w:fill="auto"/>
          </w:tcPr>
          <w:p w14:paraId="07301322" w14:textId="77777777" w:rsidR="00B157A7" w:rsidRPr="00B1375D" w:rsidRDefault="00B157A7" w:rsidP="0089175A">
            <w:pPr>
              <w:snapToGrid w:val="0"/>
              <w:spacing w:after="0" w:line="360" w:lineRule="auto"/>
              <w:jc w:val="center"/>
              <w:rPr>
                <w:rFonts w:ascii="Arial" w:hAnsi="Arial" w:cs="Arial"/>
                <w:bCs/>
                <w:color w:val="000000"/>
                <w:lang w:val="mk-MK"/>
              </w:rPr>
            </w:pPr>
            <w:r w:rsidRPr="00B1375D">
              <w:rPr>
                <w:rFonts w:ascii="Arial" w:hAnsi="Arial" w:cs="Arial"/>
                <w:bCs/>
                <w:color w:val="000000"/>
                <w:lang w:val="mk-MK"/>
              </w:rPr>
              <w:t>Средно образование</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14:paraId="5A5AA723" w14:textId="623E2C76" w:rsidR="00B157A7" w:rsidRPr="007E4B82" w:rsidRDefault="007E4B82" w:rsidP="00A45B6D">
            <w:pPr>
              <w:snapToGrid w:val="0"/>
              <w:spacing w:after="0" w:line="360" w:lineRule="auto"/>
              <w:jc w:val="center"/>
              <w:rPr>
                <w:rFonts w:ascii="Arial" w:hAnsi="Arial" w:cs="Arial"/>
                <w:color w:val="000000"/>
              </w:rPr>
            </w:pPr>
            <w:r w:rsidRPr="007E4B82">
              <w:rPr>
                <w:rFonts w:ascii="Arial" w:hAnsi="Arial" w:cs="Arial"/>
                <w:color w:val="000000"/>
              </w:rPr>
              <w:t>4</w:t>
            </w:r>
          </w:p>
        </w:tc>
      </w:tr>
      <w:tr w:rsidR="00B157A7" w:rsidRPr="00B1375D" w14:paraId="7CD05C36" w14:textId="77777777" w:rsidTr="00A45B6D">
        <w:trPr>
          <w:jc w:val="center"/>
        </w:trPr>
        <w:tc>
          <w:tcPr>
            <w:tcW w:w="4820" w:type="dxa"/>
            <w:tcBorders>
              <w:top w:val="single" w:sz="4" w:space="0" w:color="000000"/>
              <w:left w:val="single" w:sz="4" w:space="0" w:color="000000"/>
              <w:bottom w:val="single" w:sz="4" w:space="0" w:color="000000"/>
            </w:tcBorders>
            <w:shd w:val="clear" w:color="auto" w:fill="auto"/>
          </w:tcPr>
          <w:p w14:paraId="1A54F263" w14:textId="77777777" w:rsidR="00B157A7" w:rsidRPr="00B1375D" w:rsidRDefault="00B157A7" w:rsidP="0089175A">
            <w:pPr>
              <w:snapToGrid w:val="0"/>
              <w:spacing w:after="0" w:line="360" w:lineRule="auto"/>
              <w:jc w:val="center"/>
              <w:rPr>
                <w:rFonts w:ascii="Arial" w:hAnsi="Arial" w:cs="Arial"/>
                <w:bCs/>
                <w:color w:val="000000"/>
                <w:lang w:val="mk-MK"/>
              </w:rPr>
            </w:pPr>
            <w:r w:rsidRPr="00B1375D">
              <w:rPr>
                <w:rFonts w:ascii="Arial" w:hAnsi="Arial" w:cs="Arial"/>
                <w:bCs/>
                <w:color w:val="000000"/>
                <w:lang w:val="mk-MK"/>
              </w:rPr>
              <w:t>Основно образование</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14:paraId="47E37A1C" w14:textId="12BE88B2" w:rsidR="00B157A7" w:rsidRPr="007E4B82" w:rsidRDefault="007E4B82" w:rsidP="00A45B6D">
            <w:pPr>
              <w:snapToGrid w:val="0"/>
              <w:spacing w:after="0" w:line="360" w:lineRule="auto"/>
              <w:jc w:val="center"/>
              <w:rPr>
                <w:rFonts w:ascii="Arial" w:hAnsi="Arial" w:cs="Arial"/>
                <w:color w:val="000000"/>
              </w:rPr>
            </w:pPr>
            <w:r w:rsidRPr="007E4B82">
              <w:rPr>
                <w:rFonts w:ascii="Arial" w:hAnsi="Arial" w:cs="Arial"/>
                <w:color w:val="000000"/>
                <w:lang w:val="mk-MK"/>
              </w:rPr>
              <w:t>1</w:t>
            </w:r>
            <w:r w:rsidRPr="007E4B82">
              <w:rPr>
                <w:rFonts w:ascii="Arial" w:hAnsi="Arial" w:cs="Arial"/>
                <w:color w:val="000000"/>
              </w:rPr>
              <w:t>2</w:t>
            </w:r>
          </w:p>
        </w:tc>
      </w:tr>
    </w:tbl>
    <w:p w14:paraId="606E6DDD" w14:textId="77777777" w:rsidR="00B157A7" w:rsidRPr="00AB244E" w:rsidRDefault="00B157A7" w:rsidP="0089175A">
      <w:pPr>
        <w:spacing w:line="360" w:lineRule="auto"/>
        <w:jc w:val="both"/>
        <w:rPr>
          <w:rFonts w:ascii="Arial" w:hAnsi="Arial" w:cs="Arial"/>
          <w:b/>
          <w:sz w:val="24"/>
          <w:szCs w:val="24"/>
        </w:rPr>
      </w:pPr>
    </w:p>
    <w:p w14:paraId="0779A702" w14:textId="56924C3C" w:rsidR="00B157A7" w:rsidRDefault="00B157A7" w:rsidP="004478EA">
      <w:pPr>
        <w:pStyle w:val="Heading2"/>
        <w:numPr>
          <w:ilvl w:val="1"/>
          <w:numId w:val="17"/>
        </w:numPr>
        <w:rPr>
          <w:lang w:val="mk-MK"/>
        </w:rPr>
      </w:pPr>
      <w:bookmarkStart w:id="29" w:name="_Toc237598479"/>
      <w:bookmarkStart w:id="30" w:name="_Hlk25927685"/>
      <w:r w:rsidRPr="00B1375D">
        <w:rPr>
          <w:lang w:val="mk-MK"/>
        </w:rPr>
        <w:t>Вкупни податоци за старосната структура на вработените</w:t>
      </w:r>
      <w:bookmarkEnd w:id="29"/>
    </w:p>
    <w:p w14:paraId="27F0A90E" w14:textId="77777777" w:rsidR="00FE6663" w:rsidRPr="00FE6663" w:rsidRDefault="00FE6663" w:rsidP="00FE6663">
      <w:pPr>
        <w:pStyle w:val="ListParagraph"/>
        <w:ind w:left="456"/>
      </w:pPr>
    </w:p>
    <w:tbl>
      <w:tblPr>
        <w:tblW w:w="9243" w:type="dxa"/>
        <w:jc w:val="center"/>
        <w:tblLayout w:type="fixed"/>
        <w:tblLook w:val="0000" w:firstRow="0" w:lastRow="0" w:firstColumn="0" w:lastColumn="0" w:noHBand="0" w:noVBand="0"/>
      </w:tblPr>
      <w:tblGrid>
        <w:gridCol w:w="4678"/>
        <w:gridCol w:w="4565"/>
      </w:tblGrid>
      <w:tr w:rsidR="00B157A7" w:rsidRPr="00B1375D" w14:paraId="55598C6F" w14:textId="77777777" w:rsidTr="00417AC1">
        <w:trPr>
          <w:jc w:val="center"/>
        </w:trPr>
        <w:tc>
          <w:tcPr>
            <w:tcW w:w="4678" w:type="dxa"/>
            <w:tcBorders>
              <w:top w:val="single" w:sz="4" w:space="0" w:color="000000"/>
              <w:left w:val="single" w:sz="4" w:space="0" w:color="000000"/>
              <w:bottom w:val="single" w:sz="4" w:space="0" w:color="000000"/>
            </w:tcBorders>
            <w:shd w:val="clear" w:color="auto" w:fill="auto"/>
          </w:tcPr>
          <w:bookmarkEnd w:id="30"/>
          <w:p w14:paraId="6108A488" w14:textId="77777777" w:rsidR="00B157A7" w:rsidRPr="00B1375D" w:rsidRDefault="00B157A7" w:rsidP="0089175A">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Години</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14:paraId="239CE713" w14:textId="77777777" w:rsidR="00B157A7" w:rsidRPr="00B1375D" w:rsidRDefault="00B157A7" w:rsidP="0089175A">
            <w:pPr>
              <w:snapToGrid w:val="0"/>
              <w:spacing w:after="0" w:line="360" w:lineRule="auto"/>
              <w:jc w:val="center"/>
              <w:rPr>
                <w:rFonts w:ascii="Arial" w:hAnsi="Arial" w:cs="Arial"/>
                <w:b/>
                <w:color w:val="000000"/>
                <w:lang w:val="mk-MK"/>
              </w:rPr>
            </w:pPr>
            <w:r w:rsidRPr="00B1375D">
              <w:rPr>
                <w:rFonts w:ascii="Arial" w:hAnsi="Arial" w:cs="Arial"/>
                <w:b/>
                <w:color w:val="000000"/>
                <w:lang w:val="mk-MK"/>
              </w:rPr>
              <w:t>Број на вработени</w:t>
            </w:r>
          </w:p>
        </w:tc>
      </w:tr>
      <w:tr w:rsidR="00B157A7" w:rsidRPr="00B1375D" w14:paraId="75E76178" w14:textId="77777777" w:rsidTr="00417AC1">
        <w:trPr>
          <w:jc w:val="center"/>
        </w:trPr>
        <w:tc>
          <w:tcPr>
            <w:tcW w:w="4678" w:type="dxa"/>
            <w:tcBorders>
              <w:top w:val="single" w:sz="4" w:space="0" w:color="000000"/>
              <w:left w:val="single" w:sz="4" w:space="0" w:color="000000"/>
              <w:bottom w:val="single" w:sz="4" w:space="0" w:color="000000"/>
            </w:tcBorders>
            <w:shd w:val="clear" w:color="auto" w:fill="auto"/>
          </w:tcPr>
          <w:p w14:paraId="676D5191" w14:textId="77777777" w:rsidR="00B157A7" w:rsidRPr="00DD1F29" w:rsidRDefault="00B157A7" w:rsidP="0089175A">
            <w:pPr>
              <w:snapToGrid w:val="0"/>
              <w:spacing w:after="0" w:line="360" w:lineRule="auto"/>
              <w:jc w:val="center"/>
              <w:rPr>
                <w:rFonts w:ascii="Arial" w:hAnsi="Arial" w:cs="Arial"/>
                <w:bCs/>
                <w:color w:val="000000"/>
              </w:rPr>
            </w:pPr>
            <w:r w:rsidRPr="00B1375D">
              <w:rPr>
                <w:rFonts w:ascii="Arial" w:hAnsi="Arial" w:cs="Arial"/>
                <w:bCs/>
                <w:color w:val="000000"/>
                <w:lang w:val="mk-MK"/>
              </w:rPr>
              <w:t>20-30</w:t>
            </w:r>
            <w:r w:rsidR="00BD4AA0">
              <w:rPr>
                <w:rFonts w:ascii="Arial" w:hAnsi="Arial" w:cs="Arial"/>
                <w:bCs/>
                <w:color w:val="000000"/>
                <w:lang w:val="mk-MK"/>
              </w:rPr>
              <w:t xml:space="preserve"> </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14:paraId="67DF204F" w14:textId="2DA8FBD5" w:rsidR="00B157A7" w:rsidRPr="007E4B82" w:rsidRDefault="007E4B82" w:rsidP="005C5487">
            <w:pPr>
              <w:snapToGrid w:val="0"/>
              <w:spacing w:after="0" w:line="360" w:lineRule="auto"/>
              <w:jc w:val="center"/>
              <w:rPr>
                <w:rFonts w:ascii="Arial" w:hAnsi="Arial" w:cs="Arial"/>
                <w:color w:val="000000"/>
              </w:rPr>
            </w:pPr>
            <w:r w:rsidRPr="007E4B82">
              <w:rPr>
                <w:rFonts w:ascii="Arial" w:hAnsi="Arial" w:cs="Arial"/>
                <w:color w:val="000000"/>
              </w:rPr>
              <w:t>4</w:t>
            </w:r>
          </w:p>
        </w:tc>
      </w:tr>
      <w:tr w:rsidR="00B157A7" w:rsidRPr="00B1375D" w14:paraId="1DBA6C20" w14:textId="77777777" w:rsidTr="00417AC1">
        <w:trPr>
          <w:jc w:val="center"/>
        </w:trPr>
        <w:tc>
          <w:tcPr>
            <w:tcW w:w="4678" w:type="dxa"/>
            <w:tcBorders>
              <w:top w:val="single" w:sz="4" w:space="0" w:color="000000"/>
              <w:left w:val="single" w:sz="4" w:space="0" w:color="000000"/>
              <w:bottom w:val="single" w:sz="4" w:space="0" w:color="000000"/>
            </w:tcBorders>
            <w:shd w:val="clear" w:color="auto" w:fill="auto"/>
          </w:tcPr>
          <w:p w14:paraId="48933294" w14:textId="77777777" w:rsidR="00B157A7" w:rsidRPr="00B1375D" w:rsidRDefault="00B157A7" w:rsidP="0089175A">
            <w:pPr>
              <w:snapToGrid w:val="0"/>
              <w:spacing w:after="0" w:line="360" w:lineRule="auto"/>
              <w:jc w:val="center"/>
              <w:rPr>
                <w:rFonts w:ascii="Arial" w:hAnsi="Arial" w:cs="Arial"/>
                <w:bCs/>
                <w:color w:val="000000"/>
                <w:lang w:val="mk-MK"/>
              </w:rPr>
            </w:pPr>
            <w:r w:rsidRPr="00B1375D">
              <w:rPr>
                <w:rFonts w:ascii="Arial" w:hAnsi="Arial" w:cs="Arial"/>
                <w:bCs/>
                <w:color w:val="000000"/>
                <w:lang w:val="mk-MK"/>
              </w:rPr>
              <w:lastRenderedPageBreak/>
              <w:t>31-40</w:t>
            </w:r>
            <w:r w:rsidR="00BD4AA0">
              <w:rPr>
                <w:rFonts w:ascii="Arial" w:hAnsi="Arial" w:cs="Arial"/>
                <w:bCs/>
                <w:color w:val="000000"/>
                <w:lang w:val="mk-MK"/>
              </w:rPr>
              <w:t xml:space="preserve"> </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14:paraId="52082684" w14:textId="4D8F55B7" w:rsidR="00B157A7" w:rsidRPr="007E4B82" w:rsidRDefault="007E4B82" w:rsidP="005C5487">
            <w:pPr>
              <w:snapToGrid w:val="0"/>
              <w:spacing w:after="0" w:line="360" w:lineRule="auto"/>
              <w:jc w:val="center"/>
              <w:rPr>
                <w:rFonts w:ascii="Arial" w:hAnsi="Arial" w:cs="Arial"/>
                <w:color w:val="000000"/>
              </w:rPr>
            </w:pPr>
            <w:r w:rsidRPr="007E4B82">
              <w:rPr>
                <w:rFonts w:ascii="Arial" w:hAnsi="Arial" w:cs="Arial"/>
                <w:color w:val="000000"/>
              </w:rPr>
              <w:t>18</w:t>
            </w:r>
          </w:p>
        </w:tc>
      </w:tr>
      <w:tr w:rsidR="00B157A7" w:rsidRPr="00B1375D" w14:paraId="18DDA8A2" w14:textId="77777777" w:rsidTr="00417AC1">
        <w:trPr>
          <w:jc w:val="center"/>
        </w:trPr>
        <w:tc>
          <w:tcPr>
            <w:tcW w:w="4678" w:type="dxa"/>
            <w:tcBorders>
              <w:top w:val="single" w:sz="4" w:space="0" w:color="000000"/>
              <w:left w:val="single" w:sz="4" w:space="0" w:color="000000"/>
              <w:bottom w:val="single" w:sz="4" w:space="0" w:color="000000"/>
            </w:tcBorders>
            <w:shd w:val="clear" w:color="auto" w:fill="auto"/>
          </w:tcPr>
          <w:p w14:paraId="13D2B6C2" w14:textId="77777777" w:rsidR="00B157A7" w:rsidRPr="00B1375D" w:rsidRDefault="00B157A7" w:rsidP="0089175A">
            <w:pPr>
              <w:snapToGrid w:val="0"/>
              <w:spacing w:after="0" w:line="360" w:lineRule="auto"/>
              <w:jc w:val="center"/>
              <w:rPr>
                <w:rFonts w:ascii="Arial" w:hAnsi="Arial" w:cs="Arial"/>
                <w:bCs/>
                <w:color w:val="000000"/>
                <w:lang w:val="mk-MK"/>
              </w:rPr>
            </w:pPr>
            <w:r w:rsidRPr="00B1375D">
              <w:rPr>
                <w:rFonts w:ascii="Arial" w:hAnsi="Arial" w:cs="Arial"/>
                <w:bCs/>
                <w:color w:val="000000"/>
                <w:lang w:val="mk-MK"/>
              </w:rPr>
              <w:t>41-50</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14:paraId="15B9ED9F" w14:textId="7E387F7C" w:rsidR="00B157A7" w:rsidRPr="007E4B82" w:rsidRDefault="007E4B82" w:rsidP="005C5487">
            <w:pPr>
              <w:snapToGrid w:val="0"/>
              <w:spacing w:after="0" w:line="360" w:lineRule="auto"/>
              <w:jc w:val="center"/>
              <w:rPr>
                <w:rFonts w:ascii="Arial" w:hAnsi="Arial" w:cs="Arial"/>
                <w:color w:val="000000"/>
              </w:rPr>
            </w:pPr>
            <w:r w:rsidRPr="007E4B82">
              <w:rPr>
                <w:rFonts w:ascii="Arial" w:hAnsi="Arial" w:cs="Arial"/>
                <w:color w:val="000000"/>
              </w:rPr>
              <w:t>36</w:t>
            </w:r>
          </w:p>
        </w:tc>
      </w:tr>
      <w:tr w:rsidR="00D86B8F" w:rsidRPr="00B1375D" w14:paraId="0A18BD92" w14:textId="77777777" w:rsidTr="00417AC1">
        <w:trPr>
          <w:jc w:val="center"/>
        </w:trPr>
        <w:tc>
          <w:tcPr>
            <w:tcW w:w="4678" w:type="dxa"/>
            <w:tcBorders>
              <w:top w:val="single" w:sz="4" w:space="0" w:color="000000"/>
              <w:left w:val="single" w:sz="4" w:space="0" w:color="000000"/>
              <w:bottom w:val="single" w:sz="4" w:space="0" w:color="000000"/>
            </w:tcBorders>
            <w:shd w:val="clear" w:color="auto" w:fill="auto"/>
          </w:tcPr>
          <w:p w14:paraId="5D5F360D" w14:textId="499399C9" w:rsidR="00D86B8F" w:rsidRPr="00D86B8F" w:rsidRDefault="00D86B8F" w:rsidP="0089175A">
            <w:pPr>
              <w:snapToGrid w:val="0"/>
              <w:spacing w:after="0" w:line="360" w:lineRule="auto"/>
              <w:jc w:val="center"/>
              <w:rPr>
                <w:rFonts w:ascii="Arial" w:hAnsi="Arial" w:cs="Arial"/>
                <w:bCs/>
                <w:color w:val="000000"/>
              </w:rPr>
            </w:pPr>
            <w:r>
              <w:rPr>
                <w:rFonts w:ascii="Arial" w:hAnsi="Arial" w:cs="Arial"/>
                <w:bCs/>
                <w:color w:val="000000"/>
              </w:rPr>
              <w:t>51-60</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14:paraId="28A98324" w14:textId="3CFC5368" w:rsidR="00D86B8F" w:rsidRPr="007E4B82" w:rsidRDefault="00D86B8F" w:rsidP="005C5487">
            <w:pPr>
              <w:snapToGrid w:val="0"/>
              <w:spacing w:after="0" w:line="360" w:lineRule="auto"/>
              <w:jc w:val="center"/>
              <w:rPr>
                <w:rFonts w:ascii="Arial" w:hAnsi="Arial" w:cs="Arial"/>
                <w:color w:val="000000"/>
              </w:rPr>
            </w:pPr>
            <w:r w:rsidRPr="007E4B82">
              <w:rPr>
                <w:rFonts w:ascii="Arial" w:hAnsi="Arial" w:cs="Arial"/>
                <w:color w:val="000000"/>
              </w:rPr>
              <w:t>14</w:t>
            </w:r>
          </w:p>
        </w:tc>
      </w:tr>
      <w:tr w:rsidR="00B157A7" w:rsidRPr="00B1375D" w14:paraId="575B1B80" w14:textId="77777777" w:rsidTr="00417AC1">
        <w:trPr>
          <w:jc w:val="center"/>
        </w:trPr>
        <w:tc>
          <w:tcPr>
            <w:tcW w:w="4678" w:type="dxa"/>
            <w:tcBorders>
              <w:top w:val="single" w:sz="4" w:space="0" w:color="000000"/>
              <w:left w:val="single" w:sz="4" w:space="0" w:color="000000"/>
              <w:bottom w:val="single" w:sz="4" w:space="0" w:color="000000"/>
            </w:tcBorders>
            <w:shd w:val="clear" w:color="auto" w:fill="auto"/>
          </w:tcPr>
          <w:p w14:paraId="0A9B075A" w14:textId="77777777" w:rsidR="00B157A7" w:rsidRPr="00B1375D" w:rsidRDefault="00B157A7" w:rsidP="005C5487">
            <w:pPr>
              <w:snapToGrid w:val="0"/>
              <w:spacing w:after="0" w:line="360" w:lineRule="auto"/>
              <w:jc w:val="center"/>
              <w:rPr>
                <w:rFonts w:ascii="Arial" w:hAnsi="Arial" w:cs="Arial"/>
                <w:bCs/>
                <w:color w:val="000000"/>
                <w:lang w:val="mk-MK"/>
              </w:rPr>
            </w:pPr>
            <w:r w:rsidRPr="00B1375D">
              <w:rPr>
                <w:rFonts w:ascii="Arial" w:hAnsi="Arial" w:cs="Arial"/>
                <w:bCs/>
                <w:color w:val="000000"/>
                <w:lang w:val="mk-MK"/>
              </w:rPr>
              <w:t xml:space="preserve">61 </w:t>
            </w:r>
            <w:r w:rsidR="00BD4AA0">
              <w:rPr>
                <w:rFonts w:ascii="Arial" w:hAnsi="Arial" w:cs="Arial"/>
                <w:bCs/>
                <w:color w:val="000000"/>
                <w:lang w:val="mk-MK"/>
              </w:rPr>
              <w:t>–</w:t>
            </w:r>
            <w:r w:rsidRPr="00B1375D">
              <w:rPr>
                <w:rFonts w:ascii="Arial" w:hAnsi="Arial" w:cs="Arial"/>
                <w:bCs/>
                <w:color w:val="000000"/>
                <w:lang w:val="mk-MK"/>
              </w:rPr>
              <w:t xml:space="preserve"> пензија</w:t>
            </w:r>
            <w:r w:rsidR="00BD4AA0">
              <w:rPr>
                <w:rFonts w:ascii="Arial" w:hAnsi="Arial" w:cs="Arial"/>
                <w:bCs/>
                <w:color w:val="000000"/>
                <w:lang w:val="mk-MK"/>
              </w:rPr>
              <w:t xml:space="preserve"> </w:t>
            </w:r>
          </w:p>
        </w:tc>
        <w:tc>
          <w:tcPr>
            <w:tcW w:w="4565" w:type="dxa"/>
            <w:tcBorders>
              <w:top w:val="single" w:sz="4" w:space="0" w:color="000000"/>
              <w:left w:val="single" w:sz="4" w:space="0" w:color="000000"/>
              <w:bottom w:val="single" w:sz="4" w:space="0" w:color="000000"/>
              <w:right w:val="single" w:sz="4" w:space="0" w:color="000000"/>
            </w:tcBorders>
            <w:shd w:val="clear" w:color="auto" w:fill="auto"/>
          </w:tcPr>
          <w:p w14:paraId="7875B985" w14:textId="35A9EE22" w:rsidR="00B157A7" w:rsidRPr="007E4B82" w:rsidRDefault="007E4B82" w:rsidP="005C5487">
            <w:pPr>
              <w:snapToGrid w:val="0"/>
              <w:spacing w:after="0" w:line="360" w:lineRule="auto"/>
              <w:jc w:val="center"/>
              <w:rPr>
                <w:rFonts w:ascii="Arial" w:hAnsi="Arial" w:cs="Arial"/>
                <w:color w:val="000000"/>
              </w:rPr>
            </w:pPr>
            <w:r w:rsidRPr="007E4B82">
              <w:rPr>
                <w:rFonts w:ascii="Arial" w:hAnsi="Arial" w:cs="Arial"/>
                <w:color w:val="000000"/>
              </w:rPr>
              <w:t>4</w:t>
            </w:r>
          </w:p>
        </w:tc>
      </w:tr>
    </w:tbl>
    <w:p w14:paraId="79FCD972" w14:textId="77777777" w:rsidR="00D42384" w:rsidRDefault="00D42384" w:rsidP="0089175A">
      <w:pPr>
        <w:spacing w:line="360" w:lineRule="auto"/>
        <w:jc w:val="both"/>
        <w:rPr>
          <w:rFonts w:ascii="Arial" w:hAnsi="Arial" w:cs="Arial"/>
          <w:b/>
          <w:sz w:val="24"/>
          <w:szCs w:val="24"/>
          <w:lang w:val="mk-MK"/>
        </w:rPr>
      </w:pPr>
    </w:p>
    <w:p w14:paraId="562F6E91" w14:textId="77777777" w:rsidR="008A74B3" w:rsidRDefault="008A74B3" w:rsidP="0089175A">
      <w:pPr>
        <w:spacing w:line="360" w:lineRule="auto"/>
        <w:jc w:val="both"/>
        <w:rPr>
          <w:rFonts w:ascii="Arial" w:hAnsi="Arial" w:cs="Arial"/>
          <w:b/>
          <w:sz w:val="24"/>
          <w:szCs w:val="24"/>
          <w:lang w:val="mk-MK"/>
        </w:rPr>
      </w:pPr>
    </w:p>
    <w:p w14:paraId="74B1A3B0" w14:textId="77777777" w:rsidR="008A74B3" w:rsidRDefault="008A74B3" w:rsidP="0089175A">
      <w:pPr>
        <w:spacing w:line="360" w:lineRule="auto"/>
        <w:jc w:val="both"/>
        <w:rPr>
          <w:rFonts w:ascii="Arial" w:hAnsi="Arial" w:cs="Arial"/>
          <w:b/>
          <w:sz w:val="24"/>
          <w:szCs w:val="24"/>
          <w:lang w:val="mk-MK"/>
        </w:rPr>
      </w:pPr>
    </w:p>
    <w:p w14:paraId="00D7140E" w14:textId="77777777" w:rsidR="008A74B3" w:rsidRDefault="008A74B3" w:rsidP="0089175A">
      <w:pPr>
        <w:spacing w:line="360" w:lineRule="auto"/>
        <w:jc w:val="both"/>
        <w:rPr>
          <w:rFonts w:ascii="Arial" w:hAnsi="Arial" w:cs="Arial"/>
          <w:b/>
          <w:sz w:val="24"/>
          <w:szCs w:val="24"/>
          <w:lang w:val="mk-MK"/>
        </w:rPr>
      </w:pPr>
    </w:p>
    <w:p w14:paraId="10C6BD3D" w14:textId="77777777" w:rsidR="008A74B3" w:rsidRDefault="008A74B3" w:rsidP="0089175A">
      <w:pPr>
        <w:spacing w:line="360" w:lineRule="auto"/>
        <w:jc w:val="both"/>
        <w:rPr>
          <w:rFonts w:ascii="Arial" w:hAnsi="Arial" w:cs="Arial"/>
          <w:b/>
          <w:sz w:val="24"/>
          <w:szCs w:val="24"/>
          <w:lang w:val="mk-MK"/>
        </w:rPr>
      </w:pPr>
    </w:p>
    <w:p w14:paraId="6CF0FFBC" w14:textId="77777777" w:rsidR="008A74B3" w:rsidRDefault="008A74B3" w:rsidP="0089175A">
      <w:pPr>
        <w:spacing w:line="360" w:lineRule="auto"/>
        <w:jc w:val="both"/>
        <w:rPr>
          <w:rFonts w:ascii="Arial" w:hAnsi="Arial" w:cs="Arial"/>
          <w:b/>
          <w:sz w:val="24"/>
          <w:szCs w:val="24"/>
          <w:lang w:val="mk-MK"/>
        </w:rPr>
      </w:pPr>
    </w:p>
    <w:p w14:paraId="4632D6C4" w14:textId="77777777" w:rsidR="008A74B3" w:rsidRDefault="008A74B3" w:rsidP="0089175A">
      <w:pPr>
        <w:spacing w:line="360" w:lineRule="auto"/>
        <w:jc w:val="both"/>
        <w:rPr>
          <w:rFonts w:ascii="Arial" w:hAnsi="Arial" w:cs="Arial"/>
          <w:b/>
          <w:sz w:val="24"/>
          <w:szCs w:val="24"/>
          <w:lang w:val="mk-MK"/>
        </w:rPr>
      </w:pPr>
    </w:p>
    <w:p w14:paraId="2FB7ADF1" w14:textId="77777777" w:rsidR="008A74B3" w:rsidRDefault="008A74B3" w:rsidP="0089175A">
      <w:pPr>
        <w:spacing w:line="360" w:lineRule="auto"/>
        <w:jc w:val="both"/>
        <w:rPr>
          <w:rFonts w:ascii="Arial" w:hAnsi="Arial" w:cs="Arial"/>
          <w:b/>
          <w:sz w:val="24"/>
          <w:szCs w:val="24"/>
          <w:lang w:val="mk-MK"/>
        </w:rPr>
      </w:pPr>
    </w:p>
    <w:p w14:paraId="0C288672" w14:textId="77777777" w:rsidR="008A74B3" w:rsidRPr="00441A1C" w:rsidRDefault="008A74B3" w:rsidP="0089175A">
      <w:pPr>
        <w:spacing w:line="360" w:lineRule="auto"/>
        <w:jc w:val="both"/>
        <w:rPr>
          <w:rFonts w:ascii="Arial" w:hAnsi="Arial" w:cs="Arial"/>
          <w:b/>
          <w:sz w:val="24"/>
          <w:szCs w:val="24"/>
          <w:lang w:val="mk-MK"/>
        </w:rPr>
      </w:pPr>
    </w:p>
    <w:p w14:paraId="37695F00" w14:textId="374CCE2E" w:rsidR="00B157A7" w:rsidRPr="00AB2BA7" w:rsidRDefault="00B157A7" w:rsidP="004478EA">
      <w:pPr>
        <w:pStyle w:val="Heading2"/>
        <w:numPr>
          <w:ilvl w:val="1"/>
          <w:numId w:val="17"/>
        </w:numPr>
        <w:rPr>
          <w:lang w:val="mk-MK"/>
        </w:rPr>
      </w:pPr>
      <w:bookmarkStart w:id="31" w:name="_Toc237598480"/>
      <w:bookmarkStart w:id="32" w:name="_Hlk25927727"/>
      <w:r w:rsidRPr="00AB2BA7">
        <w:rPr>
          <w:lang w:val="mk-MK"/>
        </w:rPr>
        <w:t>Податоци за учениците во основното училиште</w:t>
      </w:r>
      <w:bookmarkEnd w:id="31"/>
    </w:p>
    <w:bookmarkEnd w:id="32"/>
    <w:p w14:paraId="606E4F80" w14:textId="63382A0B" w:rsidR="00B157A7" w:rsidRDefault="00B157A7" w:rsidP="0089175A">
      <w:pPr>
        <w:spacing w:line="360" w:lineRule="auto"/>
        <w:jc w:val="both"/>
        <w:rPr>
          <w:rFonts w:ascii="Arial" w:hAnsi="Arial" w:cs="Arial"/>
          <w:b/>
          <w:sz w:val="20"/>
          <w:szCs w:val="20"/>
          <w:lang w:val="ru-RU"/>
        </w:rPr>
      </w:pPr>
    </w:p>
    <w:p w14:paraId="5E42DD3D" w14:textId="77777777" w:rsidR="008A07FA" w:rsidRPr="00D42384" w:rsidRDefault="008A07FA" w:rsidP="0089175A">
      <w:pPr>
        <w:spacing w:line="360" w:lineRule="auto"/>
        <w:jc w:val="both"/>
        <w:rPr>
          <w:rFonts w:ascii="Arial" w:hAnsi="Arial" w:cs="Arial"/>
          <w:b/>
          <w:sz w:val="20"/>
          <w:szCs w:val="20"/>
          <w:lang w:val="ru-RU"/>
        </w:rPr>
      </w:pPr>
    </w:p>
    <w:tbl>
      <w:tblPr>
        <w:tblW w:w="10348" w:type="dxa"/>
        <w:jc w:val="center"/>
        <w:tblLayout w:type="fixed"/>
        <w:tblLook w:val="0000" w:firstRow="0" w:lastRow="0" w:firstColumn="0" w:lastColumn="0" w:noHBand="0" w:noVBand="0"/>
      </w:tblPr>
      <w:tblGrid>
        <w:gridCol w:w="880"/>
        <w:gridCol w:w="1276"/>
        <w:gridCol w:w="1559"/>
        <w:gridCol w:w="992"/>
        <w:gridCol w:w="567"/>
        <w:gridCol w:w="709"/>
        <w:gridCol w:w="567"/>
        <w:gridCol w:w="567"/>
        <w:gridCol w:w="425"/>
        <w:gridCol w:w="425"/>
        <w:gridCol w:w="426"/>
        <w:gridCol w:w="425"/>
        <w:gridCol w:w="425"/>
        <w:gridCol w:w="538"/>
        <w:gridCol w:w="567"/>
      </w:tblGrid>
      <w:tr w:rsidR="00B157A7" w:rsidRPr="000C6B0A" w14:paraId="6FC215FA" w14:textId="77777777" w:rsidTr="0046781B">
        <w:trPr>
          <w:trHeight w:val="330"/>
          <w:jc w:val="center"/>
        </w:trPr>
        <w:tc>
          <w:tcPr>
            <w:tcW w:w="880" w:type="dxa"/>
            <w:vMerge w:val="restart"/>
            <w:tcBorders>
              <w:top w:val="single" w:sz="4" w:space="0" w:color="000000"/>
              <w:left w:val="single" w:sz="4" w:space="0" w:color="000000"/>
              <w:bottom w:val="single" w:sz="4" w:space="0" w:color="000000"/>
            </w:tcBorders>
            <w:shd w:val="clear" w:color="auto" w:fill="auto"/>
          </w:tcPr>
          <w:p w14:paraId="02ECCCCD" w14:textId="77777777" w:rsidR="00B157A7" w:rsidRPr="00B1375D" w:rsidRDefault="00B157A7" w:rsidP="0089175A">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Одд.</w:t>
            </w:r>
          </w:p>
        </w:tc>
        <w:tc>
          <w:tcPr>
            <w:tcW w:w="1276" w:type="dxa"/>
            <w:vMerge w:val="restart"/>
            <w:tcBorders>
              <w:top w:val="single" w:sz="4" w:space="0" w:color="000000"/>
              <w:left w:val="single" w:sz="4" w:space="0" w:color="000000"/>
              <w:bottom w:val="single" w:sz="4" w:space="0" w:color="000000"/>
            </w:tcBorders>
            <w:shd w:val="clear" w:color="auto" w:fill="auto"/>
          </w:tcPr>
          <w:p w14:paraId="51798C25" w14:textId="77777777" w:rsidR="00B157A7" w:rsidRPr="00B1375D" w:rsidRDefault="00B157A7" w:rsidP="0089175A">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Број на пара-лелки</w:t>
            </w:r>
          </w:p>
        </w:tc>
        <w:tc>
          <w:tcPr>
            <w:tcW w:w="1559" w:type="dxa"/>
            <w:vMerge w:val="restart"/>
            <w:tcBorders>
              <w:top w:val="single" w:sz="4" w:space="0" w:color="000000"/>
              <w:left w:val="single" w:sz="4" w:space="0" w:color="000000"/>
              <w:bottom w:val="single" w:sz="4" w:space="0" w:color="000000"/>
            </w:tcBorders>
            <w:shd w:val="clear" w:color="auto" w:fill="auto"/>
          </w:tcPr>
          <w:p w14:paraId="3F023FB6" w14:textId="77777777" w:rsidR="00B157A7" w:rsidRPr="00B1375D" w:rsidRDefault="00B157A7" w:rsidP="0089175A">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Број</w:t>
            </w:r>
          </w:p>
          <w:p w14:paraId="5452F28C" w14:textId="77777777" w:rsidR="00B157A7" w:rsidRPr="00B1375D" w:rsidRDefault="00B157A7" w:rsidP="0089175A">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 xml:space="preserve"> на </w:t>
            </w:r>
          </w:p>
          <w:p w14:paraId="0D2FBF00" w14:textId="77777777" w:rsidR="00B157A7" w:rsidRPr="00B1375D" w:rsidRDefault="00B157A7" w:rsidP="0089175A">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ученици</w:t>
            </w:r>
          </w:p>
        </w:tc>
        <w:tc>
          <w:tcPr>
            <w:tcW w:w="6633" w:type="dxa"/>
            <w:gridSpan w:val="12"/>
            <w:tcBorders>
              <w:top w:val="single" w:sz="4" w:space="0" w:color="000000"/>
              <w:left w:val="single" w:sz="4" w:space="0" w:color="000000"/>
              <w:bottom w:val="single" w:sz="4" w:space="0" w:color="000000"/>
              <w:right w:val="single" w:sz="4" w:space="0" w:color="000000"/>
            </w:tcBorders>
            <w:shd w:val="clear" w:color="auto" w:fill="auto"/>
          </w:tcPr>
          <w:p w14:paraId="7BBF2A2E" w14:textId="77777777" w:rsidR="00B157A7" w:rsidRPr="00B1375D" w:rsidRDefault="00B157A7" w:rsidP="0089175A">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Етничка и родова структура на учениците</w:t>
            </w:r>
          </w:p>
        </w:tc>
      </w:tr>
      <w:tr w:rsidR="00B157A7" w:rsidRPr="00B1375D" w14:paraId="00097DB4" w14:textId="77777777" w:rsidTr="0046781B">
        <w:trPr>
          <w:trHeight w:val="330"/>
          <w:jc w:val="center"/>
        </w:trPr>
        <w:tc>
          <w:tcPr>
            <w:tcW w:w="880" w:type="dxa"/>
            <w:vMerge/>
            <w:tcBorders>
              <w:top w:val="single" w:sz="4" w:space="0" w:color="000000"/>
              <w:left w:val="single" w:sz="4" w:space="0" w:color="000000"/>
              <w:bottom w:val="single" w:sz="4" w:space="0" w:color="000000"/>
            </w:tcBorders>
            <w:shd w:val="clear" w:color="auto" w:fill="auto"/>
          </w:tcPr>
          <w:p w14:paraId="03D20DFC" w14:textId="77777777" w:rsidR="00B157A7" w:rsidRPr="00B1375D" w:rsidRDefault="00B157A7" w:rsidP="0089175A">
            <w:pPr>
              <w:snapToGrid w:val="0"/>
              <w:spacing w:after="0" w:line="360" w:lineRule="auto"/>
              <w:jc w:val="center"/>
              <w:rPr>
                <w:rFonts w:ascii="Arial" w:hAnsi="Arial" w:cs="Arial"/>
                <w:b/>
                <w:bCs/>
                <w:color w:val="000000"/>
                <w:lang w:val="mk-MK"/>
              </w:rPr>
            </w:pPr>
          </w:p>
        </w:tc>
        <w:tc>
          <w:tcPr>
            <w:tcW w:w="1276" w:type="dxa"/>
            <w:vMerge/>
            <w:tcBorders>
              <w:top w:val="single" w:sz="4" w:space="0" w:color="000000"/>
              <w:left w:val="single" w:sz="4" w:space="0" w:color="000000"/>
              <w:bottom w:val="single" w:sz="4" w:space="0" w:color="000000"/>
            </w:tcBorders>
            <w:shd w:val="clear" w:color="auto" w:fill="auto"/>
          </w:tcPr>
          <w:p w14:paraId="2C6F4142" w14:textId="77777777" w:rsidR="00B157A7" w:rsidRPr="00B1375D" w:rsidRDefault="00B157A7" w:rsidP="0089175A">
            <w:pPr>
              <w:snapToGrid w:val="0"/>
              <w:spacing w:after="0" w:line="360" w:lineRule="auto"/>
              <w:jc w:val="center"/>
              <w:rPr>
                <w:rFonts w:ascii="Arial" w:hAnsi="Arial" w:cs="Arial"/>
                <w:b/>
                <w:bCs/>
                <w:color w:val="000000"/>
                <w:lang w:val="mk-MK"/>
              </w:rPr>
            </w:pPr>
          </w:p>
        </w:tc>
        <w:tc>
          <w:tcPr>
            <w:tcW w:w="1559" w:type="dxa"/>
            <w:vMerge/>
            <w:tcBorders>
              <w:top w:val="single" w:sz="4" w:space="0" w:color="000000"/>
              <w:left w:val="single" w:sz="4" w:space="0" w:color="000000"/>
              <w:bottom w:val="single" w:sz="4" w:space="0" w:color="000000"/>
            </w:tcBorders>
            <w:shd w:val="clear" w:color="auto" w:fill="auto"/>
          </w:tcPr>
          <w:p w14:paraId="43274A1B" w14:textId="77777777" w:rsidR="00B157A7" w:rsidRPr="00B1375D" w:rsidRDefault="00B157A7" w:rsidP="0089175A">
            <w:pPr>
              <w:snapToGrid w:val="0"/>
              <w:spacing w:after="0" w:line="360" w:lineRule="auto"/>
              <w:jc w:val="center"/>
              <w:rPr>
                <w:rFonts w:ascii="Arial" w:hAnsi="Arial" w:cs="Arial"/>
                <w:b/>
                <w:bCs/>
                <w:color w:val="000000"/>
                <w:lang w:val="mk-MK"/>
              </w:rPr>
            </w:pPr>
          </w:p>
        </w:tc>
        <w:tc>
          <w:tcPr>
            <w:tcW w:w="1559" w:type="dxa"/>
            <w:gridSpan w:val="2"/>
            <w:tcBorders>
              <w:top w:val="single" w:sz="4" w:space="0" w:color="000000"/>
              <w:left w:val="single" w:sz="4" w:space="0" w:color="000000"/>
              <w:bottom w:val="single" w:sz="4" w:space="0" w:color="000000"/>
            </w:tcBorders>
            <w:shd w:val="clear" w:color="auto" w:fill="auto"/>
          </w:tcPr>
          <w:p w14:paraId="5552D270" w14:textId="77777777" w:rsidR="00B157A7" w:rsidRPr="00B1375D" w:rsidRDefault="00B157A7" w:rsidP="0089175A">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Македонци</w:t>
            </w:r>
          </w:p>
        </w:tc>
        <w:tc>
          <w:tcPr>
            <w:tcW w:w="1276" w:type="dxa"/>
            <w:gridSpan w:val="2"/>
            <w:tcBorders>
              <w:top w:val="single" w:sz="4" w:space="0" w:color="000000"/>
              <w:left w:val="single" w:sz="4" w:space="0" w:color="000000"/>
              <w:bottom w:val="single" w:sz="4" w:space="0" w:color="000000"/>
            </w:tcBorders>
            <w:shd w:val="clear" w:color="auto" w:fill="auto"/>
          </w:tcPr>
          <w:p w14:paraId="655FEA5A" w14:textId="77777777" w:rsidR="00B157A7" w:rsidRPr="00B1375D" w:rsidRDefault="00B157A7" w:rsidP="0089175A">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Албанци</w:t>
            </w:r>
          </w:p>
        </w:tc>
        <w:tc>
          <w:tcPr>
            <w:tcW w:w="992" w:type="dxa"/>
            <w:gridSpan w:val="2"/>
            <w:tcBorders>
              <w:top w:val="single" w:sz="4" w:space="0" w:color="000000"/>
              <w:left w:val="single" w:sz="4" w:space="0" w:color="000000"/>
              <w:bottom w:val="single" w:sz="4" w:space="0" w:color="000000"/>
            </w:tcBorders>
            <w:shd w:val="clear" w:color="auto" w:fill="auto"/>
          </w:tcPr>
          <w:p w14:paraId="2BAE6C78" w14:textId="77777777" w:rsidR="00B157A7" w:rsidRPr="00B1375D" w:rsidRDefault="00B157A7" w:rsidP="0089175A">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Турци</w:t>
            </w:r>
          </w:p>
        </w:tc>
        <w:tc>
          <w:tcPr>
            <w:tcW w:w="851" w:type="dxa"/>
            <w:gridSpan w:val="2"/>
            <w:tcBorders>
              <w:top w:val="single" w:sz="4" w:space="0" w:color="000000"/>
              <w:left w:val="single" w:sz="4" w:space="0" w:color="000000"/>
              <w:bottom w:val="single" w:sz="4" w:space="0" w:color="000000"/>
            </w:tcBorders>
            <w:shd w:val="clear" w:color="auto" w:fill="auto"/>
          </w:tcPr>
          <w:p w14:paraId="5D83EF0A" w14:textId="77777777" w:rsidR="00B157A7" w:rsidRPr="00B1375D" w:rsidRDefault="00B157A7" w:rsidP="0089175A">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Срби</w:t>
            </w:r>
          </w:p>
        </w:tc>
        <w:tc>
          <w:tcPr>
            <w:tcW w:w="850" w:type="dxa"/>
            <w:gridSpan w:val="2"/>
            <w:tcBorders>
              <w:top w:val="single" w:sz="4" w:space="0" w:color="000000"/>
              <w:left w:val="single" w:sz="4" w:space="0" w:color="000000"/>
              <w:bottom w:val="single" w:sz="4" w:space="0" w:color="000000"/>
              <w:right w:val="single" w:sz="4" w:space="0" w:color="auto"/>
            </w:tcBorders>
            <w:shd w:val="clear" w:color="auto" w:fill="auto"/>
          </w:tcPr>
          <w:p w14:paraId="29763C5C" w14:textId="77777777" w:rsidR="00B157A7" w:rsidRPr="00B1375D" w:rsidRDefault="00B157A7" w:rsidP="0089175A">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Роми</w:t>
            </w:r>
          </w:p>
        </w:tc>
        <w:tc>
          <w:tcPr>
            <w:tcW w:w="1105" w:type="dxa"/>
            <w:gridSpan w:val="2"/>
            <w:tcBorders>
              <w:top w:val="single" w:sz="4" w:space="0" w:color="000000"/>
              <w:left w:val="single" w:sz="4" w:space="0" w:color="auto"/>
              <w:bottom w:val="single" w:sz="4" w:space="0" w:color="000000"/>
              <w:right w:val="single" w:sz="4" w:space="0" w:color="000000"/>
            </w:tcBorders>
            <w:shd w:val="clear" w:color="auto" w:fill="auto"/>
          </w:tcPr>
          <w:p w14:paraId="37F65436" w14:textId="77777777" w:rsidR="00B157A7" w:rsidRPr="00B1375D" w:rsidRDefault="00B157A7" w:rsidP="0089175A">
            <w:pPr>
              <w:suppressAutoHyphens/>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други</w:t>
            </w:r>
          </w:p>
        </w:tc>
      </w:tr>
      <w:tr w:rsidR="00B157A7" w:rsidRPr="00B1375D" w14:paraId="68BFAB0F" w14:textId="77777777" w:rsidTr="0046781B">
        <w:trPr>
          <w:trHeight w:val="330"/>
          <w:jc w:val="center"/>
        </w:trPr>
        <w:tc>
          <w:tcPr>
            <w:tcW w:w="880" w:type="dxa"/>
            <w:vMerge/>
            <w:tcBorders>
              <w:top w:val="single" w:sz="4" w:space="0" w:color="000000"/>
              <w:left w:val="single" w:sz="4" w:space="0" w:color="000000"/>
              <w:bottom w:val="single" w:sz="4" w:space="0" w:color="000000"/>
            </w:tcBorders>
            <w:shd w:val="clear" w:color="auto" w:fill="auto"/>
          </w:tcPr>
          <w:p w14:paraId="07280CF4" w14:textId="77777777" w:rsidR="00B157A7" w:rsidRPr="00B1375D" w:rsidRDefault="00B157A7" w:rsidP="0089175A">
            <w:pPr>
              <w:snapToGrid w:val="0"/>
              <w:spacing w:after="0" w:line="360" w:lineRule="auto"/>
              <w:jc w:val="center"/>
              <w:rPr>
                <w:rFonts w:ascii="Arial" w:hAnsi="Arial" w:cs="Arial"/>
                <w:b/>
                <w:bCs/>
                <w:color w:val="000000"/>
                <w:lang w:val="mk-MK"/>
              </w:rPr>
            </w:pPr>
          </w:p>
        </w:tc>
        <w:tc>
          <w:tcPr>
            <w:tcW w:w="1276" w:type="dxa"/>
            <w:vMerge/>
            <w:tcBorders>
              <w:top w:val="single" w:sz="4" w:space="0" w:color="000000"/>
              <w:left w:val="single" w:sz="4" w:space="0" w:color="000000"/>
              <w:bottom w:val="single" w:sz="4" w:space="0" w:color="000000"/>
            </w:tcBorders>
            <w:shd w:val="clear" w:color="auto" w:fill="auto"/>
          </w:tcPr>
          <w:p w14:paraId="2685A6B7" w14:textId="77777777" w:rsidR="00B157A7" w:rsidRPr="00B1375D" w:rsidRDefault="00B157A7" w:rsidP="0089175A">
            <w:pPr>
              <w:snapToGrid w:val="0"/>
              <w:spacing w:after="0" w:line="360" w:lineRule="auto"/>
              <w:jc w:val="center"/>
              <w:rPr>
                <w:rFonts w:ascii="Arial" w:hAnsi="Arial" w:cs="Arial"/>
                <w:b/>
                <w:bCs/>
                <w:color w:val="000000"/>
                <w:lang w:val="mk-MK"/>
              </w:rPr>
            </w:pPr>
          </w:p>
        </w:tc>
        <w:tc>
          <w:tcPr>
            <w:tcW w:w="1559" w:type="dxa"/>
            <w:vMerge/>
            <w:tcBorders>
              <w:top w:val="single" w:sz="4" w:space="0" w:color="000000"/>
              <w:left w:val="single" w:sz="4" w:space="0" w:color="000000"/>
              <w:bottom w:val="single" w:sz="4" w:space="0" w:color="000000"/>
            </w:tcBorders>
            <w:shd w:val="clear" w:color="auto" w:fill="auto"/>
          </w:tcPr>
          <w:p w14:paraId="705972D8" w14:textId="77777777" w:rsidR="00B157A7" w:rsidRPr="00B1375D" w:rsidRDefault="00B157A7" w:rsidP="0089175A">
            <w:pPr>
              <w:snapToGrid w:val="0"/>
              <w:spacing w:after="0" w:line="360" w:lineRule="auto"/>
              <w:jc w:val="center"/>
              <w:rPr>
                <w:rFonts w:ascii="Arial" w:hAnsi="Arial" w:cs="Arial"/>
                <w:b/>
                <w:bCs/>
                <w:color w:val="000000"/>
                <w:lang w:val="mk-MK"/>
              </w:rPr>
            </w:pPr>
          </w:p>
        </w:tc>
        <w:tc>
          <w:tcPr>
            <w:tcW w:w="992" w:type="dxa"/>
            <w:tcBorders>
              <w:top w:val="single" w:sz="4" w:space="0" w:color="000000"/>
              <w:left w:val="single" w:sz="4" w:space="0" w:color="000000"/>
              <w:bottom w:val="single" w:sz="4" w:space="0" w:color="000000"/>
            </w:tcBorders>
            <w:shd w:val="clear" w:color="auto" w:fill="auto"/>
          </w:tcPr>
          <w:p w14:paraId="3297B138" w14:textId="77777777" w:rsidR="00B157A7" w:rsidRPr="00B1375D" w:rsidRDefault="00B157A7" w:rsidP="0089175A">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м</w:t>
            </w:r>
          </w:p>
        </w:tc>
        <w:tc>
          <w:tcPr>
            <w:tcW w:w="567" w:type="dxa"/>
            <w:tcBorders>
              <w:top w:val="single" w:sz="4" w:space="0" w:color="000000"/>
              <w:left w:val="single" w:sz="4" w:space="0" w:color="000000"/>
              <w:bottom w:val="single" w:sz="4" w:space="0" w:color="000000"/>
            </w:tcBorders>
            <w:shd w:val="clear" w:color="auto" w:fill="auto"/>
          </w:tcPr>
          <w:p w14:paraId="007688CA" w14:textId="77777777" w:rsidR="00B157A7" w:rsidRPr="00B1375D" w:rsidRDefault="00B157A7" w:rsidP="0089175A">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ж</w:t>
            </w:r>
          </w:p>
        </w:tc>
        <w:tc>
          <w:tcPr>
            <w:tcW w:w="709" w:type="dxa"/>
            <w:tcBorders>
              <w:top w:val="single" w:sz="4" w:space="0" w:color="000000"/>
              <w:left w:val="single" w:sz="4" w:space="0" w:color="000000"/>
              <w:bottom w:val="single" w:sz="4" w:space="0" w:color="000000"/>
            </w:tcBorders>
            <w:shd w:val="clear" w:color="auto" w:fill="auto"/>
          </w:tcPr>
          <w:p w14:paraId="5E6A5FE2" w14:textId="77777777" w:rsidR="00B157A7" w:rsidRPr="00B1375D" w:rsidRDefault="00B157A7" w:rsidP="0089175A">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м</w:t>
            </w:r>
          </w:p>
        </w:tc>
        <w:tc>
          <w:tcPr>
            <w:tcW w:w="567" w:type="dxa"/>
            <w:tcBorders>
              <w:top w:val="single" w:sz="4" w:space="0" w:color="000000"/>
              <w:left w:val="single" w:sz="4" w:space="0" w:color="000000"/>
              <w:bottom w:val="single" w:sz="4" w:space="0" w:color="000000"/>
            </w:tcBorders>
            <w:shd w:val="clear" w:color="auto" w:fill="auto"/>
          </w:tcPr>
          <w:p w14:paraId="31ED4B47" w14:textId="77777777" w:rsidR="00B157A7" w:rsidRPr="00B1375D" w:rsidRDefault="00B157A7" w:rsidP="0089175A">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ж</w:t>
            </w:r>
          </w:p>
        </w:tc>
        <w:tc>
          <w:tcPr>
            <w:tcW w:w="567" w:type="dxa"/>
            <w:tcBorders>
              <w:top w:val="single" w:sz="4" w:space="0" w:color="000000"/>
              <w:left w:val="single" w:sz="4" w:space="0" w:color="000000"/>
              <w:bottom w:val="single" w:sz="4" w:space="0" w:color="000000"/>
            </w:tcBorders>
            <w:shd w:val="clear" w:color="auto" w:fill="auto"/>
          </w:tcPr>
          <w:p w14:paraId="776DB07E" w14:textId="77777777" w:rsidR="00B157A7" w:rsidRPr="00B1375D" w:rsidRDefault="00B157A7" w:rsidP="0089175A">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м</w:t>
            </w:r>
          </w:p>
        </w:tc>
        <w:tc>
          <w:tcPr>
            <w:tcW w:w="425" w:type="dxa"/>
            <w:tcBorders>
              <w:top w:val="single" w:sz="4" w:space="0" w:color="000000"/>
              <w:left w:val="single" w:sz="4" w:space="0" w:color="000000"/>
              <w:bottom w:val="single" w:sz="4" w:space="0" w:color="000000"/>
            </w:tcBorders>
            <w:shd w:val="clear" w:color="auto" w:fill="auto"/>
          </w:tcPr>
          <w:p w14:paraId="4618B979" w14:textId="77777777" w:rsidR="00B157A7" w:rsidRPr="00B1375D" w:rsidRDefault="00B157A7" w:rsidP="0089175A">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ж</w:t>
            </w:r>
          </w:p>
        </w:tc>
        <w:tc>
          <w:tcPr>
            <w:tcW w:w="425" w:type="dxa"/>
            <w:tcBorders>
              <w:top w:val="single" w:sz="4" w:space="0" w:color="000000"/>
              <w:left w:val="single" w:sz="4" w:space="0" w:color="000000"/>
              <w:bottom w:val="single" w:sz="4" w:space="0" w:color="000000"/>
            </w:tcBorders>
            <w:shd w:val="clear" w:color="auto" w:fill="auto"/>
          </w:tcPr>
          <w:p w14:paraId="3D903FC8" w14:textId="77777777" w:rsidR="00B157A7" w:rsidRPr="00B1375D" w:rsidRDefault="00B157A7" w:rsidP="0089175A">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м</w:t>
            </w:r>
          </w:p>
        </w:tc>
        <w:tc>
          <w:tcPr>
            <w:tcW w:w="426" w:type="dxa"/>
            <w:tcBorders>
              <w:top w:val="single" w:sz="4" w:space="0" w:color="000000"/>
              <w:left w:val="single" w:sz="4" w:space="0" w:color="000000"/>
              <w:bottom w:val="single" w:sz="4" w:space="0" w:color="000000"/>
            </w:tcBorders>
            <w:shd w:val="clear" w:color="auto" w:fill="auto"/>
          </w:tcPr>
          <w:p w14:paraId="61EBB9EA" w14:textId="77777777" w:rsidR="00B157A7" w:rsidRPr="00B1375D" w:rsidRDefault="00B157A7" w:rsidP="0089175A">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ж</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2B48332E" w14:textId="77777777" w:rsidR="00B157A7" w:rsidRPr="00B1375D" w:rsidRDefault="00B157A7" w:rsidP="0089175A">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м</w:t>
            </w:r>
          </w:p>
        </w:tc>
        <w:tc>
          <w:tcPr>
            <w:tcW w:w="425" w:type="dxa"/>
            <w:tcBorders>
              <w:top w:val="single" w:sz="4" w:space="0" w:color="000000"/>
              <w:left w:val="single" w:sz="4" w:space="0" w:color="auto"/>
              <w:bottom w:val="single" w:sz="4" w:space="0" w:color="000000"/>
            </w:tcBorders>
            <w:shd w:val="clear" w:color="auto" w:fill="auto"/>
          </w:tcPr>
          <w:p w14:paraId="0BE03824" w14:textId="77777777" w:rsidR="00B157A7" w:rsidRPr="00B1375D" w:rsidRDefault="00B157A7" w:rsidP="0089175A">
            <w:pPr>
              <w:suppressAutoHyphens/>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ж</w:t>
            </w:r>
          </w:p>
        </w:tc>
        <w:tc>
          <w:tcPr>
            <w:tcW w:w="538" w:type="dxa"/>
            <w:tcBorders>
              <w:top w:val="single" w:sz="4" w:space="0" w:color="000000"/>
              <w:left w:val="single" w:sz="4" w:space="0" w:color="auto"/>
              <w:bottom w:val="single" w:sz="4" w:space="0" w:color="000000"/>
            </w:tcBorders>
            <w:shd w:val="clear" w:color="auto" w:fill="auto"/>
          </w:tcPr>
          <w:p w14:paraId="33D67B0B" w14:textId="77777777" w:rsidR="00B157A7" w:rsidRPr="00B1375D" w:rsidRDefault="00B157A7" w:rsidP="0089175A">
            <w:pPr>
              <w:suppressAutoHyphens/>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м</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63B3727" w14:textId="77777777" w:rsidR="00B157A7" w:rsidRPr="00B1375D" w:rsidRDefault="00B157A7" w:rsidP="0089175A">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ж</w:t>
            </w:r>
          </w:p>
        </w:tc>
      </w:tr>
      <w:tr w:rsidR="007630D0" w:rsidRPr="00B1375D" w14:paraId="30FED597" w14:textId="77777777" w:rsidTr="0046781B">
        <w:trPr>
          <w:jc w:val="center"/>
        </w:trPr>
        <w:tc>
          <w:tcPr>
            <w:tcW w:w="880" w:type="dxa"/>
            <w:tcBorders>
              <w:top w:val="single" w:sz="4" w:space="0" w:color="000000"/>
              <w:left w:val="single" w:sz="4" w:space="0" w:color="000000"/>
              <w:bottom w:val="single" w:sz="4" w:space="0" w:color="000000"/>
            </w:tcBorders>
            <w:shd w:val="clear" w:color="auto" w:fill="auto"/>
          </w:tcPr>
          <w:p w14:paraId="1C123AC3" w14:textId="77777777" w:rsidR="007630D0" w:rsidRPr="00B1375D" w:rsidRDefault="007630D0" w:rsidP="007630D0">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lastRenderedPageBreak/>
              <w:t>I</w:t>
            </w:r>
          </w:p>
        </w:tc>
        <w:tc>
          <w:tcPr>
            <w:tcW w:w="1276" w:type="dxa"/>
            <w:tcBorders>
              <w:top w:val="single" w:sz="4" w:space="0" w:color="000000"/>
              <w:left w:val="single" w:sz="4" w:space="0" w:color="000000"/>
              <w:bottom w:val="single" w:sz="4" w:space="0" w:color="000000"/>
            </w:tcBorders>
            <w:shd w:val="clear" w:color="auto" w:fill="auto"/>
          </w:tcPr>
          <w:p w14:paraId="02651C4A" w14:textId="77777777" w:rsidR="007630D0" w:rsidRPr="00B1375D" w:rsidRDefault="007630D0" w:rsidP="007630D0">
            <w:pPr>
              <w:snapToGrid w:val="0"/>
              <w:spacing w:after="0" w:line="360" w:lineRule="auto"/>
              <w:jc w:val="both"/>
              <w:rPr>
                <w:rFonts w:ascii="Arial" w:hAnsi="Arial" w:cs="Arial"/>
                <w:color w:val="000000"/>
                <w:lang w:val="mk-MK"/>
              </w:rPr>
            </w:pPr>
            <w:r>
              <w:rPr>
                <w:rFonts w:ascii="Arial" w:hAnsi="Arial" w:cs="Arial"/>
                <w:color w:val="000000"/>
                <w:lang w:val="mk-MK"/>
              </w:rPr>
              <w:t>2</w:t>
            </w:r>
          </w:p>
        </w:tc>
        <w:tc>
          <w:tcPr>
            <w:tcW w:w="1559" w:type="dxa"/>
            <w:tcBorders>
              <w:top w:val="single" w:sz="4" w:space="0" w:color="000000"/>
              <w:left w:val="single" w:sz="4" w:space="0" w:color="000000"/>
              <w:bottom w:val="single" w:sz="4" w:space="0" w:color="000000"/>
            </w:tcBorders>
            <w:shd w:val="clear" w:color="auto" w:fill="auto"/>
          </w:tcPr>
          <w:p w14:paraId="7BFB075D" w14:textId="0D9DFE79" w:rsidR="007630D0" w:rsidRPr="007630D0" w:rsidRDefault="000C6B0A" w:rsidP="007630D0">
            <w:pPr>
              <w:snapToGrid w:val="0"/>
              <w:spacing w:after="0" w:line="360" w:lineRule="auto"/>
              <w:jc w:val="both"/>
              <w:rPr>
                <w:rFonts w:ascii="Arial" w:hAnsi="Arial" w:cs="Arial"/>
                <w:color w:val="000000"/>
              </w:rPr>
            </w:pPr>
            <w:r>
              <w:rPr>
                <w:rFonts w:ascii="Arial" w:hAnsi="Arial" w:cs="Arial"/>
                <w:color w:val="000000"/>
              </w:rPr>
              <w:t>26</w:t>
            </w:r>
          </w:p>
        </w:tc>
        <w:tc>
          <w:tcPr>
            <w:tcW w:w="992" w:type="dxa"/>
            <w:tcBorders>
              <w:top w:val="single" w:sz="4" w:space="0" w:color="000000"/>
              <w:left w:val="single" w:sz="4" w:space="0" w:color="000000"/>
              <w:bottom w:val="single" w:sz="4" w:space="0" w:color="000000"/>
            </w:tcBorders>
            <w:shd w:val="clear" w:color="auto" w:fill="auto"/>
          </w:tcPr>
          <w:p w14:paraId="68567BBD" w14:textId="309CFAA0" w:rsidR="007630D0" w:rsidRPr="002700CB" w:rsidRDefault="002700CB" w:rsidP="007630D0">
            <w:pPr>
              <w:snapToGrid w:val="0"/>
              <w:spacing w:after="0" w:line="360" w:lineRule="auto"/>
              <w:jc w:val="both"/>
              <w:rPr>
                <w:rFonts w:ascii="Arial" w:hAnsi="Arial" w:cs="Arial"/>
                <w:color w:val="000000"/>
                <w:highlight w:val="yellow"/>
              </w:rPr>
            </w:pPr>
            <w:r>
              <w:rPr>
                <w:rFonts w:ascii="Arial" w:hAnsi="Arial" w:cs="Arial"/>
                <w:color w:val="000000"/>
              </w:rPr>
              <w:t>13</w:t>
            </w:r>
          </w:p>
        </w:tc>
        <w:tc>
          <w:tcPr>
            <w:tcW w:w="567" w:type="dxa"/>
            <w:tcBorders>
              <w:top w:val="single" w:sz="4" w:space="0" w:color="000000"/>
              <w:left w:val="single" w:sz="4" w:space="0" w:color="000000"/>
              <w:bottom w:val="single" w:sz="4" w:space="0" w:color="000000"/>
            </w:tcBorders>
            <w:shd w:val="clear" w:color="auto" w:fill="auto"/>
          </w:tcPr>
          <w:p w14:paraId="58D5E34A" w14:textId="175AE2D4" w:rsidR="007630D0" w:rsidRPr="002700CB" w:rsidRDefault="002700CB" w:rsidP="007630D0">
            <w:pPr>
              <w:snapToGrid w:val="0"/>
              <w:spacing w:after="0" w:line="360" w:lineRule="auto"/>
              <w:jc w:val="both"/>
              <w:rPr>
                <w:rFonts w:ascii="Arial" w:hAnsi="Arial" w:cs="Arial"/>
                <w:color w:val="000000"/>
                <w:highlight w:val="yellow"/>
              </w:rPr>
            </w:pPr>
            <w:r>
              <w:rPr>
                <w:rFonts w:ascii="Arial" w:hAnsi="Arial" w:cs="Arial"/>
                <w:color w:val="000000"/>
              </w:rPr>
              <w:t>13</w:t>
            </w:r>
          </w:p>
        </w:tc>
        <w:tc>
          <w:tcPr>
            <w:tcW w:w="709" w:type="dxa"/>
            <w:tcBorders>
              <w:top w:val="single" w:sz="4" w:space="0" w:color="000000"/>
              <w:left w:val="single" w:sz="4" w:space="0" w:color="000000"/>
              <w:bottom w:val="single" w:sz="4" w:space="0" w:color="000000"/>
            </w:tcBorders>
            <w:shd w:val="clear" w:color="auto" w:fill="auto"/>
          </w:tcPr>
          <w:p w14:paraId="207D81B9" w14:textId="77777777" w:rsidR="007630D0" w:rsidRPr="00B1375D" w:rsidRDefault="007630D0" w:rsidP="007630D0">
            <w:pPr>
              <w:snapToGrid w:val="0"/>
              <w:spacing w:after="0" w:line="360" w:lineRule="auto"/>
              <w:ind w:right="-250" w:firstLine="175"/>
              <w:jc w:val="both"/>
              <w:rPr>
                <w:rFonts w:ascii="Arial" w:hAnsi="Arial" w:cs="Arial"/>
                <w:color w:val="000000"/>
                <w:lang w:val="mk-MK"/>
              </w:rPr>
            </w:pPr>
            <w:r w:rsidRPr="00843EF2">
              <w:rPr>
                <w:rFonts w:ascii="Arial" w:hAnsi="Arial" w:cs="Arial"/>
                <w:color w:val="000000"/>
              </w:rPr>
              <w:t>/</w:t>
            </w:r>
          </w:p>
        </w:tc>
        <w:tc>
          <w:tcPr>
            <w:tcW w:w="567" w:type="dxa"/>
            <w:tcBorders>
              <w:top w:val="single" w:sz="4" w:space="0" w:color="000000"/>
              <w:left w:val="single" w:sz="4" w:space="0" w:color="000000"/>
              <w:bottom w:val="single" w:sz="4" w:space="0" w:color="000000"/>
            </w:tcBorders>
            <w:shd w:val="clear" w:color="auto" w:fill="auto"/>
          </w:tcPr>
          <w:p w14:paraId="09E66902" w14:textId="77777777" w:rsidR="007630D0" w:rsidRPr="00B1375D" w:rsidRDefault="007630D0" w:rsidP="007630D0">
            <w:pPr>
              <w:snapToGrid w:val="0"/>
              <w:spacing w:after="0" w:line="360" w:lineRule="auto"/>
              <w:ind w:right="-250" w:firstLine="175"/>
              <w:jc w:val="both"/>
              <w:rPr>
                <w:rFonts w:ascii="Arial" w:hAnsi="Arial" w:cs="Arial"/>
                <w:color w:val="000000"/>
                <w:lang w:val="mk-MK"/>
              </w:rPr>
            </w:pPr>
            <w:r w:rsidRPr="00843EF2">
              <w:rPr>
                <w:rFonts w:ascii="Arial" w:hAnsi="Arial" w:cs="Arial"/>
                <w:color w:val="000000"/>
              </w:rPr>
              <w:t>/</w:t>
            </w:r>
          </w:p>
        </w:tc>
        <w:tc>
          <w:tcPr>
            <w:tcW w:w="567" w:type="dxa"/>
            <w:tcBorders>
              <w:top w:val="single" w:sz="4" w:space="0" w:color="000000"/>
              <w:left w:val="single" w:sz="4" w:space="0" w:color="000000"/>
              <w:bottom w:val="single" w:sz="4" w:space="0" w:color="000000"/>
            </w:tcBorders>
            <w:shd w:val="clear" w:color="auto" w:fill="auto"/>
          </w:tcPr>
          <w:p w14:paraId="67571A30" w14:textId="77777777" w:rsidR="007630D0" w:rsidRPr="00B1375D" w:rsidRDefault="007630D0" w:rsidP="007630D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000000"/>
              <w:left w:val="single" w:sz="4" w:space="0" w:color="000000"/>
              <w:bottom w:val="single" w:sz="4" w:space="0" w:color="000000"/>
            </w:tcBorders>
            <w:shd w:val="clear" w:color="auto" w:fill="auto"/>
          </w:tcPr>
          <w:p w14:paraId="13948094" w14:textId="77777777" w:rsidR="007630D0" w:rsidRPr="00B1375D" w:rsidRDefault="007630D0" w:rsidP="007630D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000000"/>
              <w:left w:val="single" w:sz="4" w:space="0" w:color="000000"/>
              <w:bottom w:val="single" w:sz="4" w:space="0" w:color="000000"/>
            </w:tcBorders>
            <w:shd w:val="clear" w:color="auto" w:fill="auto"/>
          </w:tcPr>
          <w:p w14:paraId="431558C6" w14:textId="77777777" w:rsidR="007630D0" w:rsidRPr="00B1375D" w:rsidRDefault="007630D0" w:rsidP="007630D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6" w:type="dxa"/>
            <w:tcBorders>
              <w:top w:val="single" w:sz="4" w:space="0" w:color="000000"/>
              <w:left w:val="single" w:sz="4" w:space="0" w:color="000000"/>
              <w:bottom w:val="single" w:sz="4" w:space="0" w:color="000000"/>
            </w:tcBorders>
            <w:shd w:val="clear" w:color="auto" w:fill="auto"/>
          </w:tcPr>
          <w:p w14:paraId="24FB87D0" w14:textId="77777777" w:rsidR="007630D0" w:rsidRPr="00B1375D" w:rsidRDefault="007630D0" w:rsidP="007630D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6095EEE8" w14:textId="77777777" w:rsidR="007630D0" w:rsidRPr="00B1375D" w:rsidRDefault="007630D0" w:rsidP="007630D0">
            <w:pPr>
              <w:snapToGrid w:val="0"/>
              <w:spacing w:after="0" w:line="360" w:lineRule="auto"/>
              <w:jc w:val="both"/>
              <w:rPr>
                <w:rFonts w:ascii="Arial" w:hAnsi="Arial" w:cs="Arial"/>
                <w:color w:val="000000"/>
                <w:lang w:val="mk-MK"/>
              </w:rPr>
            </w:pPr>
          </w:p>
        </w:tc>
        <w:tc>
          <w:tcPr>
            <w:tcW w:w="425" w:type="dxa"/>
            <w:tcBorders>
              <w:top w:val="single" w:sz="4" w:space="0" w:color="000000"/>
              <w:left w:val="single" w:sz="4" w:space="0" w:color="auto"/>
              <w:bottom w:val="single" w:sz="4" w:space="0" w:color="000000"/>
            </w:tcBorders>
            <w:shd w:val="clear" w:color="auto" w:fill="auto"/>
          </w:tcPr>
          <w:p w14:paraId="72FB2AE5" w14:textId="77777777" w:rsidR="007630D0" w:rsidRPr="00B1375D" w:rsidRDefault="007630D0" w:rsidP="007630D0">
            <w:pPr>
              <w:snapToGrid w:val="0"/>
              <w:spacing w:after="0" w:line="360" w:lineRule="auto"/>
              <w:jc w:val="both"/>
              <w:rPr>
                <w:rFonts w:ascii="Arial" w:hAnsi="Arial" w:cs="Arial"/>
                <w:color w:val="000000"/>
                <w:lang w:val="mk-MK"/>
              </w:rPr>
            </w:pPr>
          </w:p>
        </w:tc>
        <w:tc>
          <w:tcPr>
            <w:tcW w:w="538" w:type="dxa"/>
            <w:tcBorders>
              <w:top w:val="single" w:sz="4" w:space="0" w:color="000000"/>
              <w:left w:val="single" w:sz="4" w:space="0" w:color="auto"/>
              <w:bottom w:val="single" w:sz="4" w:space="0" w:color="000000"/>
            </w:tcBorders>
            <w:shd w:val="clear" w:color="auto" w:fill="auto"/>
          </w:tcPr>
          <w:p w14:paraId="28A9939F" w14:textId="77777777" w:rsidR="007630D0" w:rsidRPr="00B1375D" w:rsidRDefault="007630D0" w:rsidP="007630D0">
            <w:pPr>
              <w:snapToGrid w:val="0"/>
              <w:spacing w:after="0" w:line="360" w:lineRule="auto"/>
              <w:jc w:val="both"/>
              <w:rPr>
                <w:rFonts w:ascii="Arial" w:hAnsi="Arial" w:cs="Arial"/>
                <w:color w:val="000000"/>
                <w:lang w:val="mk-MK"/>
              </w:rPr>
            </w:pPr>
            <w:r w:rsidRPr="00633B2E">
              <w:rPr>
                <w:rFonts w:ascii="Arial" w:hAnsi="Arial" w:cs="Arial"/>
                <w:color w:val="000000"/>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C90FB21" w14:textId="77777777" w:rsidR="007630D0" w:rsidRPr="00B1375D" w:rsidRDefault="007630D0" w:rsidP="007630D0">
            <w:pPr>
              <w:snapToGrid w:val="0"/>
              <w:spacing w:after="0" w:line="360" w:lineRule="auto"/>
              <w:jc w:val="both"/>
              <w:rPr>
                <w:rFonts w:ascii="Arial" w:hAnsi="Arial" w:cs="Arial"/>
                <w:color w:val="000000"/>
                <w:lang w:val="mk-MK"/>
              </w:rPr>
            </w:pPr>
            <w:r w:rsidRPr="00633B2E">
              <w:rPr>
                <w:rFonts w:ascii="Arial" w:hAnsi="Arial" w:cs="Arial"/>
                <w:color w:val="000000"/>
              </w:rPr>
              <w:t>/</w:t>
            </w:r>
          </w:p>
        </w:tc>
      </w:tr>
      <w:tr w:rsidR="007630D0" w:rsidRPr="00B1375D" w14:paraId="34D45B24" w14:textId="77777777" w:rsidTr="0046781B">
        <w:trPr>
          <w:jc w:val="center"/>
        </w:trPr>
        <w:tc>
          <w:tcPr>
            <w:tcW w:w="880" w:type="dxa"/>
            <w:tcBorders>
              <w:top w:val="single" w:sz="4" w:space="0" w:color="000000"/>
              <w:left w:val="single" w:sz="4" w:space="0" w:color="000000"/>
              <w:bottom w:val="single" w:sz="4" w:space="0" w:color="000000"/>
            </w:tcBorders>
            <w:shd w:val="clear" w:color="auto" w:fill="auto"/>
          </w:tcPr>
          <w:p w14:paraId="3B54C8F7" w14:textId="77777777" w:rsidR="007630D0" w:rsidRPr="00B1375D" w:rsidRDefault="007630D0" w:rsidP="007630D0">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II</w:t>
            </w:r>
          </w:p>
        </w:tc>
        <w:tc>
          <w:tcPr>
            <w:tcW w:w="1276" w:type="dxa"/>
            <w:tcBorders>
              <w:top w:val="single" w:sz="4" w:space="0" w:color="000000"/>
              <w:left w:val="single" w:sz="4" w:space="0" w:color="000000"/>
              <w:bottom w:val="single" w:sz="4" w:space="0" w:color="000000"/>
            </w:tcBorders>
            <w:shd w:val="clear" w:color="auto" w:fill="auto"/>
          </w:tcPr>
          <w:p w14:paraId="3EAE6DAB" w14:textId="62756C7E" w:rsidR="007630D0" w:rsidRPr="000C6B0A" w:rsidRDefault="000C6B0A" w:rsidP="007630D0">
            <w:pPr>
              <w:snapToGrid w:val="0"/>
              <w:spacing w:after="0" w:line="360" w:lineRule="auto"/>
              <w:jc w:val="both"/>
              <w:rPr>
                <w:rFonts w:ascii="Arial" w:hAnsi="Arial" w:cs="Arial"/>
                <w:color w:val="000000"/>
              </w:rPr>
            </w:pPr>
            <w:r>
              <w:rPr>
                <w:rFonts w:ascii="Arial" w:hAnsi="Arial" w:cs="Arial"/>
                <w:color w:val="000000"/>
              </w:rPr>
              <w:t>3</w:t>
            </w:r>
          </w:p>
        </w:tc>
        <w:tc>
          <w:tcPr>
            <w:tcW w:w="1559" w:type="dxa"/>
            <w:tcBorders>
              <w:top w:val="single" w:sz="4" w:space="0" w:color="000000"/>
              <w:left w:val="single" w:sz="4" w:space="0" w:color="000000"/>
              <w:bottom w:val="single" w:sz="4" w:space="0" w:color="000000"/>
            </w:tcBorders>
            <w:shd w:val="clear" w:color="auto" w:fill="auto"/>
          </w:tcPr>
          <w:p w14:paraId="44B20CF7" w14:textId="247BA1C3" w:rsidR="007630D0" w:rsidRPr="007630D0" w:rsidRDefault="000C6B0A" w:rsidP="007630D0">
            <w:pPr>
              <w:snapToGrid w:val="0"/>
              <w:spacing w:after="0" w:line="360" w:lineRule="auto"/>
              <w:jc w:val="both"/>
              <w:rPr>
                <w:rFonts w:ascii="Arial" w:hAnsi="Arial" w:cs="Arial"/>
                <w:color w:val="000000"/>
              </w:rPr>
            </w:pPr>
            <w:r>
              <w:rPr>
                <w:rFonts w:ascii="Arial" w:hAnsi="Arial" w:cs="Arial"/>
                <w:color w:val="000000"/>
              </w:rPr>
              <w:t>30</w:t>
            </w:r>
          </w:p>
        </w:tc>
        <w:tc>
          <w:tcPr>
            <w:tcW w:w="992" w:type="dxa"/>
            <w:tcBorders>
              <w:top w:val="single" w:sz="4" w:space="0" w:color="000000"/>
              <w:left w:val="single" w:sz="4" w:space="0" w:color="000000"/>
              <w:bottom w:val="single" w:sz="4" w:space="0" w:color="000000"/>
            </w:tcBorders>
            <w:shd w:val="clear" w:color="auto" w:fill="auto"/>
          </w:tcPr>
          <w:p w14:paraId="7DA84362" w14:textId="0F71BF6D" w:rsidR="007630D0" w:rsidRPr="007630D0" w:rsidRDefault="002700CB" w:rsidP="007630D0">
            <w:pPr>
              <w:snapToGrid w:val="0"/>
              <w:spacing w:after="0" w:line="360" w:lineRule="auto"/>
              <w:jc w:val="both"/>
              <w:rPr>
                <w:rFonts w:ascii="Arial" w:hAnsi="Arial" w:cs="Arial"/>
                <w:color w:val="000000"/>
              </w:rPr>
            </w:pPr>
            <w:r>
              <w:rPr>
                <w:rFonts w:ascii="Arial" w:hAnsi="Arial" w:cs="Arial"/>
                <w:color w:val="000000"/>
              </w:rPr>
              <w:t>12</w:t>
            </w:r>
          </w:p>
        </w:tc>
        <w:tc>
          <w:tcPr>
            <w:tcW w:w="567" w:type="dxa"/>
            <w:tcBorders>
              <w:top w:val="single" w:sz="4" w:space="0" w:color="000000"/>
              <w:left w:val="single" w:sz="4" w:space="0" w:color="000000"/>
              <w:bottom w:val="single" w:sz="4" w:space="0" w:color="000000"/>
            </w:tcBorders>
            <w:shd w:val="clear" w:color="auto" w:fill="auto"/>
          </w:tcPr>
          <w:p w14:paraId="3B2DF6C5" w14:textId="13807115" w:rsidR="007630D0" w:rsidRPr="007630D0" w:rsidRDefault="002700CB" w:rsidP="007630D0">
            <w:pPr>
              <w:snapToGrid w:val="0"/>
              <w:spacing w:after="0" w:line="360" w:lineRule="auto"/>
              <w:jc w:val="both"/>
              <w:rPr>
                <w:rFonts w:ascii="Arial" w:hAnsi="Arial" w:cs="Arial"/>
                <w:color w:val="000000"/>
              </w:rPr>
            </w:pPr>
            <w:r>
              <w:rPr>
                <w:rFonts w:ascii="Arial" w:hAnsi="Arial" w:cs="Arial"/>
                <w:color w:val="000000"/>
              </w:rPr>
              <w:t>18</w:t>
            </w:r>
          </w:p>
        </w:tc>
        <w:tc>
          <w:tcPr>
            <w:tcW w:w="709" w:type="dxa"/>
            <w:tcBorders>
              <w:top w:val="single" w:sz="4" w:space="0" w:color="000000"/>
              <w:left w:val="single" w:sz="4" w:space="0" w:color="000000"/>
              <w:bottom w:val="single" w:sz="4" w:space="0" w:color="000000"/>
            </w:tcBorders>
            <w:shd w:val="clear" w:color="auto" w:fill="auto"/>
          </w:tcPr>
          <w:p w14:paraId="6D60BA42" w14:textId="77777777" w:rsidR="007630D0" w:rsidRPr="00B1375D" w:rsidRDefault="007630D0" w:rsidP="007630D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567" w:type="dxa"/>
            <w:tcBorders>
              <w:top w:val="single" w:sz="4" w:space="0" w:color="000000"/>
              <w:left w:val="single" w:sz="4" w:space="0" w:color="000000"/>
              <w:bottom w:val="single" w:sz="4" w:space="0" w:color="000000"/>
            </w:tcBorders>
            <w:shd w:val="clear" w:color="auto" w:fill="auto"/>
          </w:tcPr>
          <w:p w14:paraId="32D655E3" w14:textId="77777777" w:rsidR="007630D0" w:rsidRPr="00B1375D" w:rsidRDefault="007630D0" w:rsidP="007630D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567" w:type="dxa"/>
            <w:tcBorders>
              <w:top w:val="single" w:sz="4" w:space="0" w:color="000000"/>
              <w:left w:val="single" w:sz="4" w:space="0" w:color="000000"/>
              <w:bottom w:val="single" w:sz="4" w:space="0" w:color="000000"/>
            </w:tcBorders>
            <w:shd w:val="clear" w:color="auto" w:fill="auto"/>
          </w:tcPr>
          <w:p w14:paraId="63A9AC1F" w14:textId="77777777" w:rsidR="007630D0" w:rsidRPr="00B1375D" w:rsidRDefault="007630D0" w:rsidP="007630D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000000"/>
              <w:left w:val="single" w:sz="4" w:space="0" w:color="000000"/>
              <w:bottom w:val="single" w:sz="4" w:space="0" w:color="000000"/>
            </w:tcBorders>
            <w:shd w:val="clear" w:color="auto" w:fill="auto"/>
          </w:tcPr>
          <w:p w14:paraId="7F3D061D" w14:textId="77777777" w:rsidR="007630D0" w:rsidRPr="00B1375D" w:rsidRDefault="007630D0" w:rsidP="007630D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000000"/>
              <w:left w:val="single" w:sz="4" w:space="0" w:color="000000"/>
              <w:bottom w:val="single" w:sz="4" w:space="0" w:color="000000"/>
            </w:tcBorders>
            <w:shd w:val="clear" w:color="auto" w:fill="auto"/>
          </w:tcPr>
          <w:p w14:paraId="6320731B" w14:textId="77777777" w:rsidR="007630D0" w:rsidRPr="00B1375D" w:rsidRDefault="007630D0" w:rsidP="007630D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6" w:type="dxa"/>
            <w:tcBorders>
              <w:top w:val="single" w:sz="4" w:space="0" w:color="000000"/>
              <w:left w:val="single" w:sz="4" w:space="0" w:color="000000"/>
              <w:bottom w:val="single" w:sz="4" w:space="0" w:color="000000"/>
            </w:tcBorders>
            <w:shd w:val="clear" w:color="auto" w:fill="auto"/>
          </w:tcPr>
          <w:p w14:paraId="6EECB44A" w14:textId="77777777" w:rsidR="007630D0" w:rsidRPr="00B1375D" w:rsidRDefault="007630D0" w:rsidP="007630D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09CD60CA" w14:textId="77777777" w:rsidR="007630D0" w:rsidRPr="00B1375D" w:rsidRDefault="007630D0" w:rsidP="007630D0">
            <w:pPr>
              <w:snapToGrid w:val="0"/>
              <w:spacing w:after="0" w:line="360" w:lineRule="auto"/>
              <w:jc w:val="both"/>
              <w:rPr>
                <w:rFonts w:ascii="Arial" w:hAnsi="Arial" w:cs="Arial"/>
                <w:color w:val="000000"/>
                <w:lang w:val="mk-MK"/>
              </w:rPr>
            </w:pPr>
          </w:p>
        </w:tc>
        <w:tc>
          <w:tcPr>
            <w:tcW w:w="425" w:type="dxa"/>
            <w:tcBorders>
              <w:top w:val="single" w:sz="4" w:space="0" w:color="000000"/>
              <w:left w:val="single" w:sz="4" w:space="0" w:color="auto"/>
              <w:bottom w:val="single" w:sz="4" w:space="0" w:color="000000"/>
            </w:tcBorders>
            <w:shd w:val="clear" w:color="auto" w:fill="auto"/>
          </w:tcPr>
          <w:p w14:paraId="2706DA0F" w14:textId="77777777" w:rsidR="007630D0" w:rsidRPr="00B1375D" w:rsidRDefault="007630D0" w:rsidP="007630D0">
            <w:pPr>
              <w:snapToGrid w:val="0"/>
              <w:spacing w:after="0" w:line="360" w:lineRule="auto"/>
              <w:jc w:val="both"/>
              <w:rPr>
                <w:rFonts w:ascii="Arial" w:hAnsi="Arial" w:cs="Arial"/>
                <w:color w:val="000000"/>
                <w:lang w:val="mk-MK"/>
              </w:rPr>
            </w:pPr>
          </w:p>
        </w:tc>
        <w:tc>
          <w:tcPr>
            <w:tcW w:w="538" w:type="dxa"/>
            <w:tcBorders>
              <w:top w:val="single" w:sz="4" w:space="0" w:color="000000"/>
              <w:left w:val="single" w:sz="4" w:space="0" w:color="auto"/>
              <w:bottom w:val="single" w:sz="4" w:space="0" w:color="000000"/>
            </w:tcBorders>
            <w:shd w:val="clear" w:color="auto" w:fill="auto"/>
          </w:tcPr>
          <w:p w14:paraId="4CE83F86" w14:textId="77777777" w:rsidR="007630D0" w:rsidRPr="00B1375D" w:rsidRDefault="007630D0" w:rsidP="007630D0">
            <w:pPr>
              <w:snapToGrid w:val="0"/>
              <w:spacing w:after="0" w:line="360" w:lineRule="auto"/>
              <w:jc w:val="both"/>
              <w:rPr>
                <w:rFonts w:ascii="Arial" w:hAnsi="Arial" w:cs="Arial"/>
                <w:color w:val="000000"/>
                <w:lang w:val="mk-MK"/>
              </w:rPr>
            </w:pPr>
            <w:r w:rsidRPr="00633B2E">
              <w:rPr>
                <w:rFonts w:ascii="Arial" w:hAnsi="Arial" w:cs="Arial"/>
                <w:color w:val="000000"/>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4D9DBDD" w14:textId="77777777" w:rsidR="007630D0" w:rsidRPr="00B1375D" w:rsidRDefault="007630D0" w:rsidP="007630D0">
            <w:pPr>
              <w:snapToGrid w:val="0"/>
              <w:spacing w:after="0" w:line="360" w:lineRule="auto"/>
              <w:jc w:val="both"/>
              <w:rPr>
                <w:rFonts w:ascii="Arial" w:hAnsi="Arial" w:cs="Arial"/>
                <w:color w:val="000000"/>
                <w:lang w:val="mk-MK"/>
              </w:rPr>
            </w:pPr>
            <w:r w:rsidRPr="00633B2E">
              <w:rPr>
                <w:rFonts w:ascii="Arial" w:hAnsi="Arial" w:cs="Arial"/>
                <w:color w:val="000000"/>
              </w:rPr>
              <w:t>/</w:t>
            </w:r>
          </w:p>
        </w:tc>
      </w:tr>
      <w:tr w:rsidR="007630D0" w:rsidRPr="00B1375D" w14:paraId="5EBB3AD7" w14:textId="77777777" w:rsidTr="0046781B">
        <w:trPr>
          <w:jc w:val="center"/>
        </w:trPr>
        <w:tc>
          <w:tcPr>
            <w:tcW w:w="880" w:type="dxa"/>
            <w:tcBorders>
              <w:top w:val="single" w:sz="4" w:space="0" w:color="000000"/>
              <w:left w:val="single" w:sz="4" w:space="0" w:color="000000"/>
              <w:bottom w:val="single" w:sz="4" w:space="0" w:color="000000"/>
            </w:tcBorders>
            <w:shd w:val="clear" w:color="auto" w:fill="auto"/>
          </w:tcPr>
          <w:p w14:paraId="51B95436" w14:textId="77777777" w:rsidR="007630D0" w:rsidRPr="00B1375D" w:rsidRDefault="007630D0" w:rsidP="007630D0">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III</w:t>
            </w:r>
          </w:p>
        </w:tc>
        <w:tc>
          <w:tcPr>
            <w:tcW w:w="1276" w:type="dxa"/>
            <w:tcBorders>
              <w:top w:val="single" w:sz="4" w:space="0" w:color="000000"/>
              <w:left w:val="single" w:sz="4" w:space="0" w:color="000000"/>
              <w:bottom w:val="single" w:sz="4" w:space="0" w:color="000000"/>
            </w:tcBorders>
            <w:shd w:val="clear" w:color="auto" w:fill="auto"/>
          </w:tcPr>
          <w:p w14:paraId="4DE0772E" w14:textId="77777777" w:rsidR="007630D0" w:rsidRPr="00B1375D" w:rsidRDefault="007630D0" w:rsidP="007630D0">
            <w:pPr>
              <w:snapToGrid w:val="0"/>
              <w:spacing w:after="0" w:line="360" w:lineRule="auto"/>
              <w:jc w:val="both"/>
              <w:rPr>
                <w:rFonts w:ascii="Arial" w:hAnsi="Arial" w:cs="Arial"/>
                <w:color w:val="000000"/>
                <w:lang w:val="mk-MK"/>
              </w:rPr>
            </w:pPr>
            <w:r>
              <w:rPr>
                <w:rFonts w:ascii="Arial" w:hAnsi="Arial" w:cs="Arial"/>
                <w:color w:val="000000"/>
                <w:lang w:val="mk-MK"/>
              </w:rPr>
              <w:t>2</w:t>
            </w:r>
          </w:p>
        </w:tc>
        <w:tc>
          <w:tcPr>
            <w:tcW w:w="1559" w:type="dxa"/>
            <w:tcBorders>
              <w:top w:val="single" w:sz="4" w:space="0" w:color="000000"/>
              <w:left w:val="single" w:sz="4" w:space="0" w:color="000000"/>
              <w:bottom w:val="single" w:sz="4" w:space="0" w:color="000000"/>
            </w:tcBorders>
            <w:shd w:val="clear" w:color="auto" w:fill="auto"/>
          </w:tcPr>
          <w:p w14:paraId="3748F834" w14:textId="7D9E743A" w:rsidR="007630D0" w:rsidRPr="007630D0" w:rsidRDefault="000C6B0A" w:rsidP="007630D0">
            <w:pPr>
              <w:snapToGrid w:val="0"/>
              <w:spacing w:after="0" w:line="360" w:lineRule="auto"/>
              <w:jc w:val="both"/>
              <w:rPr>
                <w:rFonts w:ascii="Arial" w:hAnsi="Arial" w:cs="Arial"/>
                <w:color w:val="000000"/>
              </w:rPr>
            </w:pPr>
            <w:r>
              <w:rPr>
                <w:rFonts w:ascii="Arial" w:hAnsi="Arial" w:cs="Arial"/>
                <w:color w:val="000000"/>
              </w:rPr>
              <w:t>27</w:t>
            </w:r>
          </w:p>
        </w:tc>
        <w:tc>
          <w:tcPr>
            <w:tcW w:w="992" w:type="dxa"/>
            <w:tcBorders>
              <w:top w:val="single" w:sz="4" w:space="0" w:color="000000"/>
              <w:left w:val="single" w:sz="4" w:space="0" w:color="000000"/>
              <w:bottom w:val="single" w:sz="4" w:space="0" w:color="000000"/>
            </w:tcBorders>
            <w:shd w:val="clear" w:color="auto" w:fill="auto"/>
          </w:tcPr>
          <w:p w14:paraId="0566AA3A" w14:textId="40D34D70" w:rsidR="007630D0" w:rsidRPr="007630D0" w:rsidRDefault="002700CB" w:rsidP="007630D0">
            <w:pPr>
              <w:snapToGrid w:val="0"/>
              <w:spacing w:after="0" w:line="360" w:lineRule="auto"/>
              <w:jc w:val="both"/>
              <w:rPr>
                <w:rFonts w:ascii="Arial" w:hAnsi="Arial" w:cs="Arial"/>
                <w:color w:val="000000"/>
              </w:rPr>
            </w:pPr>
            <w:r>
              <w:rPr>
                <w:rFonts w:ascii="Arial" w:hAnsi="Arial" w:cs="Arial"/>
                <w:color w:val="000000"/>
              </w:rPr>
              <w:t>13</w:t>
            </w:r>
          </w:p>
        </w:tc>
        <w:tc>
          <w:tcPr>
            <w:tcW w:w="567" w:type="dxa"/>
            <w:tcBorders>
              <w:top w:val="single" w:sz="4" w:space="0" w:color="000000"/>
              <w:left w:val="single" w:sz="4" w:space="0" w:color="000000"/>
              <w:bottom w:val="single" w:sz="4" w:space="0" w:color="000000"/>
            </w:tcBorders>
            <w:shd w:val="clear" w:color="auto" w:fill="auto"/>
          </w:tcPr>
          <w:p w14:paraId="4E9D238C" w14:textId="634C2F9F" w:rsidR="007630D0" w:rsidRPr="007630D0" w:rsidRDefault="002700CB" w:rsidP="007630D0">
            <w:pPr>
              <w:snapToGrid w:val="0"/>
              <w:spacing w:after="0" w:line="360" w:lineRule="auto"/>
              <w:jc w:val="both"/>
              <w:rPr>
                <w:rFonts w:ascii="Arial" w:hAnsi="Arial" w:cs="Arial"/>
                <w:color w:val="000000"/>
              </w:rPr>
            </w:pPr>
            <w:r>
              <w:rPr>
                <w:rFonts w:ascii="Arial" w:hAnsi="Arial" w:cs="Arial"/>
                <w:color w:val="000000"/>
              </w:rPr>
              <w:t>14</w:t>
            </w:r>
          </w:p>
        </w:tc>
        <w:tc>
          <w:tcPr>
            <w:tcW w:w="709" w:type="dxa"/>
            <w:tcBorders>
              <w:top w:val="single" w:sz="4" w:space="0" w:color="000000"/>
              <w:left w:val="single" w:sz="4" w:space="0" w:color="000000"/>
              <w:bottom w:val="single" w:sz="4" w:space="0" w:color="000000"/>
            </w:tcBorders>
            <w:shd w:val="clear" w:color="auto" w:fill="auto"/>
          </w:tcPr>
          <w:p w14:paraId="7D699FB3" w14:textId="77777777" w:rsidR="007630D0" w:rsidRPr="00B1375D" w:rsidRDefault="007630D0" w:rsidP="007630D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567" w:type="dxa"/>
            <w:tcBorders>
              <w:top w:val="single" w:sz="4" w:space="0" w:color="000000"/>
              <w:left w:val="single" w:sz="4" w:space="0" w:color="000000"/>
              <w:bottom w:val="single" w:sz="4" w:space="0" w:color="000000"/>
            </w:tcBorders>
            <w:shd w:val="clear" w:color="auto" w:fill="auto"/>
          </w:tcPr>
          <w:p w14:paraId="5820A12B" w14:textId="77777777" w:rsidR="007630D0" w:rsidRPr="00B1375D" w:rsidRDefault="007630D0" w:rsidP="007630D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567" w:type="dxa"/>
            <w:tcBorders>
              <w:top w:val="single" w:sz="4" w:space="0" w:color="000000"/>
              <w:left w:val="single" w:sz="4" w:space="0" w:color="000000"/>
              <w:bottom w:val="single" w:sz="4" w:space="0" w:color="000000"/>
            </w:tcBorders>
            <w:shd w:val="clear" w:color="auto" w:fill="auto"/>
          </w:tcPr>
          <w:p w14:paraId="76D3D44C" w14:textId="77777777" w:rsidR="007630D0" w:rsidRPr="00B1375D" w:rsidRDefault="007630D0" w:rsidP="007630D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000000"/>
              <w:left w:val="single" w:sz="4" w:space="0" w:color="000000"/>
              <w:bottom w:val="single" w:sz="4" w:space="0" w:color="000000"/>
            </w:tcBorders>
            <w:shd w:val="clear" w:color="auto" w:fill="auto"/>
          </w:tcPr>
          <w:p w14:paraId="3784541B" w14:textId="77777777" w:rsidR="007630D0" w:rsidRPr="00B1375D" w:rsidRDefault="007630D0" w:rsidP="007630D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000000"/>
              <w:left w:val="single" w:sz="4" w:space="0" w:color="000000"/>
              <w:bottom w:val="single" w:sz="4" w:space="0" w:color="000000"/>
            </w:tcBorders>
            <w:shd w:val="clear" w:color="auto" w:fill="auto"/>
          </w:tcPr>
          <w:p w14:paraId="6A9B6A3F" w14:textId="77777777" w:rsidR="007630D0" w:rsidRPr="00B1375D" w:rsidRDefault="007630D0" w:rsidP="007630D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6" w:type="dxa"/>
            <w:tcBorders>
              <w:top w:val="single" w:sz="4" w:space="0" w:color="000000"/>
              <w:left w:val="single" w:sz="4" w:space="0" w:color="000000"/>
              <w:bottom w:val="single" w:sz="4" w:space="0" w:color="000000"/>
            </w:tcBorders>
            <w:shd w:val="clear" w:color="auto" w:fill="auto"/>
          </w:tcPr>
          <w:p w14:paraId="6747D5F1" w14:textId="77777777" w:rsidR="007630D0" w:rsidRPr="00B1375D" w:rsidRDefault="007630D0" w:rsidP="007630D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49E75D56" w14:textId="77777777" w:rsidR="007630D0" w:rsidRPr="00B1375D" w:rsidRDefault="007630D0" w:rsidP="007630D0">
            <w:pPr>
              <w:snapToGrid w:val="0"/>
              <w:spacing w:after="0" w:line="360" w:lineRule="auto"/>
              <w:jc w:val="both"/>
              <w:rPr>
                <w:rFonts w:ascii="Arial" w:hAnsi="Arial" w:cs="Arial"/>
                <w:color w:val="000000"/>
                <w:lang w:val="mk-MK"/>
              </w:rPr>
            </w:pPr>
          </w:p>
        </w:tc>
        <w:tc>
          <w:tcPr>
            <w:tcW w:w="425" w:type="dxa"/>
            <w:tcBorders>
              <w:top w:val="single" w:sz="4" w:space="0" w:color="000000"/>
              <w:left w:val="single" w:sz="4" w:space="0" w:color="auto"/>
              <w:bottom w:val="single" w:sz="4" w:space="0" w:color="000000"/>
            </w:tcBorders>
            <w:shd w:val="clear" w:color="auto" w:fill="auto"/>
          </w:tcPr>
          <w:p w14:paraId="4BF47D77" w14:textId="77777777" w:rsidR="007630D0" w:rsidRPr="00B1375D" w:rsidRDefault="007630D0" w:rsidP="007630D0">
            <w:pPr>
              <w:snapToGrid w:val="0"/>
              <w:spacing w:after="0" w:line="360" w:lineRule="auto"/>
              <w:jc w:val="both"/>
              <w:rPr>
                <w:rFonts w:ascii="Arial" w:hAnsi="Arial" w:cs="Arial"/>
                <w:color w:val="000000"/>
                <w:lang w:val="mk-MK"/>
              </w:rPr>
            </w:pPr>
          </w:p>
        </w:tc>
        <w:tc>
          <w:tcPr>
            <w:tcW w:w="538" w:type="dxa"/>
            <w:tcBorders>
              <w:top w:val="single" w:sz="4" w:space="0" w:color="000000"/>
              <w:left w:val="single" w:sz="4" w:space="0" w:color="auto"/>
              <w:bottom w:val="single" w:sz="4" w:space="0" w:color="000000"/>
            </w:tcBorders>
            <w:shd w:val="clear" w:color="auto" w:fill="auto"/>
          </w:tcPr>
          <w:p w14:paraId="7D7E142B" w14:textId="77777777" w:rsidR="007630D0" w:rsidRPr="00B1375D" w:rsidRDefault="007630D0" w:rsidP="007630D0">
            <w:pPr>
              <w:snapToGrid w:val="0"/>
              <w:spacing w:after="0" w:line="360" w:lineRule="auto"/>
              <w:jc w:val="both"/>
              <w:rPr>
                <w:rFonts w:ascii="Arial" w:hAnsi="Arial" w:cs="Arial"/>
                <w:color w:val="000000"/>
                <w:lang w:val="mk-MK"/>
              </w:rPr>
            </w:pPr>
            <w:r w:rsidRPr="00633B2E">
              <w:rPr>
                <w:rFonts w:ascii="Arial" w:hAnsi="Arial" w:cs="Arial"/>
                <w:color w:val="000000"/>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8D8C2EF" w14:textId="77777777" w:rsidR="007630D0" w:rsidRPr="00B1375D" w:rsidRDefault="007630D0" w:rsidP="007630D0">
            <w:pPr>
              <w:snapToGrid w:val="0"/>
              <w:spacing w:after="0" w:line="360" w:lineRule="auto"/>
              <w:jc w:val="both"/>
              <w:rPr>
                <w:rFonts w:ascii="Arial" w:hAnsi="Arial" w:cs="Arial"/>
                <w:color w:val="000000"/>
                <w:lang w:val="mk-MK"/>
              </w:rPr>
            </w:pPr>
            <w:r w:rsidRPr="00633B2E">
              <w:rPr>
                <w:rFonts w:ascii="Arial" w:hAnsi="Arial" w:cs="Arial"/>
                <w:color w:val="000000"/>
              </w:rPr>
              <w:t>/</w:t>
            </w:r>
          </w:p>
        </w:tc>
      </w:tr>
      <w:tr w:rsidR="007630D0" w:rsidRPr="00B1375D" w14:paraId="62E5E261" w14:textId="77777777" w:rsidTr="0046781B">
        <w:trPr>
          <w:jc w:val="center"/>
        </w:trPr>
        <w:tc>
          <w:tcPr>
            <w:tcW w:w="880" w:type="dxa"/>
            <w:tcBorders>
              <w:top w:val="single" w:sz="4" w:space="0" w:color="000000"/>
              <w:left w:val="single" w:sz="4" w:space="0" w:color="000000"/>
              <w:bottom w:val="single" w:sz="4" w:space="0" w:color="000000"/>
            </w:tcBorders>
            <w:shd w:val="clear" w:color="auto" w:fill="auto"/>
          </w:tcPr>
          <w:p w14:paraId="4FCD3926" w14:textId="77777777" w:rsidR="007630D0" w:rsidRPr="00B1375D" w:rsidRDefault="007630D0" w:rsidP="007630D0">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I-III</w:t>
            </w:r>
          </w:p>
        </w:tc>
        <w:tc>
          <w:tcPr>
            <w:tcW w:w="1276" w:type="dxa"/>
            <w:tcBorders>
              <w:top w:val="single" w:sz="4" w:space="0" w:color="000000"/>
              <w:left w:val="single" w:sz="4" w:space="0" w:color="000000"/>
              <w:bottom w:val="single" w:sz="4" w:space="0" w:color="000000"/>
            </w:tcBorders>
            <w:shd w:val="clear" w:color="auto" w:fill="auto"/>
          </w:tcPr>
          <w:p w14:paraId="0F1647FD" w14:textId="503533AA" w:rsidR="007630D0" w:rsidRPr="007630D0" w:rsidRDefault="000C6B0A" w:rsidP="007630D0">
            <w:pPr>
              <w:snapToGrid w:val="0"/>
              <w:spacing w:after="0" w:line="360" w:lineRule="auto"/>
              <w:jc w:val="both"/>
              <w:rPr>
                <w:rFonts w:ascii="Arial" w:hAnsi="Arial" w:cs="Arial"/>
                <w:color w:val="000000"/>
              </w:rPr>
            </w:pPr>
            <w:r>
              <w:rPr>
                <w:rFonts w:ascii="Arial" w:hAnsi="Arial" w:cs="Arial"/>
                <w:color w:val="000000"/>
              </w:rPr>
              <w:t>7</w:t>
            </w:r>
          </w:p>
        </w:tc>
        <w:tc>
          <w:tcPr>
            <w:tcW w:w="1559" w:type="dxa"/>
            <w:tcBorders>
              <w:top w:val="single" w:sz="4" w:space="0" w:color="000000"/>
              <w:left w:val="single" w:sz="4" w:space="0" w:color="000000"/>
              <w:bottom w:val="single" w:sz="4" w:space="0" w:color="000000"/>
            </w:tcBorders>
            <w:shd w:val="clear" w:color="auto" w:fill="auto"/>
          </w:tcPr>
          <w:p w14:paraId="64D47EF0" w14:textId="2313EF8A" w:rsidR="007630D0" w:rsidRPr="007630D0" w:rsidRDefault="000C6B0A" w:rsidP="007630D0">
            <w:pPr>
              <w:snapToGrid w:val="0"/>
              <w:spacing w:after="0" w:line="360" w:lineRule="auto"/>
              <w:jc w:val="both"/>
              <w:rPr>
                <w:rFonts w:ascii="Arial" w:hAnsi="Arial" w:cs="Arial"/>
                <w:color w:val="000000"/>
              </w:rPr>
            </w:pPr>
            <w:r>
              <w:rPr>
                <w:rFonts w:ascii="Arial" w:hAnsi="Arial" w:cs="Arial"/>
                <w:color w:val="000000"/>
              </w:rPr>
              <w:t>83</w:t>
            </w:r>
          </w:p>
        </w:tc>
        <w:tc>
          <w:tcPr>
            <w:tcW w:w="992" w:type="dxa"/>
            <w:tcBorders>
              <w:top w:val="single" w:sz="4" w:space="0" w:color="000000"/>
              <w:left w:val="single" w:sz="4" w:space="0" w:color="000000"/>
              <w:bottom w:val="single" w:sz="4" w:space="0" w:color="000000"/>
            </w:tcBorders>
            <w:shd w:val="clear" w:color="auto" w:fill="auto"/>
          </w:tcPr>
          <w:p w14:paraId="4716A8B6" w14:textId="4F1F6134" w:rsidR="007630D0" w:rsidRPr="002700CB" w:rsidRDefault="002700CB" w:rsidP="007630D0">
            <w:pPr>
              <w:snapToGrid w:val="0"/>
              <w:spacing w:after="0" w:line="360" w:lineRule="auto"/>
              <w:jc w:val="both"/>
              <w:rPr>
                <w:rFonts w:ascii="Arial" w:hAnsi="Arial" w:cs="Arial"/>
                <w:color w:val="000000"/>
                <w:highlight w:val="yellow"/>
              </w:rPr>
            </w:pPr>
            <w:r>
              <w:rPr>
                <w:rFonts w:ascii="Arial" w:hAnsi="Arial" w:cs="Arial"/>
                <w:color w:val="000000"/>
              </w:rPr>
              <w:t>38</w:t>
            </w:r>
          </w:p>
        </w:tc>
        <w:tc>
          <w:tcPr>
            <w:tcW w:w="567" w:type="dxa"/>
            <w:tcBorders>
              <w:top w:val="single" w:sz="4" w:space="0" w:color="000000"/>
              <w:left w:val="single" w:sz="4" w:space="0" w:color="000000"/>
              <w:bottom w:val="single" w:sz="4" w:space="0" w:color="000000"/>
            </w:tcBorders>
            <w:shd w:val="clear" w:color="auto" w:fill="auto"/>
          </w:tcPr>
          <w:p w14:paraId="4B531AB2" w14:textId="45A5E9A5" w:rsidR="007630D0" w:rsidRPr="002700CB" w:rsidRDefault="002700CB" w:rsidP="007630D0">
            <w:pPr>
              <w:snapToGrid w:val="0"/>
              <w:spacing w:after="0" w:line="360" w:lineRule="auto"/>
              <w:jc w:val="both"/>
              <w:rPr>
                <w:rFonts w:ascii="Arial" w:hAnsi="Arial" w:cs="Arial"/>
                <w:color w:val="000000"/>
                <w:highlight w:val="yellow"/>
              </w:rPr>
            </w:pPr>
            <w:r>
              <w:rPr>
                <w:rFonts w:ascii="Arial" w:hAnsi="Arial" w:cs="Arial"/>
                <w:color w:val="000000"/>
              </w:rPr>
              <w:t>45</w:t>
            </w:r>
          </w:p>
        </w:tc>
        <w:tc>
          <w:tcPr>
            <w:tcW w:w="709" w:type="dxa"/>
            <w:tcBorders>
              <w:top w:val="single" w:sz="4" w:space="0" w:color="000000"/>
              <w:left w:val="single" w:sz="4" w:space="0" w:color="000000"/>
              <w:bottom w:val="single" w:sz="4" w:space="0" w:color="000000"/>
            </w:tcBorders>
            <w:shd w:val="clear" w:color="auto" w:fill="auto"/>
          </w:tcPr>
          <w:p w14:paraId="4E33EA91" w14:textId="77777777" w:rsidR="007630D0" w:rsidRPr="00B1375D" w:rsidRDefault="007630D0" w:rsidP="007630D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567" w:type="dxa"/>
            <w:tcBorders>
              <w:top w:val="single" w:sz="4" w:space="0" w:color="000000"/>
              <w:left w:val="single" w:sz="4" w:space="0" w:color="000000"/>
              <w:bottom w:val="single" w:sz="4" w:space="0" w:color="000000"/>
            </w:tcBorders>
            <w:shd w:val="clear" w:color="auto" w:fill="auto"/>
          </w:tcPr>
          <w:p w14:paraId="38BA9697" w14:textId="77777777" w:rsidR="007630D0" w:rsidRPr="00B1375D" w:rsidRDefault="007630D0" w:rsidP="007630D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567" w:type="dxa"/>
            <w:tcBorders>
              <w:top w:val="single" w:sz="4" w:space="0" w:color="000000"/>
              <w:left w:val="single" w:sz="4" w:space="0" w:color="000000"/>
              <w:bottom w:val="single" w:sz="4" w:space="0" w:color="000000"/>
            </w:tcBorders>
            <w:shd w:val="clear" w:color="auto" w:fill="auto"/>
          </w:tcPr>
          <w:p w14:paraId="692FF77E" w14:textId="77777777" w:rsidR="007630D0" w:rsidRPr="00B1375D" w:rsidRDefault="007630D0" w:rsidP="007630D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000000"/>
              <w:left w:val="single" w:sz="4" w:space="0" w:color="000000"/>
              <w:bottom w:val="single" w:sz="4" w:space="0" w:color="000000"/>
            </w:tcBorders>
            <w:shd w:val="clear" w:color="auto" w:fill="auto"/>
          </w:tcPr>
          <w:p w14:paraId="70369867" w14:textId="77777777" w:rsidR="007630D0" w:rsidRPr="00B1375D" w:rsidRDefault="007630D0" w:rsidP="007630D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000000"/>
              <w:left w:val="single" w:sz="4" w:space="0" w:color="000000"/>
              <w:bottom w:val="single" w:sz="4" w:space="0" w:color="000000"/>
            </w:tcBorders>
            <w:shd w:val="clear" w:color="auto" w:fill="auto"/>
          </w:tcPr>
          <w:p w14:paraId="79819C61" w14:textId="77777777" w:rsidR="007630D0" w:rsidRPr="00B1375D" w:rsidRDefault="007630D0" w:rsidP="007630D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6" w:type="dxa"/>
            <w:tcBorders>
              <w:top w:val="single" w:sz="4" w:space="0" w:color="000000"/>
              <w:left w:val="single" w:sz="4" w:space="0" w:color="000000"/>
              <w:bottom w:val="single" w:sz="4" w:space="0" w:color="000000"/>
            </w:tcBorders>
            <w:shd w:val="clear" w:color="auto" w:fill="auto"/>
          </w:tcPr>
          <w:p w14:paraId="7C5923E7" w14:textId="77777777" w:rsidR="007630D0" w:rsidRPr="00B1375D" w:rsidRDefault="007630D0" w:rsidP="007630D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02C36010" w14:textId="77777777" w:rsidR="007630D0" w:rsidRPr="00B1375D" w:rsidRDefault="007630D0" w:rsidP="007630D0">
            <w:pPr>
              <w:snapToGrid w:val="0"/>
              <w:spacing w:after="0" w:line="360" w:lineRule="auto"/>
              <w:jc w:val="both"/>
              <w:rPr>
                <w:rFonts w:ascii="Arial" w:hAnsi="Arial" w:cs="Arial"/>
                <w:color w:val="000000"/>
                <w:lang w:val="mk-MK"/>
              </w:rPr>
            </w:pPr>
          </w:p>
        </w:tc>
        <w:tc>
          <w:tcPr>
            <w:tcW w:w="425" w:type="dxa"/>
            <w:tcBorders>
              <w:top w:val="single" w:sz="4" w:space="0" w:color="000000"/>
              <w:left w:val="single" w:sz="4" w:space="0" w:color="auto"/>
              <w:bottom w:val="single" w:sz="4" w:space="0" w:color="000000"/>
            </w:tcBorders>
            <w:shd w:val="clear" w:color="auto" w:fill="auto"/>
          </w:tcPr>
          <w:p w14:paraId="1C490521" w14:textId="77777777" w:rsidR="007630D0" w:rsidRPr="00B1375D" w:rsidRDefault="007630D0" w:rsidP="007630D0">
            <w:pPr>
              <w:snapToGrid w:val="0"/>
              <w:spacing w:after="0" w:line="360" w:lineRule="auto"/>
              <w:jc w:val="both"/>
              <w:rPr>
                <w:rFonts w:ascii="Arial" w:hAnsi="Arial" w:cs="Arial"/>
                <w:color w:val="000000"/>
                <w:lang w:val="mk-MK"/>
              </w:rPr>
            </w:pPr>
          </w:p>
        </w:tc>
        <w:tc>
          <w:tcPr>
            <w:tcW w:w="538" w:type="dxa"/>
            <w:tcBorders>
              <w:top w:val="single" w:sz="4" w:space="0" w:color="000000"/>
              <w:left w:val="single" w:sz="4" w:space="0" w:color="auto"/>
              <w:bottom w:val="single" w:sz="4" w:space="0" w:color="000000"/>
            </w:tcBorders>
            <w:shd w:val="clear" w:color="auto" w:fill="auto"/>
          </w:tcPr>
          <w:p w14:paraId="38568920" w14:textId="77777777" w:rsidR="007630D0" w:rsidRPr="00B1375D" w:rsidRDefault="007630D0" w:rsidP="007630D0">
            <w:pPr>
              <w:snapToGrid w:val="0"/>
              <w:spacing w:after="0" w:line="360" w:lineRule="auto"/>
              <w:jc w:val="both"/>
              <w:rPr>
                <w:rFonts w:ascii="Arial" w:hAnsi="Arial" w:cs="Arial"/>
                <w:color w:val="000000"/>
                <w:lang w:val="mk-MK"/>
              </w:rPr>
            </w:pPr>
            <w:r w:rsidRPr="00633B2E">
              <w:rPr>
                <w:rFonts w:ascii="Arial" w:hAnsi="Arial" w:cs="Arial"/>
                <w:color w:val="000000"/>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AD75BB3" w14:textId="77777777" w:rsidR="007630D0" w:rsidRPr="00B1375D" w:rsidRDefault="007630D0" w:rsidP="007630D0">
            <w:pPr>
              <w:snapToGrid w:val="0"/>
              <w:spacing w:after="0" w:line="360" w:lineRule="auto"/>
              <w:jc w:val="both"/>
              <w:rPr>
                <w:rFonts w:ascii="Arial" w:hAnsi="Arial" w:cs="Arial"/>
                <w:color w:val="000000"/>
                <w:lang w:val="mk-MK"/>
              </w:rPr>
            </w:pPr>
            <w:r w:rsidRPr="00633B2E">
              <w:rPr>
                <w:rFonts w:ascii="Arial" w:hAnsi="Arial" w:cs="Arial"/>
                <w:color w:val="000000"/>
              </w:rPr>
              <w:t>/</w:t>
            </w:r>
          </w:p>
        </w:tc>
      </w:tr>
      <w:tr w:rsidR="009E4510" w:rsidRPr="00B1375D" w14:paraId="28091A62" w14:textId="77777777" w:rsidTr="0046781B">
        <w:trPr>
          <w:trHeight w:val="285"/>
          <w:jc w:val="center"/>
        </w:trPr>
        <w:tc>
          <w:tcPr>
            <w:tcW w:w="880" w:type="dxa"/>
            <w:tcBorders>
              <w:top w:val="single" w:sz="4" w:space="0" w:color="auto"/>
              <w:left w:val="single" w:sz="4" w:space="0" w:color="000000"/>
              <w:bottom w:val="single" w:sz="4" w:space="0" w:color="auto"/>
            </w:tcBorders>
            <w:shd w:val="clear" w:color="auto" w:fill="auto"/>
          </w:tcPr>
          <w:p w14:paraId="282A82EC" w14:textId="77777777" w:rsidR="009E4510" w:rsidRPr="00B1375D" w:rsidRDefault="009E4510" w:rsidP="009E4510">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IV</w:t>
            </w:r>
          </w:p>
        </w:tc>
        <w:tc>
          <w:tcPr>
            <w:tcW w:w="1276" w:type="dxa"/>
            <w:tcBorders>
              <w:top w:val="single" w:sz="4" w:space="0" w:color="auto"/>
              <w:left w:val="single" w:sz="4" w:space="0" w:color="000000"/>
              <w:bottom w:val="single" w:sz="4" w:space="0" w:color="auto"/>
            </w:tcBorders>
            <w:shd w:val="clear" w:color="auto" w:fill="auto"/>
          </w:tcPr>
          <w:p w14:paraId="01ED6FDB" w14:textId="021C844C" w:rsidR="009E4510" w:rsidRPr="007630D0" w:rsidRDefault="000C6B0A" w:rsidP="009E4510">
            <w:pPr>
              <w:snapToGrid w:val="0"/>
              <w:spacing w:after="0" w:line="360" w:lineRule="auto"/>
              <w:jc w:val="both"/>
              <w:rPr>
                <w:rFonts w:ascii="Arial" w:hAnsi="Arial" w:cs="Arial"/>
                <w:color w:val="000000"/>
              </w:rPr>
            </w:pPr>
            <w:r>
              <w:rPr>
                <w:rFonts w:ascii="Arial" w:hAnsi="Arial" w:cs="Arial"/>
                <w:color w:val="000000"/>
              </w:rPr>
              <w:t>2</w:t>
            </w:r>
          </w:p>
        </w:tc>
        <w:tc>
          <w:tcPr>
            <w:tcW w:w="1559" w:type="dxa"/>
            <w:tcBorders>
              <w:top w:val="single" w:sz="4" w:space="0" w:color="auto"/>
              <w:left w:val="single" w:sz="4" w:space="0" w:color="000000"/>
              <w:bottom w:val="single" w:sz="4" w:space="0" w:color="auto"/>
            </w:tcBorders>
            <w:shd w:val="clear" w:color="auto" w:fill="auto"/>
          </w:tcPr>
          <w:p w14:paraId="0CE8C90D" w14:textId="3325D684" w:rsidR="009E4510" w:rsidRPr="00B1375D" w:rsidRDefault="000C6B0A" w:rsidP="009E4510">
            <w:pPr>
              <w:snapToGrid w:val="0"/>
              <w:spacing w:after="0" w:line="360" w:lineRule="auto"/>
              <w:jc w:val="both"/>
              <w:rPr>
                <w:rFonts w:ascii="Arial" w:hAnsi="Arial" w:cs="Arial"/>
                <w:color w:val="000000"/>
                <w:lang w:val="mk-MK"/>
              </w:rPr>
            </w:pPr>
            <w:r>
              <w:rPr>
                <w:rFonts w:ascii="Arial" w:hAnsi="Arial" w:cs="Arial"/>
                <w:color w:val="000000"/>
              </w:rPr>
              <w:t>22</w:t>
            </w:r>
          </w:p>
        </w:tc>
        <w:tc>
          <w:tcPr>
            <w:tcW w:w="992" w:type="dxa"/>
            <w:tcBorders>
              <w:top w:val="single" w:sz="4" w:space="0" w:color="auto"/>
              <w:left w:val="single" w:sz="4" w:space="0" w:color="000000"/>
              <w:bottom w:val="single" w:sz="4" w:space="0" w:color="auto"/>
            </w:tcBorders>
            <w:shd w:val="clear" w:color="auto" w:fill="auto"/>
          </w:tcPr>
          <w:p w14:paraId="5975BCCF" w14:textId="4C26929A" w:rsidR="009E4510" w:rsidRPr="00B1375D" w:rsidRDefault="002700CB" w:rsidP="009E4510">
            <w:pPr>
              <w:snapToGrid w:val="0"/>
              <w:spacing w:after="0" w:line="360" w:lineRule="auto"/>
              <w:jc w:val="both"/>
              <w:rPr>
                <w:rFonts w:ascii="Arial" w:hAnsi="Arial" w:cs="Arial"/>
                <w:color w:val="000000"/>
                <w:lang w:val="mk-MK"/>
              </w:rPr>
            </w:pPr>
            <w:r>
              <w:rPr>
                <w:rFonts w:ascii="Arial" w:hAnsi="Arial" w:cs="Arial"/>
                <w:color w:val="000000"/>
              </w:rPr>
              <w:t>10</w:t>
            </w:r>
          </w:p>
        </w:tc>
        <w:tc>
          <w:tcPr>
            <w:tcW w:w="567" w:type="dxa"/>
            <w:tcBorders>
              <w:top w:val="single" w:sz="4" w:space="0" w:color="auto"/>
              <w:left w:val="single" w:sz="4" w:space="0" w:color="000000"/>
              <w:bottom w:val="single" w:sz="4" w:space="0" w:color="auto"/>
            </w:tcBorders>
            <w:shd w:val="clear" w:color="auto" w:fill="auto"/>
          </w:tcPr>
          <w:p w14:paraId="14D92DCE" w14:textId="6A3B77AA" w:rsidR="009E4510" w:rsidRPr="00B1375D" w:rsidRDefault="002700CB" w:rsidP="009E4510">
            <w:pPr>
              <w:snapToGrid w:val="0"/>
              <w:spacing w:after="0" w:line="360" w:lineRule="auto"/>
              <w:jc w:val="both"/>
              <w:rPr>
                <w:rFonts w:ascii="Arial" w:hAnsi="Arial" w:cs="Arial"/>
                <w:color w:val="000000"/>
                <w:lang w:val="mk-MK"/>
              </w:rPr>
            </w:pPr>
            <w:r>
              <w:rPr>
                <w:rFonts w:ascii="Arial" w:hAnsi="Arial" w:cs="Arial"/>
                <w:color w:val="000000"/>
              </w:rPr>
              <w:t>12</w:t>
            </w:r>
          </w:p>
        </w:tc>
        <w:tc>
          <w:tcPr>
            <w:tcW w:w="709" w:type="dxa"/>
            <w:tcBorders>
              <w:top w:val="single" w:sz="4" w:space="0" w:color="auto"/>
              <w:left w:val="single" w:sz="4" w:space="0" w:color="000000"/>
              <w:bottom w:val="single" w:sz="4" w:space="0" w:color="auto"/>
            </w:tcBorders>
            <w:shd w:val="clear" w:color="auto" w:fill="auto"/>
          </w:tcPr>
          <w:p w14:paraId="6ABEEF81"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567" w:type="dxa"/>
            <w:tcBorders>
              <w:top w:val="single" w:sz="4" w:space="0" w:color="auto"/>
              <w:left w:val="single" w:sz="4" w:space="0" w:color="000000"/>
              <w:bottom w:val="single" w:sz="4" w:space="0" w:color="auto"/>
            </w:tcBorders>
            <w:shd w:val="clear" w:color="auto" w:fill="auto"/>
          </w:tcPr>
          <w:p w14:paraId="39F7267E"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567" w:type="dxa"/>
            <w:tcBorders>
              <w:top w:val="single" w:sz="4" w:space="0" w:color="auto"/>
              <w:left w:val="single" w:sz="4" w:space="0" w:color="000000"/>
              <w:bottom w:val="single" w:sz="4" w:space="0" w:color="auto"/>
            </w:tcBorders>
            <w:shd w:val="clear" w:color="auto" w:fill="auto"/>
          </w:tcPr>
          <w:p w14:paraId="598C8890"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auto"/>
              <w:left w:val="single" w:sz="4" w:space="0" w:color="000000"/>
              <w:bottom w:val="single" w:sz="4" w:space="0" w:color="auto"/>
            </w:tcBorders>
            <w:shd w:val="clear" w:color="auto" w:fill="auto"/>
          </w:tcPr>
          <w:p w14:paraId="7F5FDF84"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auto"/>
              <w:left w:val="single" w:sz="4" w:space="0" w:color="000000"/>
              <w:bottom w:val="single" w:sz="4" w:space="0" w:color="auto"/>
            </w:tcBorders>
            <w:shd w:val="clear" w:color="auto" w:fill="auto"/>
          </w:tcPr>
          <w:p w14:paraId="1C0EB7AD"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6" w:type="dxa"/>
            <w:tcBorders>
              <w:top w:val="single" w:sz="4" w:space="0" w:color="auto"/>
              <w:left w:val="single" w:sz="4" w:space="0" w:color="000000"/>
              <w:bottom w:val="single" w:sz="4" w:space="0" w:color="auto"/>
            </w:tcBorders>
            <w:shd w:val="clear" w:color="auto" w:fill="auto"/>
          </w:tcPr>
          <w:p w14:paraId="7BA930E6"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auto"/>
              <w:left w:val="single" w:sz="4" w:space="0" w:color="000000"/>
              <w:bottom w:val="single" w:sz="4" w:space="0" w:color="auto"/>
              <w:right w:val="single" w:sz="4" w:space="0" w:color="auto"/>
            </w:tcBorders>
            <w:shd w:val="clear" w:color="auto" w:fill="auto"/>
          </w:tcPr>
          <w:p w14:paraId="24C5EB95" w14:textId="77777777" w:rsidR="009E4510" w:rsidRPr="00B1375D" w:rsidRDefault="009E4510" w:rsidP="009E4510">
            <w:pPr>
              <w:snapToGrid w:val="0"/>
              <w:spacing w:after="0" w:line="360" w:lineRule="auto"/>
              <w:jc w:val="both"/>
              <w:rPr>
                <w:rFonts w:ascii="Arial" w:hAnsi="Arial" w:cs="Arial"/>
                <w:color w:val="000000"/>
                <w:lang w:val="mk-MK"/>
              </w:rPr>
            </w:pPr>
          </w:p>
        </w:tc>
        <w:tc>
          <w:tcPr>
            <w:tcW w:w="425" w:type="dxa"/>
            <w:tcBorders>
              <w:top w:val="single" w:sz="4" w:space="0" w:color="auto"/>
              <w:left w:val="single" w:sz="4" w:space="0" w:color="auto"/>
              <w:bottom w:val="single" w:sz="4" w:space="0" w:color="auto"/>
            </w:tcBorders>
            <w:shd w:val="clear" w:color="auto" w:fill="auto"/>
          </w:tcPr>
          <w:p w14:paraId="57EB68B4" w14:textId="77777777" w:rsidR="009E4510" w:rsidRPr="00B1375D" w:rsidRDefault="009E4510" w:rsidP="009E4510">
            <w:pPr>
              <w:snapToGrid w:val="0"/>
              <w:spacing w:after="0" w:line="360" w:lineRule="auto"/>
              <w:jc w:val="both"/>
              <w:rPr>
                <w:rFonts w:ascii="Arial" w:hAnsi="Arial" w:cs="Arial"/>
                <w:color w:val="000000"/>
                <w:lang w:val="mk-MK"/>
              </w:rPr>
            </w:pPr>
          </w:p>
        </w:tc>
        <w:tc>
          <w:tcPr>
            <w:tcW w:w="538" w:type="dxa"/>
            <w:tcBorders>
              <w:top w:val="single" w:sz="4" w:space="0" w:color="auto"/>
              <w:left w:val="single" w:sz="4" w:space="0" w:color="auto"/>
              <w:bottom w:val="single" w:sz="4" w:space="0" w:color="auto"/>
            </w:tcBorders>
            <w:shd w:val="clear" w:color="auto" w:fill="auto"/>
          </w:tcPr>
          <w:p w14:paraId="7D1C965B" w14:textId="77777777" w:rsidR="009E4510" w:rsidRPr="00B1375D" w:rsidRDefault="009E4510" w:rsidP="009E4510">
            <w:pPr>
              <w:snapToGrid w:val="0"/>
              <w:spacing w:after="0" w:line="360" w:lineRule="auto"/>
              <w:jc w:val="both"/>
              <w:rPr>
                <w:rFonts w:ascii="Arial" w:hAnsi="Arial" w:cs="Arial"/>
                <w:color w:val="000000"/>
                <w:lang w:val="mk-MK"/>
              </w:rPr>
            </w:pPr>
            <w:r w:rsidRPr="00633B2E">
              <w:rPr>
                <w:rFonts w:ascii="Arial" w:hAnsi="Arial" w:cs="Arial"/>
                <w:color w:val="000000"/>
              </w:rPr>
              <w:t>/</w:t>
            </w:r>
          </w:p>
        </w:tc>
        <w:tc>
          <w:tcPr>
            <w:tcW w:w="567" w:type="dxa"/>
            <w:tcBorders>
              <w:top w:val="single" w:sz="4" w:space="0" w:color="auto"/>
              <w:left w:val="single" w:sz="4" w:space="0" w:color="000000"/>
              <w:bottom w:val="single" w:sz="4" w:space="0" w:color="auto"/>
              <w:right w:val="single" w:sz="4" w:space="0" w:color="000000"/>
            </w:tcBorders>
            <w:shd w:val="clear" w:color="auto" w:fill="auto"/>
          </w:tcPr>
          <w:p w14:paraId="4CC12083" w14:textId="77777777" w:rsidR="009E4510" w:rsidRPr="00B1375D" w:rsidRDefault="009E4510" w:rsidP="009E4510">
            <w:pPr>
              <w:snapToGrid w:val="0"/>
              <w:spacing w:after="0" w:line="360" w:lineRule="auto"/>
              <w:jc w:val="both"/>
              <w:rPr>
                <w:rFonts w:ascii="Arial" w:hAnsi="Arial" w:cs="Arial"/>
                <w:color w:val="000000"/>
                <w:lang w:val="mk-MK"/>
              </w:rPr>
            </w:pPr>
            <w:r w:rsidRPr="00633B2E">
              <w:rPr>
                <w:rFonts w:ascii="Arial" w:hAnsi="Arial" w:cs="Arial"/>
                <w:color w:val="000000"/>
              </w:rPr>
              <w:t>/</w:t>
            </w:r>
          </w:p>
        </w:tc>
      </w:tr>
      <w:tr w:rsidR="009E4510" w:rsidRPr="00B1375D" w14:paraId="1C96C896" w14:textId="77777777" w:rsidTr="0046781B">
        <w:trPr>
          <w:jc w:val="center"/>
        </w:trPr>
        <w:tc>
          <w:tcPr>
            <w:tcW w:w="880" w:type="dxa"/>
            <w:tcBorders>
              <w:top w:val="single" w:sz="4" w:space="0" w:color="auto"/>
              <w:left w:val="single" w:sz="4" w:space="0" w:color="000000"/>
              <w:bottom w:val="single" w:sz="4" w:space="0" w:color="auto"/>
            </w:tcBorders>
            <w:shd w:val="clear" w:color="auto" w:fill="auto"/>
          </w:tcPr>
          <w:p w14:paraId="0045DE73" w14:textId="77777777" w:rsidR="009E4510" w:rsidRPr="00B1375D" w:rsidRDefault="009E4510" w:rsidP="009E4510">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V</w:t>
            </w:r>
          </w:p>
        </w:tc>
        <w:tc>
          <w:tcPr>
            <w:tcW w:w="1276" w:type="dxa"/>
            <w:tcBorders>
              <w:top w:val="single" w:sz="4" w:space="0" w:color="auto"/>
              <w:left w:val="single" w:sz="4" w:space="0" w:color="000000"/>
              <w:bottom w:val="single" w:sz="4" w:space="0" w:color="auto"/>
            </w:tcBorders>
            <w:shd w:val="clear" w:color="auto" w:fill="auto"/>
          </w:tcPr>
          <w:p w14:paraId="137381C6" w14:textId="103439B2" w:rsidR="009E4510" w:rsidRPr="007630D0" w:rsidRDefault="000C6B0A" w:rsidP="009E4510">
            <w:pPr>
              <w:snapToGrid w:val="0"/>
              <w:spacing w:after="0" w:line="360" w:lineRule="auto"/>
              <w:jc w:val="both"/>
              <w:rPr>
                <w:rFonts w:ascii="Arial" w:hAnsi="Arial" w:cs="Arial"/>
                <w:color w:val="000000"/>
              </w:rPr>
            </w:pPr>
            <w:r>
              <w:rPr>
                <w:rFonts w:ascii="Arial" w:hAnsi="Arial" w:cs="Arial"/>
                <w:color w:val="000000"/>
              </w:rPr>
              <w:t>2</w:t>
            </w:r>
          </w:p>
        </w:tc>
        <w:tc>
          <w:tcPr>
            <w:tcW w:w="1559" w:type="dxa"/>
            <w:tcBorders>
              <w:top w:val="single" w:sz="4" w:space="0" w:color="auto"/>
              <w:left w:val="single" w:sz="4" w:space="0" w:color="000000"/>
              <w:bottom w:val="single" w:sz="4" w:space="0" w:color="auto"/>
            </w:tcBorders>
            <w:shd w:val="clear" w:color="auto" w:fill="auto"/>
          </w:tcPr>
          <w:p w14:paraId="514651E9" w14:textId="13B44F14" w:rsidR="009E4510" w:rsidRPr="009E4510" w:rsidRDefault="000C6B0A" w:rsidP="009E4510">
            <w:pPr>
              <w:snapToGrid w:val="0"/>
              <w:spacing w:after="0" w:line="360" w:lineRule="auto"/>
              <w:jc w:val="both"/>
              <w:rPr>
                <w:rFonts w:ascii="Arial" w:hAnsi="Arial" w:cs="Arial"/>
                <w:color w:val="000000"/>
              </w:rPr>
            </w:pPr>
            <w:r>
              <w:rPr>
                <w:rFonts w:ascii="Arial" w:hAnsi="Arial" w:cs="Arial"/>
                <w:color w:val="000000"/>
              </w:rPr>
              <w:t>32</w:t>
            </w:r>
          </w:p>
        </w:tc>
        <w:tc>
          <w:tcPr>
            <w:tcW w:w="992" w:type="dxa"/>
            <w:tcBorders>
              <w:top w:val="single" w:sz="4" w:space="0" w:color="auto"/>
              <w:left w:val="single" w:sz="4" w:space="0" w:color="000000"/>
              <w:bottom w:val="single" w:sz="4" w:space="0" w:color="auto"/>
            </w:tcBorders>
            <w:shd w:val="clear" w:color="auto" w:fill="auto"/>
          </w:tcPr>
          <w:p w14:paraId="11C13CB5" w14:textId="5F7A3C05" w:rsidR="009E4510" w:rsidRPr="009E4510" w:rsidRDefault="002700CB" w:rsidP="009E4510">
            <w:pPr>
              <w:snapToGrid w:val="0"/>
              <w:spacing w:after="0" w:line="360" w:lineRule="auto"/>
              <w:jc w:val="both"/>
              <w:rPr>
                <w:rFonts w:ascii="Arial" w:hAnsi="Arial" w:cs="Arial"/>
                <w:color w:val="000000"/>
              </w:rPr>
            </w:pPr>
            <w:r>
              <w:rPr>
                <w:rFonts w:ascii="Arial" w:hAnsi="Arial" w:cs="Arial"/>
                <w:color w:val="000000"/>
              </w:rPr>
              <w:t>18</w:t>
            </w:r>
          </w:p>
        </w:tc>
        <w:tc>
          <w:tcPr>
            <w:tcW w:w="567" w:type="dxa"/>
            <w:tcBorders>
              <w:top w:val="single" w:sz="4" w:space="0" w:color="auto"/>
              <w:left w:val="single" w:sz="4" w:space="0" w:color="000000"/>
              <w:bottom w:val="single" w:sz="4" w:space="0" w:color="auto"/>
            </w:tcBorders>
            <w:shd w:val="clear" w:color="auto" w:fill="auto"/>
          </w:tcPr>
          <w:p w14:paraId="3D42A85F" w14:textId="4029812C" w:rsidR="009E4510" w:rsidRPr="009E4510" w:rsidRDefault="002700CB" w:rsidP="009E4510">
            <w:pPr>
              <w:snapToGrid w:val="0"/>
              <w:spacing w:after="0" w:line="360" w:lineRule="auto"/>
              <w:jc w:val="both"/>
              <w:rPr>
                <w:rFonts w:ascii="Arial" w:hAnsi="Arial" w:cs="Arial"/>
                <w:color w:val="000000"/>
              </w:rPr>
            </w:pPr>
            <w:r>
              <w:rPr>
                <w:rFonts w:ascii="Arial" w:hAnsi="Arial" w:cs="Arial"/>
                <w:color w:val="000000"/>
              </w:rPr>
              <w:t>14</w:t>
            </w:r>
          </w:p>
        </w:tc>
        <w:tc>
          <w:tcPr>
            <w:tcW w:w="709" w:type="dxa"/>
            <w:tcBorders>
              <w:top w:val="single" w:sz="4" w:space="0" w:color="auto"/>
              <w:left w:val="single" w:sz="4" w:space="0" w:color="000000"/>
              <w:bottom w:val="single" w:sz="4" w:space="0" w:color="auto"/>
            </w:tcBorders>
            <w:shd w:val="clear" w:color="auto" w:fill="auto"/>
          </w:tcPr>
          <w:p w14:paraId="41421C54"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567" w:type="dxa"/>
            <w:tcBorders>
              <w:top w:val="single" w:sz="4" w:space="0" w:color="auto"/>
              <w:left w:val="single" w:sz="4" w:space="0" w:color="000000"/>
              <w:bottom w:val="single" w:sz="4" w:space="0" w:color="auto"/>
            </w:tcBorders>
            <w:shd w:val="clear" w:color="auto" w:fill="auto"/>
          </w:tcPr>
          <w:p w14:paraId="204597DC"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567" w:type="dxa"/>
            <w:tcBorders>
              <w:top w:val="single" w:sz="4" w:space="0" w:color="auto"/>
              <w:left w:val="single" w:sz="4" w:space="0" w:color="000000"/>
              <w:bottom w:val="single" w:sz="4" w:space="0" w:color="auto"/>
            </w:tcBorders>
            <w:shd w:val="clear" w:color="auto" w:fill="auto"/>
          </w:tcPr>
          <w:p w14:paraId="28DFA87E"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auto"/>
              <w:left w:val="single" w:sz="4" w:space="0" w:color="000000"/>
              <w:bottom w:val="single" w:sz="4" w:space="0" w:color="auto"/>
            </w:tcBorders>
            <w:shd w:val="clear" w:color="auto" w:fill="auto"/>
          </w:tcPr>
          <w:p w14:paraId="274FADE3"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auto"/>
              <w:left w:val="single" w:sz="4" w:space="0" w:color="000000"/>
              <w:bottom w:val="single" w:sz="4" w:space="0" w:color="auto"/>
            </w:tcBorders>
            <w:shd w:val="clear" w:color="auto" w:fill="auto"/>
          </w:tcPr>
          <w:p w14:paraId="36CE9536"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6" w:type="dxa"/>
            <w:tcBorders>
              <w:top w:val="single" w:sz="4" w:space="0" w:color="auto"/>
              <w:left w:val="single" w:sz="4" w:space="0" w:color="000000"/>
              <w:bottom w:val="single" w:sz="4" w:space="0" w:color="auto"/>
            </w:tcBorders>
            <w:shd w:val="clear" w:color="auto" w:fill="auto"/>
          </w:tcPr>
          <w:p w14:paraId="2E3F17DA"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auto"/>
              <w:left w:val="single" w:sz="4" w:space="0" w:color="000000"/>
              <w:bottom w:val="single" w:sz="4" w:space="0" w:color="auto"/>
              <w:right w:val="single" w:sz="4" w:space="0" w:color="auto"/>
            </w:tcBorders>
            <w:shd w:val="clear" w:color="auto" w:fill="auto"/>
          </w:tcPr>
          <w:p w14:paraId="4582DADD" w14:textId="77777777" w:rsidR="009E4510" w:rsidRPr="00B1375D" w:rsidRDefault="009E4510" w:rsidP="009E4510">
            <w:pPr>
              <w:snapToGrid w:val="0"/>
              <w:spacing w:after="0" w:line="360" w:lineRule="auto"/>
              <w:jc w:val="both"/>
              <w:rPr>
                <w:rFonts w:ascii="Arial" w:hAnsi="Arial" w:cs="Arial"/>
                <w:color w:val="000000"/>
                <w:lang w:val="mk-MK"/>
              </w:rPr>
            </w:pPr>
          </w:p>
        </w:tc>
        <w:tc>
          <w:tcPr>
            <w:tcW w:w="425" w:type="dxa"/>
            <w:tcBorders>
              <w:top w:val="single" w:sz="4" w:space="0" w:color="auto"/>
              <w:left w:val="single" w:sz="4" w:space="0" w:color="auto"/>
              <w:bottom w:val="single" w:sz="4" w:space="0" w:color="auto"/>
            </w:tcBorders>
            <w:shd w:val="clear" w:color="auto" w:fill="auto"/>
          </w:tcPr>
          <w:p w14:paraId="481333DD" w14:textId="77777777" w:rsidR="009E4510" w:rsidRPr="00B1375D" w:rsidRDefault="009E4510" w:rsidP="009E4510">
            <w:pPr>
              <w:snapToGrid w:val="0"/>
              <w:spacing w:after="0" w:line="360" w:lineRule="auto"/>
              <w:jc w:val="both"/>
              <w:rPr>
                <w:rFonts w:ascii="Arial" w:hAnsi="Arial" w:cs="Arial"/>
                <w:color w:val="000000"/>
                <w:lang w:val="mk-MK"/>
              </w:rPr>
            </w:pPr>
          </w:p>
        </w:tc>
        <w:tc>
          <w:tcPr>
            <w:tcW w:w="538" w:type="dxa"/>
            <w:tcBorders>
              <w:top w:val="single" w:sz="4" w:space="0" w:color="auto"/>
              <w:left w:val="single" w:sz="4" w:space="0" w:color="auto"/>
              <w:bottom w:val="single" w:sz="4" w:space="0" w:color="auto"/>
            </w:tcBorders>
            <w:shd w:val="clear" w:color="auto" w:fill="auto"/>
          </w:tcPr>
          <w:p w14:paraId="23B98E7D" w14:textId="77777777" w:rsidR="009E4510" w:rsidRPr="00B1375D" w:rsidRDefault="009E4510" w:rsidP="009E4510">
            <w:pPr>
              <w:snapToGrid w:val="0"/>
              <w:spacing w:after="0" w:line="360" w:lineRule="auto"/>
              <w:jc w:val="both"/>
              <w:rPr>
                <w:rFonts w:ascii="Arial" w:hAnsi="Arial" w:cs="Arial"/>
                <w:color w:val="000000"/>
                <w:lang w:val="mk-MK"/>
              </w:rPr>
            </w:pPr>
            <w:r w:rsidRPr="00633B2E">
              <w:rPr>
                <w:rFonts w:ascii="Arial" w:hAnsi="Arial" w:cs="Arial"/>
                <w:color w:val="000000"/>
              </w:rPr>
              <w:t>/</w:t>
            </w:r>
          </w:p>
        </w:tc>
        <w:tc>
          <w:tcPr>
            <w:tcW w:w="567" w:type="dxa"/>
            <w:tcBorders>
              <w:top w:val="single" w:sz="4" w:space="0" w:color="auto"/>
              <w:left w:val="single" w:sz="4" w:space="0" w:color="000000"/>
              <w:bottom w:val="single" w:sz="4" w:space="0" w:color="auto"/>
              <w:right w:val="single" w:sz="4" w:space="0" w:color="000000"/>
            </w:tcBorders>
            <w:shd w:val="clear" w:color="auto" w:fill="auto"/>
          </w:tcPr>
          <w:p w14:paraId="209C05CA" w14:textId="77777777" w:rsidR="009E4510" w:rsidRPr="00B1375D" w:rsidRDefault="009E4510" w:rsidP="009E4510">
            <w:pPr>
              <w:snapToGrid w:val="0"/>
              <w:spacing w:after="0" w:line="360" w:lineRule="auto"/>
              <w:jc w:val="both"/>
              <w:rPr>
                <w:rFonts w:ascii="Arial" w:hAnsi="Arial" w:cs="Arial"/>
                <w:color w:val="000000"/>
                <w:lang w:val="mk-MK"/>
              </w:rPr>
            </w:pPr>
            <w:r w:rsidRPr="00633B2E">
              <w:rPr>
                <w:rFonts w:ascii="Arial" w:hAnsi="Arial" w:cs="Arial"/>
                <w:color w:val="000000"/>
              </w:rPr>
              <w:t>/</w:t>
            </w:r>
          </w:p>
        </w:tc>
      </w:tr>
      <w:tr w:rsidR="009E4510" w:rsidRPr="00B1375D" w14:paraId="25AC19F8" w14:textId="77777777" w:rsidTr="0046781B">
        <w:trPr>
          <w:jc w:val="center"/>
        </w:trPr>
        <w:tc>
          <w:tcPr>
            <w:tcW w:w="880" w:type="dxa"/>
            <w:tcBorders>
              <w:top w:val="single" w:sz="4" w:space="0" w:color="auto"/>
              <w:left w:val="single" w:sz="4" w:space="0" w:color="000000"/>
              <w:bottom w:val="single" w:sz="4" w:space="0" w:color="000000"/>
            </w:tcBorders>
            <w:shd w:val="clear" w:color="auto" w:fill="auto"/>
          </w:tcPr>
          <w:p w14:paraId="5F99F0CA" w14:textId="77777777" w:rsidR="009E4510" w:rsidRPr="00B1375D" w:rsidRDefault="009E4510" w:rsidP="009E4510">
            <w:pPr>
              <w:suppressAutoHyphens/>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IV-V</w:t>
            </w:r>
          </w:p>
        </w:tc>
        <w:tc>
          <w:tcPr>
            <w:tcW w:w="1276" w:type="dxa"/>
            <w:tcBorders>
              <w:top w:val="single" w:sz="4" w:space="0" w:color="auto"/>
              <w:left w:val="single" w:sz="4" w:space="0" w:color="000000"/>
              <w:bottom w:val="single" w:sz="4" w:space="0" w:color="000000"/>
            </w:tcBorders>
            <w:shd w:val="clear" w:color="auto" w:fill="auto"/>
          </w:tcPr>
          <w:p w14:paraId="2FB76E78" w14:textId="4A9B8DCD" w:rsidR="009E4510" w:rsidRPr="007630D0" w:rsidRDefault="000C6B0A" w:rsidP="009E4510">
            <w:pPr>
              <w:snapToGrid w:val="0"/>
              <w:spacing w:after="0" w:line="360" w:lineRule="auto"/>
              <w:jc w:val="both"/>
              <w:rPr>
                <w:rFonts w:ascii="Arial" w:hAnsi="Arial" w:cs="Arial"/>
                <w:color w:val="000000"/>
              </w:rPr>
            </w:pPr>
            <w:r>
              <w:rPr>
                <w:rFonts w:ascii="Arial" w:hAnsi="Arial" w:cs="Arial"/>
                <w:color w:val="000000"/>
              </w:rPr>
              <w:t>4</w:t>
            </w:r>
          </w:p>
        </w:tc>
        <w:tc>
          <w:tcPr>
            <w:tcW w:w="1559" w:type="dxa"/>
            <w:tcBorders>
              <w:top w:val="single" w:sz="4" w:space="0" w:color="auto"/>
              <w:left w:val="single" w:sz="4" w:space="0" w:color="000000"/>
              <w:bottom w:val="single" w:sz="4" w:space="0" w:color="000000"/>
            </w:tcBorders>
            <w:shd w:val="clear" w:color="auto" w:fill="auto"/>
          </w:tcPr>
          <w:p w14:paraId="2B15B974" w14:textId="0D2B1701" w:rsidR="009E4510" w:rsidRPr="009E4510" w:rsidRDefault="000C6B0A" w:rsidP="009E4510">
            <w:pPr>
              <w:snapToGrid w:val="0"/>
              <w:spacing w:after="0" w:line="360" w:lineRule="auto"/>
              <w:jc w:val="both"/>
              <w:rPr>
                <w:rFonts w:ascii="Arial" w:hAnsi="Arial" w:cs="Arial"/>
                <w:color w:val="000000"/>
              </w:rPr>
            </w:pPr>
            <w:r>
              <w:rPr>
                <w:rFonts w:ascii="Arial" w:hAnsi="Arial" w:cs="Arial"/>
                <w:color w:val="000000"/>
              </w:rPr>
              <w:t>54</w:t>
            </w:r>
          </w:p>
        </w:tc>
        <w:tc>
          <w:tcPr>
            <w:tcW w:w="992" w:type="dxa"/>
            <w:tcBorders>
              <w:top w:val="single" w:sz="4" w:space="0" w:color="auto"/>
              <w:left w:val="single" w:sz="4" w:space="0" w:color="000000"/>
              <w:bottom w:val="single" w:sz="4" w:space="0" w:color="000000"/>
            </w:tcBorders>
            <w:shd w:val="clear" w:color="auto" w:fill="auto"/>
          </w:tcPr>
          <w:p w14:paraId="7B785208" w14:textId="2C470875" w:rsidR="009E4510" w:rsidRPr="009E4510" w:rsidRDefault="002700CB" w:rsidP="009E4510">
            <w:pPr>
              <w:snapToGrid w:val="0"/>
              <w:spacing w:after="0" w:line="360" w:lineRule="auto"/>
              <w:jc w:val="both"/>
              <w:rPr>
                <w:rFonts w:ascii="Arial" w:hAnsi="Arial" w:cs="Arial"/>
                <w:color w:val="000000"/>
              </w:rPr>
            </w:pPr>
            <w:r>
              <w:rPr>
                <w:rFonts w:ascii="Arial" w:hAnsi="Arial" w:cs="Arial"/>
                <w:color w:val="000000"/>
              </w:rPr>
              <w:t>28</w:t>
            </w:r>
          </w:p>
        </w:tc>
        <w:tc>
          <w:tcPr>
            <w:tcW w:w="567" w:type="dxa"/>
            <w:tcBorders>
              <w:top w:val="single" w:sz="4" w:space="0" w:color="auto"/>
              <w:left w:val="single" w:sz="4" w:space="0" w:color="000000"/>
              <w:bottom w:val="single" w:sz="4" w:space="0" w:color="000000"/>
            </w:tcBorders>
            <w:shd w:val="clear" w:color="auto" w:fill="auto"/>
          </w:tcPr>
          <w:p w14:paraId="51EFF444" w14:textId="3C1C4326" w:rsidR="009E4510" w:rsidRPr="009E4510" w:rsidRDefault="002700CB" w:rsidP="009E4510">
            <w:pPr>
              <w:snapToGrid w:val="0"/>
              <w:spacing w:after="0" w:line="360" w:lineRule="auto"/>
              <w:jc w:val="both"/>
              <w:rPr>
                <w:rFonts w:ascii="Arial" w:hAnsi="Arial" w:cs="Arial"/>
                <w:color w:val="000000"/>
              </w:rPr>
            </w:pPr>
            <w:r>
              <w:rPr>
                <w:rFonts w:ascii="Arial" w:hAnsi="Arial" w:cs="Arial"/>
                <w:color w:val="000000"/>
              </w:rPr>
              <w:t>26</w:t>
            </w:r>
          </w:p>
        </w:tc>
        <w:tc>
          <w:tcPr>
            <w:tcW w:w="709" w:type="dxa"/>
            <w:tcBorders>
              <w:top w:val="single" w:sz="4" w:space="0" w:color="auto"/>
              <w:left w:val="single" w:sz="4" w:space="0" w:color="000000"/>
              <w:bottom w:val="single" w:sz="4" w:space="0" w:color="000000"/>
            </w:tcBorders>
            <w:shd w:val="clear" w:color="auto" w:fill="auto"/>
          </w:tcPr>
          <w:p w14:paraId="7D7ABC2D"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567" w:type="dxa"/>
            <w:tcBorders>
              <w:top w:val="single" w:sz="4" w:space="0" w:color="auto"/>
              <w:left w:val="single" w:sz="4" w:space="0" w:color="000000"/>
              <w:bottom w:val="single" w:sz="4" w:space="0" w:color="000000"/>
            </w:tcBorders>
            <w:shd w:val="clear" w:color="auto" w:fill="auto"/>
          </w:tcPr>
          <w:p w14:paraId="689204A1"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567" w:type="dxa"/>
            <w:tcBorders>
              <w:top w:val="single" w:sz="4" w:space="0" w:color="auto"/>
              <w:left w:val="single" w:sz="4" w:space="0" w:color="000000"/>
              <w:bottom w:val="single" w:sz="4" w:space="0" w:color="000000"/>
            </w:tcBorders>
            <w:shd w:val="clear" w:color="auto" w:fill="auto"/>
          </w:tcPr>
          <w:p w14:paraId="44C87F1C"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auto"/>
              <w:left w:val="single" w:sz="4" w:space="0" w:color="000000"/>
              <w:bottom w:val="single" w:sz="4" w:space="0" w:color="000000"/>
            </w:tcBorders>
            <w:shd w:val="clear" w:color="auto" w:fill="auto"/>
          </w:tcPr>
          <w:p w14:paraId="5AC14138"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auto"/>
              <w:left w:val="single" w:sz="4" w:space="0" w:color="000000"/>
              <w:bottom w:val="single" w:sz="4" w:space="0" w:color="000000"/>
            </w:tcBorders>
            <w:shd w:val="clear" w:color="auto" w:fill="auto"/>
          </w:tcPr>
          <w:p w14:paraId="42EFD856"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6" w:type="dxa"/>
            <w:tcBorders>
              <w:top w:val="single" w:sz="4" w:space="0" w:color="auto"/>
              <w:left w:val="single" w:sz="4" w:space="0" w:color="000000"/>
              <w:bottom w:val="single" w:sz="4" w:space="0" w:color="000000"/>
            </w:tcBorders>
            <w:shd w:val="clear" w:color="auto" w:fill="auto"/>
          </w:tcPr>
          <w:p w14:paraId="064B30AA"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auto"/>
              <w:left w:val="single" w:sz="4" w:space="0" w:color="000000"/>
              <w:bottom w:val="single" w:sz="4" w:space="0" w:color="000000"/>
              <w:right w:val="single" w:sz="4" w:space="0" w:color="auto"/>
            </w:tcBorders>
            <w:shd w:val="clear" w:color="auto" w:fill="auto"/>
          </w:tcPr>
          <w:p w14:paraId="0D969FEF" w14:textId="77777777" w:rsidR="009E4510" w:rsidRPr="00B1375D" w:rsidRDefault="009E4510" w:rsidP="009E4510">
            <w:pPr>
              <w:snapToGrid w:val="0"/>
              <w:spacing w:after="0" w:line="360" w:lineRule="auto"/>
              <w:jc w:val="both"/>
              <w:rPr>
                <w:rFonts w:ascii="Arial" w:hAnsi="Arial" w:cs="Arial"/>
                <w:color w:val="000000"/>
                <w:lang w:val="mk-MK"/>
              </w:rPr>
            </w:pPr>
          </w:p>
        </w:tc>
        <w:tc>
          <w:tcPr>
            <w:tcW w:w="425" w:type="dxa"/>
            <w:tcBorders>
              <w:top w:val="single" w:sz="4" w:space="0" w:color="auto"/>
              <w:left w:val="single" w:sz="4" w:space="0" w:color="auto"/>
              <w:bottom w:val="single" w:sz="4" w:space="0" w:color="000000"/>
            </w:tcBorders>
            <w:shd w:val="clear" w:color="auto" w:fill="auto"/>
          </w:tcPr>
          <w:p w14:paraId="668253D0" w14:textId="77777777" w:rsidR="009E4510" w:rsidRPr="00B1375D" w:rsidRDefault="009E4510" w:rsidP="009E4510">
            <w:pPr>
              <w:snapToGrid w:val="0"/>
              <w:spacing w:after="0" w:line="360" w:lineRule="auto"/>
              <w:jc w:val="both"/>
              <w:rPr>
                <w:rFonts w:ascii="Arial" w:hAnsi="Arial" w:cs="Arial"/>
                <w:color w:val="000000"/>
                <w:lang w:val="mk-MK"/>
              </w:rPr>
            </w:pPr>
          </w:p>
        </w:tc>
        <w:tc>
          <w:tcPr>
            <w:tcW w:w="538" w:type="dxa"/>
            <w:tcBorders>
              <w:top w:val="single" w:sz="4" w:space="0" w:color="auto"/>
              <w:left w:val="single" w:sz="4" w:space="0" w:color="auto"/>
              <w:bottom w:val="single" w:sz="4" w:space="0" w:color="000000"/>
            </w:tcBorders>
            <w:shd w:val="clear" w:color="auto" w:fill="auto"/>
          </w:tcPr>
          <w:p w14:paraId="30D6310C" w14:textId="77777777" w:rsidR="009E4510" w:rsidRPr="00B1375D" w:rsidRDefault="009E4510" w:rsidP="009E4510">
            <w:pPr>
              <w:snapToGrid w:val="0"/>
              <w:spacing w:after="0" w:line="360" w:lineRule="auto"/>
              <w:jc w:val="both"/>
              <w:rPr>
                <w:rFonts w:ascii="Arial" w:hAnsi="Arial" w:cs="Arial"/>
                <w:color w:val="000000"/>
                <w:lang w:val="mk-MK"/>
              </w:rPr>
            </w:pPr>
            <w:r w:rsidRPr="00633B2E">
              <w:rPr>
                <w:rFonts w:ascii="Arial" w:hAnsi="Arial" w:cs="Arial"/>
                <w:color w:val="000000"/>
              </w:rPr>
              <w:t>/</w:t>
            </w:r>
          </w:p>
        </w:tc>
        <w:tc>
          <w:tcPr>
            <w:tcW w:w="567" w:type="dxa"/>
            <w:tcBorders>
              <w:top w:val="single" w:sz="4" w:space="0" w:color="auto"/>
              <w:left w:val="single" w:sz="4" w:space="0" w:color="000000"/>
              <w:bottom w:val="single" w:sz="4" w:space="0" w:color="000000"/>
              <w:right w:val="single" w:sz="4" w:space="0" w:color="000000"/>
            </w:tcBorders>
            <w:shd w:val="clear" w:color="auto" w:fill="auto"/>
          </w:tcPr>
          <w:p w14:paraId="24247513" w14:textId="77777777" w:rsidR="009E4510" w:rsidRPr="00B1375D" w:rsidRDefault="009E4510" w:rsidP="009E4510">
            <w:pPr>
              <w:snapToGrid w:val="0"/>
              <w:spacing w:after="0" w:line="360" w:lineRule="auto"/>
              <w:jc w:val="both"/>
              <w:rPr>
                <w:rFonts w:ascii="Arial" w:hAnsi="Arial" w:cs="Arial"/>
                <w:color w:val="000000"/>
                <w:lang w:val="mk-MK"/>
              </w:rPr>
            </w:pPr>
            <w:r w:rsidRPr="00633B2E">
              <w:rPr>
                <w:rFonts w:ascii="Arial" w:hAnsi="Arial" w:cs="Arial"/>
                <w:color w:val="000000"/>
              </w:rPr>
              <w:t>/</w:t>
            </w:r>
          </w:p>
        </w:tc>
      </w:tr>
      <w:tr w:rsidR="009E4510" w:rsidRPr="00B1375D" w14:paraId="6BF1C410" w14:textId="77777777" w:rsidTr="0046781B">
        <w:trPr>
          <w:jc w:val="center"/>
        </w:trPr>
        <w:tc>
          <w:tcPr>
            <w:tcW w:w="880" w:type="dxa"/>
            <w:tcBorders>
              <w:top w:val="single" w:sz="4" w:space="0" w:color="000000"/>
              <w:left w:val="single" w:sz="4" w:space="0" w:color="000000"/>
              <w:bottom w:val="single" w:sz="4" w:space="0" w:color="000000"/>
            </w:tcBorders>
            <w:shd w:val="clear" w:color="auto" w:fill="auto"/>
          </w:tcPr>
          <w:p w14:paraId="566CFE2F" w14:textId="77777777" w:rsidR="009E4510" w:rsidRPr="00B1375D" w:rsidRDefault="009E4510" w:rsidP="009E4510">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VI</w:t>
            </w:r>
          </w:p>
        </w:tc>
        <w:tc>
          <w:tcPr>
            <w:tcW w:w="1276" w:type="dxa"/>
            <w:tcBorders>
              <w:top w:val="single" w:sz="4" w:space="0" w:color="000000"/>
              <w:left w:val="single" w:sz="4" w:space="0" w:color="000000"/>
              <w:bottom w:val="single" w:sz="4" w:space="0" w:color="000000"/>
            </w:tcBorders>
            <w:shd w:val="clear" w:color="auto" w:fill="auto"/>
          </w:tcPr>
          <w:p w14:paraId="2E6028AB" w14:textId="77777777" w:rsidR="009E4510" w:rsidRPr="007630D0" w:rsidRDefault="009E4510" w:rsidP="009E4510">
            <w:pPr>
              <w:snapToGrid w:val="0"/>
              <w:spacing w:after="0" w:line="360" w:lineRule="auto"/>
              <w:jc w:val="both"/>
              <w:rPr>
                <w:rFonts w:ascii="Arial" w:hAnsi="Arial" w:cs="Arial"/>
                <w:color w:val="000000"/>
              </w:rPr>
            </w:pPr>
            <w:r w:rsidRPr="00C9650F">
              <w:rPr>
                <w:rFonts w:ascii="Arial" w:hAnsi="Arial" w:cs="Arial"/>
                <w:color w:val="000000"/>
              </w:rPr>
              <w:t>3</w:t>
            </w:r>
          </w:p>
        </w:tc>
        <w:tc>
          <w:tcPr>
            <w:tcW w:w="1559" w:type="dxa"/>
            <w:tcBorders>
              <w:top w:val="single" w:sz="4" w:space="0" w:color="000000"/>
              <w:left w:val="single" w:sz="4" w:space="0" w:color="000000"/>
              <w:bottom w:val="single" w:sz="4" w:space="0" w:color="000000"/>
            </w:tcBorders>
            <w:shd w:val="clear" w:color="auto" w:fill="auto"/>
          </w:tcPr>
          <w:p w14:paraId="3A04E88F" w14:textId="315B51CF" w:rsidR="009E4510" w:rsidRPr="00B1375D" w:rsidRDefault="008F49B3" w:rsidP="009E4510">
            <w:pPr>
              <w:snapToGrid w:val="0"/>
              <w:spacing w:after="0" w:line="360" w:lineRule="auto"/>
              <w:jc w:val="both"/>
              <w:rPr>
                <w:rFonts w:ascii="Arial" w:hAnsi="Arial" w:cs="Arial"/>
                <w:color w:val="000000"/>
                <w:lang w:val="mk-MK"/>
              </w:rPr>
            </w:pPr>
            <w:r>
              <w:rPr>
                <w:rFonts w:ascii="Arial" w:hAnsi="Arial" w:cs="Arial"/>
                <w:color w:val="000000"/>
              </w:rPr>
              <w:t>46</w:t>
            </w:r>
          </w:p>
        </w:tc>
        <w:tc>
          <w:tcPr>
            <w:tcW w:w="992" w:type="dxa"/>
            <w:tcBorders>
              <w:top w:val="single" w:sz="4" w:space="0" w:color="000000"/>
              <w:left w:val="single" w:sz="4" w:space="0" w:color="000000"/>
              <w:bottom w:val="single" w:sz="4" w:space="0" w:color="000000"/>
            </w:tcBorders>
            <w:shd w:val="clear" w:color="auto" w:fill="auto"/>
          </w:tcPr>
          <w:p w14:paraId="695A97E1" w14:textId="69D20CA9" w:rsidR="009E4510" w:rsidRPr="00B1375D" w:rsidRDefault="008F49B3" w:rsidP="009E4510">
            <w:pPr>
              <w:snapToGrid w:val="0"/>
              <w:spacing w:after="0" w:line="360" w:lineRule="auto"/>
              <w:jc w:val="both"/>
              <w:rPr>
                <w:rFonts w:ascii="Arial" w:hAnsi="Arial" w:cs="Arial"/>
                <w:color w:val="000000"/>
                <w:lang w:val="mk-MK"/>
              </w:rPr>
            </w:pPr>
            <w:r>
              <w:rPr>
                <w:rFonts w:ascii="Arial" w:hAnsi="Arial" w:cs="Arial"/>
                <w:color w:val="000000"/>
              </w:rPr>
              <w:t>30</w:t>
            </w:r>
          </w:p>
        </w:tc>
        <w:tc>
          <w:tcPr>
            <w:tcW w:w="567" w:type="dxa"/>
            <w:tcBorders>
              <w:top w:val="single" w:sz="4" w:space="0" w:color="000000"/>
              <w:left w:val="single" w:sz="4" w:space="0" w:color="000000"/>
              <w:bottom w:val="single" w:sz="4" w:space="0" w:color="000000"/>
            </w:tcBorders>
            <w:shd w:val="clear" w:color="auto" w:fill="auto"/>
          </w:tcPr>
          <w:p w14:paraId="53817C16" w14:textId="14F498EF" w:rsidR="009E4510" w:rsidRPr="00B1375D" w:rsidRDefault="008F49B3" w:rsidP="009E4510">
            <w:pPr>
              <w:snapToGrid w:val="0"/>
              <w:spacing w:after="0" w:line="360" w:lineRule="auto"/>
              <w:jc w:val="both"/>
              <w:rPr>
                <w:rFonts w:ascii="Arial" w:hAnsi="Arial" w:cs="Arial"/>
                <w:color w:val="000000"/>
                <w:lang w:val="mk-MK"/>
              </w:rPr>
            </w:pPr>
            <w:r>
              <w:rPr>
                <w:rFonts w:ascii="Arial" w:hAnsi="Arial" w:cs="Arial"/>
                <w:color w:val="000000"/>
              </w:rPr>
              <w:t>16</w:t>
            </w:r>
          </w:p>
        </w:tc>
        <w:tc>
          <w:tcPr>
            <w:tcW w:w="709" w:type="dxa"/>
            <w:tcBorders>
              <w:top w:val="single" w:sz="4" w:space="0" w:color="000000"/>
              <w:left w:val="single" w:sz="4" w:space="0" w:color="000000"/>
              <w:bottom w:val="single" w:sz="4" w:space="0" w:color="000000"/>
            </w:tcBorders>
            <w:shd w:val="clear" w:color="auto" w:fill="auto"/>
          </w:tcPr>
          <w:p w14:paraId="298240AB"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567" w:type="dxa"/>
            <w:tcBorders>
              <w:top w:val="single" w:sz="4" w:space="0" w:color="000000"/>
              <w:left w:val="single" w:sz="4" w:space="0" w:color="000000"/>
              <w:bottom w:val="single" w:sz="4" w:space="0" w:color="000000"/>
            </w:tcBorders>
            <w:shd w:val="clear" w:color="auto" w:fill="auto"/>
          </w:tcPr>
          <w:p w14:paraId="04F7B073"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567" w:type="dxa"/>
            <w:tcBorders>
              <w:top w:val="single" w:sz="4" w:space="0" w:color="000000"/>
              <w:left w:val="single" w:sz="4" w:space="0" w:color="000000"/>
              <w:bottom w:val="single" w:sz="4" w:space="0" w:color="000000"/>
            </w:tcBorders>
            <w:shd w:val="clear" w:color="auto" w:fill="auto"/>
          </w:tcPr>
          <w:p w14:paraId="2D38D477"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000000"/>
              <w:left w:val="single" w:sz="4" w:space="0" w:color="000000"/>
              <w:bottom w:val="single" w:sz="4" w:space="0" w:color="000000"/>
            </w:tcBorders>
            <w:shd w:val="clear" w:color="auto" w:fill="auto"/>
          </w:tcPr>
          <w:p w14:paraId="783BA4E8"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000000"/>
              <w:left w:val="single" w:sz="4" w:space="0" w:color="000000"/>
              <w:bottom w:val="single" w:sz="4" w:space="0" w:color="000000"/>
            </w:tcBorders>
            <w:shd w:val="clear" w:color="auto" w:fill="auto"/>
          </w:tcPr>
          <w:p w14:paraId="233243A8"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6" w:type="dxa"/>
            <w:tcBorders>
              <w:top w:val="single" w:sz="4" w:space="0" w:color="000000"/>
              <w:left w:val="single" w:sz="4" w:space="0" w:color="000000"/>
              <w:bottom w:val="single" w:sz="4" w:space="0" w:color="000000"/>
            </w:tcBorders>
            <w:shd w:val="clear" w:color="auto" w:fill="auto"/>
          </w:tcPr>
          <w:p w14:paraId="5A5A42BF"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53BF7480" w14:textId="77777777" w:rsidR="009E4510" w:rsidRPr="00B1375D" w:rsidRDefault="009E4510" w:rsidP="009E4510">
            <w:pPr>
              <w:snapToGrid w:val="0"/>
              <w:spacing w:after="0" w:line="360" w:lineRule="auto"/>
              <w:jc w:val="both"/>
              <w:rPr>
                <w:rFonts w:ascii="Arial" w:hAnsi="Arial" w:cs="Arial"/>
                <w:color w:val="000000"/>
                <w:lang w:val="mk-MK"/>
              </w:rPr>
            </w:pPr>
          </w:p>
        </w:tc>
        <w:tc>
          <w:tcPr>
            <w:tcW w:w="425" w:type="dxa"/>
            <w:tcBorders>
              <w:top w:val="single" w:sz="4" w:space="0" w:color="000000"/>
              <w:left w:val="single" w:sz="4" w:space="0" w:color="auto"/>
              <w:bottom w:val="single" w:sz="4" w:space="0" w:color="000000"/>
            </w:tcBorders>
            <w:shd w:val="clear" w:color="auto" w:fill="auto"/>
          </w:tcPr>
          <w:p w14:paraId="72E5278A" w14:textId="77777777" w:rsidR="009E4510" w:rsidRPr="00B1375D" w:rsidRDefault="009E4510" w:rsidP="009E4510">
            <w:pPr>
              <w:snapToGrid w:val="0"/>
              <w:spacing w:after="0" w:line="360" w:lineRule="auto"/>
              <w:jc w:val="both"/>
              <w:rPr>
                <w:rFonts w:ascii="Arial" w:hAnsi="Arial" w:cs="Arial"/>
                <w:color w:val="000000"/>
                <w:lang w:val="mk-MK"/>
              </w:rPr>
            </w:pPr>
          </w:p>
        </w:tc>
        <w:tc>
          <w:tcPr>
            <w:tcW w:w="538" w:type="dxa"/>
            <w:tcBorders>
              <w:top w:val="single" w:sz="4" w:space="0" w:color="000000"/>
              <w:left w:val="single" w:sz="4" w:space="0" w:color="auto"/>
              <w:bottom w:val="single" w:sz="4" w:space="0" w:color="000000"/>
            </w:tcBorders>
            <w:shd w:val="clear" w:color="auto" w:fill="auto"/>
          </w:tcPr>
          <w:p w14:paraId="5C2ADF8E" w14:textId="77777777" w:rsidR="009E4510" w:rsidRPr="00B1375D" w:rsidRDefault="009E4510" w:rsidP="009E4510">
            <w:pPr>
              <w:snapToGrid w:val="0"/>
              <w:spacing w:after="0" w:line="360" w:lineRule="auto"/>
              <w:jc w:val="both"/>
              <w:rPr>
                <w:rFonts w:ascii="Arial" w:hAnsi="Arial" w:cs="Arial"/>
                <w:color w:val="000000"/>
                <w:lang w:val="mk-MK"/>
              </w:rPr>
            </w:pPr>
            <w:r w:rsidRPr="00633B2E">
              <w:rPr>
                <w:rFonts w:ascii="Arial" w:hAnsi="Arial" w:cs="Arial"/>
                <w:color w:val="000000"/>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3CF1F54" w14:textId="77777777" w:rsidR="009E4510" w:rsidRPr="00B1375D" w:rsidRDefault="009E4510" w:rsidP="009E4510">
            <w:pPr>
              <w:snapToGrid w:val="0"/>
              <w:spacing w:after="0" w:line="360" w:lineRule="auto"/>
              <w:jc w:val="both"/>
              <w:rPr>
                <w:rFonts w:ascii="Arial" w:hAnsi="Arial" w:cs="Arial"/>
                <w:color w:val="000000"/>
                <w:lang w:val="mk-MK"/>
              </w:rPr>
            </w:pPr>
            <w:r w:rsidRPr="00633B2E">
              <w:rPr>
                <w:rFonts w:ascii="Arial" w:hAnsi="Arial" w:cs="Arial"/>
                <w:color w:val="000000"/>
              </w:rPr>
              <w:t>/</w:t>
            </w:r>
          </w:p>
        </w:tc>
      </w:tr>
      <w:tr w:rsidR="009E4510" w:rsidRPr="00B1375D" w14:paraId="252AC458" w14:textId="77777777" w:rsidTr="0046781B">
        <w:trPr>
          <w:jc w:val="center"/>
        </w:trPr>
        <w:tc>
          <w:tcPr>
            <w:tcW w:w="880" w:type="dxa"/>
            <w:tcBorders>
              <w:top w:val="single" w:sz="4" w:space="0" w:color="000000"/>
              <w:left w:val="single" w:sz="4" w:space="0" w:color="000000"/>
              <w:bottom w:val="single" w:sz="4" w:space="0" w:color="000000"/>
            </w:tcBorders>
            <w:shd w:val="clear" w:color="auto" w:fill="auto"/>
          </w:tcPr>
          <w:p w14:paraId="34FB7F0B" w14:textId="77777777" w:rsidR="009E4510" w:rsidRPr="00B1375D" w:rsidRDefault="009E4510" w:rsidP="009E4510">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 xml:space="preserve">VII </w:t>
            </w:r>
          </w:p>
        </w:tc>
        <w:tc>
          <w:tcPr>
            <w:tcW w:w="1276" w:type="dxa"/>
            <w:tcBorders>
              <w:top w:val="single" w:sz="4" w:space="0" w:color="000000"/>
              <w:left w:val="single" w:sz="4" w:space="0" w:color="000000"/>
              <w:bottom w:val="single" w:sz="4" w:space="0" w:color="000000"/>
            </w:tcBorders>
            <w:shd w:val="clear" w:color="auto" w:fill="auto"/>
          </w:tcPr>
          <w:p w14:paraId="2F458BC2" w14:textId="77777777" w:rsidR="009E4510" w:rsidRPr="007630D0" w:rsidRDefault="009E4510" w:rsidP="009E4510">
            <w:pPr>
              <w:snapToGrid w:val="0"/>
              <w:spacing w:after="0" w:line="360" w:lineRule="auto"/>
              <w:jc w:val="both"/>
              <w:rPr>
                <w:rFonts w:ascii="Arial" w:hAnsi="Arial" w:cs="Arial"/>
                <w:color w:val="000000"/>
              </w:rPr>
            </w:pPr>
            <w:r>
              <w:rPr>
                <w:rFonts w:ascii="Arial" w:hAnsi="Arial" w:cs="Arial"/>
                <w:color w:val="000000"/>
              </w:rPr>
              <w:t>3</w:t>
            </w:r>
          </w:p>
        </w:tc>
        <w:tc>
          <w:tcPr>
            <w:tcW w:w="1559" w:type="dxa"/>
            <w:tcBorders>
              <w:top w:val="single" w:sz="4" w:space="0" w:color="000000"/>
              <w:left w:val="single" w:sz="4" w:space="0" w:color="000000"/>
              <w:bottom w:val="single" w:sz="4" w:space="0" w:color="000000"/>
            </w:tcBorders>
            <w:shd w:val="clear" w:color="auto" w:fill="auto"/>
          </w:tcPr>
          <w:p w14:paraId="1A0F6540" w14:textId="36D57CBC" w:rsidR="009E4510" w:rsidRPr="009E4510" w:rsidRDefault="000C6B0A" w:rsidP="009E4510">
            <w:pPr>
              <w:snapToGrid w:val="0"/>
              <w:spacing w:after="0" w:line="360" w:lineRule="auto"/>
              <w:jc w:val="both"/>
              <w:rPr>
                <w:rFonts w:ascii="Arial" w:hAnsi="Arial" w:cs="Arial"/>
                <w:color w:val="000000"/>
              </w:rPr>
            </w:pPr>
            <w:r>
              <w:rPr>
                <w:rFonts w:ascii="Arial" w:hAnsi="Arial" w:cs="Arial"/>
                <w:color w:val="000000"/>
              </w:rPr>
              <w:t>43</w:t>
            </w:r>
          </w:p>
        </w:tc>
        <w:tc>
          <w:tcPr>
            <w:tcW w:w="992" w:type="dxa"/>
            <w:tcBorders>
              <w:top w:val="single" w:sz="4" w:space="0" w:color="000000"/>
              <w:left w:val="single" w:sz="4" w:space="0" w:color="000000"/>
              <w:bottom w:val="single" w:sz="4" w:space="0" w:color="000000"/>
            </w:tcBorders>
            <w:shd w:val="clear" w:color="auto" w:fill="auto"/>
          </w:tcPr>
          <w:p w14:paraId="5BABFE92" w14:textId="13E1D3A5" w:rsidR="009E4510" w:rsidRPr="009E4510" w:rsidRDefault="002700CB" w:rsidP="009E4510">
            <w:pPr>
              <w:snapToGrid w:val="0"/>
              <w:spacing w:after="0" w:line="360" w:lineRule="auto"/>
              <w:jc w:val="both"/>
              <w:rPr>
                <w:rFonts w:ascii="Arial" w:hAnsi="Arial" w:cs="Arial"/>
                <w:color w:val="000000"/>
              </w:rPr>
            </w:pPr>
            <w:r>
              <w:rPr>
                <w:rFonts w:ascii="Arial" w:hAnsi="Arial" w:cs="Arial"/>
                <w:color w:val="000000"/>
              </w:rPr>
              <w:t>18</w:t>
            </w:r>
          </w:p>
        </w:tc>
        <w:tc>
          <w:tcPr>
            <w:tcW w:w="567" w:type="dxa"/>
            <w:tcBorders>
              <w:top w:val="single" w:sz="4" w:space="0" w:color="000000"/>
              <w:left w:val="single" w:sz="4" w:space="0" w:color="000000"/>
              <w:bottom w:val="single" w:sz="4" w:space="0" w:color="000000"/>
            </w:tcBorders>
            <w:shd w:val="clear" w:color="auto" w:fill="auto"/>
          </w:tcPr>
          <w:p w14:paraId="70521B53" w14:textId="1292D34A" w:rsidR="009E4510" w:rsidRPr="009E4510" w:rsidRDefault="002700CB" w:rsidP="009E4510">
            <w:pPr>
              <w:snapToGrid w:val="0"/>
              <w:spacing w:after="0" w:line="360" w:lineRule="auto"/>
              <w:jc w:val="both"/>
              <w:rPr>
                <w:rFonts w:ascii="Arial" w:hAnsi="Arial" w:cs="Arial"/>
                <w:color w:val="000000"/>
              </w:rPr>
            </w:pPr>
            <w:r>
              <w:rPr>
                <w:rFonts w:ascii="Arial" w:hAnsi="Arial" w:cs="Arial"/>
                <w:color w:val="000000"/>
              </w:rPr>
              <w:t>25</w:t>
            </w:r>
          </w:p>
        </w:tc>
        <w:tc>
          <w:tcPr>
            <w:tcW w:w="709" w:type="dxa"/>
            <w:tcBorders>
              <w:top w:val="single" w:sz="4" w:space="0" w:color="000000"/>
              <w:left w:val="single" w:sz="4" w:space="0" w:color="000000"/>
              <w:bottom w:val="single" w:sz="4" w:space="0" w:color="000000"/>
            </w:tcBorders>
            <w:shd w:val="clear" w:color="auto" w:fill="auto"/>
          </w:tcPr>
          <w:p w14:paraId="18EF3BC3"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567" w:type="dxa"/>
            <w:tcBorders>
              <w:top w:val="single" w:sz="4" w:space="0" w:color="000000"/>
              <w:left w:val="single" w:sz="4" w:space="0" w:color="000000"/>
              <w:bottom w:val="single" w:sz="4" w:space="0" w:color="000000"/>
            </w:tcBorders>
            <w:shd w:val="clear" w:color="auto" w:fill="auto"/>
          </w:tcPr>
          <w:p w14:paraId="2CD45E04"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567" w:type="dxa"/>
            <w:tcBorders>
              <w:top w:val="single" w:sz="4" w:space="0" w:color="000000"/>
              <w:left w:val="single" w:sz="4" w:space="0" w:color="000000"/>
              <w:bottom w:val="single" w:sz="4" w:space="0" w:color="000000"/>
            </w:tcBorders>
            <w:shd w:val="clear" w:color="auto" w:fill="auto"/>
          </w:tcPr>
          <w:p w14:paraId="6A277F71"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000000"/>
              <w:left w:val="single" w:sz="4" w:space="0" w:color="000000"/>
              <w:bottom w:val="single" w:sz="4" w:space="0" w:color="000000"/>
            </w:tcBorders>
            <w:shd w:val="clear" w:color="auto" w:fill="auto"/>
          </w:tcPr>
          <w:p w14:paraId="0850F08A"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000000"/>
              <w:left w:val="single" w:sz="4" w:space="0" w:color="000000"/>
              <w:bottom w:val="single" w:sz="4" w:space="0" w:color="000000"/>
            </w:tcBorders>
            <w:shd w:val="clear" w:color="auto" w:fill="auto"/>
          </w:tcPr>
          <w:p w14:paraId="2428937C"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6" w:type="dxa"/>
            <w:tcBorders>
              <w:top w:val="single" w:sz="4" w:space="0" w:color="000000"/>
              <w:left w:val="single" w:sz="4" w:space="0" w:color="000000"/>
              <w:bottom w:val="single" w:sz="4" w:space="0" w:color="000000"/>
            </w:tcBorders>
            <w:shd w:val="clear" w:color="auto" w:fill="auto"/>
          </w:tcPr>
          <w:p w14:paraId="43AEBC1C"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217363A1" w14:textId="77777777" w:rsidR="009E4510" w:rsidRPr="00B1375D" w:rsidRDefault="009E4510" w:rsidP="009E4510">
            <w:pPr>
              <w:snapToGrid w:val="0"/>
              <w:spacing w:after="0" w:line="360" w:lineRule="auto"/>
              <w:jc w:val="both"/>
              <w:rPr>
                <w:rFonts w:ascii="Arial" w:hAnsi="Arial" w:cs="Arial"/>
                <w:color w:val="000000"/>
                <w:lang w:val="mk-MK"/>
              </w:rPr>
            </w:pPr>
          </w:p>
        </w:tc>
        <w:tc>
          <w:tcPr>
            <w:tcW w:w="425" w:type="dxa"/>
            <w:tcBorders>
              <w:top w:val="single" w:sz="4" w:space="0" w:color="000000"/>
              <w:left w:val="single" w:sz="4" w:space="0" w:color="auto"/>
              <w:bottom w:val="single" w:sz="4" w:space="0" w:color="000000"/>
            </w:tcBorders>
            <w:shd w:val="clear" w:color="auto" w:fill="auto"/>
          </w:tcPr>
          <w:p w14:paraId="62C1C8B7" w14:textId="77777777" w:rsidR="009E4510" w:rsidRPr="00B1375D" w:rsidRDefault="009E4510" w:rsidP="009E4510">
            <w:pPr>
              <w:snapToGrid w:val="0"/>
              <w:spacing w:after="0" w:line="360" w:lineRule="auto"/>
              <w:jc w:val="both"/>
              <w:rPr>
                <w:rFonts w:ascii="Arial" w:hAnsi="Arial" w:cs="Arial"/>
                <w:color w:val="000000"/>
                <w:lang w:val="mk-MK"/>
              </w:rPr>
            </w:pPr>
          </w:p>
        </w:tc>
        <w:tc>
          <w:tcPr>
            <w:tcW w:w="538" w:type="dxa"/>
            <w:tcBorders>
              <w:top w:val="single" w:sz="4" w:space="0" w:color="000000"/>
              <w:left w:val="single" w:sz="4" w:space="0" w:color="auto"/>
              <w:bottom w:val="single" w:sz="4" w:space="0" w:color="000000"/>
            </w:tcBorders>
            <w:shd w:val="clear" w:color="auto" w:fill="auto"/>
          </w:tcPr>
          <w:p w14:paraId="3F3DFB48" w14:textId="77777777" w:rsidR="009E4510" w:rsidRPr="00B1375D" w:rsidRDefault="009E4510" w:rsidP="009E4510">
            <w:pPr>
              <w:snapToGrid w:val="0"/>
              <w:spacing w:after="0" w:line="360" w:lineRule="auto"/>
              <w:jc w:val="both"/>
              <w:rPr>
                <w:rFonts w:ascii="Arial" w:hAnsi="Arial" w:cs="Arial"/>
                <w:color w:val="000000"/>
                <w:lang w:val="mk-MK"/>
              </w:rPr>
            </w:pPr>
            <w:r w:rsidRPr="00633B2E">
              <w:rPr>
                <w:rFonts w:ascii="Arial" w:hAnsi="Arial" w:cs="Arial"/>
                <w:color w:val="000000"/>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7DDDB16" w14:textId="77777777" w:rsidR="009E4510" w:rsidRPr="00B1375D" w:rsidRDefault="009E4510" w:rsidP="009E4510">
            <w:pPr>
              <w:snapToGrid w:val="0"/>
              <w:spacing w:after="0" w:line="360" w:lineRule="auto"/>
              <w:jc w:val="both"/>
              <w:rPr>
                <w:rFonts w:ascii="Arial" w:hAnsi="Arial" w:cs="Arial"/>
                <w:color w:val="000000"/>
                <w:lang w:val="mk-MK"/>
              </w:rPr>
            </w:pPr>
            <w:r w:rsidRPr="00633B2E">
              <w:rPr>
                <w:rFonts w:ascii="Arial" w:hAnsi="Arial" w:cs="Arial"/>
                <w:color w:val="000000"/>
              </w:rPr>
              <w:t>/</w:t>
            </w:r>
          </w:p>
        </w:tc>
      </w:tr>
      <w:tr w:rsidR="009E4510" w:rsidRPr="00B1375D" w14:paraId="028C233A" w14:textId="77777777" w:rsidTr="0046781B">
        <w:trPr>
          <w:jc w:val="center"/>
        </w:trPr>
        <w:tc>
          <w:tcPr>
            <w:tcW w:w="880" w:type="dxa"/>
            <w:tcBorders>
              <w:top w:val="single" w:sz="4" w:space="0" w:color="000000"/>
              <w:left w:val="single" w:sz="4" w:space="0" w:color="000000"/>
              <w:bottom w:val="single" w:sz="4" w:space="0" w:color="000000"/>
            </w:tcBorders>
            <w:shd w:val="clear" w:color="auto" w:fill="auto"/>
          </w:tcPr>
          <w:p w14:paraId="74BB2647" w14:textId="77777777" w:rsidR="009E4510" w:rsidRPr="00B1375D" w:rsidRDefault="009E4510" w:rsidP="009E4510">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 xml:space="preserve">VI-VII </w:t>
            </w:r>
          </w:p>
        </w:tc>
        <w:tc>
          <w:tcPr>
            <w:tcW w:w="1276" w:type="dxa"/>
            <w:tcBorders>
              <w:top w:val="single" w:sz="4" w:space="0" w:color="000000"/>
              <w:left w:val="single" w:sz="4" w:space="0" w:color="000000"/>
              <w:bottom w:val="single" w:sz="4" w:space="0" w:color="000000"/>
            </w:tcBorders>
            <w:shd w:val="clear" w:color="auto" w:fill="auto"/>
          </w:tcPr>
          <w:p w14:paraId="4AB8687B" w14:textId="3EF62FA7" w:rsidR="009E4510" w:rsidRPr="000C6B0A" w:rsidRDefault="000C6B0A" w:rsidP="009E4510">
            <w:pPr>
              <w:snapToGrid w:val="0"/>
              <w:spacing w:after="0" w:line="360" w:lineRule="auto"/>
              <w:jc w:val="both"/>
              <w:rPr>
                <w:rFonts w:ascii="Arial" w:hAnsi="Arial" w:cs="Arial"/>
                <w:color w:val="000000"/>
              </w:rPr>
            </w:pPr>
            <w:r>
              <w:rPr>
                <w:rFonts w:ascii="Arial" w:hAnsi="Arial" w:cs="Arial"/>
                <w:color w:val="000000"/>
              </w:rPr>
              <w:t>6</w:t>
            </w:r>
          </w:p>
        </w:tc>
        <w:tc>
          <w:tcPr>
            <w:tcW w:w="1559" w:type="dxa"/>
            <w:tcBorders>
              <w:top w:val="single" w:sz="4" w:space="0" w:color="000000"/>
              <w:left w:val="single" w:sz="4" w:space="0" w:color="000000"/>
              <w:bottom w:val="single" w:sz="4" w:space="0" w:color="000000"/>
            </w:tcBorders>
            <w:shd w:val="clear" w:color="auto" w:fill="auto"/>
          </w:tcPr>
          <w:p w14:paraId="1F8D05BC" w14:textId="644EC17E" w:rsidR="009E4510" w:rsidRPr="009E4510" w:rsidRDefault="008F49B3" w:rsidP="009E4510">
            <w:pPr>
              <w:snapToGrid w:val="0"/>
              <w:spacing w:after="0" w:line="360" w:lineRule="auto"/>
              <w:jc w:val="both"/>
              <w:rPr>
                <w:rFonts w:ascii="Arial" w:hAnsi="Arial" w:cs="Arial"/>
                <w:color w:val="000000"/>
              </w:rPr>
            </w:pPr>
            <w:r>
              <w:rPr>
                <w:rFonts w:ascii="Arial" w:hAnsi="Arial" w:cs="Arial"/>
                <w:color w:val="000000"/>
              </w:rPr>
              <w:t>89</w:t>
            </w:r>
          </w:p>
        </w:tc>
        <w:tc>
          <w:tcPr>
            <w:tcW w:w="992" w:type="dxa"/>
            <w:tcBorders>
              <w:top w:val="single" w:sz="4" w:space="0" w:color="000000"/>
              <w:left w:val="single" w:sz="4" w:space="0" w:color="000000"/>
              <w:bottom w:val="single" w:sz="4" w:space="0" w:color="000000"/>
            </w:tcBorders>
            <w:shd w:val="clear" w:color="auto" w:fill="auto"/>
          </w:tcPr>
          <w:p w14:paraId="0021C8FB" w14:textId="143BDEDD" w:rsidR="009E4510" w:rsidRPr="009E4510" w:rsidRDefault="008F49B3" w:rsidP="009E4510">
            <w:pPr>
              <w:snapToGrid w:val="0"/>
              <w:spacing w:after="0" w:line="360" w:lineRule="auto"/>
              <w:jc w:val="both"/>
              <w:rPr>
                <w:rFonts w:ascii="Arial" w:hAnsi="Arial" w:cs="Arial"/>
                <w:color w:val="000000"/>
              </w:rPr>
            </w:pPr>
            <w:r>
              <w:rPr>
                <w:rFonts w:ascii="Arial" w:hAnsi="Arial" w:cs="Arial"/>
                <w:color w:val="000000"/>
              </w:rPr>
              <w:t>48</w:t>
            </w:r>
          </w:p>
        </w:tc>
        <w:tc>
          <w:tcPr>
            <w:tcW w:w="567" w:type="dxa"/>
            <w:tcBorders>
              <w:top w:val="single" w:sz="4" w:space="0" w:color="000000"/>
              <w:left w:val="single" w:sz="4" w:space="0" w:color="000000"/>
              <w:bottom w:val="single" w:sz="4" w:space="0" w:color="000000"/>
            </w:tcBorders>
            <w:shd w:val="clear" w:color="auto" w:fill="auto"/>
          </w:tcPr>
          <w:p w14:paraId="2B27E3D5" w14:textId="55C755BC" w:rsidR="009E4510" w:rsidRPr="009E4510" w:rsidRDefault="009024ED" w:rsidP="009E4510">
            <w:pPr>
              <w:snapToGrid w:val="0"/>
              <w:spacing w:after="0" w:line="360" w:lineRule="auto"/>
              <w:jc w:val="both"/>
              <w:rPr>
                <w:rFonts w:ascii="Arial" w:hAnsi="Arial" w:cs="Arial"/>
                <w:color w:val="000000"/>
              </w:rPr>
            </w:pPr>
            <w:r>
              <w:rPr>
                <w:rFonts w:ascii="Arial" w:hAnsi="Arial" w:cs="Arial"/>
                <w:color w:val="000000"/>
              </w:rPr>
              <w:t>4</w:t>
            </w:r>
            <w:r w:rsidR="002700CB">
              <w:rPr>
                <w:rFonts w:ascii="Arial" w:hAnsi="Arial" w:cs="Arial"/>
                <w:color w:val="000000"/>
              </w:rPr>
              <w:t>1</w:t>
            </w:r>
          </w:p>
        </w:tc>
        <w:tc>
          <w:tcPr>
            <w:tcW w:w="709" w:type="dxa"/>
            <w:tcBorders>
              <w:top w:val="single" w:sz="4" w:space="0" w:color="000000"/>
              <w:left w:val="single" w:sz="4" w:space="0" w:color="000000"/>
              <w:bottom w:val="single" w:sz="4" w:space="0" w:color="000000"/>
            </w:tcBorders>
            <w:shd w:val="clear" w:color="auto" w:fill="auto"/>
          </w:tcPr>
          <w:p w14:paraId="345C2105"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567" w:type="dxa"/>
            <w:tcBorders>
              <w:top w:val="single" w:sz="4" w:space="0" w:color="000000"/>
              <w:left w:val="single" w:sz="4" w:space="0" w:color="000000"/>
              <w:bottom w:val="single" w:sz="4" w:space="0" w:color="000000"/>
            </w:tcBorders>
            <w:shd w:val="clear" w:color="auto" w:fill="auto"/>
          </w:tcPr>
          <w:p w14:paraId="4D6B9F59"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567" w:type="dxa"/>
            <w:tcBorders>
              <w:top w:val="single" w:sz="4" w:space="0" w:color="000000"/>
              <w:left w:val="single" w:sz="4" w:space="0" w:color="000000"/>
              <w:bottom w:val="single" w:sz="4" w:space="0" w:color="000000"/>
            </w:tcBorders>
            <w:shd w:val="clear" w:color="auto" w:fill="auto"/>
          </w:tcPr>
          <w:p w14:paraId="34CCEDB4"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000000"/>
              <w:left w:val="single" w:sz="4" w:space="0" w:color="000000"/>
              <w:bottom w:val="single" w:sz="4" w:space="0" w:color="000000"/>
            </w:tcBorders>
            <w:shd w:val="clear" w:color="auto" w:fill="auto"/>
          </w:tcPr>
          <w:p w14:paraId="34C7DA19"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000000"/>
              <w:left w:val="single" w:sz="4" w:space="0" w:color="000000"/>
              <w:bottom w:val="single" w:sz="4" w:space="0" w:color="000000"/>
            </w:tcBorders>
            <w:shd w:val="clear" w:color="auto" w:fill="auto"/>
          </w:tcPr>
          <w:p w14:paraId="7206C466"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6" w:type="dxa"/>
            <w:tcBorders>
              <w:top w:val="single" w:sz="4" w:space="0" w:color="000000"/>
              <w:left w:val="single" w:sz="4" w:space="0" w:color="000000"/>
              <w:bottom w:val="single" w:sz="4" w:space="0" w:color="000000"/>
            </w:tcBorders>
            <w:shd w:val="clear" w:color="auto" w:fill="auto"/>
          </w:tcPr>
          <w:p w14:paraId="08A97CA9"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69201FC1" w14:textId="77777777" w:rsidR="009E4510" w:rsidRPr="00B1375D" w:rsidRDefault="009E4510" w:rsidP="009E4510">
            <w:pPr>
              <w:snapToGrid w:val="0"/>
              <w:spacing w:after="0" w:line="360" w:lineRule="auto"/>
              <w:jc w:val="both"/>
              <w:rPr>
                <w:rFonts w:ascii="Arial" w:hAnsi="Arial" w:cs="Arial"/>
                <w:color w:val="000000"/>
                <w:lang w:val="mk-MK"/>
              </w:rPr>
            </w:pPr>
          </w:p>
        </w:tc>
        <w:tc>
          <w:tcPr>
            <w:tcW w:w="425" w:type="dxa"/>
            <w:tcBorders>
              <w:top w:val="single" w:sz="4" w:space="0" w:color="000000"/>
              <w:left w:val="single" w:sz="4" w:space="0" w:color="auto"/>
              <w:bottom w:val="single" w:sz="4" w:space="0" w:color="000000"/>
            </w:tcBorders>
            <w:shd w:val="clear" w:color="auto" w:fill="auto"/>
          </w:tcPr>
          <w:p w14:paraId="106F3071" w14:textId="77777777" w:rsidR="009E4510" w:rsidRPr="00B1375D" w:rsidRDefault="009E4510" w:rsidP="009E4510">
            <w:pPr>
              <w:snapToGrid w:val="0"/>
              <w:spacing w:after="0" w:line="360" w:lineRule="auto"/>
              <w:jc w:val="both"/>
              <w:rPr>
                <w:rFonts w:ascii="Arial" w:hAnsi="Arial" w:cs="Arial"/>
                <w:color w:val="000000"/>
                <w:lang w:val="mk-MK"/>
              </w:rPr>
            </w:pPr>
          </w:p>
        </w:tc>
        <w:tc>
          <w:tcPr>
            <w:tcW w:w="538" w:type="dxa"/>
            <w:tcBorders>
              <w:top w:val="single" w:sz="4" w:space="0" w:color="000000"/>
              <w:left w:val="single" w:sz="4" w:space="0" w:color="auto"/>
              <w:bottom w:val="single" w:sz="4" w:space="0" w:color="000000"/>
            </w:tcBorders>
            <w:shd w:val="clear" w:color="auto" w:fill="auto"/>
          </w:tcPr>
          <w:p w14:paraId="14A22629" w14:textId="77777777" w:rsidR="009E4510" w:rsidRPr="00B1375D" w:rsidRDefault="009E4510" w:rsidP="009E4510">
            <w:pPr>
              <w:snapToGrid w:val="0"/>
              <w:spacing w:after="0" w:line="360" w:lineRule="auto"/>
              <w:jc w:val="both"/>
              <w:rPr>
                <w:rFonts w:ascii="Arial" w:hAnsi="Arial" w:cs="Arial"/>
                <w:color w:val="000000"/>
                <w:lang w:val="mk-MK"/>
              </w:rPr>
            </w:pPr>
            <w:r w:rsidRPr="00633B2E">
              <w:rPr>
                <w:rFonts w:ascii="Arial" w:hAnsi="Arial" w:cs="Arial"/>
                <w:color w:val="000000"/>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B9EB4D5" w14:textId="77777777" w:rsidR="009E4510" w:rsidRPr="00B1375D" w:rsidRDefault="009E4510" w:rsidP="009E4510">
            <w:pPr>
              <w:snapToGrid w:val="0"/>
              <w:spacing w:after="0" w:line="360" w:lineRule="auto"/>
              <w:jc w:val="both"/>
              <w:rPr>
                <w:rFonts w:ascii="Arial" w:hAnsi="Arial" w:cs="Arial"/>
                <w:color w:val="000000"/>
                <w:lang w:val="mk-MK"/>
              </w:rPr>
            </w:pPr>
            <w:r w:rsidRPr="00633B2E">
              <w:rPr>
                <w:rFonts w:ascii="Arial" w:hAnsi="Arial" w:cs="Arial"/>
                <w:color w:val="000000"/>
              </w:rPr>
              <w:t>/</w:t>
            </w:r>
          </w:p>
        </w:tc>
      </w:tr>
      <w:tr w:rsidR="009E4510" w:rsidRPr="00B1375D" w14:paraId="409692C8" w14:textId="77777777" w:rsidTr="0046781B">
        <w:trPr>
          <w:jc w:val="center"/>
        </w:trPr>
        <w:tc>
          <w:tcPr>
            <w:tcW w:w="880" w:type="dxa"/>
            <w:tcBorders>
              <w:top w:val="single" w:sz="4" w:space="0" w:color="000000"/>
              <w:left w:val="single" w:sz="4" w:space="0" w:color="000000"/>
              <w:bottom w:val="single" w:sz="4" w:space="0" w:color="000000"/>
            </w:tcBorders>
            <w:shd w:val="clear" w:color="auto" w:fill="auto"/>
          </w:tcPr>
          <w:p w14:paraId="5530255C" w14:textId="77777777" w:rsidR="009E4510" w:rsidRPr="00B1375D" w:rsidRDefault="009E4510" w:rsidP="009E4510">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VIII</w:t>
            </w:r>
          </w:p>
        </w:tc>
        <w:tc>
          <w:tcPr>
            <w:tcW w:w="1276" w:type="dxa"/>
            <w:tcBorders>
              <w:top w:val="single" w:sz="4" w:space="0" w:color="000000"/>
              <w:left w:val="single" w:sz="4" w:space="0" w:color="000000"/>
              <w:bottom w:val="single" w:sz="4" w:space="0" w:color="000000"/>
            </w:tcBorders>
            <w:shd w:val="clear" w:color="auto" w:fill="auto"/>
          </w:tcPr>
          <w:p w14:paraId="33162A98" w14:textId="78AA87E4" w:rsidR="009E4510" w:rsidRPr="007630D0" w:rsidRDefault="000C6B0A" w:rsidP="009E4510">
            <w:pPr>
              <w:snapToGrid w:val="0"/>
              <w:spacing w:after="0" w:line="360" w:lineRule="auto"/>
              <w:jc w:val="both"/>
              <w:rPr>
                <w:rFonts w:ascii="Arial" w:hAnsi="Arial" w:cs="Arial"/>
                <w:color w:val="000000"/>
              </w:rPr>
            </w:pPr>
            <w:r>
              <w:rPr>
                <w:rFonts w:ascii="Arial" w:hAnsi="Arial" w:cs="Arial"/>
                <w:color w:val="000000"/>
              </w:rPr>
              <w:t>3</w:t>
            </w:r>
          </w:p>
        </w:tc>
        <w:tc>
          <w:tcPr>
            <w:tcW w:w="1559" w:type="dxa"/>
            <w:tcBorders>
              <w:top w:val="single" w:sz="4" w:space="0" w:color="000000"/>
              <w:left w:val="single" w:sz="4" w:space="0" w:color="000000"/>
              <w:bottom w:val="single" w:sz="4" w:space="0" w:color="000000"/>
            </w:tcBorders>
            <w:shd w:val="clear" w:color="auto" w:fill="auto"/>
          </w:tcPr>
          <w:p w14:paraId="746CD079" w14:textId="5AE7CC86" w:rsidR="009E4510" w:rsidRPr="009E4510" w:rsidRDefault="000C6B0A" w:rsidP="009E4510">
            <w:pPr>
              <w:snapToGrid w:val="0"/>
              <w:spacing w:after="0" w:line="360" w:lineRule="auto"/>
              <w:jc w:val="both"/>
              <w:rPr>
                <w:rFonts w:ascii="Arial" w:hAnsi="Arial" w:cs="Arial"/>
                <w:color w:val="000000"/>
              </w:rPr>
            </w:pPr>
            <w:r>
              <w:rPr>
                <w:rFonts w:ascii="Arial" w:hAnsi="Arial" w:cs="Arial"/>
                <w:color w:val="000000"/>
              </w:rPr>
              <w:t>37</w:t>
            </w:r>
          </w:p>
        </w:tc>
        <w:tc>
          <w:tcPr>
            <w:tcW w:w="992" w:type="dxa"/>
            <w:tcBorders>
              <w:top w:val="single" w:sz="4" w:space="0" w:color="000000"/>
              <w:left w:val="single" w:sz="4" w:space="0" w:color="000000"/>
              <w:bottom w:val="single" w:sz="4" w:space="0" w:color="000000"/>
            </w:tcBorders>
            <w:shd w:val="clear" w:color="auto" w:fill="auto"/>
          </w:tcPr>
          <w:p w14:paraId="0D86A833" w14:textId="4CF76C7B" w:rsidR="009E4510" w:rsidRPr="009E4510" w:rsidRDefault="002700CB" w:rsidP="009E4510">
            <w:pPr>
              <w:snapToGrid w:val="0"/>
              <w:spacing w:after="0" w:line="360" w:lineRule="auto"/>
              <w:jc w:val="both"/>
              <w:rPr>
                <w:rFonts w:ascii="Arial" w:hAnsi="Arial" w:cs="Arial"/>
                <w:color w:val="000000"/>
              </w:rPr>
            </w:pPr>
            <w:r>
              <w:rPr>
                <w:rFonts w:ascii="Arial" w:hAnsi="Arial" w:cs="Arial"/>
                <w:color w:val="000000"/>
              </w:rPr>
              <w:t>16</w:t>
            </w:r>
          </w:p>
        </w:tc>
        <w:tc>
          <w:tcPr>
            <w:tcW w:w="567" w:type="dxa"/>
            <w:tcBorders>
              <w:top w:val="single" w:sz="4" w:space="0" w:color="000000"/>
              <w:left w:val="single" w:sz="4" w:space="0" w:color="000000"/>
              <w:bottom w:val="single" w:sz="4" w:space="0" w:color="000000"/>
            </w:tcBorders>
            <w:shd w:val="clear" w:color="auto" w:fill="auto"/>
          </w:tcPr>
          <w:p w14:paraId="01EF51EC" w14:textId="773D9C53" w:rsidR="009E4510" w:rsidRPr="009E4510" w:rsidRDefault="002700CB" w:rsidP="009E4510">
            <w:pPr>
              <w:snapToGrid w:val="0"/>
              <w:spacing w:after="0" w:line="360" w:lineRule="auto"/>
              <w:jc w:val="both"/>
              <w:rPr>
                <w:rFonts w:ascii="Arial" w:hAnsi="Arial" w:cs="Arial"/>
                <w:color w:val="000000"/>
              </w:rPr>
            </w:pPr>
            <w:r>
              <w:rPr>
                <w:rFonts w:ascii="Arial" w:hAnsi="Arial" w:cs="Arial"/>
                <w:color w:val="000000"/>
              </w:rPr>
              <w:t>21</w:t>
            </w:r>
          </w:p>
        </w:tc>
        <w:tc>
          <w:tcPr>
            <w:tcW w:w="709" w:type="dxa"/>
            <w:tcBorders>
              <w:top w:val="single" w:sz="4" w:space="0" w:color="000000"/>
              <w:left w:val="single" w:sz="4" w:space="0" w:color="000000"/>
              <w:bottom w:val="single" w:sz="4" w:space="0" w:color="000000"/>
            </w:tcBorders>
            <w:shd w:val="clear" w:color="auto" w:fill="auto"/>
          </w:tcPr>
          <w:p w14:paraId="55267059"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567" w:type="dxa"/>
            <w:tcBorders>
              <w:top w:val="single" w:sz="4" w:space="0" w:color="000000"/>
              <w:left w:val="single" w:sz="4" w:space="0" w:color="000000"/>
              <w:bottom w:val="single" w:sz="4" w:space="0" w:color="000000"/>
            </w:tcBorders>
            <w:shd w:val="clear" w:color="auto" w:fill="auto"/>
          </w:tcPr>
          <w:p w14:paraId="3EB0E738"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567" w:type="dxa"/>
            <w:tcBorders>
              <w:top w:val="single" w:sz="4" w:space="0" w:color="000000"/>
              <w:left w:val="single" w:sz="4" w:space="0" w:color="000000"/>
              <w:bottom w:val="single" w:sz="4" w:space="0" w:color="000000"/>
            </w:tcBorders>
            <w:shd w:val="clear" w:color="auto" w:fill="auto"/>
          </w:tcPr>
          <w:p w14:paraId="23A31481"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000000"/>
              <w:left w:val="single" w:sz="4" w:space="0" w:color="000000"/>
              <w:bottom w:val="single" w:sz="4" w:space="0" w:color="000000"/>
            </w:tcBorders>
            <w:shd w:val="clear" w:color="auto" w:fill="auto"/>
          </w:tcPr>
          <w:p w14:paraId="42566571"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000000"/>
              <w:left w:val="single" w:sz="4" w:space="0" w:color="000000"/>
              <w:bottom w:val="single" w:sz="4" w:space="0" w:color="000000"/>
            </w:tcBorders>
            <w:shd w:val="clear" w:color="auto" w:fill="auto"/>
          </w:tcPr>
          <w:p w14:paraId="077E6BF5"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6" w:type="dxa"/>
            <w:tcBorders>
              <w:top w:val="single" w:sz="4" w:space="0" w:color="000000"/>
              <w:left w:val="single" w:sz="4" w:space="0" w:color="000000"/>
              <w:bottom w:val="single" w:sz="4" w:space="0" w:color="000000"/>
            </w:tcBorders>
            <w:shd w:val="clear" w:color="auto" w:fill="auto"/>
          </w:tcPr>
          <w:p w14:paraId="1800498F"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5E12A539" w14:textId="77777777" w:rsidR="009E4510" w:rsidRPr="00B1375D" w:rsidRDefault="009E4510" w:rsidP="009E4510">
            <w:pPr>
              <w:snapToGrid w:val="0"/>
              <w:spacing w:after="0" w:line="360" w:lineRule="auto"/>
              <w:jc w:val="both"/>
              <w:rPr>
                <w:rFonts w:ascii="Arial" w:hAnsi="Arial" w:cs="Arial"/>
                <w:color w:val="000000"/>
                <w:lang w:val="mk-MK"/>
              </w:rPr>
            </w:pPr>
          </w:p>
        </w:tc>
        <w:tc>
          <w:tcPr>
            <w:tcW w:w="425" w:type="dxa"/>
            <w:tcBorders>
              <w:top w:val="single" w:sz="4" w:space="0" w:color="000000"/>
              <w:left w:val="single" w:sz="4" w:space="0" w:color="auto"/>
              <w:bottom w:val="single" w:sz="4" w:space="0" w:color="000000"/>
            </w:tcBorders>
            <w:shd w:val="clear" w:color="auto" w:fill="auto"/>
          </w:tcPr>
          <w:p w14:paraId="0C597758" w14:textId="77777777" w:rsidR="009E4510" w:rsidRPr="00B1375D" w:rsidRDefault="009E4510" w:rsidP="009E4510">
            <w:pPr>
              <w:snapToGrid w:val="0"/>
              <w:spacing w:after="0" w:line="360" w:lineRule="auto"/>
              <w:jc w:val="both"/>
              <w:rPr>
                <w:rFonts w:ascii="Arial" w:hAnsi="Arial" w:cs="Arial"/>
                <w:color w:val="000000"/>
                <w:lang w:val="mk-MK"/>
              </w:rPr>
            </w:pPr>
          </w:p>
        </w:tc>
        <w:tc>
          <w:tcPr>
            <w:tcW w:w="538" w:type="dxa"/>
            <w:tcBorders>
              <w:top w:val="single" w:sz="4" w:space="0" w:color="000000"/>
              <w:left w:val="single" w:sz="4" w:space="0" w:color="auto"/>
              <w:bottom w:val="single" w:sz="4" w:space="0" w:color="000000"/>
            </w:tcBorders>
            <w:shd w:val="clear" w:color="auto" w:fill="auto"/>
          </w:tcPr>
          <w:p w14:paraId="5F441334" w14:textId="77777777" w:rsidR="009E4510" w:rsidRPr="00B1375D" w:rsidRDefault="009E4510" w:rsidP="009E4510">
            <w:pPr>
              <w:snapToGrid w:val="0"/>
              <w:spacing w:after="0" w:line="360" w:lineRule="auto"/>
              <w:jc w:val="both"/>
              <w:rPr>
                <w:rFonts w:ascii="Arial" w:hAnsi="Arial" w:cs="Arial"/>
                <w:color w:val="000000"/>
                <w:lang w:val="mk-MK"/>
              </w:rPr>
            </w:pPr>
            <w:r w:rsidRPr="00633B2E">
              <w:rPr>
                <w:rFonts w:ascii="Arial" w:hAnsi="Arial" w:cs="Arial"/>
                <w:color w:val="000000"/>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1A1A07C" w14:textId="77777777" w:rsidR="009E4510" w:rsidRPr="00B1375D" w:rsidRDefault="009E4510" w:rsidP="009E4510">
            <w:pPr>
              <w:snapToGrid w:val="0"/>
              <w:spacing w:after="0" w:line="360" w:lineRule="auto"/>
              <w:jc w:val="both"/>
              <w:rPr>
                <w:rFonts w:ascii="Arial" w:hAnsi="Arial" w:cs="Arial"/>
                <w:color w:val="000000"/>
                <w:lang w:val="mk-MK"/>
              </w:rPr>
            </w:pPr>
            <w:r w:rsidRPr="00633B2E">
              <w:rPr>
                <w:rFonts w:ascii="Arial" w:hAnsi="Arial" w:cs="Arial"/>
                <w:color w:val="000000"/>
              </w:rPr>
              <w:t>/</w:t>
            </w:r>
          </w:p>
        </w:tc>
      </w:tr>
      <w:tr w:rsidR="009E4510" w:rsidRPr="00B1375D" w14:paraId="4C2B8AC5" w14:textId="77777777" w:rsidTr="0046781B">
        <w:trPr>
          <w:jc w:val="center"/>
        </w:trPr>
        <w:tc>
          <w:tcPr>
            <w:tcW w:w="880" w:type="dxa"/>
            <w:tcBorders>
              <w:top w:val="single" w:sz="4" w:space="0" w:color="000000"/>
              <w:left w:val="single" w:sz="4" w:space="0" w:color="000000"/>
              <w:bottom w:val="single" w:sz="4" w:space="0" w:color="000000"/>
            </w:tcBorders>
            <w:shd w:val="clear" w:color="auto" w:fill="auto"/>
          </w:tcPr>
          <w:p w14:paraId="6B89E569" w14:textId="77777777" w:rsidR="009E4510" w:rsidRPr="00B1375D" w:rsidRDefault="009E4510" w:rsidP="009E4510">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VII-VIII</w:t>
            </w:r>
          </w:p>
        </w:tc>
        <w:tc>
          <w:tcPr>
            <w:tcW w:w="1276" w:type="dxa"/>
            <w:tcBorders>
              <w:top w:val="single" w:sz="4" w:space="0" w:color="000000"/>
              <w:left w:val="single" w:sz="4" w:space="0" w:color="000000"/>
              <w:bottom w:val="single" w:sz="4" w:space="0" w:color="000000"/>
            </w:tcBorders>
            <w:shd w:val="clear" w:color="auto" w:fill="auto"/>
          </w:tcPr>
          <w:p w14:paraId="2432D66C" w14:textId="0FAD1A7E" w:rsidR="009E4510" w:rsidRPr="007630D0" w:rsidRDefault="000C6B0A" w:rsidP="009E4510">
            <w:pPr>
              <w:snapToGrid w:val="0"/>
              <w:spacing w:after="0" w:line="360" w:lineRule="auto"/>
              <w:jc w:val="both"/>
              <w:rPr>
                <w:rFonts w:ascii="Arial" w:hAnsi="Arial" w:cs="Arial"/>
                <w:color w:val="000000"/>
              </w:rPr>
            </w:pPr>
            <w:r>
              <w:rPr>
                <w:rFonts w:ascii="Arial" w:hAnsi="Arial" w:cs="Arial"/>
                <w:color w:val="000000"/>
              </w:rPr>
              <w:t>6</w:t>
            </w:r>
          </w:p>
        </w:tc>
        <w:tc>
          <w:tcPr>
            <w:tcW w:w="1559" w:type="dxa"/>
            <w:tcBorders>
              <w:top w:val="single" w:sz="4" w:space="0" w:color="000000"/>
              <w:left w:val="single" w:sz="4" w:space="0" w:color="000000"/>
              <w:bottom w:val="single" w:sz="4" w:space="0" w:color="000000"/>
            </w:tcBorders>
            <w:shd w:val="clear" w:color="auto" w:fill="auto"/>
          </w:tcPr>
          <w:p w14:paraId="4D58A8A7" w14:textId="26FC4673" w:rsidR="009E4510" w:rsidRPr="009E4510" w:rsidRDefault="000C6B0A" w:rsidP="009E4510">
            <w:pPr>
              <w:snapToGrid w:val="0"/>
              <w:spacing w:after="0" w:line="360" w:lineRule="auto"/>
              <w:jc w:val="both"/>
              <w:rPr>
                <w:rFonts w:ascii="Arial" w:hAnsi="Arial" w:cs="Arial"/>
                <w:color w:val="000000"/>
              </w:rPr>
            </w:pPr>
            <w:r>
              <w:rPr>
                <w:rFonts w:ascii="Arial" w:hAnsi="Arial" w:cs="Arial"/>
                <w:color w:val="000000"/>
              </w:rPr>
              <w:t>80</w:t>
            </w:r>
          </w:p>
        </w:tc>
        <w:tc>
          <w:tcPr>
            <w:tcW w:w="992" w:type="dxa"/>
            <w:tcBorders>
              <w:top w:val="single" w:sz="4" w:space="0" w:color="000000"/>
              <w:left w:val="single" w:sz="4" w:space="0" w:color="000000"/>
              <w:bottom w:val="single" w:sz="4" w:space="0" w:color="000000"/>
            </w:tcBorders>
            <w:shd w:val="clear" w:color="auto" w:fill="auto"/>
          </w:tcPr>
          <w:p w14:paraId="5D4AEA14" w14:textId="71706D2A" w:rsidR="009E4510" w:rsidRPr="00CE7CC3" w:rsidRDefault="002700CB" w:rsidP="009E4510">
            <w:pPr>
              <w:snapToGrid w:val="0"/>
              <w:spacing w:after="0" w:line="360" w:lineRule="auto"/>
              <w:jc w:val="both"/>
              <w:rPr>
                <w:rFonts w:ascii="Arial" w:hAnsi="Arial" w:cs="Arial"/>
                <w:color w:val="000000"/>
              </w:rPr>
            </w:pPr>
            <w:r>
              <w:rPr>
                <w:rFonts w:ascii="Arial" w:hAnsi="Arial" w:cs="Arial"/>
                <w:color w:val="000000"/>
              </w:rPr>
              <w:t>34</w:t>
            </w:r>
          </w:p>
        </w:tc>
        <w:tc>
          <w:tcPr>
            <w:tcW w:w="567" w:type="dxa"/>
            <w:tcBorders>
              <w:top w:val="single" w:sz="4" w:space="0" w:color="000000"/>
              <w:left w:val="single" w:sz="4" w:space="0" w:color="000000"/>
              <w:bottom w:val="single" w:sz="4" w:space="0" w:color="000000"/>
            </w:tcBorders>
            <w:shd w:val="clear" w:color="auto" w:fill="auto"/>
          </w:tcPr>
          <w:p w14:paraId="1E02F22F" w14:textId="66B4022B" w:rsidR="009E4510" w:rsidRPr="00CE7CC3" w:rsidRDefault="002700CB" w:rsidP="009E4510">
            <w:pPr>
              <w:snapToGrid w:val="0"/>
              <w:spacing w:after="0" w:line="360" w:lineRule="auto"/>
              <w:jc w:val="both"/>
              <w:rPr>
                <w:rFonts w:ascii="Arial" w:hAnsi="Arial" w:cs="Arial"/>
                <w:color w:val="000000"/>
              </w:rPr>
            </w:pPr>
            <w:r>
              <w:rPr>
                <w:rFonts w:ascii="Arial" w:hAnsi="Arial" w:cs="Arial"/>
                <w:color w:val="000000"/>
              </w:rPr>
              <w:t>46</w:t>
            </w:r>
          </w:p>
        </w:tc>
        <w:tc>
          <w:tcPr>
            <w:tcW w:w="709" w:type="dxa"/>
            <w:tcBorders>
              <w:top w:val="single" w:sz="4" w:space="0" w:color="000000"/>
              <w:left w:val="single" w:sz="4" w:space="0" w:color="000000"/>
              <w:bottom w:val="single" w:sz="4" w:space="0" w:color="000000"/>
            </w:tcBorders>
            <w:shd w:val="clear" w:color="auto" w:fill="auto"/>
          </w:tcPr>
          <w:p w14:paraId="7211C4A5"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567" w:type="dxa"/>
            <w:tcBorders>
              <w:top w:val="single" w:sz="4" w:space="0" w:color="000000"/>
              <w:left w:val="single" w:sz="4" w:space="0" w:color="000000"/>
              <w:bottom w:val="single" w:sz="4" w:space="0" w:color="000000"/>
            </w:tcBorders>
            <w:shd w:val="clear" w:color="auto" w:fill="auto"/>
          </w:tcPr>
          <w:p w14:paraId="2EB1EA66"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567" w:type="dxa"/>
            <w:tcBorders>
              <w:top w:val="single" w:sz="4" w:space="0" w:color="000000"/>
              <w:left w:val="single" w:sz="4" w:space="0" w:color="000000"/>
              <w:bottom w:val="single" w:sz="4" w:space="0" w:color="000000"/>
            </w:tcBorders>
            <w:shd w:val="clear" w:color="auto" w:fill="auto"/>
          </w:tcPr>
          <w:p w14:paraId="7A7A19A7"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000000"/>
              <w:left w:val="single" w:sz="4" w:space="0" w:color="000000"/>
              <w:bottom w:val="single" w:sz="4" w:space="0" w:color="000000"/>
            </w:tcBorders>
            <w:shd w:val="clear" w:color="auto" w:fill="auto"/>
          </w:tcPr>
          <w:p w14:paraId="39370A43"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000000"/>
              <w:left w:val="single" w:sz="4" w:space="0" w:color="000000"/>
              <w:bottom w:val="single" w:sz="4" w:space="0" w:color="000000"/>
            </w:tcBorders>
            <w:shd w:val="clear" w:color="auto" w:fill="auto"/>
          </w:tcPr>
          <w:p w14:paraId="0F918A14"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6" w:type="dxa"/>
            <w:tcBorders>
              <w:top w:val="single" w:sz="4" w:space="0" w:color="000000"/>
              <w:left w:val="single" w:sz="4" w:space="0" w:color="000000"/>
              <w:bottom w:val="single" w:sz="4" w:space="0" w:color="000000"/>
            </w:tcBorders>
            <w:shd w:val="clear" w:color="auto" w:fill="auto"/>
          </w:tcPr>
          <w:p w14:paraId="5D6ADDA8"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67C65F4E" w14:textId="77777777" w:rsidR="009E4510" w:rsidRPr="00B1375D" w:rsidRDefault="009E4510" w:rsidP="009E4510">
            <w:pPr>
              <w:snapToGrid w:val="0"/>
              <w:spacing w:after="0" w:line="360" w:lineRule="auto"/>
              <w:jc w:val="both"/>
              <w:rPr>
                <w:rFonts w:ascii="Arial" w:hAnsi="Arial" w:cs="Arial"/>
                <w:color w:val="000000"/>
                <w:lang w:val="mk-MK"/>
              </w:rPr>
            </w:pPr>
          </w:p>
        </w:tc>
        <w:tc>
          <w:tcPr>
            <w:tcW w:w="425" w:type="dxa"/>
            <w:tcBorders>
              <w:top w:val="single" w:sz="4" w:space="0" w:color="000000"/>
              <w:left w:val="single" w:sz="4" w:space="0" w:color="auto"/>
              <w:bottom w:val="single" w:sz="4" w:space="0" w:color="000000"/>
            </w:tcBorders>
            <w:shd w:val="clear" w:color="auto" w:fill="auto"/>
          </w:tcPr>
          <w:p w14:paraId="4043150B" w14:textId="77777777" w:rsidR="009E4510" w:rsidRPr="00B1375D" w:rsidRDefault="009E4510" w:rsidP="009E4510">
            <w:pPr>
              <w:snapToGrid w:val="0"/>
              <w:spacing w:after="0" w:line="360" w:lineRule="auto"/>
              <w:jc w:val="both"/>
              <w:rPr>
                <w:rFonts w:ascii="Arial" w:hAnsi="Arial" w:cs="Arial"/>
                <w:color w:val="000000"/>
                <w:lang w:val="mk-MK"/>
              </w:rPr>
            </w:pPr>
          </w:p>
        </w:tc>
        <w:tc>
          <w:tcPr>
            <w:tcW w:w="538" w:type="dxa"/>
            <w:tcBorders>
              <w:top w:val="single" w:sz="4" w:space="0" w:color="000000"/>
              <w:left w:val="single" w:sz="4" w:space="0" w:color="auto"/>
              <w:bottom w:val="single" w:sz="4" w:space="0" w:color="000000"/>
            </w:tcBorders>
            <w:shd w:val="clear" w:color="auto" w:fill="auto"/>
          </w:tcPr>
          <w:p w14:paraId="688B1B70" w14:textId="77777777" w:rsidR="009E4510" w:rsidRPr="00B1375D" w:rsidRDefault="009E4510" w:rsidP="009E4510">
            <w:pPr>
              <w:snapToGrid w:val="0"/>
              <w:spacing w:after="0" w:line="360" w:lineRule="auto"/>
              <w:jc w:val="both"/>
              <w:rPr>
                <w:rFonts w:ascii="Arial" w:hAnsi="Arial" w:cs="Arial"/>
                <w:color w:val="000000"/>
                <w:lang w:val="mk-MK"/>
              </w:rPr>
            </w:pPr>
            <w:r w:rsidRPr="00633B2E">
              <w:rPr>
                <w:rFonts w:ascii="Arial" w:hAnsi="Arial" w:cs="Arial"/>
                <w:color w:val="000000"/>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BA88CBA" w14:textId="77777777" w:rsidR="009E4510" w:rsidRPr="00B1375D" w:rsidRDefault="009E4510" w:rsidP="009E4510">
            <w:pPr>
              <w:snapToGrid w:val="0"/>
              <w:spacing w:after="0" w:line="360" w:lineRule="auto"/>
              <w:jc w:val="both"/>
              <w:rPr>
                <w:rFonts w:ascii="Arial" w:hAnsi="Arial" w:cs="Arial"/>
                <w:color w:val="000000"/>
                <w:lang w:val="mk-MK"/>
              </w:rPr>
            </w:pPr>
            <w:r w:rsidRPr="00633B2E">
              <w:rPr>
                <w:rFonts w:ascii="Arial" w:hAnsi="Arial" w:cs="Arial"/>
                <w:color w:val="000000"/>
              </w:rPr>
              <w:t>/</w:t>
            </w:r>
          </w:p>
        </w:tc>
      </w:tr>
      <w:tr w:rsidR="009E4510" w:rsidRPr="00B1375D" w14:paraId="22307787" w14:textId="77777777" w:rsidTr="0046781B">
        <w:trPr>
          <w:jc w:val="center"/>
        </w:trPr>
        <w:tc>
          <w:tcPr>
            <w:tcW w:w="880" w:type="dxa"/>
            <w:tcBorders>
              <w:top w:val="single" w:sz="4" w:space="0" w:color="000000"/>
              <w:left w:val="single" w:sz="4" w:space="0" w:color="000000"/>
              <w:bottom w:val="single" w:sz="4" w:space="0" w:color="000000"/>
            </w:tcBorders>
            <w:shd w:val="clear" w:color="auto" w:fill="auto"/>
          </w:tcPr>
          <w:p w14:paraId="3D77812E" w14:textId="77777777" w:rsidR="009E4510" w:rsidRPr="00B1375D" w:rsidRDefault="009E4510" w:rsidP="009E4510">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IX</w:t>
            </w:r>
          </w:p>
        </w:tc>
        <w:tc>
          <w:tcPr>
            <w:tcW w:w="1276" w:type="dxa"/>
            <w:tcBorders>
              <w:top w:val="single" w:sz="4" w:space="0" w:color="000000"/>
              <w:left w:val="single" w:sz="4" w:space="0" w:color="000000"/>
              <w:bottom w:val="single" w:sz="4" w:space="0" w:color="000000"/>
            </w:tcBorders>
            <w:shd w:val="clear" w:color="auto" w:fill="auto"/>
          </w:tcPr>
          <w:p w14:paraId="2CA3A4D8" w14:textId="5B984901" w:rsidR="009E4510" w:rsidRPr="007630D0" w:rsidRDefault="002700CB" w:rsidP="009E4510">
            <w:pPr>
              <w:snapToGrid w:val="0"/>
              <w:spacing w:after="0" w:line="360" w:lineRule="auto"/>
              <w:jc w:val="both"/>
              <w:rPr>
                <w:rFonts w:ascii="Arial" w:hAnsi="Arial" w:cs="Arial"/>
                <w:color w:val="000000"/>
              </w:rPr>
            </w:pPr>
            <w:r>
              <w:rPr>
                <w:rFonts w:ascii="Arial" w:hAnsi="Arial" w:cs="Arial"/>
                <w:color w:val="000000"/>
              </w:rPr>
              <w:t>3</w:t>
            </w:r>
          </w:p>
        </w:tc>
        <w:tc>
          <w:tcPr>
            <w:tcW w:w="1559" w:type="dxa"/>
            <w:tcBorders>
              <w:top w:val="single" w:sz="4" w:space="0" w:color="000000"/>
              <w:left w:val="single" w:sz="4" w:space="0" w:color="000000"/>
              <w:bottom w:val="single" w:sz="4" w:space="0" w:color="000000"/>
            </w:tcBorders>
            <w:shd w:val="clear" w:color="auto" w:fill="auto"/>
          </w:tcPr>
          <w:p w14:paraId="1CF7B1DC" w14:textId="37F22148" w:rsidR="009E4510" w:rsidRPr="00CE7CC3" w:rsidRDefault="002700CB" w:rsidP="009E4510">
            <w:pPr>
              <w:snapToGrid w:val="0"/>
              <w:spacing w:after="0" w:line="360" w:lineRule="auto"/>
              <w:jc w:val="both"/>
              <w:rPr>
                <w:rFonts w:ascii="Arial" w:hAnsi="Arial" w:cs="Arial"/>
                <w:color w:val="000000"/>
              </w:rPr>
            </w:pPr>
            <w:r>
              <w:rPr>
                <w:rFonts w:ascii="Arial" w:hAnsi="Arial" w:cs="Arial"/>
                <w:color w:val="000000"/>
              </w:rPr>
              <w:t>43</w:t>
            </w:r>
          </w:p>
        </w:tc>
        <w:tc>
          <w:tcPr>
            <w:tcW w:w="992" w:type="dxa"/>
            <w:tcBorders>
              <w:top w:val="single" w:sz="4" w:space="0" w:color="000000"/>
              <w:left w:val="single" w:sz="4" w:space="0" w:color="000000"/>
              <w:bottom w:val="single" w:sz="4" w:space="0" w:color="000000"/>
            </w:tcBorders>
            <w:shd w:val="clear" w:color="auto" w:fill="auto"/>
          </w:tcPr>
          <w:p w14:paraId="656F1205" w14:textId="39922C47" w:rsidR="009E4510" w:rsidRPr="00CE7CC3" w:rsidRDefault="002700CB" w:rsidP="009E4510">
            <w:pPr>
              <w:snapToGrid w:val="0"/>
              <w:spacing w:after="0" w:line="360" w:lineRule="auto"/>
              <w:jc w:val="both"/>
              <w:rPr>
                <w:rFonts w:ascii="Arial" w:hAnsi="Arial" w:cs="Arial"/>
                <w:color w:val="000000"/>
              </w:rPr>
            </w:pPr>
            <w:r>
              <w:rPr>
                <w:rFonts w:ascii="Arial" w:hAnsi="Arial" w:cs="Arial"/>
                <w:color w:val="000000"/>
              </w:rPr>
              <w:t>26</w:t>
            </w:r>
          </w:p>
        </w:tc>
        <w:tc>
          <w:tcPr>
            <w:tcW w:w="567" w:type="dxa"/>
            <w:tcBorders>
              <w:top w:val="single" w:sz="4" w:space="0" w:color="000000"/>
              <w:left w:val="single" w:sz="4" w:space="0" w:color="000000"/>
              <w:bottom w:val="single" w:sz="4" w:space="0" w:color="000000"/>
            </w:tcBorders>
            <w:shd w:val="clear" w:color="auto" w:fill="auto"/>
          </w:tcPr>
          <w:p w14:paraId="7113467F" w14:textId="270A1308" w:rsidR="009E4510" w:rsidRPr="00CE7CC3" w:rsidRDefault="002700CB" w:rsidP="009E4510">
            <w:pPr>
              <w:snapToGrid w:val="0"/>
              <w:spacing w:after="0" w:line="360" w:lineRule="auto"/>
              <w:jc w:val="both"/>
              <w:rPr>
                <w:rFonts w:ascii="Arial" w:hAnsi="Arial" w:cs="Arial"/>
                <w:color w:val="000000"/>
              </w:rPr>
            </w:pPr>
            <w:r>
              <w:rPr>
                <w:rFonts w:ascii="Arial" w:hAnsi="Arial" w:cs="Arial"/>
                <w:color w:val="000000"/>
              </w:rPr>
              <w:t>17</w:t>
            </w:r>
          </w:p>
        </w:tc>
        <w:tc>
          <w:tcPr>
            <w:tcW w:w="709" w:type="dxa"/>
            <w:tcBorders>
              <w:top w:val="single" w:sz="4" w:space="0" w:color="000000"/>
              <w:left w:val="single" w:sz="4" w:space="0" w:color="000000"/>
              <w:bottom w:val="single" w:sz="4" w:space="0" w:color="000000"/>
            </w:tcBorders>
            <w:shd w:val="clear" w:color="auto" w:fill="auto"/>
          </w:tcPr>
          <w:p w14:paraId="0B845992"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567" w:type="dxa"/>
            <w:tcBorders>
              <w:top w:val="single" w:sz="4" w:space="0" w:color="000000"/>
              <w:left w:val="single" w:sz="4" w:space="0" w:color="000000"/>
              <w:bottom w:val="single" w:sz="4" w:space="0" w:color="000000"/>
            </w:tcBorders>
            <w:shd w:val="clear" w:color="auto" w:fill="auto"/>
          </w:tcPr>
          <w:p w14:paraId="6F6CEB03"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567" w:type="dxa"/>
            <w:tcBorders>
              <w:top w:val="single" w:sz="4" w:space="0" w:color="000000"/>
              <w:left w:val="single" w:sz="4" w:space="0" w:color="000000"/>
              <w:bottom w:val="single" w:sz="4" w:space="0" w:color="000000"/>
            </w:tcBorders>
            <w:shd w:val="clear" w:color="auto" w:fill="auto"/>
          </w:tcPr>
          <w:p w14:paraId="4080BC0A"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000000"/>
              <w:left w:val="single" w:sz="4" w:space="0" w:color="000000"/>
              <w:bottom w:val="single" w:sz="4" w:space="0" w:color="000000"/>
            </w:tcBorders>
            <w:shd w:val="clear" w:color="auto" w:fill="auto"/>
          </w:tcPr>
          <w:p w14:paraId="25BA9F7B"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000000"/>
              <w:left w:val="single" w:sz="4" w:space="0" w:color="000000"/>
              <w:bottom w:val="single" w:sz="4" w:space="0" w:color="000000"/>
            </w:tcBorders>
            <w:shd w:val="clear" w:color="auto" w:fill="auto"/>
          </w:tcPr>
          <w:p w14:paraId="0384EEFB"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6" w:type="dxa"/>
            <w:tcBorders>
              <w:top w:val="single" w:sz="4" w:space="0" w:color="000000"/>
              <w:left w:val="single" w:sz="4" w:space="0" w:color="000000"/>
              <w:bottom w:val="single" w:sz="4" w:space="0" w:color="000000"/>
            </w:tcBorders>
            <w:shd w:val="clear" w:color="auto" w:fill="auto"/>
          </w:tcPr>
          <w:p w14:paraId="1DD0B6A1"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6AFAEEBD" w14:textId="77777777" w:rsidR="009E4510" w:rsidRPr="00B1375D" w:rsidRDefault="009E4510" w:rsidP="009E4510">
            <w:pPr>
              <w:snapToGrid w:val="0"/>
              <w:spacing w:after="0" w:line="360" w:lineRule="auto"/>
              <w:jc w:val="both"/>
              <w:rPr>
                <w:rFonts w:ascii="Arial" w:hAnsi="Arial" w:cs="Arial"/>
                <w:color w:val="000000"/>
                <w:lang w:val="mk-MK"/>
              </w:rPr>
            </w:pPr>
          </w:p>
        </w:tc>
        <w:tc>
          <w:tcPr>
            <w:tcW w:w="425" w:type="dxa"/>
            <w:tcBorders>
              <w:top w:val="single" w:sz="4" w:space="0" w:color="000000"/>
              <w:left w:val="single" w:sz="4" w:space="0" w:color="auto"/>
              <w:bottom w:val="single" w:sz="4" w:space="0" w:color="000000"/>
            </w:tcBorders>
            <w:shd w:val="clear" w:color="auto" w:fill="auto"/>
          </w:tcPr>
          <w:p w14:paraId="37A5C7F7" w14:textId="77777777" w:rsidR="009E4510" w:rsidRPr="00B1375D" w:rsidRDefault="009E4510" w:rsidP="009E4510">
            <w:pPr>
              <w:snapToGrid w:val="0"/>
              <w:spacing w:after="0" w:line="360" w:lineRule="auto"/>
              <w:jc w:val="both"/>
              <w:rPr>
                <w:rFonts w:ascii="Arial" w:hAnsi="Arial" w:cs="Arial"/>
                <w:color w:val="000000"/>
                <w:lang w:val="mk-MK"/>
              </w:rPr>
            </w:pPr>
          </w:p>
        </w:tc>
        <w:tc>
          <w:tcPr>
            <w:tcW w:w="538" w:type="dxa"/>
            <w:tcBorders>
              <w:top w:val="single" w:sz="4" w:space="0" w:color="000000"/>
              <w:left w:val="single" w:sz="4" w:space="0" w:color="auto"/>
              <w:bottom w:val="single" w:sz="4" w:space="0" w:color="000000"/>
            </w:tcBorders>
            <w:shd w:val="clear" w:color="auto" w:fill="auto"/>
          </w:tcPr>
          <w:p w14:paraId="6DF51995" w14:textId="77777777" w:rsidR="009E4510" w:rsidRPr="00B1375D" w:rsidRDefault="009E4510" w:rsidP="009E4510">
            <w:pPr>
              <w:snapToGrid w:val="0"/>
              <w:spacing w:after="0" w:line="360" w:lineRule="auto"/>
              <w:jc w:val="both"/>
              <w:rPr>
                <w:rFonts w:ascii="Arial" w:hAnsi="Arial" w:cs="Arial"/>
                <w:color w:val="000000"/>
                <w:lang w:val="mk-MK"/>
              </w:rPr>
            </w:pPr>
            <w:r w:rsidRPr="00633B2E">
              <w:rPr>
                <w:rFonts w:ascii="Arial" w:hAnsi="Arial" w:cs="Arial"/>
                <w:color w:val="000000"/>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EE35493" w14:textId="77777777" w:rsidR="009E4510" w:rsidRPr="00B1375D" w:rsidRDefault="009E4510" w:rsidP="009E4510">
            <w:pPr>
              <w:snapToGrid w:val="0"/>
              <w:spacing w:after="0" w:line="360" w:lineRule="auto"/>
              <w:jc w:val="both"/>
              <w:rPr>
                <w:rFonts w:ascii="Arial" w:hAnsi="Arial" w:cs="Arial"/>
                <w:color w:val="000000"/>
                <w:lang w:val="mk-MK"/>
              </w:rPr>
            </w:pPr>
            <w:r w:rsidRPr="00633B2E">
              <w:rPr>
                <w:rFonts w:ascii="Arial" w:hAnsi="Arial" w:cs="Arial"/>
                <w:color w:val="000000"/>
              </w:rPr>
              <w:t>/</w:t>
            </w:r>
          </w:p>
        </w:tc>
      </w:tr>
      <w:tr w:rsidR="009E4510" w:rsidRPr="00B1375D" w14:paraId="36035E20" w14:textId="77777777" w:rsidTr="0046781B">
        <w:trPr>
          <w:jc w:val="center"/>
        </w:trPr>
        <w:tc>
          <w:tcPr>
            <w:tcW w:w="880" w:type="dxa"/>
            <w:tcBorders>
              <w:top w:val="single" w:sz="4" w:space="0" w:color="000000"/>
              <w:left w:val="single" w:sz="4" w:space="0" w:color="000000"/>
              <w:bottom w:val="single" w:sz="4" w:space="0" w:color="000000"/>
            </w:tcBorders>
            <w:shd w:val="clear" w:color="auto" w:fill="auto"/>
          </w:tcPr>
          <w:p w14:paraId="38662DB7" w14:textId="77777777" w:rsidR="009E4510" w:rsidRPr="00B1375D" w:rsidRDefault="009E4510" w:rsidP="009E4510">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VIII- IX</w:t>
            </w:r>
          </w:p>
        </w:tc>
        <w:tc>
          <w:tcPr>
            <w:tcW w:w="1276" w:type="dxa"/>
            <w:tcBorders>
              <w:top w:val="single" w:sz="4" w:space="0" w:color="000000"/>
              <w:left w:val="single" w:sz="4" w:space="0" w:color="000000"/>
              <w:bottom w:val="single" w:sz="4" w:space="0" w:color="000000"/>
            </w:tcBorders>
            <w:shd w:val="clear" w:color="auto" w:fill="auto"/>
          </w:tcPr>
          <w:p w14:paraId="42F49DBF" w14:textId="41E77A28" w:rsidR="009E4510" w:rsidRPr="007630D0" w:rsidRDefault="002700CB" w:rsidP="009E4510">
            <w:pPr>
              <w:snapToGrid w:val="0"/>
              <w:spacing w:after="0" w:line="360" w:lineRule="auto"/>
              <w:jc w:val="both"/>
              <w:rPr>
                <w:rFonts w:ascii="Arial" w:hAnsi="Arial" w:cs="Arial"/>
                <w:color w:val="000000"/>
              </w:rPr>
            </w:pPr>
            <w:r>
              <w:rPr>
                <w:rFonts w:ascii="Arial" w:hAnsi="Arial" w:cs="Arial"/>
                <w:color w:val="000000"/>
              </w:rPr>
              <w:t>6</w:t>
            </w:r>
          </w:p>
        </w:tc>
        <w:tc>
          <w:tcPr>
            <w:tcW w:w="1559" w:type="dxa"/>
            <w:tcBorders>
              <w:top w:val="single" w:sz="4" w:space="0" w:color="000000"/>
              <w:left w:val="single" w:sz="4" w:space="0" w:color="000000"/>
              <w:bottom w:val="single" w:sz="4" w:space="0" w:color="000000"/>
            </w:tcBorders>
            <w:shd w:val="clear" w:color="auto" w:fill="auto"/>
          </w:tcPr>
          <w:p w14:paraId="3D54812D" w14:textId="545533FD" w:rsidR="009E4510" w:rsidRPr="00CE7CC3" w:rsidRDefault="002700CB" w:rsidP="009E4510">
            <w:pPr>
              <w:snapToGrid w:val="0"/>
              <w:spacing w:after="0" w:line="360" w:lineRule="auto"/>
              <w:jc w:val="both"/>
              <w:rPr>
                <w:rFonts w:ascii="Arial" w:hAnsi="Arial" w:cs="Arial"/>
                <w:color w:val="000000"/>
              </w:rPr>
            </w:pPr>
            <w:r>
              <w:rPr>
                <w:rFonts w:ascii="Arial" w:hAnsi="Arial" w:cs="Arial"/>
                <w:color w:val="000000"/>
              </w:rPr>
              <w:t>80</w:t>
            </w:r>
          </w:p>
        </w:tc>
        <w:tc>
          <w:tcPr>
            <w:tcW w:w="992" w:type="dxa"/>
            <w:tcBorders>
              <w:top w:val="single" w:sz="4" w:space="0" w:color="000000"/>
              <w:left w:val="single" w:sz="4" w:space="0" w:color="000000"/>
              <w:bottom w:val="single" w:sz="4" w:space="0" w:color="000000"/>
            </w:tcBorders>
            <w:shd w:val="clear" w:color="auto" w:fill="auto"/>
          </w:tcPr>
          <w:p w14:paraId="6DEC7E8D" w14:textId="64554866" w:rsidR="009E4510" w:rsidRPr="00CE7CC3" w:rsidRDefault="008F49B3" w:rsidP="009E4510">
            <w:pPr>
              <w:snapToGrid w:val="0"/>
              <w:spacing w:after="0" w:line="360" w:lineRule="auto"/>
              <w:jc w:val="both"/>
              <w:rPr>
                <w:rFonts w:ascii="Arial" w:hAnsi="Arial" w:cs="Arial"/>
                <w:color w:val="000000"/>
              </w:rPr>
            </w:pPr>
            <w:r>
              <w:rPr>
                <w:rFonts w:ascii="Arial" w:hAnsi="Arial" w:cs="Arial"/>
                <w:color w:val="000000"/>
              </w:rPr>
              <w:t>40</w:t>
            </w:r>
          </w:p>
        </w:tc>
        <w:tc>
          <w:tcPr>
            <w:tcW w:w="567" w:type="dxa"/>
            <w:tcBorders>
              <w:top w:val="single" w:sz="4" w:space="0" w:color="000000"/>
              <w:left w:val="single" w:sz="4" w:space="0" w:color="000000"/>
              <w:bottom w:val="single" w:sz="4" w:space="0" w:color="000000"/>
            </w:tcBorders>
            <w:shd w:val="clear" w:color="auto" w:fill="auto"/>
          </w:tcPr>
          <w:p w14:paraId="24BFD3F2" w14:textId="172FA4AB" w:rsidR="009E4510" w:rsidRPr="00CE7CC3" w:rsidRDefault="008F49B3" w:rsidP="009E4510">
            <w:pPr>
              <w:snapToGrid w:val="0"/>
              <w:spacing w:after="0" w:line="360" w:lineRule="auto"/>
              <w:jc w:val="both"/>
              <w:rPr>
                <w:rFonts w:ascii="Arial" w:hAnsi="Arial" w:cs="Arial"/>
                <w:color w:val="000000"/>
              </w:rPr>
            </w:pPr>
            <w:r>
              <w:rPr>
                <w:rFonts w:ascii="Arial" w:hAnsi="Arial" w:cs="Arial"/>
                <w:color w:val="000000"/>
              </w:rPr>
              <w:t>38</w:t>
            </w:r>
          </w:p>
        </w:tc>
        <w:tc>
          <w:tcPr>
            <w:tcW w:w="709" w:type="dxa"/>
            <w:tcBorders>
              <w:top w:val="single" w:sz="4" w:space="0" w:color="000000"/>
              <w:left w:val="single" w:sz="4" w:space="0" w:color="000000"/>
              <w:bottom w:val="single" w:sz="4" w:space="0" w:color="000000"/>
            </w:tcBorders>
            <w:shd w:val="clear" w:color="auto" w:fill="auto"/>
          </w:tcPr>
          <w:p w14:paraId="6E32B3F7"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567" w:type="dxa"/>
            <w:tcBorders>
              <w:top w:val="single" w:sz="4" w:space="0" w:color="000000"/>
              <w:left w:val="single" w:sz="4" w:space="0" w:color="000000"/>
              <w:bottom w:val="single" w:sz="4" w:space="0" w:color="000000"/>
            </w:tcBorders>
            <w:shd w:val="clear" w:color="auto" w:fill="auto"/>
          </w:tcPr>
          <w:p w14:paraId="2A2F0EC1"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567" w:type="dxa"/>
            <w:tcBorders>
              <w:top w:val="single" w:sz="4" w:space="0" w:color="000000"/>
              <w:left w:val="single" w:sz="4" w:space="0" w:color="000000"/>
              <w:bottom w:val="single" w:sz="4" w:space="0" w:color="000000"/>
            </w:tcBorders>
            <w:shd w:val="clear" w:color="auto" w:fill="auto"/>
          </w:tcPr>
          <w:p w14:paraId="6A55DE0C"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000000"/>
              <w:left w:val="single" w:sz="4" w:space="0" w:color="000000"/>
              <w:bottom w:val="single" w:sz="4" w:space="0" w:color="000000"/>
            </w:tcBorders>
            <w:shd w:val="clear" w:color="auto" w:fill="auto"/>
          </w:tcPr>
          <w:p w14:paraId="7B346DB0"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000000"/>
              <w:left w:val="single" w:sz="4" w:space="0" w:color="000000"/>
              <w:bottom w:val="single" w:sz="4" w:space="0" w:color="000000"/>
            </w:tcBorders>
            <w:shd w:val="clear" w:color="auto" w:fill="auto"/>
          </w:tcPr>
          <w:p w14:paraId="2560F864"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6" w:type="dxa"/>
            <w:tcBorders>
              <w:top w:val="single" w:sz="4" w:space="0" w:color="000000"/>
              <w:left w:val="single" w:sz="4" w:space="0" w:color="000000"/>
              <w:bottom w:val="single" w:sz="4" w:space="0" w:color="000000"/>
            </w:tcBorders>
            <w:shd w:val="clear" w:color="auto" w:fill="auto"/>
          </w:tcPr>
          <w:p w14:paraId="1425ED1F"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0E067B1B" w14:textId="77777777" w:rsidR="009E4510" w:rsidRPr="00B1375D" w:rsidRDefault="009E4510" w:rsidP="009E4510">
            <w:pPr>
              <w:snapToGrid w:val="0"/>
              <w:spacing w:after="0" w:line="360" w:lineRule="auto"/>
              <w:jc w:val="both"/>
              <w:rPr>
                <w:rFonts w:ascii="Arial" w:hAnsi="Arial" w:cs="Arial"/>
                <w:color w:val="000000"/>
                <w:lang w:val="mk-MK"/>
              </w:rPr>
            </w:pPr>
          </w:p>
        </w:tc>
        <w:tc>
          <w:tcPr>
            <w:tcW w:w="425" w:type="dxa"/>
            <w:tcBorders>
              <w:top w:val="single" w:sz="4" w:space="0" w:color="000000"/>
              <w:left w:val="single" w:sz="4" w:space="0" w:color="auto"/>
              <w:bottom w:val="single" w:sz="4" w:space="0" w:color="000000"/>
            </w:tcBorders>
            <w:shd w:val="clear" w:color="auto" w:fill="auto"/>
          </w:tcPr>
          <w:p w14:paraId="29AD812B" w14:textId="77777777" w:rsidR="009E4510" w:rsidRPr="00B1375D" w:rsidRDefault="009E4510" w:rsidP="009E4510">
            <w:pPr>
              <w:snapToGrid w:val="0"/>
              <w:spacing w:after="0" w:line="360" w:lineRule="auto"/>
              <w:jc w:val="both"/>
              <w:rPr>
                <w:rFonts w:ascii="Arial" w:hAnsi="Arial" w:cs="Arial"/>
                <w:color w:val="000000"/>
                <w:lang w:val="mk-MK"/>
              </w:rPr>
            </w:pPr>
          </w:p>
        </w:tc>
        <w:tc>
          <w:tcPr>
            <w:tcW w:w="538" w:type="dxa"/>
            <w:tcBorders>
              <w:top w:val="single" w:sz="4" w:space="0" w:color="000000"/>
              <w:left w:val="single" w:sz="4" w:space="0" w:color="auto"/>
              <w:bottom w:val="single" w:sz="4" w:space="0" w:color="000000"/>
            </w:tcBorders>
            <w:shd w:val="clear" w:color="auto" w:fill="auto"/>
          </w:tcPr>
          <w:p w14:paraId="0041179B" w14:textId="77777777" w:rsidR="009E4510" w:rsidRPr="00B1375D" w:rsidRDefault="009E4510" w:rsidP="009E4510">
            <w:pPr>
              <w:snapToGrid w:val="0"/>
              <w:spacing w:after="0" w:line="360" w:lineRule="auto"/>
              <w:jc w:val="both"/>
              <w:rPr>
                <w:rFonts w:ascii="Arial" w:hAnsi="Arial" w:cs="Arial"/>
                <w:color w:val="000000"/>
                <w:lang w:val="mk-MK"/>
              </w:rPr>
            </w:pPr>
            <w:r w:rsidRPr="00633B2E">
              <w:rPr>
                <w:rFonts w:ascii="Arial" w:hAnsi="Arial" w:cs="Arial"/>
                <w:color w:val="000000"/>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C3345A3" w14:textId="77777777" w:rsidR="009E4510" w:rsidRPr="00B1375D" w:rsidRDefault="009E4510" w:rsidP="009E4510">
            <w:pPr>
              <w:snapToGrid w:val="0"/>
              <w:spacing w:after="0" w:line="360" w:lineRule="auto"/>
              <w:jc w:val="both"/>
              <w:rPr>
                <w:rFonts w:ascii="Arial" w:hAnsi="Arial" w:cs="Arial"/>
                <w:color w:val="000000"/>
                <w:lang w:val="mk-MK"/>
              </w:rPr>
            </w:pPr>
            <w:r w:rsidRPr="00633B2E">
              <w:rPr>
                <w:rFonts w:ascii="Arial" w:hAnsi="Arial" w:cs="Arial"/>
                <w:color w:val="000000"/>
              </w:rPr>
              <w:t>/</w:t>
            </w:r>
          </w:p>
        </w:tc>
      </w:tr>
      <w:tr w:rsidR="009E4510" w:rsidRPr="00B1375D" w14:paraId="001301BF" w14:textId="77777777" w:rsidTr="0046781B">
        <w:trPr>
          <w:jc w:val="center"/>
        </w:trPr>
        <w:tc>
          <w:tcPr>
            <w:tcW w:w="880" w:type="dxa"/>
            <w:tcBorders>
              <w:top w:val="single" w:sz="4" w:space="0" w:color="000000"/>
              <w:left w:val="single" w:sz="4" w:space="0" w:color="000000"/>
              <w:bottom w:val="single" w:sz="4" w:space="0" w:color="000000"/>
            </w:tcBorders>
            <w:shd w:val="clear" w:color="auto" w:fill="auto"/>
          </w:tcPr>
          <w:p w14:paraId="3A3EC6AB" w14:textId="77777777" w:rsidR="009E4510" w:rsidRPr="00B1375D" w:rsidRDefault="009E4510" w:rsidP="009E4510">
            <w:pPr>
              <w:snapToGrid w:val="0"/>
              <w:spacing w:after="0" w:line="360" w:lineRule="auto"/>
              <w:jc w:val="center"/>
              <w:rPr>
                <w:rFonts w:ascii="Arial" w:hAnsi="Arial" w:cs="Arial"/>
                <w:b/>
                <w:bCs/>
                <w:color w:val="000000"/>
                <w:lang w:val="mk-MK"/>
              </w:rPr>
            </w:pPr>
            <w:r w:rsidRPr="00B1375D">
              <w:rPr>
                <w:rFonts w:ascii="Arial" w:hAnsi="Arial" w:cs="Arial"/>
                <w:b/>
                <w:bCs/>
                <w:color w:val="000000"/>
                <w:lang w:val="mk-MK"/>
              </w:rPr>
              <w:t>VI-IX</w:t>
            </w:r>
          </w:p>
        </w:tc>
        <w:tc>
          <w:tcPr>
            <w:tcW w:w="1276" w:type="dxa"/>
            <w:tcBorders>
              <w:top w:val="single" w:sz="4" w:space="0" w:color="000000"/>
              <w:left w:val="single" w:sz="4" w:space="0" w:color="000000"/>
              <w:bottom w:val="single" w:sz="4" w:space="0" w:color="000000"/>
            </w:tcBorders>
            <w:shd w:val="clear" w:color="auto" w:fill="auto"/>
          </w:tcPr>
          <w:p w14:paraId="15586E2F" w14:textId="0DC1BAFE" w:rsidR="009E4510" w:rsidRPr="007630D0" w:rsidRDefault="008F49B3" w:rsidP="009E4510">
            <w:pPr>
              <w:snapToGrid w:val="0"/>
              <w:spacing w:after="0" w:line="360" w:lineRule="auto"/>
              <w:jc w:val="both"/>
              <w:rPr>
                <w:rFonts w:ascii="Arial" w:hAnsi="Arial" w:cs="Arial"/>
                <w:color w:val="000000"/>
              </w:rPr>
            </w:pPr>
            <w:r>
              <w:rPr>
                <w:rFonts w:ascii="Arial" w:hAnsi="Arial" w:cs="Arial"/>
                <w:color w:val="000000"/>
              </w:rPr>
              <w:t>12</w:t>
            </w:r>
          </w:p>
        </w:tc>
        <w:tc>
          <w:tcPr>
            <w:tcW w:w="1559" w:type="dxa"/>
            <w:tcBorders>
              <w:top w:val="single" w:sz="4" w:space="0" w:color="000000"/>
              <w:left w:val="single" w:sz="4" w:space="0" w:color="000000"/>
              <w:bottom w:val="single" w:sz="4" w:space="0" w:color="000000"/>
            </w:tcBorders>
            <w:shd w:val="clear" w:color="auto" w:fill="auto"/>
          </w:tcPr>
          <w:p w14:paraId="7C87AF4D" w14:textId="6CAD4CB1" w:rsidR="009E4510" w:rsidRPr="00CE7CC3" w:rsidRDefault="002700CB" w:rsidP="009E4510">
            <w:pPr>
              <w:snapToGrid w:val="0"/>
              <w:spacing w:after="0" w:line="360" w:lineRule="auto"/>
              <w:jc w:val="both"/>
              <w:rPr>
                <w:rFonts w:ascii="Arial" w:hAnsi="Arial" w:cs="Arial"/>
                <w:color w:val="000000"/>
              </w:rPr>
            </w:pPr>
            <w:r>
              <w:rPr>
                <w:rFonts w:ascii="Arial" w:hAnsi="Arial" w:cs="Arial"/>
                <w:color w:val="000000"/>
              </w:rPr>
              <w:t>169</w:t>
            </w:r>
          </w:p>
        </w:tc>
        <w:tc>
          <w:tcPr>
            <w:tcW w:w="992" w:type="dxa"/>
            <w:tcBorders>
              <w:top w:val="single" w:sz="4" w:space="0" w:color="000000"/>
              <w:left w:val="single" w:sz="4" w:space="0" w:color="000000"/>
              <w:bottom w:val="single" w:sz="4" w:space="0" w:color="000000"/>
            </w:tcBorders>
            <w:shd w:val="clear" w:color="auto" w:fill="auto"/>
          </w:tcPr>
          <w:p w14:paraId="7C5D1FF2" w14:textId="6D3E5115" w:rsidR="009E4510" w:rsidRPr="00CE7CC3" w:rsidRDefault="008F49B3" w:rsidP="009E4510">
            <w:pPr>
              <w:snapToGrid w:val="0"/>
              <w:spacing w:after="0" w:line="360" w:lineRule="auto"/>
              <w:jc w:val="both"/>
              <w:rPr>
                <w:rFonts w:ascii="Arial" w:hAnsi="Arial" w:cs="Arial"/>
                <w:color w:val="000000"/>
              </w:rPr>
            </w:pPr>
            <w:r>
              <w:rPr>
                <w:rFonts w:ascii="Arial" w:hAnsi="Arial" w:cs="Arial"/>
                <w:color w:val="000000"/>
              </w:rPr>
              <w:t>90</w:t>
            </w:r>
          </w:p>
        </w:tc>
        <w:tc>
          <w:tcPr>
            <w:tcW w:w="567" w:type="dxa"/>
            <w:tcBorders>
              <w:top w:val="single" w:sz="4" w:space="0" w:color="000000"/>
              <w:left w:val="single" w:sz="4" w:space="0" w:color="000000"/>
              <w:bottom w:val="single" w:sz="4" w:space="0" w:color="000000"/>
            </w:tcBorders>
            <w:shd w:val="clear" w:color="auto" w:fill="auto"/>
          </w:tcPr>
          <w:p w14:paraId="1B9F743D" w14:textId="7CE9F952" w:rsidR="009E4510" w:rsidRPr="00CE7CC3" w:rsidRDefault="008F49B3" w:rsidP="009E4510">
            <w:pPr>
              <w:snapToGrid w:val="0"/>
              <w:spacing w:after="0" w:line="360" w:lineRule="auto"/>
              <w:jc w:val="both"/>
              <w:rPr>
                <w:rFonts w:ascii="Arial" w:hAnsi="Arial" w:cs="Arial"/>
                <w:color w:val="000000"/>
              </w:rPr>
            </w:pPr>
            <w:r>
              <w:rPr>
                <w:rFonts w:ascii="Arial" w:hAnsi="Arial" w:cs="Arial"/>
                <w:color w:val="000000"/>
              </w:rPr>
              <w:t>79</w:t>
            </w:r>
          </w:p>
        </w:tc>
        <w:tc>
          <w:tcPr>
            <w:tcW w:w="709" w:type="dxa"/>
            <w:tcBorders>
              <w:top w:val="single" w:sz="4" w:space="0" w:color="000000"/>
              <w:left w:val="single" w:sz="4" w:space="0" w:color="000000"/>
              <w:bottom w:val="single" w:sz="4" w:space="0" w:color="000000"/>
            </w:tcBorders>
            <w:shd w:val="clear" w:color="auto" w:fill="auto"/>
          </w:tcPr>
          <w:p w14:paraId="4F3AFC3C"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567" w:type="dxa"/>
            <w:tcBorders>
              <w:top w:val="single" w:sz="4" w:space="0" w:color="000000"/>
              <w:left w:val="single" w:sz="4" w:space="0" w:color="000000"/>
              <w:bottom w:val="single" w:sz="4" w:space="0" w:color="000000"/>
            </w:tcBorders>
            <w:shd w:val="clear" w:color="auto" w:fill="auto"/>
          </w:tcPr>
          <w:p w14:paraId="24EB6CDB"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567" w:type="dxa"/>
            <w:tcBorders>
              <w:top w:val="single" w:sz="4" w:space="0" w:color="000000"/>
              <w:left w:val="single" w:sz="4" w:space="0" w:color="000000"/>
              <w:bottom w:val="single" w:sz="4" w:space="0" w:color="000000"/>
            </w:tcBorders>
            <w:shd w:val="clear" w:color="auto" w:fill="auto"/>
          </w:tcPr>
          <w:p w14:paraId="76BBC5FA"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000000"/>
              <w:left w:val="single" w:sz="4" w:space="0" w:color="000000"/>
              <w:bottom w:val="single" w:sz="4" w:space="0" w:color="000000"/>
            </w:tcBorders>
            <w:shd w:val="clear" w:color="auto" w:fill="auto"/>
          </w:tcPr>
          <w:p w14:paraId="1CA6FF69"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000000"/>
              <w:left w:val="single" w:sz="4" w:space="0" w:color="000000"/>
              <w:bottom w:val="single" w:sz="4" w:space="0" w:color="000000"/>
            </w:tcBorders>
            <w:shd w:val="clear" w:color="auto" w:fill="auto"/>
          </w:tcPr>
          <w:p w14:paraId="4DA10EB9"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6" w:type="dxa"/>
            <w:tcBorders>
              <w:top w:val="single" w:sz="4" w:space="0" w:color="000000"/>
              <w:left w:val="single" w:sz="4" w:space="0" w:color="000000"/>
              <w:bottom w:val="single" w:sz="4" w:space="0" w:color="000000"/>
            </w:tcBorders>
            <w:shd w:val="clear" w:color="auto" w:fill="auto"/>
          </w:tcPr>
          <w:p w14:paraId="36BEB629" w14:textId="77777777" w:rsidR="009E4510" w:rsidRPr="00B1375D" w:rsidRDefault="009E4510" w:rsidP="009E4510">
            <w:pPr>
              <w:snapToGrid w:val="0"/>
              <w:spacing w:after="0" w:line="360" w:lineRule="auto"/>
              <w:jc w:val="both"/>
              <w:rPr>
                <w:rFonts w:ascii="Arial" w:hAnsi="Arial" w:cs="Arial"/>
                <w:color w:val="000000"/>
                <w:lang w:val="mk-MK"/>
              </w:rPr>
            </w:pPr>
            <w:r w:rsidRPr="00843EF2">
              <w:rPr>
                <w:rFonts w:ascii="Arial" w:hAnsi="Arial" w:cs="Arial"/>
                <w:color w:val="000000"/>
              </w:rPr>
              <w:t>/</w:t>
            </w:r>
          </w:p>
        </w:tc>
        <w:tc>
          <w:tcPr>
            <w:tcW w:w="425" w:type="dxa"/>
            <w:tcBorders>
              <w:top w:val="single" w:sz="4" w:space="0" w:color="000000"/>
              <w:left w:val="single" w:sz="4" w:space="0" w:color="000000"/>
              <w:bottom w:val="single" w:sz="4" w:space="0" w:color="000000"/>
              <w:right w:val="single" w:sz="4" w:space="0" w:color="auto"/>
            </w:tcBorders>
            <w:shd w:val="clear" w:color="auto" w:fill="auto"/>
          </w:tcPr>
          <w:p w14:paraId="4D5F0C66" w14:textId="77777777" w:rsidR="009E4510" w:rsidRPr="00B1375D" w:rsidRDefault="009E4510" w:rsidP="009E4510">
            <w:pPr>
              <w:snapToGrid w:val="0"/>
              <w:spacing w:after="0" w:line="360" w:lineRule="auto"/>
              <w:jc w:val="both"/>
              <w:rPr>
                <w:rFonts w:ascii="Arial" w:hAnsi="Arial" w:cs="Arial"/>
                <w:color w:val="000000"/>
                <w:lang w:val="mk-MK"/>
              </w:rPr>
            </w:pPr>
          </w:p>
        </w:tc>
        <w:tc>
          <w:tcPr>
            <w:tcW w:w="425" w:type="dxa"/>
            <w:tcBorders>
              <w:top w:val="single" w:sz="4" w:space="0" w:color="000000"/>
              <w:left w:val="single" w:sz="4" w:space="0" w:color="auto"/>
              <w:bottom w:val="single" w:sz="4" w:space="0" w:color="000000"/>
            </w:tcBorders>
            <w:shd w:val="clear" w:color="auto" w:fill="auto"/>
          </w:tcPr>
          <w:p w14:paraId="526B8629" w14:textId="77777777" w:rsidR="009E4510" w:rsidRPr="00B1375D" w:rsidRDefault="009E4510" w:rsidP="009E4510">
            <w:pPr>
              <w:snapToGrid w:val="0"/>
              <w:spacing w:after="0" w:line="360" w:lineRule="auto"/>
              <w:jc w:val="both"/>
              <w:rPr>
                <w:rFonts w:ascii="Arial" w:hAnsi="Arial" w:cs="Arial"/>
                <w:color w:val="000000"/>
                <w:lang w:val="mk-MK"/>
              </w:rPr>
            </w:pPr>
          </w:p>
        </w:tc>
        <w:tc>
          <w:tcPr>
            <w:tcW w:w="538" w:type="dxa"/>
            <w:tcBorders>
              <w:top w:val="single" w:sz="4" w:space="0" w:color="000000"/>
              <w:left w:val="single" w:sz="4" w:space="0" w:color="auto"/>
              <w:bottom w:val="single" w:sz="4" w:space="0" w:color="000000"/>
            </w:tcBorders>
            <w:shd w:val="clear" w:color="auto" w:fill="auto"/>
          </w:tcPr>
          <w:p w14:paraId="0206BC53" w14:textId="77777777" w:rsidR="009E4510" w:rsidRPr="00B1375D" w:rsidRDefault="009E4510" w:rsidP="009E4510">
            <w:pPr>
              <w:snapToGrid w:val="0"/>
              <w:spacing w:after="0" w:line="360" w:lineRule="auto"/>
              <w:jc w:val="both"/>
              <w:rPr>
                <w:rFonts w:ascii="Arial" w:hAnsi="Arial" w:cs="Arial"/>
                <w:color w:val="000000"/>
                <w:lang w:val="mk-MK"/>
              </w:rPr>
            </w:pPr>
            <w:r w:rsidRPr="00633B2E">
              <w:rPr>
                <w:rFonts w:ascii="Arial" w:hAnsi="Arial" w:cs="Arial"/>
                <w:color w:val="000000"/>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7735F11" w14:textId="77777777" w:rsidR="009E4510" w:rsidRPr="00B1375D" w:rsidRDefault="009E4510" w:rsidP="009E4510">
            <w:pPr>
              <w:snapToGrid w:val="0"/>
              <w:spacing w:after="0" w:line="360" w:lineRule="auto"/>
              <w:jc w:val="both"/>
              <w:rPr>
                <w:rFonts w:ascii="Arial" w:hAnsi="Arial" w:cs="Arial"/>
                <w:color w:val="000000"/>
                <w:lang w:val="mk-MK"/>
              </w:rPr>
            </w:pPr>
            <w:r w:rsidRPr="00633B2E">
              <w:rPr>
                <w:rFonts w:ascii="Arial" w:hAnsi="Arial" w:cs="Arial"/>
                <w:color w:val="000000"/>
              </w:rPr>
              <w:t>/</w:t>
            </w:r>
          </w:p>
        </w:tc>
      </w:tr>
    </w:tbl>
    <w:p w14:paraId="7436BC73" w14:textId="77777777" w:rsidR="00B157A7" w:rsidRPr="00B1375D" w:rsidRDefault="00B157A7" w:rsidP="0089175A">
      <w:pPr>
        <w:spacing w:line="360" w:lineRule="auto"/>
        <w:jc w:val="both"/>
        <w:rPr>
          <w:rFonts w:ascii="Arial" w:hAnsi="Arial" w:cs="Arial"/>
          <w:b/>
          <w:sz w:val="24"/>
          <w:szCs w:val="24"/>
          <w:lang w:val="mk-MK"/>
        </w:rPr>
      </w:pPr>
    </w:p>
    <w:p w14:paraId="72E86D3B" w14:textId="25B01604" w:rsidR="00B157A7" w:rsidRDefault="00B157A7" w:rsidP="004478EA">
      <w:pPr>
        <w:pStyle w:val="Heading1"/>
        <w:numPr>
          <w:ilvl w:val="0"/>
          <w:numId w:val="17"/>
        </w:numPr>
        <w:rPr>
          <w:lang w:val="mk-MK"/>
        </w:rPr>
      </w:pPr>
      <w:bookmarkStart w:id="33" w:name="_Toc237598481"/>
      <w:r w:rsidRPr="00B1375D">
        <w:rPr>
          <w:lang w:val="mk-MK"/>
        </w:rPr>
        <w:t>Материјално-финансиско работење на основното училиште</w:t>
      </w:r>
      <w:bookmarkEnd w:id="33"/>
      <w:r w:rsidRPr="00B1375D">
        <w:rPr>
          <w:lang w:val="mk-MK"/>
        </w:rPr>
        <w:t xml:space="preserve"> </w:t>
      </w:r>
    </w:p>
    <w:p w14:paraId="389ACCD0" w14:textId="77777777" w:rsidR="005D4A2F" w:rsidRPr="005D4A2F" w:rsidRDefault="005D4A2F" w:rsidP="005D4A2F">
      <w:pPr>
        <w:pStyle w:val="ListParagraph"/>
        <w:ind w:left="360"/>
      </w:pPr>
    </w:p>
    <w:p w14:paraId="4FEFDD42" w14:textId="5F4EB317" w:rsidR="0081333D" w:rsidRPr="00F602F3" w:rsidRDefault="00063A89" w:rsidP="0089175A">
      <w:pPr>
        <w:spacing w:line="360" w:lineRule="auto"/>
        <w:jc w:val="both"/>
        <w:rPr>
          <w:rFonts w:ascii="Arial" w:hAnsi="Arial" w:cs="Arial"/>
          <w:sz w:val="20"/>
          <w:szCs w:val="20"/>
          <w:lang w:val="ru-RU"/>
        </w:rPr>
      </w:pPr>
      <w:r>
        <w:rPr>
          <w:rFonts w:ascii="Arial" w:hAnsi="Arial" w:cs="Arial"/>
          <w:sz w:val="20"/>
          <w:szCs w:val="20"/>
          <w:lang w:val="ru-RU"/>
        </w:rPr>
        <w:tab/>
      </w:r>
      <w:r w:rsidR="0081333D" w:rsidRPr="00F602F3">
        <w:rPr>
          <w:rFonts w:ascii="Arial" w:hAnsi="Arial" w:cs="Arial"/>
          <w:sz w:val="20"/>
          <w:szCs w:val="20"/>
          <w:lang w:val="ru-RU"/>
        </w:rPr>
        <w:t xml:space="preserve">Сите постапки поврзани со материјално финансиското работење кои ги спроведува училиштето се во согласност со законските норми и прописи. Раководниот кадар има разбирање за механизмите што може да ги користи за стекнување на дополнителни финансиски средства и тој го следи наменското трошење на овие средства. </w:t>
      </w:r>
    </w:p>
    <w:p w14:paraId="40081EDE" w14:textId="69396C38" w:rsidR="0081333D" w:rsidRPr="00F602F3" w:rsidRDefault="00063A89" w:rsidP="0089175A">
      <w:pPr>
        <w:spacing w:line="360" w:lineRule="auto"/>
        <w:jc w:val="both"/>
        <w:rPr>
          <w:rFonts w:ascii="Arial" w:hAnsi="Arial" w:cs="Arial"/>
          <w:sz w:val="20"/>
          <w:szCs w:val="20"/>
          <w:lang w:val="ru-RU"/>
        </w:rPr>
      </w:pPr>
      <w:r>
        <w:rPr>
          <w:rFonts w:ascii="Arial" w:hAnsi="Arial" w:cs="Arial"/>
          <w:sz w:val="20"/>
          <w:szCs w:val="20"/>
          <w:lang w:val="ru-RU"/>
        </w:rPr>
        <w:lastRenderedPageBreak/>
        <w:tab/>
      </w:r>
      <w:r w:rsidR="0081333D" w:rsidRPr="00F602F3">
        <w:rPr>
          <w:rFonts w:ascii="Arial" w:hAnsi="Arial" w:cs="Arial"/>
          <w:sz w:val="20"/>
          <w:szCs w:val="20"/>
          <w:lang w:val="ru-RU"/>
        </w:rPr>
        <w:t xml:space="preserve">Во училиштето има Комисија за јавни набавки која ги познава и работи според сите прописи и правила поврзани со реализацијата на јавните набавки. </w:t>
      </w:r>
    </w:p>
    <w:p w14:paraId="7A63FADF" w14:textId="1BE02A6B" w:rsidR="0081333D" w:rsidRPr="00BD4671" w:rsidRDefault="00063A89" w:rsidP="0089175A">
      <w:pPr>
        <w:spacing w:line="360" w:lineRule="auto"/>
        <w:jc w:val="both"/>
        <w:rPr>
          <w:rFonts w:ascii="Arial" w:hAnsi="Arial" w:cs="Arial"/>
          <w:sz w:val="20"/>
          <w:szCs w:val="20"/>
          <w:lang w:val="ru-RU"/>
        </w:rPr>
      </w:pPr>
      <w:r>
        <w:rPr>
          <w:rFonts w:ascii="Arial" w:hAnsi="Arial" w:cs="Arial"/>
          <w:sz w:val="20"/>
          <w:szCs w:val="20"/>
          <w:lang w:val="ru-RU"/>
        </w:rPr>
        <w:tab/>
      </w:r>
      <w:r w:rsidR="0081333D" w:rsidRPr="00F602F3">
        <w:rPr>
          <w:rFonts w:ascii="Arial" w:hAnsi="Arial" w:cs="Arial"/>
          <w:sz w:val="20"/>
          <w:szCs w:val="20"/>
          <w:lang w:val="ru-RU"/>
        </w:rPr>
        <w:t>Целиот буџет се користи наменски и за креативни цели кои се насочени кон подобрување на квалитетот на наставата, учењето и развојот на училиштето во целина. Училиштето навремено ги информира органите и телата во училиштето за училишниот буџет и трошењето. Во годишната програма има и прилог изготвен Финансиски план за учебната 202</w:t>
      </w:r>
      <w:r w:rsidR="004909BE">
        <w:rPr>
          <w:rFonts w:ascii="Arial" w:hAnsi="Arial" w:cs="Arial"/>
          <w:sz w:val="20"/>
          <w:szCs w:val="20"/>
        </w:rPr>
        <w:t>6</w:t>
      </w:r>
      <w:r w:rsidR="0081333D" w:rsidRPr="00F602F3">
        <w:rPr>
          <w:rFonts w:ascii="Arial" w:hAnsi="Arial" w:cs="Arial"/>
          <w:sz w:val="20"/>
          <w:szCs w:val="20"/>
          <w:lang w:val="ru-RU"/>
        </w:rPr>
        <w:t>/202</w:t>
      </w:r>
      <w:r w:rsidR="004909BE">
        <w:rPr>
          <w:rFonts w:ascii="Arial" w:hAnsi="Arial" w:cs="Arial"/>
          <w:sz w:val="20"/>
          <w:szCs w:val="20"/>
        </w:rPr>
        <w:t>7</w:t>
      </w:r>
      <w:r w:rsidR="0081333D" w:rsidRPr="00F602F3">
        <w:rPr>
          <w:rFonts w:ascii="Arial" w:hAnsi="Arial" w:cs="Arial"/>
          <w:sz w:val="20"/>
          <w:szCs w:val="20"/>
          <w:lang w:val="ru-RU"/>
        </w:rPr>
        <w:t xml:space="preserve"> година.</w:t>
      </w:r>
    </w:p>
    <w:p w14:paraId="69BC2642" w14:textId="77777777" w:rsidR="00FC62BB" w:rsidRDefault="00FC62BB" w:rsidP="00FC62BB">
      <w:pPr>
        <w:pStyle w:val="Heading1"/>
        <w:numPr>
          <w:ilvl w:val="0"/>
          <w:numId w:val="17"/>
        </w:numPr>
        <w:rPr>
          <w:lang w:val="mk-MK"/>
        </w:rPr>
      </w:pPr>
      <w:bookmarkStart w:id="34" w:name="_Toc237598482"/>
      <w:r w:rsidRPr="00B1375D">
        <w:t>Мисија и визија</w:t>
      </w:r>
      <w:bookmarkEnd w:id="34"/>
    </w:p>
    <w:p w14:paraId="72149CF9" w14:textId="77777777" w:rsidR="00FC62BB" w:rsidRPr="005D4A2F" w:rsidRDefault="00FC62BB" w:rsidP="00FC62BB">
      <w:pPr>
        <w:pStyle w:val="ListParagraph"/>
        <w:ind w:left="360"/>
      </w:pPr>
    </w:p>
    <w:p w14:paraId="1BD6E4FC" w14:textId="77777777" w:rsidR="00FC62BB" w:rsidRPr="00B1375D" w:rsidRDefault="00FC62BB" w:rsidP="00FC62BB">
      <w:pPr>
        <w:pStyle w:val="ListParagraph"/>
        <w:numPr>
          <w:ilvl w:val="0"/>
          <w:numId w:val="1"/>
        </w:numPr>
        <w:suppressAutoHyphens/>
        <w:spacing w:after="0" w:line="360" w:lineRule="auto"/>
        <w:contextualSpacing w:val="0"/>
        <w:rPr>
          <w:rFonts w:ascii="Arial" w:hAnsi="Arial" w:cs="Arial"/>
          <w:sz w:val="24"/>
          <w:szCs w:val="24"/>
        </w:rPr>
      </w:pPr>
      <w:r w:rsidRPr="00B1375D">
        <w:rPr>
          <w:rFonts w:ascii="Arial" w:hAnsi="Arial" w:cs="Arial"/>
          <w:sz w:val="24"/>
          <w:szCs w:val="24"/>
        </w:rPr>
        <w:t>Што сакаме да постигнеме?</w:t>
      </w:r>
    </w:p>
    <w:p w14:paraId="1E1B5A03" w14:textId="77777777" w:rsidR="00FC62BB" w:rsidRPr="00B1375D" w:rsidRDefault="00FC62BB" w:rsidP="00FC62BB">
      <w:pPr>
        <w:pStyle w:val="ListParagraph"/>
        <w:numPr>
          <w:ilvl w:val="0"/>
          <w:numId w:val="1"/>
        </w:numPr>
        <w:suppressAutoHyphens/>
        <w:spacing w:after="0" w:line="360" w:lineRule="auto"/>
        <w:contextualSpacing w:val="0"/>
        <w:rPr>
          <w:rFonts w:ascii="Arial" w:hAnsi="Arial" w:cs="Arial"/>
          <w:sz w:val="24"/>
          <w:szCs w:val="24"/>
        </w:rPr>
      </w:pPr>
      <w:r w:rsidRPr="00B1375D">
        <w:rPr>
          <w:rFonts w:ascii="Arial" w:hAnsi="Arial" w:cs="Arial"/>
          <w:sz w:val="24"/>
          <w:szCs w:val="24"/>
        </w:rPr>
        <w:t>На кој начин би го постигнале тоа?</w:t>
      </w:r>
    </w:p>
    <w:p w14:paraId="1A58DCFD" w14:textId="77777777" w:rsidR="00FC62BB" w:rsidRPr="000D7037" w:rsidRDefault="00FC62BB" w:rsidP="00FC62BB">
      <w:pPr>
        <w:spacing w:line="360" w:lineRule="auto"/>
        <w:rPr>
          <w:rFonts w:ascii="Arial" w:hAnsi="Arial" w:cs="Arial"/>
          <w:sz w:val="24"/>
          <w:szCs w:val="24"/>
          <w:lang w:val="mk-MK"/>
        </w:rPr>
      </w:pPr>
      <w:r w:rsidRPr="000D7037">
        <w:rPr>
          <w:rFonts w:ascii="Arial" w:hAnsi="Arial" w:cs="Arial"/>
          <w:sz w:val="24"/>
          <w:szCs w:val="24"/>
          <w:lang w:val="mk-MK"/>
        </w:rPr>
        <w:t>МИСИЈА:</w:t>
      </w:r>
    </w:p>
    <w:p w14:paraId="5E229CB7" w14:textId="77777777" w:rsidR="00FC62BB" w:rsidRPr="000D7037" w:rsidRDefault="00FC62BB" w:rsidP="00FC62BB">
      <w:pPr>
        <w:pStyle w:val="ListParagraph"/>
        <w:numPr>
          <w:ilvl w:val="0"/>
          <w:numId w:val="17"/>
        </w:numPr>
        <w:spacing w:line="360" w:lineRule="auto"/>
        <w:rPr>
          <w:rFonts w:ascii="Arial" w:hAnsi="Arial" w:cs="Arial"/>
          <w:sz w:val="20"/>
          <w:szCs w:val="20"/>
        </w:rPr>
      </w:pPr>
      <w:r w:rsidRPr="000D7037">
        <w:rPr>
          <w:rFonts w:ascii="Arial" w:hAnsi="Arial" w:cs="Arial"/>
          <w:sz w:val="20"/>
          <w:szCs w:val="20"/>
        </w:rPr>
        <w:t>Стекнување на применливи знаења.</w:t>
      </w:r>
    </w:p>
    <w:p w14:paraId="70E30B45" w14:textId="77777777" w:rsidR="00FC62BB" w:rsidRPr="000D7037" w:rsidRDefault="00FC62BB" w:rsidP="00FC62BB">
      <w:pPr>
        <w:pStyle w:val="ListParagraph"/>
        <w:numPr>
          <w:ilvl w:val="0"/>
          <w:numId w:val="17"/>
        </w:numPr>
        <w:spacing w:line="360" w:lineRule="auto"/>
        <w:rPr>
          <w:rFonts w:ascii="Arial" w:hAnsi="Arial" w:cs="Arial"/>
          <w:sz w:val="20"/>
          <w:szCs w:val="20"/>
        </w:rPr>
      </w:pPr>
      <w:r w:rsidRPr="000D7037">
        <w:rPr>
          <w:rFonts w:ascii="Arial" w:hAnsi="Arial" w:cs="Arial"/>
          <w:sz w:val="20"/>
          <w:szCs w:val="20"/>
        </w:rPr>
        <w:t>Примена на современа образовна технологија.</w:t>
      </w:r>
    </w:p>
    <w:p w14:paraId="51343A65" w14:textId="77777777" w:rsidR="00FC62BB" w:rsidRPr="000D7037" w:rsidRDefault="00FC62BB" w:rsidP="00FC62BB">
      <w:pPr>
        <w:pStyle w:val="ListParagraph"/>
        <w:numPr>
          <w:ilvl w:val="0"/>
          <w:numId w:val="17"/>
        </w:numPr>
        <w:spacing w:line="360" w:lineRule="auto"/>
        <w:rPr>
          <w:rFonts w:ascii="Arial" w:hAnsi="Arial" w:cs="Arial"/>
          <w:sz w:val="20"/>
          <w:szCs w:val="20"/>
        </w:rPr>
      </w:pPr>
      <w:r w:rsidRPr="000D7037">
        <w:rPr>
          <w:rFonts w:ascii="Arial" w:hAnsi="Arial" w:cs="Arial"/>
          <w:sz w:val="20"/>
          <w:szCs w:val="20"/>
        </w:rPr>
        <w:t>Следење на трендовите и модернизацијата на образованието преку стручно и професионално усовршување на наставниот кадар.</w:t>
      </w:r>
    </w:p>
    <w:p w14:paraId="5BB116EC" w14:textId="77777777" w:rsidR="00FC62BB" w:rsidRPr="000D7037" w:rsidRDefault="00FC62BB" w:rsidP="00FC62BB">
      <w:pPr>
        <w:pStyle w:val="ListParagraph"/>
        <w:numPr>
          <w:ilvl w:val="0"/>
          <w:numId w:val="17"/>
        </w:numPr>
        <w:spacing w:line="360" w:lineRule="auto"/>
        <w:rPr>
          <w:rFonts w:ascii="Arial" w:hAnsi="Arial" w:cs="Arial"/>
          <w:sz w:val="20"/>
          <w:szCs w:val="20"/>
        </w:rPr>
      </w:pPr>
      <w:r w:rsidRPr="000D7037">
        <w:rPr>
          <w:rFonts w:ascii="Arial" w:hAnsi="Arial" w:cs="Arial"/>
          <w:sz w:val="20"/>
          <w:szCs w:val="20"/>
        </w:rPr>
        <w:t>Подигање на еколошката свест кај учениците.</w:t>
      </w:r>
    </w:p>
    <w:p w14:paraId="33C93A98" w14:textId="77777777" w:rsidR="00FC62BB" w:rsidRPr="000D7037" w:rsidRDefault="00FC62BB" w:rsidP="00FC62BB">
      <w:pPr>
        <w:pStyle w:val="ListParagraph"/>
        <w:numPr>
          <w:ilvl w:val="0"/>
          <w:numId w:val="17"/>
        </w:numPr>
        <w:spacing w:line="360" w:lineRule="auto"/>
        <w:rPr>
          <w:rFonts w:ascii="Arial" w:hAnsi="Arial" w:cs="Arial"/>
          <w:sz w:val="20"/>
          <w:szCs w:val="20"/>
        </w:rPr>
      </w:pPr>
      <w:r w:rsidRPr="000D7037">
        <w:rPr>
          <w:rFonts w:ascii="Arial" w:hAnsi="Arial" w:cs="Arial"/>
          <w:sz w:val="20"/>
          <w:szCs w:val="20"/>
        </w:rPr>
        <w:t>Чување и негување на меѓучовечките и меѓуетничките односи во самиот колектив и меѓу нашите деца – ученици.</w:t>
      </w:r>
    </w:p>
    <w:p w14:paraId="49D9B169" w14:textId="77777777" w:rsidR="00FC62BB" w:rsidRPr="000D7037" w:rsidRDefault="00FC62BB" w:rsidP="00FC62BB">
      <w:pPr>
        <w:spacing w:line="360" w:lineRule="auto"/>
        <w:rPr>
          <w:rFonts w:ascii="Arial" w:hAnsi="Arial" w:cs="Arial"/>
          <w:sz w:val="24"/>
          <w:szCs w:val="24"/>
          <w:lang w:val="mk-MK"/>
        </w:rPr>
      </w:pPr>
      <w:r w:rsidRPr="000D7037">
        <w:rPr>
          <w:rFonts w:ascii="Arial" w:hAnsi="Arial" w:cs="Arial"/>
          <w:sz w:val="24"/>
          <w:szCs w:val="24"/>
          <w:lang w:val="mk-MK"/>
        </w:rPr>
        <w:t xml:space="preserve"> ВИЗИЈА</w:t>
      </w:r>
    </w:p>
    <w:p w14:paraId="3F77DAF7" w14:textId="77777777" w:rsidR="00FC62BB" w:rsidRPr="000D7037" w:rsidRDefault="00FC62BB" w:rsidP="00FC62BB">
      <w:pPr>
        <w:pStyle w:val="ListParagraph"/>
        <w:numPr>
          <w:ilvl w:val="0"/>
          <w:numId w:val="17"/>
        </w:numPr>
        <w:spacing w:line="360" w:lineRule="auto"/>
        <w:rPr>
          <w:rFonts w:ascii="Arial" w:hAnsi="Arial" w:cs="Arial"/>
          <w:sz w:val="20"/>
          <w:szCs w:val="24"/>
        </w:rPr>
      </w:pPr>
      <w:r w:rsidRPr="000D7037">
        <w:rPr>
          <w:rFonts w:ascii="Arial" w:hAnsi="Arial" w:cs="Arial"/>
          <w:sz w:val="20"/>
          <w:szCs w:val="24"/>
        </w:rPr>
        <w:t>Стремежот на училиштето е да се создадат услови за изведување на современа и квалитетна настава преку која ќе се овозможи задоволување на потребите и интересите на учениците, здобивање на квалитетни, трајни и применливи знаења и вештини и подигање на еколошката свест кај учениците.</w:t>
      </w:r>
    </w:p>
    <w:p w14:paraId="5CE41571" w14:textId="74F75AAD" w:rsidR="00B157A7" w:rsidRDefault="00B157A7" w:rsidP="004478EA">
      <w:pPr>
        <w:pStyle w:val="Heading1"/>
        <w:numPr>
          <w:ilvl w:val="0"/>
          <w:numId w:val="17"/>
        </w:numPr>
        <w:rPr>
          <w:lang w:val="mk-MK"/>
        </w:rPr>
      </w:pPr>
      <w:bookmarkStart w:id="35" w:name="_Toc237598483"/>
      <w:r w:rsidRPr="00B1375D">
        <w:rPr>
          <w:lang w:val="mk-MK"/>
        </w:rPr>
        <w:t>Веќе научено/стекнати искуства</w:t>
      </w:r>
      <w:bookmarkEnd w:id="35"/>
    </w:p>
    <w:p w14:paraId="21E1F817" w14:textId="77777777" w:rsidR="005D4A2F" w:rsidRPr="005D4A2F" w:rsidRDefault="005D4A2F" w:rsidP="005D4A2F">
      <w:pPr>
        <w:pStyle w:val="ListParagraph"/>
        <w:ind w:left="360"/>
      </w:pPr>
    </w:p>
    <w:p w14:paraId="17977CAB" w14:textId="326EF09D" w:rsidR="007D0645" w:rsidRPr="00BD4671" w:rsidRDefault="00063A89" w:rsidP="0089175A">
      <w:pPr>
        <w:spacing w:line="360" w:lineRule="auto"/>
        <w:jc w:val="both"/>
        <w:rPr>
          <w:rFonts w:ascii="Arial" w:hAnsi="Arial" w:cs="Arial"/>
          <w:sz w:val="20"/>
          <w:szCs w:val="20"/>
          <w:lang w:val="ru-RU"/>
        </w:rPr>
      </w:pPr>
      <w:r>
        <w:rPr>
          <w:rFonts w:ascii="Arial" w:hAnsi="Arial" w:cs="Arial"/>
          <w:sz w:val="20"/>
          <w:szCs w:val="20"/>
          <w:lang w:val="ru-RU"/>
        </w:rPr>
        <w:tab/>
      </w:r>
      <w:r w:rsidR="007D0645" w:rsidRPr="00F602F3">
        <w:rPr>
          <w:rFonts w:ascii="Arial" w:hAnsi="Arial" w:cs="Arial"/>
          <w:sz w:val="20"/>
          <w:szCs w:val="20"/>
          <w:lang w:val="ru-RU"/>
        </w:rPr>
        <w:t>Успешноста во работата во училиштето се темели на тимската работа и исполнување на работните обврски од страна на вработените. Изведувањето на наставата со комбинирани методи даде подобри резултати и затоа истото ќе продолжиме да го реализираме.</w:t>
      </w:r>
    </w:p>
    <w:p w14:paraId="29967C85" w14:textId="77777777" w:rsidR="007D0645" w:rsidRPr="00F602F3" w:rsidRDefault="007D0645" w:rsidP="0089175A">
      <w:pPr>
        <w:spacing w:line="360" w:lineRule="auto"/>
        <w:jc w:val="both"/>
        <w:rPr>
          <w:rFonts w:ascii="Arial" w:hAnsi="Arial" w:cs="Arial"/>
          <w:b/>
          <w:sz w:val="20"/>
          <w:szCs w:val="20"/>
          <w:lang w:val="ru-RU"/>
        </w:rPr>
      </w:pPr>
      <w:r w:rsidRPr="00F602F3">
        <w:rPr>
          <w:rFonts w:ascii="Arial" w:hAnsi="Arial" w:cs="Arial"/>
          <w:b/>
          <w:sz w:val="20"/>
          <w:szCs w:val="20"/>
          <w:lang w:val="ru-RU"/>
        </w:rPr>
        <w:lastRenderedPageBreak/>
        <w:t>Силни страни на училиштето се:</w:t>
      </w:r>
    </w:p>
    <w:p w14:paraId="0D33D056" w14:textId="77777777" w:rsidR="007D0645" w:rsidRPr="00F602F3" w:rsidRDefault="007D0645" w:rsidP="0089175A">
      <w:pPr>
        <w:spacing w:line="360" w:lineRule="auto"/>
        <w:jc w:val="both"/>
        <w:rPr>
          <w:rFonts w:ascii="Arial" w:hAnsi="Arial" w:cs="Arial"/>
          <w:sz w:val="20"/>
          <w:szCs w:val="20"/>
          <w:lang w:val="ru-RU"/>
        </w:rPr>
      </w:pPr>
      <w:r w:rsidRPr="00F602F3">
        <w:rPr>
          <w:rFonts w:ascii="Arial" w:hAnsi="Arial" w:cs="Arial"/>
          <w:sz w:val="20"/>
          <w:szCs w:val="20"/>
          <w:lang w:val="ru-RU"/>
        </w:rPr>
        <w:t>• Високи постигања на учениците во наставата и воннаставните активности</w:t>
      </w:r>
    </w:p>
    <w:p w14:paraId="17CC3ACD" w14:textId="77777777" w:rsidR="007D0645" w:rsidRPr="00F602F3" w:rsidRDefault="007D0645" w:rsidP="0089175A">
      <w:pPr>
        <w:spacing w:line="360" w:lineRule="auto"/>
        <w:jc w:val="both"/>
        <w:rPr>
          <w:rFonts w:ascii="Arial" w:hAnsi="Arial" w:cs="Arial"/>
          <w:sz w:val="20"/>
          <w:szCs w:val="20"/>
          <w:lang w:val="ru-RU"/>
        </w:rPr>
      </w:pPr>
      <w:r w:rsidRPr="00F602F3">
        <w:rPr>
          <w:rFonts w:ascii="Arial" w:hAnsi="Arial" w:cs="Arial"/>
          <w:sz w:val="20"/>
          <w:szCs w:val="20"/>
          <w:lang w:val="ru-RU"/>
        </w:rPr>
        <w:t>• Примерно поведение на учениците</w:t>
      </w:r>
    </w:p>
    <w:p w14:paraId="10F88FDC" w14:textId="77777777" w:rsidR="007D0645" w:rsidRPr="00F602F3" w:rsidRDefault="007D0645" w:rsidP="0089175A">
      <w:pPr>
        <w:spacing w:line="360" w:lineRule="auto"/>
        <w:jc w:val="both"/>
        <w:rPr>
          <w:rFonts w:ascii="Arial" w:hAnsi="Arial" w:cs="Arial"/>
          <w:sz w:val="20"/>
          <w:szCs w:val="20"/>
          <w:lang w:val="ru-RU"/>
        </w:rPr>
      </w:pPr>
      <w:r w:rsidRPr="00F602F3">
        <w:rPr>
          <w:rFonts w:ascii="Arial" w:hAnsi="Arial" w:cs="Arial"/>
          <w:sz w:val="20"/>
          <w:szCs w:val="20"/>
          <w:lang w:val="ru-RU"/>
        </w:rPr>
        <w:t>• Почитување на правата на децата</w:t>
      </w:r>
    </w:p>
    <w:p w14:paraId="2AB3A60B" w14:textId="77777777" w:rsidR="007D0645" w:rsidRPr="00F602F3" w:rsidRDefault="007D0645" w:rsidP="0089175A">
      <w:pPr>
        <w:spacing w:line="360" w:lineRule="auto"/>
        <w:jc w:val="both"/>
        <w:rPr>
          <w:rFonts w:ascii="Arial" w:hAnsi="Arial" w:cs="Arial"/>
          <w:sz w:val="20"/>
          <w:szCs w:val="20"/>
          <w:lang w:val="ru-RU"/>
        </w:rPr>
      </w:pPr>
      <w:r w:rsidRPr="00F602F3">
        <w:rPr>
          <w:rFonts w:ascii="Arial" w:hAnsi="Arial" w:cs="Arial"/>
          <w:sz w:val="20"/>
          <w:szCs w:val="20"/>
          <w:lang w:val="ru-RU"/>
        </w:rPr>
        <w:t>• Слободни ученички и воннаставни активности, застапени според интересите на учениците</w:t>
      </w:r>
    </w:p>
    <w:p w14:paraId="48F5B389" w14:textId="77777777" w:rsidR="007D0645" w:rsidRPr="00F602F3" w:rsidRDefault="007D0645" w:rsidP="0089175A">
      <w:pPr>
        <w:spacing w:line="360" w:lineRule="auto"/>
        <w:jc w:val="both"/>
        <w:rPr>
          <w:rFonts w:ascii="Arial" w:hAnsi="Arial" w:cs="Arial"/>
          <w:sz w:val="20"/>
          <w:szCs w:val="20"/>
          <w:lang w:val="ru-RU"/>
        </w:rPr>
      </w:pPr>
      <w:r w:rsidRPr="00F602F3">
        <w:rPr>
          <w:rFonts w:ascii="Arial" w:hAnsi="Arial" w:cs="Arial"/>
          <w:sz w:val="20"/>
          <w:szCs w:val="20"/>
          <w:lang w:val="ru-RU"/>
        </w:rPr>
        <w:t>• Севкупна грижа за здравјето на учениците и вработените и здрава животна средина</w:t>
      </w:r>
    </w:p>
    <w:p w14:paraId="14F569CF" w14:textId="77777777" w:rsidR="007D0645" w:rsidRPr="00F602F3" w:rsidRDefault="007D0645" w:rsidP="0089175A">
      <w:pPr>
        <w:spacing w:line="360" w:lineRule="auto"/>
        <w:jc w:val="both"/>
        <w:rPr>
          <w:rFonts w:ascii="Arial" w:hAnsi="Arial" w:cs="Arial"/>
          <w:sz w:val="20"/>
          <w:szCs w:val="20"/>
          <w:lang w:val="ru-RU"/>
        </w:rPr>
      </w:pPr>
      <w:r w:rsidRPr="00F602F3">
        <w:rPr>
          <w:rFonts w:ascii="Arial" w:hAnsi="Arial" w:cs="Arial"/>
          <w:sz w:val="20"/>
          <w:szCs w:val="20"/>
          <w:lang w:val="ru-RU"/>
        </w:rPr>
        <w:t>• Учество на ученички натпревари</w:t>
      </w:r>
    </w:p>
    <w:p w14:paraId="25E8F847" w14:textId="77777777" w:rsidR="007D0645" w:rsidRPr="00F602F3" w:rsidRDefault="007D0645" w:rsidP="0089175A">
      <w:pPr>
        <w:spacing w:line="360" w:lineRule="auto"/>
        <w:jc w:val="both"/>
        <w:rPr>
          <w:rFonts w:ascii="Arial" w:hAnsi="Arial" w:cs="Arial"/>
          <w:sz w:val="20"/>
          <w:szCs w:val="20"/>
          <w:lang w:val="ru-RU"/>
        </w:rPr>
      </w:pPr>
      <w:r w:rsidRPr="00F602F3">
        <w:rPr>
          <w:rFonts w:ascii="Arial" w:hAnsi="Arial" w:cs="Arial"/>
          <w:sz w:val="20"/>
          <w:szCs w:val="20"/>
          <w:lang w:val="ru-RU"/>
        </w:rPr>
        <w:t>• Активен совет на родители (добра и отворена соработка на родителите)</w:t>
      </w:r>
    </w:p>
    <w:p w14:paraId="7589799B" w14:textId="77777777" w:rsidR="007D0645" w:rsidRPr="00F602F3" w:rsidRDefault="007D0645" w:rsidP="0089175A">
      <w:pPr>
        <w:spacing w:line="360" w:lineRule="auto"/>
        <w:jc w:val="both"/>
        <w:rPr>
          <w:rFonts w:ascii="Arial" w:hAnsi="Arial" w:cs="Arial"/>
          <w:sz w:val="20"/>
          <w:szCs w:val="20"/>
          <w:lang w:val="ru-RU"/>
        </w:rPr>
      </w:pPr>
      <w:r w:rsidRPr="00F602F3">
        <w:rPr>
          <w:rFonts w:ascii="Arial" w:hAnsi="Arial" w:cs="Arial"/>
          <w:sz w:val="20"/>
          <w:szCs w:val="20"/>
          <w:lang w:val="ru-RU"/>
        </w:rPr>
        <w:t>• Училиштето поддржува политика за штедење на топлинска и електрична енергија</w:t>
      </w:r>
    </w:p>
    <w:p w14:paraId="6552EFF6" w14:textId="23FB8BA2" w:rsidR="007D0645" w:rsidRDefault="007D0645" w:rsidP="0089175A">
      <w:pPr>
        <w:spacing w:line="360" w:lineRule="auto"/>
        <w:jc w:val="both"/>
        <w:rPr>
          <w:rFonts w:ascii="Arial" w:hAnsi="Arial" w:cs="Arial"/>
          <w:sz w:val="20"/>
          <w:szCs w:val="20"/>
          <w:lang w:val="ru-RU"/>
        </w:rPr>
      </w:pPr>
      <w:r w:rsidRPr="00F602F3">
        <w:rPr>
          <w:rFonts w:ascii="Arial" w:hAnsi="Arial" w:cs="Arial"/>
          <w:sz w:val="20"/>
          <w:szCs w:val="20"/>
          <w:lang w:val="ru-RU"/>
        </w:rPr>
        <w:t>• Негување на мултикултурализмот</w:t>
      </w:r>
    </w:p>
    <w:p w14:paraId="74E95121" w14:textId="77777777" w:rsidR="00C6703C" w:rsidRDefault="00C6703C" w:rsidP="0089175A">
      <w:pPr>
        <w:spacing w:line="360" w:lineRule="auto"/>
        <w:jc w:val="both"/>
        <w:rPr>
          <w:rFonts w:ascii="Arial" w:hAnsi="Arial" w:cs="Arial"/>
          <w:sz w:val="20"/>
          <w:szCs w:val="20"/>
          <w:lang w:val="ru-RU"/>
        </w:rPr>
      </w:pPr>
    </w:p>
    <w:p w14:paraId="12540377" w14:textId="77777777" w:rsidR="00C6703C" w:rsidRPr="00D42384" w:rsidRDefault="00C6703C" w:rsidP="0089175A">
      <w:pPr>
        <w:spacing w:line="360" w:lineRule="auto"/>
        <w:jc w:val="both"/>
        <w:rPr>
          <w:rFonts w:ascii="Arial" w:hAnsi="Arial" w:cs="Arial"/>
          <w:sz w:val="20"/>
          <w:szCs w:val="20"/>
        </w:rPr>
      </w:pPr>
    </w:p>
    <w:p w14:paraId="39CC8BEE" w14:textId="16C16CB0" w:rsidR="00B157A7" w:rsidRDefault="00B157A7" w:rsidP="004478EA">
      <w:pPr>
        <w:pStyle w:val="Heading1"/>
        <w:numPr>
          <w:ilvl w:val="0"/>
          <w:numId w:val="17"/>
        </w:numPr>
        <w:rPr>
          <w:lang w:val="mk-MK"/>
        </w:rPr>
      </w:pPr>
      <w:bookmarkStart w:id="36" w:name="_Toc237598484"/>
      <w:r w:rsidRPr="00B1375D">
        <w:rPr>
          <w:lang w:val="mk-MK"/>
        </w:rPr>
        <w:t>Подрачја на промени, приоритети и цели</w:t>
      </w:r>
      <w:bookmarkEnd w:id="36"/>
      <w:r w:rsidRPr="00B1375D">
        <w:rPr>
          <w:lang w:val="mk-MK"/>
        </w:rPr>
        <w:t xml:space="preserve"> </w:t>
      </w:r>
    </w:p>
    <w:p w14:paraId="478D6751" w14:textId="77777777" w:rsidR="005D4A2F" w:rsidRPr="005D4A2F" w:rsidRDefault="005D4A2F" w:rsidP="005D4A2F">
      <w:pPr>
        <w:pStyle w:val="ListParagraph"/>
        <w:ind w:left="360"/>
      </w:pPr>
    </w:p>
    <w:p w14:paraId="4854B4F9" w14:textId="77777777" w:rsidR="0021563B" w:rsidRPr="00B1375D" w:rsidRDefault="0021563B" w:rsidP="0089175A">
      <w:pPr>
        <w:pBdr>
          <w:top w:val="nil"/>
          <w:left w:val="nil"/>
          <w:bottom w:val="nil"/>
          <w:right w:val="nil"/>
          <w:between w:val="nil"/>
        </w:pBdr>
        <w:spacing w:after="240" w:line="360" w:lineRule="auto"/>
        <w:ind w:firstLine="720"/>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 xml:space="preserve">Подрачјата на </w:t>
      </w:r>
      <w:r w:rsidRPr="00B1375D">
        <w:rPr>
          <w:rFonts w:ascii="Arial" w:eastAsia="Times New Roman" w:hAnsi="Arial" w:cs="Arial"/>
          <w:b/>
          <w:color w:val="000000"/>
          <w:sz w:val="20"/>
          <w:szCs w:val="20"/>
          <w:lang w:val="mk-MK"/>
        </w:rPr>
        <w:t>промени, приоритети и цели</w:t>
      </w:r>
      <w:r w:rsidRPr="00B1375D">
        <w:rPr>
          <w:rFonts w:ascii="Arial" w:eastAsia="Times New Roman" w:hAnsi="Arial" w:cs="Arial"/>
          <w:color w:val="000000"/>
          <w:sz w:val="20"/>
          <w:szCs w:val="20"/>
          <w:lang w:val="mk-MK"/>
        </w:rPr>
        <w:t xml:space="preserve"> произлегуваат од констатираната состојба во годишните извештаи, самоевалуацијата и Програмата за развој. Од подрачјата на промени се дефинираат приоритетите (специфични, реални, остварливи и мерливи) коишто ќе се реализираат во текот на учебната година. Тие се поврзани со потребите и интересите на сите субјекти што се вклучени во воспитно-образовниот процес, особено со потребите на учениците и во склад со реалните можности на училиштето и усогласени со финансискиот план на училиштето. </w:t>
      </w:r>
    </w:p>
    <w:p w14:paraId="74AF8B4C" w14:textId="77777777" w:rsidR="0021563B" w:rsidRPr="00F602F3" w:rsidRDefault="0021563B" w:rsidP="0089175A">
      <w:pPr>
        <w:pBdr>
          <w:top w:val="nil"/>
          <w:left w:val="nil"/>
          <w:bottom w:val="nil"/>
          <w:right w:val="nil"/>
          <w:between w:val="nil"/>
        </w:pBdr>
        <w:spacing w:after="240" w:line="360" w:lineRule="auto"/>
        <w:ind w:firstLine="720"/>
        <w:jc w:val="both"/>
        <w:rPr>
          <w:rFonts w:ascii="Arial" w:eastAsia="Times New Roman" w:hAnsi="Arial" w:cs="Arial"/>
          <w:color w:val="000000"/>
          <w:sz w:val="20"/>
          <w:szCs w:val="20"/>
          <w:lang w:val="ru-RU"/>
        </w:rPr>
      </w:pPr>
      <w:r w:rsidRPr="00B1375D">
        <w:rPr>
          <w:rFonts w:ascii="Arial" w:eastAsia="Times New Roman" w:hAnsi="Arial" w:cs="Arial"/>
          <w:color w:val="000000"/>
          <w:sz w:val="20"/>
          <w:szCs w:val="20"/>
          <w:lang w:val="mk-MK"/>
        </w:rPr>
        <w:t>Врз основа на утврдените приоритети се утврдуваат целите што ќе бидат насочени кон постигнување резултати, треба да се временски определени и да водат кон остварување на визијата на училиштето и на позитивни промени во образовниот процес.</w:t>
      </w:r>
    </w:p>
    <w:p w14:paraId="0D7FD075" w14:textId="77777777" w:rsidR="0021563B" w:rsidRPr="00F602F3" w:rsidRDefault="0021563B" w:rsidP="0089175A">
      <w:pPr>
        <w:pBdr>
          <w:top w:val="nil"/>
          <w:left w:val="nil"/>
          <w:bottom w:val="nil"/>
          <w:right w:val="nil"/>
          <w:between w:val="nil"/>
        </w:pBdr>
        <w:spacing w:after="240" w:line="360" w:lineRule="auto"/>
        <w:jc w:val="both"/>
        <w:rPr>
          <w:rFonts w:ascii="Arial" w:eastAsia="Times New Roman" w:hAnsi="Arial" w:cs="Arial"/>
          <w:b/>
          <w:color w:val="000000"/>
          <w:sz w:val="20"/>
          <w:szCs w:val="20"/>
          <w:lang w:val="ru-RU"/>
        </w:rPr>
      </w:pPr>
      <w:r w:rsidRPr="00B1375D">
        <w:rPr>
          <w:rFonts w:ascii="Arial" w:eastAsia="Times New Roman" w:hAnsi="Arial" w:cs="Arial"/>
          <w:b/>
          <w:color w:val="000000"/>
          <w:sz w:val="20"/>
          <w:szCs w:val="20"/>
          <w:lang w:val="mk-MK"/>
        </w:rPr>
        <w:lastRenderedPageBreak/>
        <w:t>Определување на подрачјата на промени во училиштето</w:t>
      </w:r>
    </w:p>
    <w:p w14:paraId="7B6CD711" w14:textId="77777777" w:rsidR="0021563B" w:rsidRPr="00B1375D" w:rsidRDefault="0021563B" w:rsidP="0089175A">
      <w:pPr>
        <w:pBdr>
          <w:top w:val="nil"/>
          <w:left w:val="nil"/>
          <w:bottom w:val="nil"/>
          <w:right w:val="nil"/>
          <w:between w:val="nil"/>
        </w:pBdr>
        <w:spacing w:after="240" w:line="360" w:lineRule="auto"/>
        <w:ind w:firstLine="720"/>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За да се обезбеди развој на ООУ„Кочо Рацин“, пред сè, треба да се определат приоритетните правци</w:t>
      </w:r>
      <w:r w:rsidRPr="00F602F3">
        <w:rPr>
          <w:rFonts w:ascii="Arial" w:eastAsia="Times New Roman" w:hAnsi="Arial" w:cs="Arial"/>
          <w:color w:val="000000"/>
          <w:sz w:val="20"/>
          <w:szCs w:val="20"/>
          <w:lang w:val="ru-RU"/>
        </w:rPr>
        <w:t xml:space="preserve"> </w:t>
      </w:r>
      <w:r w:rsidRPr="00B1375D">
        <w:rPr>
          <w:rFonts w:ascii="Arial" w:eastAsia="Times New Roman" w:hAnsi="Arial" w:cs="Arial"/>
          <w:b/>
          <w:color w:val="000000"/>
          <w:sz w:val="20"/>
          <w:szCs w:val="20"/>
          <w:lang w:val="mk-MK"/>
        </w:rPr>
        <w:t>и цели</w:t>
      </w:r>
      <w:r w:rsidRPr="00B1375D">
        <w:rPr>
          <w:rFonts w:ascii="Arial" w:eastAsia="Times New Roman" w:hAnsi="Arial" w:cs="Arial"/>
          <w:color w:val="000000"/>
          <w:sz w:val="20"/>
          <w:szCs w:val="20"/>
          <w:lang w:val="mk-MK"/>
        </w:rPr>
        <w:t xml:space="preserve"> врз основа на претходно определените силни и слаби страни на училиштето.</w:t>
      </w:r>
    </w:p>
    <w:p w14:paraId="19839AB8" w14:textId="77777777" w:rsidR="0021563B" w:rsidRPr="00B1375D" w:rsidRDefault="0021563B" w:rsidP="0089175A">
      <w:pPr>
        <w:pBdr>
          <w:top w:val="nil"/>
          <w:left w:val="nil"/>
          <w:bottom w:val="nil"/>
          <w:right w:val="nil"/>
          <w:between w:val="nil"/>
        </w:pBdr>
        <w:spacing w:after="240" w:line="360" w:lineRule="auto"/>
        <w:ind w:firstLine="720"/>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Врз основа на претходно утврдени приоритети за подобрување на воспитно-образовната работа во училиштето, утврдени се следните цели:</w:t>
      </w:r>
    </w:p>
    <w:p w14:paraId="68D33BEA" w14:textId="77777777" w:rsidR="0021563B" w:rsidRPr="00F602F3" w:rsidRDefault="0021563B" w:rsidP="0089175A">
      <w:pPr>
        <w:pBdr>
          <w:top w:val="nil"/>
          <w:left w:val="nil"/>
          <w:bottom w:val="nil"/>
          <w:right w:val="nil"/>
          <w:between w:val="nil"/>
        </w:pBdr>
        <w:spacing w:after="0" w:line="360" w:lineRule="auto"/>
        <w:rPr>
          <w:rFonts w:ascii="Arial" w:eastAsia="Times New Roman" w:hAnsi="Arial" w:cs="Arial"/>
          <w:b/>
          <w:color w:val="000000"/>
          <w:sz w:val="20"/>
          <w:szCs w:val="20"/>
          <w:lang w:val="ru-RU"/>
        </w:rPr>
      </w:pPr>
      <w:r w:rsidRPr="00B1375D">
        <w:rPr>
          <w:rFonts w:ascii="Arial" w:eastAsia="Times New Roman" w:hAnsi="Arial" w:cs="Arial"/>
          <w:b/>
          <w:color w:val="000000"/>
          <w:sz w:val="20"/>
          <w:szCs w:val="20"/>
          <w:lang w:val="mk-MK"/>
        </w:rPr>
        <w:t xml:space="preserve">Цел 1. Препознавање на различните образовни потреби на учениците и планирање на наставата во зависност од нив </w:t>
      </w:r>
    </w:p>
    <w:p w14:paraId="0AAE6D42" w14:textId="77777777" w:rsidR="003B56BE" w:rsidRPr="00F602F3" w:rsidRDefault="003B56BE" w:rsidP="0089175A">
      <w:pPr>
        <w:pBdr>
          <w:top w:val="nil"/>
          <w:left w:val="nil"/>
          <w:bottom w:val="nil"/>
          <w:right w:val="nil"/>
          <w:between w:val="nil"/>
        </w:pBdr>
        <w:spacing w:after="0" w:line="360" w:lineRule="auto"/>
        <w:rPr>
          <w:rFonts w:ascii="Arial" w:eastAsia="Times New Roman" w:hAnsi="Arial" w:cs="Arial"/>
          <w:b/>
          <w:color w:val="000000"/>
          <w:sz w:val="20"/>
          <w:szCs w:val="20"/>
          <w:lang w:val="ru-RU"/>
        </w:rPr>
      </w:pPr>
    </w:p>
    <w:p w14:paraId="60A22A02" w14:textId="77777777" w:rsidR="003B56BE" w:rsidRPr="00B1375D" w:rsidRDefault="003B56BE" w:rsidP="0089175A">
      <w:pPr>
        <w:pBdr>
          <w:top w:val="nil"/>
          <w:left w:val="nil"/>
          <w:bottom w:val="nil"/>
          <w:right w:val="nil"/>
          <w:between w:val="nil"/>
        </w:pBdr>
        <w:spacing w:after="0" w:line="360" w:lineRule="auto"/>
        <w:rPr>
          <w:rFonts w:ascii="Arial" w:eastAsia="Times New Roman" w:hAnsi="Arial" w:cs="Arial"/>
          <w:b/>
          <w:color w:val="000000"/>
          <w:sz w:val="20"/>
          <w:szCs w:val="20"/>
          <w:lang w:val="mk-MK"/>
        </w:rPr>
      </w:pPr>
      <w:r w:rsidRPr="00B1375D">
        <w:rPr>
          <w:rFonts w:ascii="Arial" w:eastAsia="Times New Roman" w:hAnsi="Arial" w:cs="Arial"/>
          <w:b/>
          <w:color w:val="000000"/>
          <w:sz w:val="20"/>
          <w:szCs w:val="20"/>
          <w:lang w:val="mk-MK"/>
        </w:rPr>
        <w:t>Очекувани исходи: Подобри постигања на учениците.</w:t>
      </w:r>
    </w:p>
    <w:p w14:paraId="48326EEF" w14:textId="77777777" w:rsidR="0021563B" w:rsidRPr="00F602F3" w:rsidRDefault="0021563B" w:rsidP="0089175A">
      <w:pPr>
        <w:pBdr>
          <w:top w:val="nil"/>
          <w:left w:val="nil"/>
          <w:bottom w:val="nil"/>
          <w:right w:val="nil"/>
          <w:between w:val="nil"/>
        </w:pBdr>
        <w:spacing w:after="0" w:line="360" w:lineRule="auto"/>
        <w:rPr>
          <w:rFonts w:ascii="Arial" w:eastAsia="Times New Roman" w:hAnsi="Arial" w:cs="Arial"/>
          <w:b/>
          <w:color w:val="000000"/>
          <w:sz w:val="20"/>
          <w:szCs w:val="20"/>
          <w:lang w:val="ru-RU"/>
        </w:rPr>
      </w:pPr>
    </w:p>
    <w:tbl>
      <w:tblPr>
        <w:tblStyle w:val="LightGrid-Accent11"/>
        <w:tblW w:w="0" w:type="auto"/>
        <w:tblLook w:val="04A0" w:firstRow="1" w:lastRow="0" w:firstColumn="1" w:lastColumn="0" w:noHBand="0" w:noVBand="1"/>
      </w:tblPr>
      <w:tblGrid>
        <w:gridCol w:w="2150"/>
        <w:gridCol w:w="3302"/>
        <w:gridCol w:w="2862"/>
        <w:gridCol w:w="2561"/>
        <w:gridCol w:w="1830"/>
        <w:gridCol w:w="1469"/>
      </w:tblGrid>
      <w:tr w:rsidR="0021563B" w:rsidRPr="00B1375D" w14:paraId="420ECAA3" w14:textId="77777777" w:rsidTr="0081333D">
        <w:trPr>
          <w:cnfStyle w:val="100000000000" w:firstRow="1" w:lastRow="0" w:firstColumn="0" w:lastColumn="0" w:oddVBand="0" w:evenVBand="0" w:oddHBand="0" w:evenHBand="0" w:firstRowFirstColumn="0" w:firstRowLastColumn="0" w:lastRowFirstColumn="0" w:lastRowLastColumn="0"/>
          <w:trHeight w:val="581"/>
        </w:trPr>
        <w:tc>
          <w:tcPr>
            <w:cnfStyle w:val="001000000000" w:firstRow="0" w:lastRow="0" w:firstColumn="1" w:lastColumn="0" w:oddVBand="0" w:evenVBand="0" w:oddHBand="0" w:evenHBand="0" w:firstRowFirstColumn="0" w:firstRowLastColumn="0" w:lastRowFirstColumn="0" w:lastRowLastColumn="0"/>
            <w:tcW w:w="2219" w:type="dxa"/>
            <w:vAlign w:val="center"/>
          </w:tcPr>
          <w:p w14:paraId="51D6A95B" w14:textId="77777777" w:rsidR="0021563B" w:rsidRPr="00B1375D" w:rsidRDefault="0021563B" w:rsidP="0089175A">
            <w:pPr>
              <w:spacing w:after="0" w:line="360" w:lineRule="auto"/>
              <w:rPr>
                <w:rFonts w:ascii="Arial" w:eastAsia="Times New Roman" w:hAnsi="Arial" w:cs="Arial"/>
                <w:sz w:val="20"/>
                <w:szCs w:val="20"/>
              </w:rPr>
            </w:pPr>
          </w:p>
        </w:tc>
        <w:tc>
          <w:tcPr>
            <w:tcW w:w="3615" w:type="dxa"/>
            <w:vAlign w:val="center"/>
            <w:hideMark/>
          </w:tcPr>
          <w:p w14:paraId="332BDC6E" w14:textId="77777777" w:rsidR="0021563B" w:rsidRPr="00B1375D" w:rsidRDefault="0021563B" w:rsidP="0089175A">
            <w:pPr>
              <w:spacing w:after="0" w:line="360"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Активности</w:t>
            </w:r>
          </w:p>
        </w:tc>
        <w:tc>
          <w:tcPr>
            <w:tcW w:w="3047" w:type="dxa"/>
            <w:vAlign w:val="center"/>
            <w:hideMark/>
          </w:tcPr>
          <w:p w14:paraId="34B42FAB" w14:textId="77777777" w:rsidR="0021563B" w:rsidRPr="00B1375D" w:rsidRDefault="0021563B" w:rsidP="0089175A">
            <w:pPr>
              <w:spacing w:after="0" w:line="360"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Критериуми за успех</w:t>
            </w:r>
          </w:p>
        </w:tc>
        <w:tc>
          <w:tcPr>
            <w:tcW w:w="2774" w:type="dxa"/>
            <w:vAlign w:val="center"/>
            <w:hideMark/>
          </w:tcPr>
          <w:p w14:paraId="7F958670" w14:textId="77777777" w:rsidR="0021563B" w:rsidRPr="00B1375D" w:rsidRDefault="0021563B" w:rsidP="0089175A">
            <w:pPr>
              <w:spacing w:after="0" w:line="360"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Инструменти за евалвација</w:t>
            </w:r>
          </w:p>
        </w:tc>
        <w:tc>
          <w:tcPr>
            <w:tcW w:w="1619" w:type="dxa"/>
            <w:vAlign w:val="center"/>
            <w:hideMark/>
          </w:tcPr>
          <w:p w14:paraId="2653764B" w14:textId="77777777" w:rsidR="0021563B" w:rsidRPr="00B1375D" w:rsidRDefault="0021563B" w:rsidP="0089175A">
            <w:pPr>
              <w:spacing w:after="0" w:line="360"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Носители на активности</w:t>
            </w:r>
          </w:p>
        </w:tc>
        <w:tc>
          <w:tcPr>
            <w:tcW w:w="1513" w:type="dxa"/>
            <w:vAlign w:val="center"/>
            <w:hideMark/>
          </w:tcPr>
          <w:p w14:paraId="6AEDDB9B" w14:textId="77777777" w:rsidR="0021563B" w:rsidRPr="00B1375D" w:rsidRDefault="0021563B" w:rsidP="0089175A">
            <w:pPr>
              <w:spacing w:after="0" w:line="360"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Временска рамка</w:t>
            </w:r>
          </w:p>
        </w:tc>
      </w:tr>
      <w:tr w:rsidR="0021563B" w:rsidRPr="000C6B0A" w14:paraId="08B0B6C2" w14:textId="77777777" w:rsidTr="0081333D">
        <w:trPr>
          <w:cnfStyle w:val="000000100000" w:firstRow="0" w:lastRow="0" w:firstColumn="0" w:lastColumn="0" w:oddVBand="0" w:evenVBand="0" w:oddHBand="1" w:evenHBand="0" w:firstRowFirstColumn="0" w:firstRowLastColumn="0" w:lastRowFirstColumn="0" w:lastRowLastColumn="0"/>
          <w:trHeight w:val="1373"/>
        </w:trPr>
        <w:tc>
          <w:tcPr>
            <w:cnfStyle w:val="001000000000" w:firstRow="0" w:lastRow="0" w:firstColumn="1" w:lastColumn="0" w:oddVBand="0" w:evenVBand="0" w:oddHBand="0" w:evenHBand="0" w:firstRowFirstColumn="0" w:firstRowLastColumn="0" w:lastRowFirstColumn="0" w:lastRowLastColumn="0"/>
            <w:tcW w:w="2219" w:type="dxa"/>
            <w:vMerge w:val="restart"/>
            <w:hideMark/>
          </w:tcPr>
          <w:p w14:paraId="4C809679" w14:textId="77777777" w:rsidR="0021563B" w:rsidRPr="00B1375D" w:rsidRDefault="0021563B"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Задача 1:</w:t>
            </w:r>
          </w:p>
          <w:p w14:paraId="7C196FD4" w14:textId="77777777" w:rsidR="0021563B" w:rsidRPr="00B1375D" w:rsidRDefault="0021563B"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Да се препознаат индивидуалните образовни потреби на учениците</w:t>
            </w:r>
          </w:p>
        </w:tc>
        <w:tc>
          <w:tcPr>
            <w:tcW w:w="3615" w:type="dxa"/>
            <w:hideMark/>
          </w:tcPr>
          <w:p w14:paraId="76E409FB"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hAnsi="Arial" w:cs="Arial"/>
                <w:sz w:val="20"/>
                <w:szCs w:val="20"/>
              </w:rPr>
              <w:t>Формирање тим од наставници кои предаваат на учениците,стручни соработници и родители;</w:t>
            </w:r>
          </w:p>
        </w:tc>
        <w:tc>
          <w:tcPr>
            <w:tcW w:w="3047" w:type="dxa"/>
            <w:vMerge w:val="restart"/>
          </w:tcPr>
          <w:p w14:paraId="255FC6AA"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1375D">
              <w:rPr>
                <w:rFonts w:ascii="Arial" w:hAnsi="Arial" w:cs="Arial"/>
                <w:sz w:val="20"/>
                <w:szCs w:val="20"/>
              </w:rPr>
              <w:t>Тим кој активно соработува;</w:t>
            </w:r>
          </w:p>
          <w:p w14:paraId="6655318F"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D5B37ED"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B1375D">
              <w:rPr>
                <w:rFonts w:ascii="Arial" w:hAnsi="Arial" w:cs="Arial"/>
                <w:sz w:val="20"/>
                <w:szCs w:val="20"/>
              </w:rPr>
              <w:t xml:space="preserve">Препознаени </w:t>
            </w:r>
            <w:r w:rsidRPr="00B1375D">
              <w:rPr>
                <w:rFonts w:ascii="Arial" w:eastAsia="Times New Roman" w:hAnsi="Arial" w:cs="Arial"/>
                <w:sz w:val="20"/>
                <w:szCs w:val="20"/>
              </w:rPr>
              <w:t>индивидуални образовни потреби кај учениците</w:t>
            </w:r>
            <w:r w:rsidRPr="00B1375D">
              <w:rPr>
                <w:rFonts w:ascii="Arial" w:hAnsi="Arial" w:cs="Arial"/>
                <w:sz w:val="20"/>
                <w:szCs w:val="20"/>
              </w:rPr>
              <w:t>;</w:t>
            </w:r>
          </w:p>
          <w:p w14:paraId="5F7D7E66"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C670045"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hAnsi="Arial" w:cs="Arial"/>
                <w:sz w:val="20"/>
                <w:szCs w:val="20"/>
              </w:rPr>
              <w:t>План за индивидуализиран пристап и диференцирана настава;</w:t>
            </w:r>
          </w:p>
          <w:p w14:paraId="46824283"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p w14:paraId="0E3E87B7"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 xml:space="preserve">Зголемен интерес и посветеност кај учениците на учењето за време на </w:t>
            </w:r>
            <w:r w:rsidRPr="00B1375D">
              <w:rPr>
                <w:rFonts w:ascii="Arial" w:eastAsia="Times New Roman" w:hAnsi="Arial" w:cs="Arial"/>
                <w:sz w:val="20"/>
                <w:szCs w:val="20"/>
              </w:rPr>
              <w:lastRenderedPageBreak/>
              <w:t>часовите.</w:t>
            </w:r>
          </w:p>
        </w:tc>
        <w:tc>
          <w:tcPr>
            <w:tcW w:w="2774" w:type="dxa"/>
            <w:vMerge w:val="restart"/>
          </w:tcPr>
          <w:p w14:paraId="0FE92F15"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lastRenderedPageBreak/>
              <w:t>Досие на ученикот, дневник на паралелката,</w:t>
            </w:r>
          </w:p>
          <w:p w14:paraId="7FBFE38F"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 xml:space="preserve">формулари за следење, чек-листи, записници, анкети; </w:t>
            </w:r>
          </w:p>
          <w:p w14:paraId="7F89E838"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619" w:type="dxa"/>
            <w:vMerge w:val="restart"/>
            <w:hideMark/>
          </w:tcPr>
          <w:p w14:paraId="689EB589"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Наставници,</w:t>
            </w:r>
          </w:p>
          <w:p w14:paraId="2BA73917"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стручна служба,</w:t>
            </w:r>
          </w:p>
          <w:p w14:paraId="4945E58C"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родители,</w:t>
            </w:r>
          </w:p>
          <w:p w14:paraId="1983FC8F"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директор.</w:t>
            </w:r>
          </w:p>
        </w:tc>
        <w:tc>
          <w:tcPr>
            <w:tcW w:w="1513" w:type="dxa"/>
            <w:vMerge w:val="restart"/>
            <w:hideMark/>
          </w:tcPr>
          <w:p w14:paraId="777CC579"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Во текот на учебната година</w:t>
            </w:r>
          </w:p>
        </w:tc>
      </w:tr>
      <w:tr w:rsidR="0021563B" w:rsidRPr="000C6B0A" w14:paraId="587F61F8" w14:textId="77777777" w:rsidTr="0081333D">
        <w:trPr>
          <w:cnfStyle w:val="000000010000" w:firstRow="0" w:lastRow="0" w:firstColumn="0" w:lastColumn="0" w:oddVBand="0" w:evenVBand="0" w:oddHBand="0" w:evenHBand="1" w:firstRowFirstColumn="0" w:firstRowLastColumn="0" w:lastRowFirstColumn="0" w:lastRowLastColumn="0"/>
          <w:trHeight w:val="79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7E5FF76E" w14:textId="77777777" w:rsidR="0021563B" w:rsidRPr="00B1375D" w:rsidRDefault="0021563B" w:rsidP="0089175A">
            <w:pPr>
              <w:spacing w:after="0" w:line="360" w:lineRule="auto"/>
              <w:rPr>
                <w:rFonts w:ascii="Arial" w:eastAsia="Times New Roman" w:hAnsi="Arial" w:cs="Arial"/>
                <w:sz w:val="20"/>
                <w:szCs w:val="20"/>
              </w:rPr>
            </w:pPr>
          </w:p>
        </w:tc>
        <w:tc>
          <w:tcPr>
            <w:tcW w:w="3615" w:type="dxa"/>
            <w:hideMark/>
          </w:tcPr>
          <w:p w14:paraId="42A437B0"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sidRPr="00B1375D">
              <w:rPr>
                <w:rFonts w:ascii="Arial" w:hAnsi="Arial" w:cs="Arial"/>
                <w:sz w:val="20"/>
                <w:szCs w:val="20"/>
              </w:rPr>
              <w:t>Детектирање на ученици со индивидуални образовни потреби;</w:t>
            </w:r>
          </w:p>
        </w:tc>
        <w:tc>
          <w:tcPr>
            <w:tcW w:w="0" w:type="auto"/>
            <w:vMerge/>
            <w:vAlign w:val="center"/>
            <w:hideMark/>
          </w:tcPr>
          <w:p w14:paraId="30F9372D"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63C683D3"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51BC249F"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39D5C1FA"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r>
      <w:tr w:rsidR="0021563B" w:rsidRPr="000C6B0A" w14:paraId="1733B302" w14:textId="77777777" w:rsidTr="0081333D">
        <w:trPr>
          <w:cnfStyle w:val="000000100000" w:firstRow="0" w:lastRow="0" w:firstColumn="0" w:lastColumn="0" w:oddVBand="0" w:evenVBand="0" w:oddHBand="1" w:evenHBand="0" w:firstRowFirstColumn="0" w:firstRowLastColumn="0" w:lastRowFirstColumn="0" w:lastRowLastColumn="0"/>
          <w:trHeight w:val="1622"/>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29DE523E" w14:textId="77777777" w:rsidR="0021563B" w:rsidRPr="00B1375D" w:rsidRDefault="0021563B" w:rsidP="0089175A">
            <w:pPr>
              <w:spacing w:after="0" w:line="360" w:lineRule="auto"/>
              <w:rPr>
                <w:rFonts w:ascii="Arial" w:eastAsia="Times New Roman" w:hAnsi="Arial" w:cs="Arial"/>
                <w:sz w:val="20"/>
                <w:szCs w:val="20"/>
              </w:rPr>
            </w:pPr>
          </w:p>
        </w:tc>
        <w:tc>
          <w:tcPr>
            <w:tcW w:w="3615" w:type="dxa"/>
            <w:hideMark/>
          </w:tcPr>
          <w:p w14:paraId="5105E49F"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hAnsi="Arial" w:cs="Arial"/>
                <w:sz w:val="20"/>
                <w:szCs w:val="20"/>
              </w:rPr>
              <w:t>Изработка на план за работа со учениците со индивидуални образовни потреби.</w:t>
            </w:r>
          </w:p>
        </w:tc>
        <w:tc>
          <w:tcPr>
            <w:tcW w:w="0" w:type="auto"/>
            <w:vMerge/>
            <w:vAlign w:val="center"/>
            <w:hideMark/>
          </w:tcPr>
          <w:p w14:paraId="6A208844"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7D18971B"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3369D10F"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7D85F5CD"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r>
      <w:tr w:rsidR="0021563B" w:rsidRPr="000C6B0A" w14:paraId="3B921F65" w14:textId="77777777" w:rsidTr="0081333D">
        <w:trPr>
          <w:cnfStyle w:val="000000010000" w:firstRow="0" w:lastRow="0" w:firstColumn="0" w:lastColumn="0" w:oddVBand="0" w:evenVBand="0" w:oddHBand="0" w:evenHBand="1"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2219" w:type="dxa"/>
            <w:vMerge w:val="restart"/>
            <w:hideMark/>
          </w:tcPr>
          <w:p w14:paraId="35671F2E" w14:textId="77777777" w:rsidR="0021563B" w:rsidRPr="00B1375D" w:rsidRDefault="0021563B"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lastRenderedPageBreak/>
              <w:t>Задача 2:</w:t>
            </w:r>
          </w:p>
          <w:p w14:paraId="5023FE2D" w14:textId="77777777" w:rsidR="0021563B" w:rsidRPr="00B1375D" w:rsidRDefault="0021563B"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Да се применуваат различни форми, техники и едукативни методи на работа согласно различните образовни потреби на учениците</w:t>
            </w:r>
          </w:p>
        </w:tc>
        <w:tc>
          <w:tcPr>
            <w:tcW w:w="3615" w:type="dxa"/>
            <w:hideMark/>
          </w:tcPr>
          <w:p w14:paraId="0FDAF5B8"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Користење стручна литература.</w:t>
            </w:r>
          </w:p>
        </w:tc>
        <w:tc>
          <w:tcPr>
            <w:tcW w:w="3047" w:type="dxa"/>
            <w:vMerge w:val="restart"/>
            <w:hideMark/>
          </w:tcPr>
          <w:p w14:paraId="5E114080"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 xml:space="preserve">Примена на современи наставни форми и методи; </w:t>
            </w:r>
          </w:p>
          <w:p w14:paraId="56E4523A"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Примена на стекнати знаења од обуките/вебинарите.  Повисоки нивоа на знаења, професионално досие на наставниците, досие на ученикот, зголемен интерес кај учениците.</w:t>
            </w:r>
          </w:p>
        </w:tc>
        <w:tc>
          <w:tcPr>
            <w:tcW w:w="2774" w:type="dxa"/>
            <w:vMerge w:val="restart"/>
            <w:hideMark/>
          </w:tcPr>
          <w:p w14:paraId="10337236"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Професионално досие на наставниците, стекнати сертификати од домашни и странски семинари и обуки, досие на ученикот, успехот на ученикот, дневник на паралелката,</w:t>
            </w:r>
          </w:p>
          <w:p w14:paraId="20B12DC1"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 xml:space="preserve">формулари за следење, чек-листи, записници, видео снимки, фотографии, анкети, записници. </w:t>
            </w:r>
          </w:p>
        </w:tc>
        <w:tc>
          <w:tcPr>
            <w:tcW w:w="1619" w:type="dxa"/>
            <w:vMerge w:val="restart"/>
            <w:hideMark/>
          </w:tcPr>
          <w:p w14:paraId="4834F810"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Наставници,</w:t>
            </w:r>
          </w:p>
          <w:p w14:paraId="331D6B6F"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стручна служба, родители,</w:t>
            </w:r>
          </w:p>
          <w:p w14:paraId="0AAF5134"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директор.</w:t>
            </w:r>
          </w:p>
        </w:tc>
        <w:tc>
          <w:tcPr>
            <w:tcW w:w="1513" w:type="dxa"/>
            <w:vMerge w:val="restart"/>
            <w:hideMark/>
          </w:tcPr>
          <w:p w14:paraId="02CADD22"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Во текот на учебната година</w:t>
            </w:r>
          </w:p>
        </w:tc>
      </w:tr>
      <w:tr w:rsidR="0021563B" w:rsidRPr="000C6B0A" w14:paraId="603EA099" w14:textId="77777777" w:rsidTr="0081333D">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6FCB2874" w14:textId="77777777" w:rsidR="0021563B" w:rsidRPr="00B1375D" w:rsidRDefault="0021563B" w:rsidP="0089175A">
            <w:pPr>
              <w:spacing w:after="0" w:line="360" w:lineRule="auto"/>
              <w:rPr>
                <w:rFonts w:ascii="Arial" w:eastAsia="Times New Roman" w:hAnsi="Arial" w:cs="Arial"/>
                <w:sz w:val="20"/>
                <w:szCs w:val="20"/>
              </w:rPr>
            </w:pPr>
          </w:p>
        </w:tc>
        <w:tc>
          <w:tcPr>
            <w:tcW w:w="3615" w:type="dxa"/>
            <w:hideMark/>
          </w:tcPr>
          <w:p w14:paraId="5FDBD4E9"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Следење и учество во работилници/онлајн вебинари за настава.</w:t>
            </w:r>
          </w:p>
        </w:tc>
        <w:tc>
          <w:tcPr>
            <w:tcW w:w="0" w:type="auto"/>
            <w:vMerge/>
            <w:vAlign w:val="center"/>
            <w:hideMark/>
          </w:tcPr>
          <w:p w14:paraId="0F83E8B5"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5283171C"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0A1A5F39"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30C3BD36"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r>
      <w:tr w:rsidR="0021563B" w:rsidRPr="00B1375D" w14:paraId="082161FF" w14:textId="77777777" w:rsidTr="0081333D">
        <w:trPr>
          <w:cnfStyle w:val="000000010000" w:firstRow="0" w:lastRow="0" w:firstColumn="0" w:lastColumn="0" w:oddVBand="0" w:evenVBand="0" w:oddHBand="0" w:evenHBand="1" w:firstRowFirstColumn="0" w:firstRowLastColumn="0" w:lastRowFirstColumn="0" w:lastRowLastColumn="0"/>
          <w:trHeight w:val="752"/>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5DA40192" w14:textId="77777777" w:rsidR="0021563B" w:rsidRPr="00B1375D" w:rsidRDefault="0021563B" w:rsidP="0089175A">
            <w:pPr>
              <w:spacing w:after="0" w:line="360" w:lineRule="auto"/>
              <w:rPr>
                <w:rFonts w:ascii="Arial" w:eastAsia="Times New Roman" w:hAnsi="Arial" w:cs="Arial"/>
                <w:sz w:val="20"/>
                <w:szCs w:val="20"/>
              </w:rPr>
            </w:pPr>
          </w:p>
        </w:tc>
        <w:tc>
          <w:tcPr>
            <w:tcW w:w="3615" w:type="dxa"/>
            <w:hideMark/>
          </w:tcPr>
          <w:p w14:paraId="77DD1EC5"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 xml:space="preserve">Следење едукативни видеа. </w:t>
            </w:r>
          </w:p>
        </w:tc>
        <w:tc>
          <w:tcPr>
            <w:tcW w:w="0" w:type="auto"/>
            <w:vMerge/>
            <w:vAlign w:val="center"/>
            <w:hideMark/>
          </w:tcPr>
          <w:p w14:paraId="78F25882"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043A77A1"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520C0D77"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336D6DFD"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r>
      <w:tr w:rsidR="0021563B" w:rsidRPr="000C6B0A" w14:paraId="7D33B1FE" w14:textId="77777777" w:rsidTr="0081333D">
        <w:trPr>
          <w:cnfStyle w:val="000000100000" w:firstRow="0" w:lastRow="0" w:firstColumn="0" w:lastColumn="0" w:oddVBand="0" w:evenVBand="0" w:oddHBand="1" w:evenHBand="0" w:firstRowFirstColumn="0" w:firstRowLastColumn="0" w:lastRowFirstColumn="0" w:lastRowLastColumn="0"/>
          <w:trHeight w:val="797"/>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03B93A5F" w14:textId="77777777" w:rsidR="0021563B" w:rsidRPr="00B1375D" w:rsidRDefault="0021563B" w:rsidP="0089175A">
            <w:pPr>
              <w:spacing w:after="0" w:line="360" w:lineRule="auto"/>
              <w:rPr>
                <w:rFonts w:ascii="Arial" w:eastAsia="Times New Roman" w:hAnsi="Arial" w:cs="Arial"/>
                <w:sz w:val="20"/>
                <w:szCs w:val="20"/>
              </w:rPr>
            </w:pPr>
          </w:p>
        </w:tc>
        <w:tc>
          <w:tcPr>
            <w:tcW w:w="3615" w:type="dxa"/>
            <w:hideMark/>
          </w:tcPr>
          <w:p w14:paraId="740113F8"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Размена на стекнати искуства и знаења меѓу наставниците и со родителите.</w:t>
            </w:r>
          </w:p>
        </w:tc>
        <w:tc>
          <w:tcPr>
            <w:tcW w:w="0" w:type="auto"/>
            <w:vMerge/>
            <w:vAlign w:val="center"/>
            <w:hideMark/>
          </w:tcPr>
          <w:p w14:paraId="6867F98B"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77DD2B6D"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7AD7DDF2"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466A75BD"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r>
      <w:tr w:rsidR="0021563B" w:rsidRPr="000C6B0A" w14:paraId="34F0F833" w14:textId="77777777" w:rsidTr="0081333D">
        <w:trPr>
          <w:cnfStyle w:val="000000010000" w:firstRow="0" w:lastRow="0" w:firstColumn="0" w:lastColumn="0" w:oddVBand="0" w:evenVBand="0" w:oddHBand="0" w:evenHBand="1" w:firstRowFirstColumn="0" w:firstRowLastColumn="0" w:lastRowFirstColumn="0" w:lastRowLastColumn="0"/>
          <w:trHeight w:val="1389"/>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4340516A" w14:textId="77777777" w:rsidR="0021563B" w:rsidRPr="00B1375D" w:rsidRDefault="0021563B" w:rsidP="0089175A">
            <w:pPr>
              <w:spacing w:after="0" w:line="360" w:lineRule="auto"/>
              <w:rPr>
                <w:rFonts w:ascii="Arial" w:eastAsia="Times New Roman" w:hAnsi="Arial" w:cs="Arial"/>
                <w:sz w:val="20"/>
                <w:szCs w:val="20"/>
              </w:rPr>
            </w:pPr>
          </w:p>
        </w:tc>
        <w:tc>
          <w:tcPr>
            <w:tcW w:w="3615" w:type="dxa"/>
            <w:shd w:val="clear" w:color="auto" w:fill="D3DFEE" w:themeFill="accent1" w:themeFillTint="3F"/>
          </w:tcPr>
          <w:p w14:paraId="158017F7"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Планирани активности на наставниот час согласно индивидуалните образовни потреби на учениците;</w:t>
            </w:r>
          </w:p>
          <w:p w14:paraId="6E242B01"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7C92C21E"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252DE360"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6C7891B2"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687A3FDD"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r>
      <w:tr w:rsidR="0021563B" w:rsidRPr="000C6B0A" w14:paraId="13AAEB1F" w14:textId="77777777" w:rsidTr="0081333D">
        <w:trPr>
          <w:cnfStyle w:val="000000100000" w:firstRow="0" w:lastRow="0" w:firstColumn="0" w:lastColumn="0" w:oddVBand="0" w:evenVBand="0" w:oddHBand="1" w:evenHBand="0" w:firstRowFirstColumn="0" w:firstRowLastColumn="0" w:lastRowFirstColumn="0" w:lastRowLastColumn="0"/>
          <w:trHeight w:val="991"/>
        </w:trPr>
        <w:tc>
          <w:tcPr>
            <w:cnfStyle w:val="001000000000" w:firstRow="0" w:lastRow="0" w:firstColumn="1" w:lastColumn="0" w:oddVBand="0" w:evenVBand="0" w:oddHBand="0" w:evenHBand="0" w:firstRowFirstColumn="0" w:firstRowLastColumn="0" w:lastRowFirstColumn="0" w:lastRowLastColumn="0"/>
            <w:tcW w:w="2219" w:type="dxa"/>
            <w:vMerge w:val="restart"/>
            <w:hideMark/>
          </w:tcPr>
          <w:p w14:paraId="1B6E7A1F" w14:textId="77777777" w:rsidR="0021563B" w:rsidRPr="00B1375D" w:rsidRDefault="0021563B"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Задача 3:</w:t>
            </w:r>
          </w:p>
          <w:p w14:paraId="784FB693" w14:textId="77777777" w:rsidR="0021563B" w:rsidRPr="00B1375D" w:rsidRDefault="0021563B"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 xml:space="preserve">Да се постават различни цели, т.е. диференцирани цели кои треба да се постигнат во </w:t>
            </w:r>
            <w:r w:rsidRPr="00B1375D">
              <w:rPr>
                <w:rFonts w:ascii="Arial" w:eastAsia="Times New Roman" w:hAnsi="Arial" w:cs="Arial"/>
                <w:sz w:val="20"/>
                <w:szCs w:val="20"/>
              </w:rPr>
              <w:lastRenderedPageBreak/>
              <w:t>согласност со образовните потреби на учениците</w:t>
            </w:r>
          </w:p>
        </w:tc>
        <w:tc>
          <w:tcPr>
            <w:tcW w:w="3615" w:type="dxa"/>
            <w:hideMark/>
          </w:tcPr>
          <w:p w14:paraId="251C11E7"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lastRenderedPageBreak/>
              <w:t>Дефинирање на целите кои ученикот треба да ги постигне;</w:t>
            </w:r>
          </w:p>
        </w:tc>
        <w:tc>
          <w:tcPr>
            <w:tcW w:w="3047" w:type="dxa"/>
            <w:vMerge w:val="restart"/>
          </w:tcPr>
          <w:p w14:paraId="40E77EFE"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Усогласена настава со индивидуалните потреби и можности на учениците;</w:t>
            </w:r>
          </w:p>
          <w:p w14:paraId="0BFFB955"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Активно учествување на учениците во наставата;</w:t>
            </w:r>
          </w:p>
          <w:p w14:paraId="6C75AA4C"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 xml:space="preserve">Подобрена интеракција </w:t>
            </w:r>
            <w:r w:rsidRPr="00B1375D">
              <w:rPr>
                <w:rFonts w:ascii="Arial" w:eastAsia="Times New Roman" w:hAnsi="Arial" w:cs="Arial"/>
                <w:sz w:val="20"/>
                <w:szCs w:val="20"/>
              </w:rPr>
              <w:lastRenderedPageBreak/>
              <w:t>меѓу учениците, наставниците,и родителите;</w:t>
            </w:r>
          </w:p>
          <w:p w14:paraId="79131D31"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Подобрени постигања на учениците;</w:t>
            </w:r>
          </w:p>
          <w:p w14:paraId="6D53DD1B"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Интерес на ученикот за доживотно учење;</w:t>
            </w:r>
          </w:p>
          <w:p w14:paraId="45563BD6"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Постигнати повисоки нивоа на знаења;</w:t>
            </w:r>
          </w:p>
          <w:p w14:paraId="1842514B"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Напредување на секое дете според своите можности.</w:t>
            </w:r>
          </w:p>
          <w:p w14:paraId="433567D6"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2774" w:type="dxa"/>
            <w:vMerge w:val="restart"/>
          </w:tcPr>
          <w:p w14:paraId="72DD626B"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lastRenderedPageBreak/>
              <w:t>Досие на ученикот, успехот на ученикот, дневник на паралелката,</w:t>
            </w:r>
          </w:p>
          <w:p w14:paraId="32158F5E"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 xml:space="preserve">формулари за следење, чек-листи, записници, видео снимки, </w:t>
            </w:r>
            <w:r w:rsidRPr="00B1375D">
              <w:rPr>
                <w:rFonts w:ascii="Arial" w:eastAsia="Times New Roman" w:hAnsi="Arial" w:cs="Arial"/>
                <w:sz w:val="20"/>
                <w:szCs w:val="20"/>
              </w:rPr>
              <w:lastRenderedPageBreak/>
              <w:t xml:space="preserve">фотографии, анкети, прашалници, разговори со учениците и родителите; </w:t>
            </w:r>
          </w:p>
          <w:p w14:paraId="0029E397"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Активно учество на учениците во училишните активности и проекти;</w:t>
            </w:r>
          </w:p>
          <w:p w14:paraId="620CD48C"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619" w:type="dxa"/>
            <w:vMerge w:val="restart"/>
            <w:hideMark/>
          </w:tcPr>
          <w:p w14:paraId="2142DDA6"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lastRenderedPageBreak/>
              <w:t>Наставници, ученици,</w:t>
            </w:r>
          </w:p>
          <w:p w14:paraId="1D3DE28D"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стручна служба</w:t>
            </w:r>
            <w:r w:rsidRPr="00B1375D">
              <w:rPr>
                <w:rFonts w:ascii="Arial" w:eastAsia="Times New Roman" w:hAnsi="Arial" w:cs="Arial"/>
                <w:b/>
                <w:sz w:val="20"/>
                <w:szCs w:val="20"/>
              </w:rPr>
              <w:t>,</w:t>
            </w:r>
            <w:r w:rsidRPr="00B1375D">
              <w:rPr>
                <w:rFonts w:ascii="Arial" w:eastAsia="Times New Roman" w:hAnsi="Arial" w:cs="Arial"/>
                <w:sz w:val="20"/>
                <w:szCs w:val="20"/>
              </w:rPr>
              <w:t>родители</w:t>
            </w:r>
          </w:p>
          <w:p w14:paraId="6A290C5E"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директор.</w:t>
            </w:r>
          </w:p>
        </w:tc>
        <w:tc>
          <w:tcPr>
            <w:tcW w:w="1513" w:type="dxa"/>
            <w:vMerge w:val="restart"/>
            <w:hideMark/>
          </w:tcPr>
          <w:p w14:paraId="43CC677C"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Во текот на учебната година</w:t>
            </w:r>
          </w:p>
        </w:tc>
      </w:tr>
      <w:tr w:rsidR="0021563B" w:rsidRPr="000C6B0A" w14:paraId="735F16BE" w14:textId="77777777" w:rsidTr="0081333D">
        <w:trPr>
          <w:cnfStyle w:val="000000010000" w:firstRow="0" w:lastRow="0" w:firstColumn="0" w:lastColumn="0" w:oddVBand="0" w:evenVBand="0" w:oddHBand="0" w:evenHBand="1" w:firstRowFirstColumn="0" w:firstRowLastColumn="0" w:lastRowFirstColumn="0" w:lastRowLastColumn="0"/>
          <w:trHeight w:val="991"/>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1F0ACD65" w14:textId="77777777" w:rsidR="0021563B" w:rsidRPr="00B1375D" w:rsidRDefault="0021563B" w:rsidP="0089175A">
            <w:pPr>
              <w:spacing w:after="0" w:line="360" w:lineRule="auto"/>
              <w:rPr>
                <w:rFonts w:ascii="Arial" w:eastAsia="Times New Roman" w:hAnsi="Arial" w:cs="Arial"/>
                <w:sz w:val="20"/>
                <w:szCs w:val="20"/>
              </w:rPr>
            </w:pPr>
          </w:p>
        </w:tc>
        <w:tc>
          <w:tcPr>
            <w:tcW w:w="3615" w:type="dxa"/>
            <w:hideMark/>
          </w:tcPr>
          <w:p w14:paraId="7C7659F4"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 xml:space="preserve">Вклученост на ученикот во процесот на реализирање на часот преку прилагодени активности и дополнителни </w:t>
            </w:r>
            <w:r w:rsidRPr="00B1375D">
              <w:rPr>
                <w:rFonts w:ascii="Arial" w:eastAsia="Times New Roman" w:hAnsi="Arial" w:cs="Arial"/>
                <w:sz w:val="20"/>
                <w:szCs w:val="20"/>
              </w:rPr>
              <w:lastRenderedPageBreak/>
              <w:t>наставни средства;</w:t>
            </w:r>
          </w:p>
        </w:tc>
        <w:tc>
          <w:tcPr>
            <w:tcW w:w="0" w:type="auto"/>
            <w:vMerge/>
            <w:vAlign w:val="center"/>
            <w:hideMark/>
          </w:tcPr>
          <w:p w14:paraId="6365E3AB"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56DC050A"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51BA3C61"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70AB36B8"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r>
      <w:tr w:rsidR="0021563B" w:rsidRPr="000C6B0A" w14:paraId="6F107C2D" w14:textId="77777777" w:rsidTr="0081333D">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21F8786D" w14:textId="77777777" w:rsidR="0021563B" w:rsidRPr="00B1375D" w:rsidRDefault="0021563B" w:rsidP="0089175A">
            <w:pPr>
              <w:spacing w:after="0" w:line="360" w:lineRule="auto"/>
              <w:rPr>
                <w:rFonts w:ascii="Arial" w:eastAsia="Times New Roman" w:hAnsi="Arial" w:cs="Arial"/>
                <w:sz w:val="20"/>
                <w:szCs w:val="20"/>
              </w:rPr>
            </w:pPr>
          </w:p>
        </w:tc>
        <w:tc>
          <w:tcPr>
            <w:tcW w:w="3615" w:type="dxa"/>
            <w:hideMark/>
          </w:tcPr>
          <w:p w14:paraId="5430BBBF"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Зголемена соработка меѓу наставникот, ученикот и родителот;</w:t>
            </w:r>
          </w:p>
        </w:tc>
        <w:tc>
          <w:tcPr>
            <w:tcW w:w="0" w:type="auto"/>
            <w:vMerge/>
            <w:vAlign w:val="center"/>
            <w:hideMark/>
          </w:tcPr>
          <w:p w14:paraId="6C9F7988"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3D064CDE"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35BFC13B"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1864D372"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r>
      <w:tr w:rsidR="0021563B" w:rsidRPr="000C6B0A" w14:paraId="25A80450" w14:textId="77777777" w:rsidTr="0081333D">
        <w:trPr>
          <w:cnfStyle w:val="000000010000" w:firstRow="0" w:lastRow="0" w:firstColumn="0" w:lastColumn="0" w:oddVBand="0" w:evenVBand="0" w:oddHBand="0" w:evenHBand="1"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6678BA4A" w14:textId="77777777" w:rsidR="0021563B" w:rsidRPr="00B1375D" w:rsidRDefault="0021563B" w:rsidP="0089175A">
            <w:pPr>
              <w:spacing w:after="0" w:line="360" w:lineRule="auto"/>
              <w:rPr>
                <w:rFonts w:ascii="Arial" w:eastAsia="Times New Roman" w:hAnsi="Arial" w:cs="Arial"/>
                <w:sz w:val="20"/>
                <w:szCs w:val="20"/>
              </w:rPr>
            </w:pPr>
          </w:p>
        </w:tc>
        <w:tc>
          <w:tcPr>
            <w:tcW w:w="3615" w:type="dxa"/>
            <w:hideMark/>
          </w:tcPr>
          <w:p w14:paraId="408F911C"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 xml:space="preserve">Редуцирање на образовните содржини до разумно ниво; </w:t>
            </w:r>
          </w:p>
        </w:tc>
        <w:tc>
          <w:tcPr>
            <w:tcW w:w="0" w:type="auto"/>
            <w:vMerge/>
            <w:vAlign w:val="center"/>
            <w:hideMark/>
          </w:tcPr>
          <w:p w14:paraId="5EBEAC0C"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53DB3022"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1AD27826"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1757FD95"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r>
      <w:tr w:rsidR="0021563B" w:rsidRPr="000C6B0A" w14:paraId="019165E7" w14:textId="77777777" w:rsidTr="0081333D">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39BA39F8" w14:textId="77777777" w:rsidR="0021563B" w:rsidRPr="00B1375D" w:rsidRDefault="0021563B" w:rsidP="0089175A">
            <w:pPr>
              <w:spacing w:after="0" w:line="360" w:lineRule="auto"/>
              <w:rPr>
                <w:rFonts w:ascii="Arial" w:eastAsia="Times New Roman" w:hAnsi="Arial" w:cs="Arial"/>
                <w:sz w:val="20"/>
                <w:szCs w:val="20"/>
              </w:rPr>
            </w:pPr>
          </w:p>
        </w:tc>
        <w:tc>
          <w:tcPr>
            <w:tcW w:w="3615" w:type="dxa"/>
            <w:hideMark/>
          </w:tcPr>
          <w:p w14:paraId="384EAED1"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Вклучување на учениците кои побрзо напредуваат во посериозни проекти и активности и задавање посложени задачи;</w:t>
            </w:r>
          </w:p>
        </w:tc>
        <w:tc>
          <w:tcPr>
            <w:tcW w:w="0" w:type="auto"/>
            <w:vMerge/>
            <w:vAlign w:val="center"/>
            <w:hideMark/>
          </w:tcPr>
          <w:p w14:paraId="3D956BF5"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285B5C4A"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53F044E5"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438FE001"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r>
      <w:tr w:rsidR="0021563B" w:rsidRPr="000C6B0A" w14:paraId="07A17B7D" w14:textId="77777777" w:rsidTr="0081333D">
        <w:trPr>
          <w:cnfStyle w:val="000000010000" w:firstRow="0" w:lastRow="0" w:firstColumn="0" w:lastColumn="0" w:oddVBand="0" w:evenVBand="0" w:oddHBand="0" w:evenHBand="1" w:firstRowFirstColumn="0" w:firstRowLastColumn="0" w:lastRowFirstColumn="0" w:lastRowLastColumn="0"/>
          <w:trHeight w:val="650"/>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41FEF2BC" w14:textId="77777777" w:rsidR="0021563B" w:rsidRPr="00B1375D" w:rsidRDefault="0021563B" w:rsidP="0089175A">
            <w:pPr>
              <w:spacing w:after="0" w:line="360" w:lineRule="auto"/>
              <w:rPr>
                <w:rFonts w:ascii="Arial" w:eastAsia="Times New Roman" w:hAnsi="Arial" w:cs="Arial"/>
                <w:sz w:val="20"/>
                <w:szCs w:val="20"/>
              </w:rPr>
            </w:pPr>
          </w:p>
        </w:tc>
        <w:tc>
          <w:tcPr>
            <w:tcW w:w="3615" w:type="dxa"/>
            <w:hideMark/>
          </w:tcPr>
          <w:p w14:paraId="6CB2E964"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Определување менторска поддршка на надарените и талентираните ученици преку соработка со стручни лица и институции.</w:t>
            </w:r>
          </w:p>
        </w:tc>
        <w:tc>
          <w:tcPr>
            <w:tcW w:w="0" w:type="auto"/>
            <w:vMerge/>
            <w:vAlign w:val="center"/>
            <w:hideMark/>
          </w:tcPr>
          <w:p w14:paraId="26B0977E"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5FB0817B"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11643B2E"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4D3F11FA"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r>
    </w:tbl>
    <w:p w14:paraId="590B31D1" w14:textId="77777777" w:rsidR="0021563B" w:rsidRPr="00B1375D" w:rsidRDefault="0021563B" w:rsidP="0089175A">
      <w:pPr>
        <w:widowControl w:val="0"/>
        <w:pBdr>
          <w:top w:val="nil"/>
          <w:left w:val="nil"/>
          <w:bottom w:val="nil"/>
          <w:right w:val="nil"/>
          <w:between w:val="nil"/>
        </w:pBdr>
        <w:spacing w:after="0" w:line="360" w:lineRule="auto"/>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ab/>
      </w:r>
    </w:p>
    <w:p w14:paraId="1D82FCBD" w14:textId="77777777" w:rsidR="0021563B" w:rsidRPr="00B1375D" w:rsidRDefault="0021563B" w:rsidP="0089175A">
      <w:pPr>
        <w:pBdr>
          <w:top w:val="nil"/>
          <w:left w:val="nil"/>
          <w:bottom w:val="nil"/>
          <w:right w:val="nil"/>
          <w:between w:val="nil"/>
        </w:pBdr>
        <w:spacing w:after="0" w:line="360" w:lineRule="auto"/>
        <w:rPr>
          <w:rFonts w:ascii="Arial" w:eastAsia="Times New Roman" w:hAnsi="Arial" w:cs="Arial"/>
          <w:b/>
          <w:color w:val="000000"/>
          <w:sz w:val="20"/>
          <w:szCs w:val="20"/>
          <w:lang w:val="mk-MK"/>
        </w:rPr>
      </w:pPr>
      <w:r w:rsidRPr="00B1375D">
        <w:rPr>
          <w:rFonts w:ascii="Arial" w:eastAsia="Times New Roman" w:hAnsi="Arial" w:cs="Arial"/>
          <w:b/>
          <w:color w:val="000000"/>
          <w:sz w:val="20"/>
          <w:szCs w:val="20"/>
          <w:lang w:val="mk-MK"/>
        </w:rPr>
        <w:t>ЦЕЛ 2: Поттикнување на интересот на учениците за вклучување во СУА и додатна настава</w:t>
      </w:r>
    </w:p>
    <w:p w14:paraId="4526A205" w14:textId="77777777" w:rsidR="003B56BE" w:rsidRPr="00B1375D" w:rsidRDefault="003B56BE" w:rsidP="0089175A">
      <w:pPr>
        <w:pBdr>
          <w:top w:val="nil"/>
          <w:left w:val="nil"/>
          <w:bottom w:val="nil"/>
          <w:right w:val="nil"/>
          <w:between w:val="nil"/>
        </w:pBdr>
        <w:spacing w:after="0" w:line="360" w:lineRule="auto"/>
        <w:rPr>
          <w:rFonts w:ascii="Arial" w:eastAsia="Times New Roman" w:hAnsi="Arial" w:cs="Arial"/>
          <w:b/>
          <w:color w:val="000000"/>
          <w:sz w:val="20"/>
          <w:szCs w:val="20"/>
          <w:lang w:val="mk-MK"/>
        </w:rPr>
      </w:pPr>
    </w:p>
    <w:p w14:paraId="751700EB" w14:textId="0E8B2119" w:rsidR="00441A1C" w:rsidRDefault="003B56BE" w:rsidP="0089175A">
      <w:pPr>
        <w:pBdr>
          <w:top w:val="nil"/>
          <w:left w:val="nil"/>
          <w:bottom w:val="nil"/>
          <w:right w:val="nil"/>
          <w:between w:val="nil"/>
        </w:pBdr>
        <w:spacing w:after="0" w:line="360" w:lineRule="auto"/>
        <w:rPr>
          <w:rFonts w:ascii="Arial" w:eastAsia="Times New Roman" w:hAnsi="Arial" w:cs="Arial"/>
          <w:b/>
          <w:color w:val="000000"/>
          <w:sz w:val="20"/>
          <w:szCs w:val="20"/>
          <w:lang w:val="mk-MK"/>
        </w:rPr>
      </w:pPr>
      <w:r w:rsidRPr="00B1375D">
        <w:rPr>
          <w:rFonts w:ascii="Arial" w:eastAsia="Times New Roman" w:hAnsi="Arial" w:cs="Arial"/>
          <w:b/>
          <w:color w:val="000000"/>
          <w:sz w:val="20"/>
          <w:szCs w:val="20"/>
          <w:lang w:val="mk-MK"/>
        </w:rPr>
        <w:t>Очекувани исходи: Поголема вклученост на учениците во СУА и додатна настава</w:t>
      </w:r>
    </w:p>
    <w:p w14:paraId="24567EF7" w14:textId="77777777" w:rsidR="00441A1C" w:rsidRPr="00441A1C" w:rsidRDefault="00441A1C" w:rsidP="0089175A">
      <w:pPr>
        <w:pBdr>
          <w:top w:val="nil"/>
          <w:left w:val="nil"/>
          <w:bottom w:val="nil"/>
          <w:right w:val="nil"/>
          <w:between w:val="nil"/>
        </w:pBdr>
        <w:spacing w:after="0" w:line="360" w:lineRule="auto"/>
        <w:rPr>
          <w:rFonts w:ascii="Arial" w:eastAsia="Times New Roman" w:hAnsi="Arial" w:cs="Arial"/>
          <w:b/>
          <w:color w:val="000000"/>
          <w:sz w:val="20"/>
          <w:szCs w:val="20"/>
          <w:lang w:val="mk-MK"/>
        </w:rPr>
      </w:pPr>
    </w:p>
    <w:p w14:paraId="246DD22D" w14:textId="77777777" w:rsidR="0021563B" w:rsidRPr="00F602F3" w:rsidRDefault="0021563B" w:rsidP="0089175A">
      <w:pPr>
        <w:pBdr>
          <w:top w:val="nil"/>
          <w:left w:val="nil"/>
          <w:bottom w:val="nil"/>
          <w:right w:val="nil"/>
          <w:between w:val="nil"/>
        </w:pBdr>
        <w:spacing w:after="0" w:line="360" w:lineRule="auto"/>
        <w:rPr>
          <w:rFonts w:ascii="Arial" w:eastAsia="Times New Roman" w:hAnsi="Arial" w:cs="Arial"/>
          <w:b/>
          <w:color w:val="000000"/>
          <w:sz w:val="20"/>
          <w:szCs w:val="20"/>
          <w:lang w:val="ru-RU"/>
        </w:rPr>
      </w:pPr>
    </w:p>
    <w:tbl>
      <w:tblPr>
        <w:tblStyle w:val="LightGrid-Accent11"/>
        <w:tblW w:w="0" w:type="auto"/>
        <w:tblLook w:val="04A0" w:firstRow="1" w:lastRow="0" w:firstColumn="1" w:lastColumn="0" w:noHBand="0" w:noVBand="1"/>
      </w:tblPr>
      <w:tblGrid>
        <w:gridCol w:w="2026"/>
        <w:gridCol w:w="3492"/>
        <w:gridCol w:w="2913"/>
        <w:gridCol w:w="2656"/>
        <w:gridCol w:w="1596"/>
        <w:gridCol w:w="1491"/>
      </w:tblGrid>
      <w:tr w:rsidR="0021563B" w:rsidRPr="00B1375D" w14:paraId="32938CB5" w14:textId="77777777" w:rsidTr="0081333D">
        <w:trPr>
          <w:cnfStyle w:val="100000000000" w:firstRow="1" w:lastRow="0" w:firstColumn="0" w:lastColumn="0" w:oddVBand="0" w:evenVBand="0" w:oddHBand="0"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2057" w:type="dxa"/>
          </w:tcPr>
          <w:p w14:paraId="2424D959" w14:textId="77777777" w:rsidR="0021563B" w:rsidRPr="00B1375D" w:rsidRDefault="0021563B" w:rsidP="0089175A">
            <w:pPr>
              <w:spacing w:after="0" w:line="360" w:lineRule="auto"/>
              <w:rPr>
                <w:rFonts w:ascii="Arial" w:eastAsia="Times New Roman" w:hAnsi="Arial" w:cs="Arial"/>
                <w:sz w:val="20"/>
                <w:szCs w:val="20"/>
              </w:rPr>
            </w:pPr>
          </w:p>
        </w:tc>
        <w:tc>
          <w:tcPr>
            <w:tcW w:w="3690" w:type="dxa"/>
            <w:vAlign w:val="center"/>
            <w:hideMark/>
          </w:tcPr>
          <w:p w14:paraId="34B2EC5F" w14:textId="77777777" w:rsidR="0021563B" w:rsidRPr="00B1375D" w:rsidRDefault="0021563B" w:rsidP="0089175A">
            <w:pPr>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Активности</w:t>
            </w:r>
          </w:p>
        </w:tc>
        <w:tc>
          <w:tcPr>
            <w:tcW w:w="3060" w:type="dxa"/>
            <w:vAlign w:val="center"/>
            <w:hideMark/>
          </w:tcPr>
          <w:p w14:paraId="4F22C576" w14:textId="77777777" w:rsidR="0021563B" w:rsidRPr="00B1375D" w:rsidRDefault="0021563B" w:rsidP="0089175A">
            <w:pPr>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Критериуми за успех</w:t>
            </w:r>
          </w:p>
        </w:tc>
        <w:tc>
          <w:tcPr>
            <w:tcW w:w="2771" w:type="dxa"/>
            <w:vAlign w:val="center"/>
            <w:hideMark/>
          </w:tcPr>
          <w:p w14:paraId="03FE2E9D" w14:textId="77777777" w:rsidR="0021563B" w:rsidRPr="00B1375D" w:rsidRDefault="0021563B" w:rsidP="0089175A">
            <w:pPr>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Инструменти за евалвација</w:t>
            </w:r>
          </w:p>
        </w:tc>
        <w:tc>
          <w:tcPr>
            <w:tcW w:w="1619" w:type="dxa"/>
            <w:vAlign w:val="center"/>
            <w:hideMark/>
          </w:tcPr>
          <w:p w14:paraId="494F0258" w14:textId="77777777" w:rsidR="0021563B" w:rsidRPr="00B1375D" w:rsidRDefault="0021563B" w:rsidP="0089175A">
            <w:pPr>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Носители на активности</w:t>
            </w:r>
          </w:p>
        </w:tc>
        <w:tc>
          <w:tcPr>
            <w:tcW w:w="1513" w:type="dxa"/>
            <w:vAlign w:val="center"/>
            <w:hideMark/>
          </w:tcPr>
          <w:p w14:paraId="7719C47B" w14:textId="77777777" w:rsidR="0021563B" w:rsidRPr="00B1375D" w:rsidRDefault="0021563B" w:rsidP="0089175A">
            <w:pPr>
              <w:spacing w:after="0" w:line="36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Временска рамка</w:t>
            </w:r>
          </w:p>
        </w:tc>
      </w:tr>
      <w:tr w:rsidR="0021563B" w:rsidRPr="000C6B0A" w14:paraId="4998DEAA" w14:textId="77777777" w:rsidTr="0081333D">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2057" w:type="dxa"/>
            <w:vMerge w:val="restart"/>
            <w:hideMark/>
          </w:tcPr>
          <w:p w14:paraId="6189D67E" w14:textId="77777777" w:rsidR="0021563B" w:rsidRPr="00B1375D" w:rsidRDefault="0021563B" w:rsidP="0089175A">
            <w:pPr>
              <w:spacing w:after="0" w:line="360" w:lineRule="auto"/>
              <w:rPr>
                <w:rFonts w:ascii="Arial" w:eastAsia="Times New Roman" w:hAnsi="Arial" w:cs="Arial"/>
                <w:sz w:val="20"/>
                <w:szCs w:val="20"/>
                <w:u w:val="single"/>
              </w:rPr>
            </w:pPr>
            <w:r w:rsidRPr="00B1375D">
              <w:rPr>
                <w:rFonts w:ascii="Arial" w:eastAsia="Times New Roman" w:hAnsi="Arial" w:cs="Arial"/>
                <w:sz w:val="20"/>
                <w:szCs w:val="20"/>
                <w:u w:val="single"/>
              </w:rPr>
              <w:lastRenderedPageBreak/>
              <w:t>Задача 1:</w:t>
            </w:r>
          </w:p>
          <w:p w14:paraId="7FF67856" w14:textId="77777777" w:rsidR="0021563B" w:rsidRPr="00B1375D" w:rsidRDefault="0021563B"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Формирање тим на одговорни наставници за СУА по различни предмети.</w:t>
            </w:r>
          </w:p>
        </w:tc>
        <w:tc>
          <w:tcPr>
            <w:tcW w:w="3690" w:type="dxa"/>
            <w:hideMark/>
          </w:tcPr>
          <w:p w14:paraId="2D736FE8"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Определување одговорни наставници за СУА по одделни предмети.</w:t>
            </w:r>
          </w:p>
        </w:tc>
        <w:tc>
          <w:tcPr>
            <w:tcW w:w="3060" w:type="dxa"/>
            <w:vMerge w:val="restart"/>
          </w:tcPr>
          <w:p w14:paraId="4098EA14"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Формирани тимови за СУА по одделни наставни предмети;</w:t>
            </w:r>
          </w:p>
          <w:p w14:paraId="4558D017"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Редовни состаноци на директорот и стручната служба со одговорните наставници;</w:t>
            </w:r>
          </w:p>
          <w:p w14:paraId="7B33DF7D"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2771" w:type="dxa"/>
            <w:vMerge w:val="restart"/>
            <w:hideMark/>
          </w:tcPr>
          <w:p w14:paraId="1011B626"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 xml:space="preserve">Записници, прашалници, </w:t>
            </w:r>
          </w:p>
          <w:p w14:paraId="12858D79"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анкети.</w:t>
            </w:r>
          </w:p>
        </w:tc>
        <w:tc>
          <w:tcPr>
            <w:tcW w:w="1619" w:type="dxa"/>
            <w:vMerge w:val="restart"/>
            <w:hideMark/>
          </w:tcPr>
          <w:p w14:paraId="2891213E"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Директор,</w:t>
            </w:r>
          </w:p>
          <w:p w14:paraId="62B50989"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стручна служба, наставници.</w:t>
            </w:r>
          </w:p>
        </w:tc>
        <w:tc>
          <w:tcPr>
            <w:tcW w:w="1513" w:type="dxa"/>
            <w:vMerge w:val="restart"/>
            <w:hideMark/>
          </w:tcPr>
          <w:p w14:paraId="563BA795" w14:textId="77777777" w:rsidR="0021563B" w:rsidRPr="00B1375D" w:rsidRDefault="0021563B" w:rsidP="0089175A">
            <w:pPr>
              <w:spacing w:after="0" w:line="360" w:lineRule="auto"/>
              <w:ind w:left="113" w:right="113"/>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Во текот на учебната година</w:t>
            </w:r>
          </w:p>
        </w:tc>
      </w:tr>
      <w:tr w:rsidR="0021563B" w:rsidRPr="000C6B0A" w14:paraId="0B15D7E9" w14:textId="77777777" w:rsidTr="0081333D">
        <w:trPr>
          <w:cnfStyle w:val="000000010000" w:firstRow="0" w:lastRow="0" w:firstColumn="0" w:lastColumn="0" w:oddVBand="0" w:evenVBand="0" w:oddHBand="0" w:evenHBand="1" w:firstRowFirstColumn="0" w:firstRowLastColumn="0" w:lastRowFirstColumn="0" w:lastRowLastColumn="0"/>
          <w:trHeight w:val="788"/>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08A2E9F1" w14:textId="77777777" w:rsidR="0021563B" w:rsidRPr="00B1375D" w:rsidRDefault="0021563B" w:rsidP="0089175A">
            <w:pPr>
              <w:spacing w:after="0" w:line="360" w:lineRule="auto"/>
              <w:rPr>
                <w:rFonts w:ascii="Arial" w:eastAsia="Times New Roman" w:hAnsi="Arial" w:cs="Arial"/>
                <w:sz w:val="20"/>
                <w:szCs w:val="20"/>
              </w:rPr>
            </w:pPr>
          </w:p>
        </w:tc>
        <w:tc>
          <w:tcPr>
            <w:tcW w:w="3690" w:type="dxa"/>
            <w:hideMark/>
          </w:tcPr>
          <w:p w14:paraId="6CF56F48"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Состаноци со претседателите на Стручните активи.</w:t>
            </w:r>
          </w:p>
        </w:tc>
        <w:tc>
          <w:tcPr>
            <w:tcW w:w="0" w:type="auto"/>
            <w:vMerge/>
            <w:vAlign w:val="center"/>
            <w:hideMark/>
          </w:tcPr>
          <w:p w14:paraId="1EBB07DB"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08292937"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2E1ECF7D"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6F0AC433"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r>
      <w:tr w:rsidR="0021563B" w:rsidRPr="000C6B0A" w14:paraId="17703B98" w14:textId="77777777" w:rsidTr="0081333D">
        <w:trPr>
          <w:cnfStyle w:val="000000100000" w:firstRow="0" w:lastRow="0" w:firstColumn="0" w:lastColumn="0" w:oddVBand="0" w:evenVBand="0" w:oddHBand="1" w:evenHBand="0" w:firstRowFirstColumn="0" w:firstRowLastColumn="0" w:lastRowFirstColumn="0" w:lastRowLastColumn="0"/>
          <w:trHeight w:val="787"/>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6008B107" w14:textId="77777777" w:rsidR="0021563B" w:rsidRPr="00B1375D" w:rsidRDefault="0021563B" w:rsidP="0089175A">
            <w:pPr>
              <w:spacing w:after="0" w:line="360" w:lineRule="auto"/>
              <w:rPr>
                <w:rFonts w:ascii="Arial" w:eastAsia="Times New Roman" w:hAnsi="Arial" w:cs="Arial"/>
                <w:sz w:val="20"/>
                <w:szCs w:val="20"/>
              </w:rPr>
            </w:pPr>
          </w:p>
        </w:tc>
        <w:tc>
          <w:tcPr>
            <w:tcW w:w="3690" w:type="dxa"/>
            <w:hideMark/>
          </w:tcPr>
          <w:p w14:paraId="487C39E7"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Да се обезбеди простор, време, материјали.</w:t>
            </w:r>
          </w:p>
        </w:tc>
        <w:tc>
          <w:tcPr>
            <w:tcW w:w="0" w:type="auto"/>
            <w:vMerge/>
            <w:vAlign w:val="center"/>
            <w:hideMark/>
          </w:tcPr>
          <w:p w14:paraId="60C61D05"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2B543B4F"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59740E27"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544FE0CF"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r>
      <w:tr w:rsidR="0021563B" w:rsidRPr="000C6B0A" w14:paraId="0E39A5A9" w14:textId="77777777" w:rsidTr="0081333D">
        <w:trPr>
          <w:cnfStyle w:val="000000010000" w:firstRow="0" w:lastRow="0" w:firstColumn="0" w:lastColumn="0" w:oddVBand="0" w:evenVBand="0" w:oddHBand="0" w:evenHBand="1"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2057" w:type="dxa"/>
            <w:vMerge w:val="restart"/>
            <w:hideMark/>
          </w:tcPr>
          <w:p w14:paraId="47AAFA41" w14:textId="77777777" w:rsidR="0021563B" w:rsidRPr="00B1375D" w:rsidRDefault="0021563B" w:rsidP="0089175A">
            <w:pPr>
              <w:spacing w:after="0" w:line="360" w:lineRule="auto"/>
              <w:rPr>
                <w:rFonts w:ascii="Arial" w:eastAsia="Times New Roman" w:hAnsi="Arial" w:cs="Arial"/>
                <w:sz w:val="20"/>
                <w:szCs w:val="20"/>
                <w:u w:val="single"/>
              </w:rPr>
            </w:pPr>
            <w:r w:rsidRPr="00B1375D">
              <w:rPr>
                <w:rFonts w:ascii="Arial" w:eastAsia="Times New Roman" w:hAnsi="Arial" w:cs="Arial"/>
                <w:sz w:val="20"/>
                <w:szCs w:val="20"/>
                <w:u w:val="single"/>
              </w:rPr>
              <w:t>Задача 2:</w:t>
            </w:r>
          </w:p>
          <w:p w14:paraId="054F66C2" w14:textId="77777777" w:rsidR="0021563B" w:rsidRPr="00B1375D" w:rsidRDefault="0021563B"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Да се информираат учениците и родителите за претстојните активности во училиштето во рамките на СУА и додатната настава.</w:t>
            </w:r>
          </w:p>
        </w:tc>
        <w:tc>
          <w:tcPr>
            <w:tcW w:w="3690" w:type="dxa"/>
            <w:hideMark/>
          </w:tcPr>
          <w:p w14:paraId="5225DD78"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Информирање за СУА и додатна настава на родителските средби.</w:t>
            </w:r>
          </w:p>
        </w:tc>
        <w:tc>
          <w:tcPr>
            <w:tcW w:w="3060" w:type="dxa"/>
            <w:vMerge w:val="restart"/>
            <w:hideMark/>
          </w:tcPr>
          <w:p w14:paraId="11AE18E4"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Континуирани и навремени средби со родителите и учениците.</w:t>
            </w:r>
          </w:p>
        </w:tc>
        <w:tc>
          <w:tcPr>
            <w:tcW w:w="2771" w:type="dxa"/>
            <w:vMerge w:val="restart"/>
            <w:hideMark/>
          </w:tcPr>
          <w:p w14:paraId="5EFDA391"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Анкети, прашалници</w:t>
            </w:r>
          </w:p>
        </w:tc>
        <w:tc>
          <w:tcPr>
            <w:tcW w:w="1619" w:type="dxa"/>
            <w:vMerge w:val="restart"/>
            <w:hideMark/>
          </w:tcPr>
          <w:p w14:paraId="4378C91E"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Родители,</w:t>
            </w:r>
          </w:p>
          <w:p w14:paraId="0BC85CC4"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стручна служба, директор,  наставници,</w:t>
            </w:r>
          </w:p>
          <w:p w14:paraId="209B8F04"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ученици.</w:t>
            </w:r>
          </w:p>
        </w:tc>
        <w:tc>
          <w:tcPr>
            <w:tcW w:w="1513" w:type="dxa"/>
            <w:vMerge w:val="restart"/>
            <w:hideMark/>
          </w:tcPr>
          <w:p w14:paraId="0ACA4EB1" w14:textId="77777777" w:rsidR="0021563B" w:rsidRPr="00B1375D" w:rsidRDefault="0021563B" w:rsidP="0089175A">
            <w:pPr>
              <w:spacing w:after="0" w:line="360" w:lineRule="auto"/>
              <w:ind w:left="113" w:right="113"/>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Во текот на учебната година</w:t>
            </w:r>
          </w:p>
        </w:tc>
      </w:tr>
      <w:tr w:rsidR="0021563B" w:rsidRPr="000C6B0A" w14:paraId="286E5F05" w14:textId="77777777" w:rsidTr="0081333D">
        <w:trPr>
          <w:cnfStyle w:val="000000100000" w:firstRow="0" w:lastRow="0" w:firstColumn="0" w:lastColumn="0" w:oddVBand="0" w:evenVBand="0" w:oddHBand="1"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5494F133" w14:textId="77777777" w:rsidR="0021563B" w:rsidRPr="00B1375D" w:rsidRDefault="0021563B" w:rsidP="0089175A">
            <w:pPr>
              <w:spacing w:after="0" w:line="360" w:lineRule="auto"/>
              <w:rPr>
                <w:rFonts w:ascii="Arial" w:eastAsia="Times New Roman" w:hAnsi="Arial" w:cs="Arial"/>
                <w:sz w:val="20"/>
                <w:szCs w:val="20"/>
              </w:rPr>
            </w:pPr>
          </w:p>
        </w:tc>
        <w:tc>
          <w:tcPr>
            <w:tcW w:w="3690" w:type="dxa"/>
            <w:hideMark/>
          </w:tcPr>
          <w:p w14:paraId="70F62331"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Навремено известување за новите образовни промени со согласност со законските регулативи.</w:t>
            </w:r>
          </w:p>
        </w:tc>
        <w:tc>
          <w:tcPr>
            <w:tcW w:w="0" w:type="auto"/>
            <w:vMerge/>
            <w:vAlign w:val="center"/>
            <w:hideMark/>
          </w:tcPr>
          <w:p w14:paraId="2DB0FDB2"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7A0168E8"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232284EB"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7E51EFED"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r>
      <w:tr w:rsidR="0021563B" w:rsidRPr="00B1375D" w14:paraId="5CE63893" w14:textId="77777777" w:rsidTr="0081333D">
        <w:trPr>
          <w:cnfStyle w:val="000000010000" w:firstRow="0" w:lastRow="0" w:firstColumn="0" w:lastColumn="0" w:oddVBand="0" w:evenVBand="0" w:oddHBand="0" w:evenHBand="1"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2D40097A" w14:textId="77777777" w:rsidR="0021563B" w:rsidRPr="00B1375D" w:rsidRDefault="0021563B" w:rsidP="0089175A">
            <w:pPr>
              <w:spacing w:after="0" w:line="360" w:lineRule="auto"/>
              <w:rPr>
                <w:rFonts w:ascii="Arial" w:eastAsia="Times New Roman" w:hAnsi="Arial" w:cs="Arial"/>
                <w:sz w:val="20"/>
                <w:szCs w:val="20"/>
              </w:rPr>
            </w:pPr>
          </w:p>
        </w:tc>
        <w:tc>
          <w:tcPr>
            <w:tcW w:w="3690" w:type="dxa"/>
            <w:hideMark/>
          </w:tcPr>
          <w:p w14:paraId="0CB84BD0"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Информативни средби со учениците.</w:t>
            </w:r>
          </w:p>
        </w:tc>
        <w:tc>
          <w:tcPr>
            <w:tcW w:w="0" w:type="auto"/>
            <w:vMerge/>
            <w:vAlign w:val="center"/>
            <w:hideMark/>
          </w:tcPr>
          <w:p w14:paraId="154130C6"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00F8D6FA"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655BED64"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12AEF47E"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r>
      <w:tr w:rsidR="0021563B" w:rsidRPr="000C6B0A" w14:paraId="25852855" w14:textId="77777777" w:rsidTr="0081333D">
        <w:trPr>
          <w:cnfStyle w:val="000000100000" w:firstRow="0" w:lastRow="0" w:firstColumn="0" w:lastColumn="0" w:oddVBand="0" w:evenVBand="0" w:oddHBand="1" w:evenHBand="0" w:firstRowFirstColumn="0" w:firstRowLastColumn="0" w:lastRowFirstColumn="0" w:lastRowLastColumn="0"/>
          <w:trHeight w:val="591"/>
        </w:trPr>
        <w:tc>
          <w:tcPr>
            <w:cnfStyle w:val="001000000000" w:firstRow="0" w:lastRow="0" w:firstColumn="1" w:lastColumn="0" w:oddVBand="0" w:evenVBand="0" w:oddHBand="0" w:evenHBand="0" w:firstRowFirstColumn="0" w:firstRowLastColumn="0" w:lastRowFirstColumn="0" w:lastRowLastColumn="0"/>
            <w:tcW w:w="2057" w:type="dxa"/>
            <w:vMerge w:val="restart"/>
            <w:hideMark/>
          </w:tcPr>
          <w:p w14:paraId="07153F17" w14:textId="77777777" w:rsidR="0021563B" w:rsidRPr="00B1375D" w:rsidRDefault="0021563B" w:rsidP="0089175A">
            <w:pPr>
              <w:spacing w:after="0" w:line="360" w:lineRule="auto"/>
              <w:rPr>
                <w:rFonts w:ascii="Arial" w:eastAsia="Times New Roman" w:hAnsi="Arial" w:cs="Arial"/>
                <w:sz w:val="20"/>
                <w:szCs w:val="20"/>
                <w:u w:val="single"/>
              </w:rPr>
            </w:pPr>
            <w:r w:rsidRPr="00B1375D">
              <w:rPr>
                <w:rFonts w:ascii="Arial" w:eastAsia="Times New Roman" w:hAnsi="Arial" w:cs="Arial"/>
                <w:sz w:val="20"/>
                <w:szCs w:val="20"/>
                <w:u w:val="single"/>
              </w:rPr>
              <w:t>Задача 3:</w:t>
            </w:r>
          </w:p>
          <w:p w14:paraId="5522071B" w14:textId="77777777" w:rsidR="0021563B" w:rsidRPr="00B1375D" w:rsidRDefault="0021563B"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Да се зголеми мотивираноста на ученикот за проширување на веќе стекнатите знаења</w:t>
            </w:r>
          </w:p>
        </w:tc>
        <w:tc>
          <w:tcPr>
            <w:tcW w:w="3690" w:type="dxa"/>
            <w:hideMark/>
          </w:tcPr>
          <w:p w14:paraId="15778807"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Планирање интересни и забавни активности во рамките на СУА и додадната настава.</w:t>
            </w:r>
          </w:p>
        </w:tc>
        <w:tc>
          <w:tcPr>
            <w:tcW w:w="3060" w:type="dxa"/>
            <w:vMerge w:val="restart"/>
            <w:hideMark/>
          </w:tcPr>
          <w:p w14:paraId="25AA39A1"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Зголемен бројот на ученици кои учествуваат во СУА и додатна настава.</w:t>
            </w:r>
          </w:p>
          <w:p w14:paraId="0E719B1A"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Изготвени презентации, освоени места на натпреварите.</w:t>
            </w:r>
          </w:p>
          <w:p w14:paraId="3757DE1B"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 xml:space="preserve">Реализирани културни и </w:t>
            </w:r>
            <w:r w:rsidRPr="00B1375D">
              <w:rPr>
                <w:rFonts w:ascii="Arial" w:eastAsia="Times New Roman" w:hAnsi="Arial" w:cs="Arial"/>
                <w:sz w:val="20"/>
                <w:szCs w:val="20"/>
              </w:rPr>
              <w:lastRenderedPageBreak/>
              <w:t xml:space="preserve">спортски активности. </w:t>
            </w:r>
          </w:p>
          <w:p w14:paraId="40F08B59"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Добиени сертификати, дипломи, признанија, благодарници.</w:t>
            </w:r>
          </w:p>
        </w:tc>
        <w:tc>
          <w:tcPr>
            <w:tcW w:w="2771" w:type="dxa"/>
            <w:vMerge w:val="restart"/>
            <w:hideMark/>
          </w:tcPr>
          <w:p w14:paraId="671EB17E"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lastRenderedPageBreak/>
              <w:t>Спроведување  анкети, прашалници и разговори.</w:t>
            </w:r>
          </w:p>
        </w:tc>
        <w:tc>
          <w:tcPr>
            <w:tcW w:w="1619" w:type="dxa"/>
            <w:vMerge w:val="restart"/>
          </w:tcPr>
          <w:p w14:paraId="1F8C18A6"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Наставници,</w:t>
            </w:r>
          </w:p>
          <w:p w14:paraId="5C9A6508"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ученици родители,</w:t>
            </w:r>
          </w:p>
          <w:p w14:paraId="2A22BDBF"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 xml:space="preserve">стручна служба, директор. </w:t>
            </w:r>
          </w:p>
          <w:p w14:paraId="11D61A10"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513" w:type="dxa"/>
            <w:vMerge w:val="restart"/>
            <w:hideMark/>
          </w:tcPr>
          <w:p w14:paraId="5DB28AD6" w14:textId="77777777" w:rsidR="0021563B" w:rsidRPr="00B1375D" w:rsidRDefault="0021563B" w:rsidP="0089175A">
            <w:pPr>
              <w:spacing w:after="0" w:line="360" w:lineRule="auto"/>
              <w:ind w:left="113" w:right="113"/>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Во текот на учебната година</w:t>
            </w:r>
          </w:p>
        </w:tc>
      </w:tr>
      <w:tr w:rsidR="0021563B" w:rsidRPr="000C6B0A" w14:paraId="4AA671FA" w14:textId="77777777" w:rsidTr="0081333D">
        <w:trPr>
          <w:cnfStyle w:val="000000010000" w:firstRow="0" w:lastRow="0" w:firstColumn="0" w:lastColumn="0" w:oddVBand="0" w:evenVBand="0" w:oddHBand="0" w:evenHBand="1" w:firstRowFirstColumn="0" w:firstRowLastColumn="0" w:lastRowFirstColumn="0" w:lastRowLastColumn="0"/>
          <w:trHeight w:val="80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006910A3" w14:textId="77777777" w:rsidR="0021563B" w:rsidRPr="00B1375D" w:rsidRDefault="0021563B" w:rsidP="0089175A">
            <w:pPr>
              <w:spacing w:after="0" w:line="360" w:lineRule="auto"/>
              <w:rPr>
                <w:rFonts w:ascii="Arial" w:eastAsia="Times New Roman" w:hAnsi="Arial" w:cs="Arial"/>
                <w:sz w:val="20"/>
                <w:szCs w:val="20"/>
              </w:rPr>
            </w:pPr>
          </w:p>
        </w:tc>
        <w:tc>
          <w:tcPr>
            <w:tcW w:w="3690" w:type="dxa"/>
            <w:hideMark/>
          </w:tcPr>
          <w:p w14:paraId="59AFE2D4"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Користење промотивни материјали, презентации, веб-алатки и платформи за проширување на знаењето.</w:t>
            </w:r>
          </w:p>
        </w:tc>
        <w:tc>
          <w:tcPr>
            <w:tcW w:w="0" w:type="auto"/>
            <w:vMerge/>
            <w:vAlign w:val="center"/>
            <w:hideMark/>
          </w:tcPr>
          <w:p w14:paraId="4B9DBFE6"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7DD7BD75"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588C28B7"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1402CE06" w14:textId="77777777" w:rsidR="0021563B" w:rsidRPr="00B1375D" w:rsidRDefault="0021563B"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r>
      <w:tr w:rsidR="0021563B" w:rsidRPr="000C6B0A" w14:paraId="28F21ECE" w14:textId="77777777" w:rsidTr="0081333D">
        <w:trPr>
          <w:cnfStyle w:val="000000100000" w:firstRow="0" w:lastRow="0" w:firstColumn="0" w:lastColumn="0" w:oddVBand="0" w:evenVBand="0" w:oddHBand="1" w:evenHBand="0" w:firstRowFirstColumn="0" w:firstRowLastColumn="0" w:lastRowFirstColumn="0" w:lastRowLastColumn="0"/>
          <w:trHeight w:val="746"/>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6E6F6DB1" w14:textId="77777777" w:rsidR="0021563B" w:rsidRPr="00B1375D" w:rsidRDefault="0021563B" w:rsidP="0089175A">
            <w:pPr>
              <w:spacing w:after="0" w:line="360" w:lineRule="auto"/>
              <w:rPr>
                <w:rFonts w:ascii="Arial" w:eastAsia="Times New Roman" w:hAnsi="Arial" w:cs="Arial"/>
                <w:sz w:val="20"/>
                <w:szCs w:val="20"/>
              </w:rPr>
            </w:pPr>
          </w:p>
        </w:tc>
        <w:tc>
          <w:tcPr>
            <w:tcW w:w="3690" w:type="dxa"/>
            <w:hideMark/>
          </w:tcPr>
          <w:p w14:paraId="43D01264"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Подготовка на учениците за учество на домашни и странски натпревари, културно-уметнички настани, изложби, промоции и сл.</w:t>
            </w:r>
          </w:p>
        </w:tc>
        <w:tc>
          <w:tcPr>
            <w:tcW w:w="0" w:type="auto"/>
            <w:vMerge/>
            <w:vAlign w:val="center"/>
            <w:hideMark/>
          </w:tcPr>
          <w:p w14:paraId="205E602B"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5F9C234B"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0402CDA4"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0" w:type="auto"/>
            <w:vMerge/>
            <w:vAlign w:val="center"/>
            <w:hideMark/>
          </w:tcPr>
          <w:p w14:paraId="7A97B470" w14:textId="77777777" w:rsidR="0021563B" w:rsidRPr="00B1375D" w:rsidRDefault="0021563B"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r>
    </w:tbl>
    <w:p w14:paraId="6B9490E3" w14:textId="77777777" w:rsidR="0021563B" w:rsidRPr="00B1375D" w:rsidRDefault="0021563B" w:rsidP="0089175A">
      <w:pPr>
        <w:pBdr>
          <w:top w:val="nil"/>
          <w:left w:val="nil"/>
          <w:bottom w:val="nil"/>
          <w:right w:val="nil"/>
          <w:between w:val="nil"/>
        </w:pBdr>
        <w:spacing w:after="0" w:line="360" w:lineRule="auto"/>
        <w:jc w:val="both"/>
        <w:rPr>
          <w:rFonts w:ascii="Arial" w:eastAsia="Times New Roman" w:hAnsi="Arial" w:cs="Arial"/>
          <w:color w:val="000000"/>
          <w:sz w:val="20"/>
          <w:szCs w:val="20"/>
          <w:lang w:val="mk-MK"/>
        </w:rPr>
      </w:pPr>
    </w:p>
    <w:p w14:paraId="3320D08F" w14:textId="3EF9D14D" w:rsidR="00B157A7" w:rsidRDefault="00B157A7" w:rsidP="005D4A2F">
      <w:pPr>
        <w:pStyle w:val="Heading2"/>
        <w:rPr>
          <w:lang w:val="mk-MK"/>
        </w:rPr>
      </w:pPr>
      <w:bookmarkStart w:id="37" w:name="_Toc237598485"/>
      <w:r w:rsidRPr="00260394">
        <w:rPr>
          <w:lang w:val="ru-RU"/>
        </w:rPr>
        <w:t>7.1. План за евалуација на акциските планови</w:t>
      </w:r>
      <w:bookmarkEnd w:id="37"/>
    </w:p>
    <w:p w14:paraId="74C06942" w14:textId="77777777" w:rsidR="0021563B" w:rsidRPr="00441A1C" w:rsidRDefault="0021563B" w:rsidP="00441A1C">
      <w:pPr>
        <w:pStyle w:val="ListParagraph"/>
        <w:spacing w:after="0" w:line="360" w:lineRule="auto"/>
        <w:ind w:left="0"/>
        <w:jc w:val="both"/>
        <w:rPr>
          <w:rFonts w:ascii="Arial" w:hAnsi="Arial" w:cs="Arial"/>
          <w:b/>
          <w:sz w:val="20"/>
          <w:szCs w:val="20"/>
        </w:rPr>
      </w:pPr>
    </w:p>
    <w:p w14:paraId="1492EFEE" w14:textId="77777777" w:rsidR="00B157A7" w:rsidRPr="00441A1C" w:rsidRDefault="00B157A7" w:rsidP="00441A1C">
      <w:pPr>
        <w:spacing w:after="0" w:line="360" w:lineRule="auto"/>
        <w:jc w:val="both"/>
        <w:rPr>
          <w:rFonts w:ascii="Arial" w:hAnsi="Arial" w:cs="Arial"/>
          <w:color w:val="000000"/>
          <w:sz w:val="20"/>
          <w:szCs w:val="20"/>
          <w:lang w:val="mk-MK"/>
        </w:rPr>
      </w:pPr>
      <w:r w:rsidRPr="00441A1C">
        <w:rPr>
          <w:rFonts w:ascii="Arial" w:hAnsi="Arial" w:cs="Arial"/>
          <w:b/>
          <w:i/>
          <w:color w:val="FF0000"/>
          <w:sz w:val="20"/>
          <w:szCs w:val="20"/>
          <w:lang w:val="mk-MK"/>
        </w:rPr>
        <w:t>-</w:t>
      </w:r>
      <w:r w:rsidRPr="00441A1C">
        <w:rPr>
          <w:rFonts w:ascii="Arial" w:hAnsi="Arial" w:cs="Arial"/>
          <w:b/>
          <w:color w:val="000000"/>
          <w:sz w:val="20"/>
          <w:szCs w:val="20"/>
          <w:lang w:val="mk-MK"/>
        </w:rPr>
        <w:t>Одговорни за следење</w:t>
      </w:r>
      <w:r w:rsidR="00CF4DD1" w:rsidRPr="00441A1C">
        <w:rPr>
          <w:rFonts w:ascii="Arial" w:hAnsi="Arial" w:cs="Arial"/>
          <w:color w:val="000000"/>
          <w:sz w:val="20"/>
          <w:szCs w:val="20"/>
          <w:lang w:val="mk-MK"/>
        </w:rPr>
        <w:t xml:space="preserve"> -</w:t>
      </w:r>
      <w:r w:rsidR="00CF4DD1" w:rsidRPr="00441A1C">
        <w:rPr>
          <w:rFonts w:ascii="Arial" w:hAnsi="Arial" w:cs="Arial"/>
          <w:color w:val="000000"/>
          <w:sz w:val="20"/>
          <w:szCs w:val="20"/>
          <w:lang w:val="ru-RU"/>
        </w:rPr>
        <w:t xml:space="preserve"> </w:t>
      </w:r>
      <w:r w:rsidR="00CF4DD1" w:rsidRPr="00441A1C">
        <w:rPr>
          <w:rFonts w:ascii="Arial" w:hAnsi="Arial" w:cs="Arial"/>
          <w:color w:val="000000"/>
          <w:sz w:val="20"/>
          <w:szCs w:val="20"/>
          <w:lang w:val="mk-MK"/>
        </w:rPr>
        <w:t>Д</w:t>
      </w:r>
      <w:r w:rsidRPr="00441A1C">
        <w:rPr>
          <w:rFonts w:ascii="Arial" w:hAnsi="Arial" w:cs="Arial"/>
          <w:color w:val="000000"/>
          <w:sz w:val="20"/>
          <w:szCs w:val="20"/>
          <w:lang w:val="mk-MK"/>
        </w:rPr>
        <w:t>иректор, стручна служба.</w:t>
      </w:r>
      <w:r w:rsidRPr="00441A1C">
        <w:rPr>
          <w:rFonts w:ascii="Arial" w:hAnsi="Arial" w:cs="Arial"/>
          <w:b/>
          <w:i/>
          <w:color w:val="000000"/>
          <w:sz w:val="20"/>
          <w:szCs w:val="20"/>
          <w:lang w:val="mk-MK"/>
        </w:rPr>
        <w:t xml:space="preserve"> </w:t>
      </w:r>
    </w:p>
    <w:p w14:paraId="640B471D" w14:textId="77777777" w:rsidR="00B157A7" w:rsidRPr="00441A1C" w:rsidRDefault="00B157A7" w:rsidP="00441A1C">
      <w:pPr>
        <w:spacing w:after="0" w:line="360" w:lineRule="auto"/>
        <w:jc w:val="both"/>
        <w:rPr>
          <w:rFonts w:ascii="Arial" w:hAnsi="Arial" w:cs="Arial"/>
          <w:color w:val="000000"/>
          <w:sz w:val="20"/>
          <w:szCs w:val="20"/>
          <w:lang w:val="ru-RU"/>
        </w:rPr>
      </w:pPr>
      <w:r w:rsidRPr="00441A1C">
        <w:rPr>
          <w:rFonts w:ascii="Arial" w:hAnsi="Arial" w:cs="Arial"/>
          <w:b/>
          <w:i/>
          <w:color w:val="000000"/>
          <w:sz w:val="20"/>
          <w:szCs w:val="20"/>
          <w:lang w:val="mk-MK"/>
        </w:rPr>
        <w:t>-</w:t>
      </w:r>
      <w:r w:rsidRPr="00441A1C">
        <w:rPr>
          <w:rFonts w:ascii="Arial" w:hAnsi="Arial" w:cs="Arial"/>
          <w:b/>
          <w:color w:val="000000"/>
          <w:sz w:val="20"/>
          <w:szCs w:val="20"/>
          <w:lang w:val="mk-MK"/>
        </w:rPr>
        <w:t>Критериум за успех</w:t>
      </w:r>
      <w:r w:rsidRPr="00441A1C">
        <w:rPr>
          <w:rFonts w:ascii="Arial" w:hAnsi="Arial" w:cs="Arial"/>
          <w:color w:val="000000"/>
          <w:sz w:val="20"/>
          <w:szCs w:val="20"/>
          <w:lang w:val="mk-MK"/>
        </w:rPr>
        <w:t xml:space="preserve"> - (претставува ниво и квалитет на промената која сакаме да ја постигнеме). </w:t>
      </w:r>
    </w:p>
    <w:p w14:paraId="539AC4ED" w14:textId="77777777" w:rsidR="00441A1C" w:rsidRPr="00441A1C" w:rsidRDefault="00441A1C" w:rsidP="00441A1C">
      <w:pPr>
        <w:spacing w:after="0" w:line="360" w:lineRule="auto"/>
        <w:rPr>
          <w:rFonts w:ascii="Arial" w:hAnsi="Arial" w:cs="Arial"/>
          <w:color w:val="000000"/>
          <w:lang w:val="ru-RU"/>
        </w:rPr>
      </w:pPr>
      <w:r w:rsidRPr="00441A1C">
        <w:rPr>
          <w:rFonts w:ascii="Arial" w:hAnsi="Arial" w:cs="Arial"/>
          <w:color w:val="000000"/>
          <w:lang w:val="ru-RU"/>
        </w:rPr>
        <w:t>•</w:t>
      </w:r>
      <w:r w:rsidRPr="00441A1C">
        <w:rPr>
          <w:rFonts w:ascii="Arial" w:hAnsi="Arial" w:cs="Arial"/>
          <w:color w:val="000000"/>
          <w:lang w:val="ru-RU"/>
        </w:rPr>
        <w:tab/>
        <w:t>Над 70% од наставниците планираат и применуваат диференцирана настава согласно различните образовни потреби на учениците</w:t>
      </w:r>
    </w:p>
    <w:p w14:paraId="7381984E" w14:textId="77777777" w:rsidR="00441A1C" w:rsidRPr="00441A1C" w:rsidRDefault="00441A1C" w:rsidP="00441A1C">
      <w:pPr>
        <w:spacing w:after="0" w:line="360" w:lineRule="auto"/>
        <w:rPr>
          <w:rFonts w:ascii="Arial" w:hAnsi="Arial" w:cs="Arial"/>
          <w:color w:val="000000"/>
          <w:lang w:val="ru-RU"/>
        </w:rPr>
      </w:pPr>
      <w:r w:rsidRPr="00441A1C">
        <w:rPr>
          <w:rFonts w:ascii="Arial" w:hAnsi="Arial" w:cs="Arial"/>
          <w:color w:val="000000"/>
          <w:lang w:val="ru-RU"/>
        </w:rPr>
        <w:t>•</w:t>
      </w:r>
      <w:r w:rsidRPr="00441A1C">
        <w:rPr>
          <w:rFonts w:ascii="Arial" w:hAnsi="Arial" w:cs="Arial"/>
          <w:color w:val="000000"/>
          <w:lang w:val="ru-RU"/>
        </w:rPr>
        <w:tab/>
        <w:t xml:space="preserve">Над 70% реализација на планот за професионален развој </w:t>
      </w:r>
    </w:p>
    <w:p w14:paraId="055EDD47" w14:textId="4DBCCADE" w:rsidR="0081333D" w:rsidRPr="00BD4671" w:rsidRDefault="00441A1C" w:rsidP="00441A1C">
      <w:pPr>
        <w:spacing w:after="0" w:line="360" w:lineRule="auto"/>
        <w:rPr>
          <w:rFonts w:ascii="Arial" w:hAnsi="Arial" w:cs="Arial"/>
          <w:color w:val="000000"/>
          <w:lang w:val="ru-RU"/>
        </w:rPr>
      </w:pPr>
      <w:r w:rsidRPr="00441A1C">
        <w:rPr>
          <w:rFonts w:ascii="Arial" w:hAnsi="Arial" w:cs="Arial"/>
          <w:color w:val="000000"/>
          <w:lang w:val="ru-RU"/>
        </w:rPr>
        <w:t>Зголемен број на ученици кои посетуваат СУА и додатна настава.</w:t>
      </w:r>
    </w:p>
    <w:p w14:paraId="235B9C3A" w14:textId="77777777" w:rsidR="00B157A7" w:rsidRPr="00B1375D" w:rsidRDefault="00B157A7" w:rsidP="00D42384">
      <w:pPr>
        <w:spacing w:after="0" w:line="360" w:lineRule="auto"/>
        <w:jc w:val="both"/>
        <w:rPr>
          <w:rFonts w:ascii="Arial" w:hAnsi="Arial" w:cs="Arial"/>
          <w:color w:val="000000"/>
          <w:sz w:val="24"/>
          <w:szCs w:val="24"/>
          <w:lang w:val="mk-MK"/>
        </w:rPr>
      </w:pPr>
      <w:r w:rsidRPr="00B1375D">
        <w:rPr>
          <w:rFonts w:ascii="Arial" w:hAnsi="Arial" w:cs="Arial"/>
          <w:b/>
          <w:i/>
          <w:color w:val="000000"/>
          <w:sz w:val="24"/>
          <w:szCs w:val="24"/>
          <w:lang w:val="mk-MK"/>
        </w:rPr>
        <w:t>-</w:t>
      </w:r>
      <w:r w:rsidRPr="00B1375D">
        <w:rPr>
          <w:rFonts w:ascii="Arial" w:hAnsi="Arial" w:cs="Arial"/>
          <w:b/>
          <w:color w:val="000000"/>
          <w:sz w:val="24"/>
          <w:szCs w:val="24"/>
          <w:lang w:val="mk-MK"/>
        </w:rPr>
        <w:t>Инструменти</w:t>
      </w:r>
      <w:r w:rsidRPr="00B1375D">
        <w:rPr>
          <w:rFonts w:ascii="Arial" w:hAnsi="Arial" w:cs="Arial"/>
          <w:color w:val="000000"/>
          <w:sz w:val="24"/>
          <w:szCs w:val="24"/>
          <w:lang w:val="mk-MK"/>
        </w:rPr>
        <w:t xml:space="preserve"> - (</w:t>
      </w:r>
      <w:r w:rsidRPr="00B1375D">
        <w:rPr>
          <w:rFonts w:ascii="Arial" w:hAnsi="Arial" w:cs="Arial"/>
          <w:color w:val="000000"/>
          <w:lang w:val="mk-MK"/>
        </w:rPr>
        <w:t>тестови на знаења, скали на проценка, прашалници, потсетник за водење на интервју, протоколи за набљудувања и опсервации</w:t>
      </w:r>
      <w:r w:rsidRPr="00B1375D">
        <w:rPr>
          <w:rFonts w:ascii="Arial" w:hAnsi="Arial" w:cs="Arial"/>
          <w:color w:val="000000"/>
          <w:sz w:val="24"/>
          <w:szCs w:val="24"/>
          <w:lang w:val="mk-MK"/>
        </w:rPr>
        <w:t>).</w:t>
      </w:r>
    </w:p>
    <w:tbl>
      <w:tblPr>
        <w:tblW w:w="0" w:type="auto"/>
        <w:tblBorders>
          <w:top w:val="nil"/>
          <w:left w:val="nil"/>
          <w:bottom w:val="nil"/>
          <w:right w:val="nil"/>
        </w:tblBorders>
        <w:tblLayout w:type="fixed"/>
        <w:tblLook w:val="0000" w:firstRow="0" w:lastRow="0" w:firstColumn="0" w:lastColumn="0" w:noHBand="0" w:noVBand="0"/>
      </w:tblPr>
      <w:tblGrid>
        <w:gridCol w:w="7044"/>
      </w:tblGrid>
      <w:tr w:rsidR="00CF4DD1" w:rsidRPr="000C6B0A" w14:paraId="5B7636A4" w14:textId="77777777">
        <w:trPr>
          <w:trHeight w:val="664"/>
        </w:trPr>
        <w:tc>
          <w:tcPr>
            <w:tcW w:w="7044" w:type="dxa"/>
          </w:tcPr>
          <w:p w14:paraId="0C850FBA" w14:textId="77777777" w:rsidR="00CF4DD1" w:rsidRPr="009F2AD6" w:rsidRDefault="00CF4DD1" w:rsidP="0089175A">
            <w:pPr>
              <w:spacing w:line="360" w:lineRule="auto"/>
              <w:jc w:val="both"/>
              <w:rPr>
                <w:rFonts w:ascii="Arial" w:hAnsi="Arial" w:cs="Arial"/>
                <w:color w:val="000000"/>
                <w:lang w:val="mk-MK"/>
              </w:rPr>
            </w:pPr>
          </w:p>
          <w:p w14:paraId="67B8FDF4" w14:textId="77777777" w:rsidR="00CF4DD1" w:rsidRPr="009F2AD6" w:rsidRDefault="00CF4DD1" w:rsidP="004478EA">
            <w:pPr>
              <w:numPr>
                <w:ilvl w:val="0"/>
                <w:numId w:val="6"/>
              </w:numPr>
              <w:spacing w:line="360" w:lineRule="auto"/>
              <w:jc w:val="both"/>
              <w:rPr>
                <w:rFonts w:ascii="Arial" w:hAnsi="Arial" w:cs="Arial"/>
                <w:color w:val="000000"/>
              </w:rPr>
            </w:pPr>
            <w:r w:rsidRPr="009F2AD6">
              <w:rPr>
                <w:rFonts w:ascii="Arial" w:hAnsi="Arial" w:cs="Arial"/>
                <w:color w:val="000000"/>
              </w:rPr>
              <w:t xml:space="preserve">Формулари за проценка на планирањето </w:t>
            </w:r>
          </w:p>
          <w:p w14:paraId="3EF35A00" w14:textId="77777777" w:rsidR="00CF4DD1" w:rsidRPr="00F602F3" w:rsidRDefault="00CF4DD1" w:rsidP="004478EA">
            <w:pPr>
              <w:numPr>
                <w:ilvl w:val="0"/>
                <w:numId w:val="6"/>
              </w:numPr>
              <w:spacing w:line="360" w:lineRule="auto"/>
              <w:jc w:val="both"/>
              <w:rPr>
                <w:rFonts w:ascii="Arial" w:hAnsi="Arial" w:cs="Arial"/>
                <w:color w:val="000000"/>
                <w:lang w:val="ru-RU"/>
              </w:rPr>
            </w:pPr>
            <w:r w:rsidRPr="00F602F3">
              <w:rPr>
                <w:rFonts w:ascii="Arial" w:hAnsi="Arial" w:cs="Arial"/>
                <w:color w:val="000000"/>
                <w:lang w:val="ru-RU"/>
              </w:rPr>
              <w:t xml:space="preserve">Протокол за следење на наставен час </w:t>
            </w:r>
          </w:p>
          <w:p w14:paraId="18D07C1B" w14:textId="77777777" w:rsidR="00CF4DD1" w:rsidRPr="00F602F3" w:rsidRDefault="00CF4DD1" w:rsidP="004478EA">
            <w:pPr>
              <w:numPr>
                <w:ilvl w:val="0"/>
                <w:numId w:val="6"/>
              </w:numPr>
              <w:spacing w:line="360" w:lineRule="auto"/>
              <w:jc w:val="both"/>
              <w:rPr>
                <w:rFonts w:ascii="Arial" w:hAnsi="Arial" w:cs="Arial"/>
                <w:color w:val="000000"/>
                <w:lang w:val="ru-RU"/>
              </w:rPr>
            </w:pPr>
            <w:r w:rsidRPr="00F602F3">
              <w:rPr>
                <w:rFonts w:ascii="Arial" w:hAnsi="Arial" w:cs="Arial"/>
                <w:color w:val="000000"/>
                <w:lang w:val="ru-RU"/>
              </w:rPr>
              <w:t xml:space="preserve"> Формулари за</w:t>
            </w:r>
            <w:r w:rsidR="009F2AD6" w:rsidRPr="00F602F3">
              <w:rPr>
                <w:rFonts w:ascii="Arial" w:hAnsi="Arial" w:cs="Arial"/>
                <w:color w:val="000000"/>
                <w:lang w:val="ru-RU"/>
              </w:rPr>
              <w:t xml:space="preserve"> вреднување и самовреднување на </w:t>
            </w:r>
            <w:r w:rsidRPr="00F602F3">
              <w:rPr>
                <w:rFonts w:ascii="Arial" w:hAnsi="Arial" w:cs="Arial"/>
                <w:color w:val="000000"/>
                <w:lang w:val="ru-RU"/>
              </w:rPr>
              <w:t xml:space="preserve">часот </w:t>
            </w:r>
          </w:p>
          <w:p w14:paraId="1135E3F0" w14:textId="77777777" w:rsidR="00CF4DD1" w:rsidRPr="00F602F3" w:rsidRDefault="00CF4DD1" w:rsidP="004478EA">
            <w:pPr>
              <w:numPr>
                <w:ilvl w:val="0"/>
                <w:numId w:val="6"/>
              </w:numPr>
              <w:spacing w:line="360" w:lineRule="auto"/>
              <w:jc w:val="both"/>
              <w:rPr>
                <w:rFonts w:ascii="Arial" w:hAnsi="Arial" w:cs="Arial"/>
                <w:color w:val="000000"/>
                <w:lang w:val="ru-RU"/>
              </w:rPr>
            </w:pPr>
            <w:r w:rsidRPr="00F602F3">
              <w:rPr>
                <w:rFonts w:ascii="Arial" w:hAnsi="Arial" w:cs="Arial"/>
                <w:color w:val="000000"/>
                <w:lang w:val="ru-RU"/>
              </w:rPr>
              <w:t xml:space="preserve"> Педагошка документација и евиденција/листи </w:t>
            </w:r>
          </w:p>
        </w:tc>
      </w:tr>
    </w:tbl>
    <w:p w14:paraId="611B2437" w14:textId="77777777" w:rsidR="00CF4DD1" w:rsidRPr="00BD4671" w:rsidRDefault="00CF4DD1" w:rsidP="0089175A">
      <w:pPr>
        <w:spacing w:line="360" w:lineRule="auto"/>
        <w:jc w:val="both"/>
        <w:rPr>
          <w:rFonts w:ascii="Arial" w:hAnsi="Arial" w:cs="Arial"/>
          <w:color w:val="000000"/>
          <w:lang w:val="ru-RU"/>
        </w:rPr>
      </w:pPr>
    </w:p>
    <w:p w14:paraId="69494EBC" w14:textId="77777777" w:rsidR="00CF4DD1" w:rsidRPr="00B1375D" w:rsidRDefault="00B157A7" w:rsidP="0089175A">
      <w:pPr>
        <w:spacing w:line="360" w:lineRule="auto"/>
        <w:jc w:val="both"/>
        <w:rPr>
          <w:rFonts w:ascii="Arial" w:hAnsi="Arial" w:cs="Arial"/>
          <w:color w:val="000000"/>
          <w:sz w:val="24"/>
          <w:szCs w:val="24"/>
          <w:lang w:val="mk-MK"/>
        </w:rPr>
      </w:pPr>
      <w:r w:rsidRPr="00B1375D">
        <w:rPr>
          <w:rFonts w:ascii="Arial" w:hAnsi="Arial" w:cs="Arial"/>
          <w:b/>
          <w:i/>
          <w:color w:val="000000"/>
          <w:sz w:val="24"/>
          <w:szCs w:val="24"/>
          <w:lang w:val="mk-MK"/>
        </w:rPr>
        <w:t>-</w:t>
      </w:r>
      <w:r w:rsidRPr="00B1375D">
        <w:rPr>
          <w:rFonts w:ascii="Arial" w:hAnsi="Arial" w:cs="Arial"/>
          <w:b/>
          <w:color w:val="000000"/>
          <w:sz w:val="24"/>
          <w:szCs w:val="24"/>
          <w:lang w:val="mk-MK"/>
        </w:rPr>
        <w:t>Индикатори за успешност</w:t>
      </w:r>
      <w:r w:rsidR="00CF4DD1" w:rsidRPr="00B1375D">
        <w:rPr>
          <w:rFonts w:ascii="Arial" w:hAnsi="Arial" w:cs="Arial"/>
          <w:color w:val="000000"/>
          <w:sz w:val="24"/>
          <w:szCs w:val="24"/>
          <w:lang w:val="mk-MK"/>
        </w:rPr>
        <w:t xml:space="preserve"> –</w:t>
      </w:r>
    </w:p>
    <w:p w14:paraId="3C5E6CB2" w14:textId="77777777" w:rsidR="00B157A7" w:rsidRPr="00B1375D" w:rsidRDefault="00CF4DD1" w:rsidP="0089175A">
      <w:pPr>
        <w:spacing w:line="360" w:lineRule="auto"/>
        <w:jc w:val="both"/>
        <w:rPr>
          <w:rFonts w:ascii="Arial" w:hAnsi="Arial" w:cs="Arial"/>
          <w:color w:val="000000"/>
          <w:sz w:val="24"/>
          <w:szCs w:val="24"/>
          <w:lang w:val="mk-MK"/>
        </w:rPr>
      </w:pPr>
      <w:r w:rsidRPr="00B1375D">
        <w:rPr>
          <w:rFonts w:ascii="Arial" w:hAnsi="Arial" w:cs="Arial"/>
          <w:color w:val="000000"/>
          <w:sz w:val="24"/>
          <w:szCs w:val="24"/>
          <w:lang w:val="mk-MK"/>
        </w:rPr>
        <w:lastRenderedPageBreak/>
        <w:t>-</w:t>
      </w:r>
      <w:r w:rsidR="00B157A7" w:rsidRPr="00B1375D">
        <w:rPr>
          <w:rFonts w:ascii="Arial" w:hAnsi="Arial" w:cs="Arial"/>
          <w:color w:val="000000"/>
          <w:lang w:val="mk-MK"/>
        </w:rPr>
        <w:t>просекот на оценките е покачен, се намалува бројот на слаби оценки, зголемена сооработка со родителите, зголемен е бројот на различни видови стратегии за оценување</w:t>
      </w:r>
      <w:r w:rsidR="00B157A7" w:rsidRPr="00B1375D">
        <w:rPr>
          <w:rFonts w:ascii="Arial" w:hAnsi="Arial" w:cs="Arial"/>
          <w:color w:val="000000"/>
          <w:sz w:val="24"/>
          <w:szCs w:val="24"/>
          <w:lang w:val="mk-MK"/>
        </w:rPr>
        <w:t>.</w:t>
      </w:r>
    </w:p>
    <w:p w14:paraId="0D7CBFCF" w14:textId="77777777" w:rsidR="00B157A7" w:rsidRPr="00B1375D" w:rsidRDefault="00B157A7" w:rsidP="0089175A">
      <w:pPr>
        <w:spacing w:line="360" w:lineRule="auto"/>
        <w:jc w:val="both"/>
        <w:rPr>
          <w:rFonts w:ascii="Arial" w:hAnsi="Arial" w:cs="Arial"/>
          <w:color w:val="000000"/>
          <w:sz w:val="24"/>
          <w:szCs w:val="24"/>
          <w:lang w:val="mk-MK"/>
        </w:rPr>
      </w:pPr>
      <w:r w:rsidRPr="00B1375D">
        <w:rPr>
          <w:rFonts w:ascii="Arial" w:hAnsi="Arial" w:cs="Arial"/>
          <w:b/>
          <w:i/>
          <w:color w:val="000000"/>
          <w:sz w:val="24"/>
          <w:szCs w:val="24"/>
          <w:lang w:val="mk-MK"/>
        </w:rPr>
        <w:t>-</w:t>
      </w:r>
      <w:r w:rsidRPr="00B1375D">
        <w:rPr>
          <w:rFonts w:ascii="Arial" w:hAnsi="Arial" w:cs="Arial"/>
          <w:b/>
          <w:color w:val="000000"/>
          <w:sz w:val="24"/>
          <w:szCs w:val="24"/>
          <w:lang w:val="mk-MK"/>
        </w:rPr>
        <w:t>Повратна информација</w:t>
      </w:r>
      <w:r w:rsidRPr="00B1375D">
        <w:rPr>
          <w:rFonts w:ascii="Arial" w:hAnsi="Arial" w:cs="Arial"/>
          <w:color w:val="000000"/>
          <w:sz w:val="24"/>
          <w:szCs w:val="24"/>
          <w:lang w:val="mk-MK"/>
        </w:rPr>
        <w:t xml:space="preserve"> - (</w:t>
      </w:r>
      <w:r w:rsidRPr="00B1375D">
        <w:rPr>
          <w:rFonts w:ascii="Arial" w:hAnsi="Arial" w:cs="Arial"/>
          <w:color w:val="000000"/>
          <w:lang w:val="mk-MK"/>
        </w:rPr>
        <w:t>се дава информација за постигнувањата и препораки за  подобрување на успехот, мотивацијата, самостојноста во учењето, вреднување на напредокот на учениците итн.)</w:t>
      </w:r>
      <w:r w:rsidRPr="00B1375D">
        <w:rPr>
          <w:rFonts w:ascii="Arial" w:hAnsi="Arial" w:cs="Arial"/>
          <w:color w:val="000000"/>
          <w:sz w:val="24"/>
          <w:szCs w:val="24"/>
          <w:lang w:val="mk-MK"/>
        </w:rPr>
        <w:t xml:space="preserve">. </w:t>
      </w:r>
    </w:p>
    <w:p w14:paraId="29BA9D19" w14:textId="10DAFFD8" w:rsidR="00CF4DD1" w:rsidRDefault="00CF4DD1" w:rsidP="0089175A">
      <w:pPr>
        <w:spacing w:line="360" w:lineRule="auto"/>
        <w:jc w:val="both"/>
        <w:rPr>
          <w:rFonts w:ascii="Arial" w:hAnsi="Arial" w:cs="Arial"/>
          <w:sz w:val="20"/>
          <w:szCs w:val="20"/>
          <w:lang w:val="mk-MK"/>
        </w:rPr>
      </w:pPr>
      <w:r w:rsidRPr="00B1375D">
        <w:rPr>
          <w:rFonts w:ascii="Arial" w:hAnsi="Arial" w:cs="Arial"/>
          <w:sz w:val="20"/>
          <w:szCs w:val="20"/>
          <w:lang w:val="mk-MK"/>
        </w:rPr>
        <w:t>Анализа и извештаи од работата на тимот за следење на реализацијата на акциониот план.</w:t>
      </w:r>
    </w:p>
    <w:p w14:paraId="4A9043E1" w14:textId="77777777" w:rsidR="00441A1C" w:rsidRDefault="00441A1C" w:rsidP="0089175A">
      <w:pPr>
        <w:spacing w:line="360" w:lineRule="auto"/>
        <w:jc w:val="both"/>
        <w:rPr>
          <w:rFonts w:ascii="Arial" w:hAnsi="Arial" w:cs="Arial"/>
          <w:sz w:val="20"/>
          <w:szCs w:val="20"/>
          <w:lang w:val="mk-MK"/>
        </w:rPr>
      </w:pPr>
    </w:p>
    <w:p w14:paraId="454E3CDB" w14:textId="65F3FD11" w:rsidR="00917950" w:rsidRPr="009B0145" w:rsidRDefault="00917950" w:rsidP="009B0145">
      <w:pPr>
        <w:pStyle w:val="ListParagraph"/>
        <w:keepNext/>
        <w:keepLines/>
        <w:numPr>
          <w:ilvl w:val="0"/>
          <w:numId w:val="44"/>
        </w:numPr>
        <w:spacing w:before="240" w:after="0"/>
        <w:outlineLvl w:val="0"/>
        <w:rPr>
          <w:rFonts w:ascii="Cambria" w:eastAsia="Times New Roman" w:hAnsi="Cambria"/>
          <w:color w:val="365F91"/>
          <w:sz w:val="32"/>
          <w:szCs w:val="32"/>
          <w:lang w:val="ru-RU"/>
        </w:rPr>
      </w:pPr>
      <w:bookmarkStart w:id="38" w:name="_Toc237598486"/>
      <w:r w:rsidRPr="009B0145">
        <w:rPr>
          <w:rFonts w:ascii="Cambria" w:eastAsia="Times New Roman" w:hAnsi="Cambria"/>
          <w:color w:val="365F91"/>
          <w:sz w:val="32"/>
          <w:szCs w:val="32"/>
        </w:rPr>
        <w:t>Програми и организација на работата во основното училиште</w:t>
      </w:r>
      <w:bookmarkEnd w:id="38"/>
    </w:p>
    <w:p w14:paraId="658178F8" w14:textId="77777777" w:rsidR="00917950" w:rsidRPr="00917950" w:rsidRDefault="00917950" w:rsidP="00917950">
      <w:pPr>
        <w:rPr>
          <w:lang w:val="ru-RU"/>
        </w:rPr>
      </w:pPr>
    </w:p>
    <w:p w14:paraId="330AB303" w14:textId="77777777" w:rsidR="00917950" w:rsidRPr="00917950" w:rsidRDefault="00917950" w:rsidP="00917950">
      <w:pPr>
        <w:keepNext/>
        <w:keepLines/>
        <w:spacing w:before="40" w:after="0"/>
        <w:outlineLvl w:val="1"/>
        <w:rPr>
          <w:rFonts w:ascii="Cambria" w:eastAsia="Times New Roman" w:hAnsi="Cambria"/>
          <w:color w:val="365F91"/>
          <w:sz w:val="26"/>
          <w:szCs w:val="26"/>
          <w:lang w:val="mk-MK"/>
        </w:rPr>
      </w:pPr>
      <w:r w:rsidRPr="00917950">
        <w:rPr>
          <w:rFonts w:ascii="Cambria" w:eastAsia="Times New Roman" w:hAnsi="Cambria"/>
          <w:color w:val="365F91"/>
          <w:sz w:val="26"/>
          <w:szCs w:val="26"/>
          <w:lang w:val="mk-MK"/>
        </w:rPr>
        <w:t xml:space="preserve">  </w:t>
      </w:r>
      <w:bookmarkStart w:id="39" w:name="_Toc237598487"/>
      <w:r w:rsidRPr="00917950">
        <w:rPr>
          <w:rFonts w:ascii="Cambria" w:eastAsia="Times New Roman" w:hAnsi="Cambria"/>
          <w:color w:val="365F91"/>
          <w:sz w:val="26"/>
          <w:szCs w:val="26"/>
          <w:lang w:val="mk-MK"/>
        </w:rPr>
        <w:t>8.1. Календар за организацијата и  работата во основното училиште</w:t>
      </w:r>
      <w:bookmarkEnd w:id="39"/>
    </w:p>
    <w:p w14:paraId="3C8249AA" w14:textId="77777777" w:rsidR="00917950" w:rsidRPr="00917950" w:rsidRDefault="00917950" w:rsidP="00917950">
      <w:pPr>
        <w:rPr>
          <w:lang w:val="mk-MK"/>
        </w:rPr>
      </w:pPr>
    </w:p>
    <w:p w14:paraId="6D50D4D9" w14:textId="524F1B29" w:rsidR="00917950" w:rsidRPr="00917950" w:rsidRDefault="00917950" w:rsidP="00917950">
      <w:pPr>
        <w:autoSpaceDE w:val="0"/>
        <w:autoSpaceDN w:val="0"/>
        <w:adjustRightInd w:val="0"/>
        <w:spacing w:after="240" w:line="276" w:lineRule="auto"/>
        <w:ind w:firstLine="720"/>
        <w:jc w:val="both"/>
        <w:rPr>
          <w:rFonts w:ascii="Arial" w:hAnsi="Arial" w:cs="Arial"/>
          <w:lang w:val="ru-RU"/>
        </w:rPr>
      </w:pPr>
      <w:r w:rsidRPr="00917950">
        <w:rPr>
          <w:rFonts w:ascii="Arial" w:hAnsi="Arial" w:cs="Arial"/>
          <w:lang w:val="ru-RU"/>
        </w:rPr>
        <w:t>Календарот за работа на училиштето го донесува Министерот за образование и наука и тој се објавува во Службен весник на Република Северна Македонија. Календарот е основа за организирање на учебната година согласно програмските целини во наставната година: полугодие, други форми на воспитно-образовна дејност и ученички одмор за учебната 202</w:t>
      </w:r>
      <w:r w:rsidR="004350C7">
        <w:rPr>
          <w:rFonts w:ascii="Arial" w:hAnsi="Arial" w:cs="Arial"/>
          <w:lang w:val="ru-RU"/>
        </w:rPr>
        <w:t>6</w:t>
      </w:r>
      <w:r w:rsidRPr="00917950">
        <w:rPr>
          <w:rFonts w:ascii="Arial" w:hAnsi="Arial" w:cs="Arial"/>
          <w:lang w:val="ru-RU"/>
        </w:rPr>
        <w:t>/2</w:t>
      </w:r>
      <w:r w:rsidR="004350C7">
        <w:rPr>
          <w:rFonts w:ascii="Arial" w:hAnsi="Arial" w:cs="Arial"/>
          <w:lang w:val="ru-RU"/>
        </w:rPr>
        <w:t>7</w:t>
      </w:r>
      <w:r w:rsidRPr="00917950">
        <w:rPr>
          <w:rFonts w:ascii="Arial" w:hAnsi="Arial" w:cs="Arial"/>
          <w:lang w:val="ru-RU"/>
        </w:rPr>
        <w:t>г.</w:t>
      </w:r>
    </w:p>
    <w:p w14:paraId="51027DB8" w14:textId="77777777" w:rsidR="00917950" w:rsidRPr="00917950" w:rsidRDefault="00917950" w:rsidP="00917950">
      <w:pPr>
        <w:autoSpaceDE w:val="0"/>
        <w:autoSpaceDN w:val="0"/>
        <w:adjustRightInd w:val="0"/>
        <w:spacing w:after="240" w:line="276" w:lineRule="auto"/>
        <w:ind w:firstLine="720"/>
        <w:jc w:val="both"/>
        <w:rPr>
          <w:rFonts w:ascii="Arial" w:hAnsi="Arial" w:cs="Arial"/>
          <w:lang w:val="ru-RU"/>
        </w:rPr>
      </w:pPr>
      <w:r w:rsidRPr="00917950">
        <w:rPr>
          <w:rFonts w:ascii="Arial" w:hAnsi="Arial" w:cs="Arial"/>
          <w:color w:val="2F5496"/>
          <w:lang w:val="ru-RU"/>
        </w:rPr>
        <w:t>Учебната</w:t>
      </w:r>
      <w:r w:rsidRPr="00917950">
        <w:rPr>
          <w:rFonts w:ascii="Arial" w:hAnsi="Arial" w:cs="Arial"/>
          <w:lang w:val="ru-RU"/>
        </w:rPr>
        <w:t xml:space="preserve"> </w:t>
      </w:r>
      <w:r w:rsidRPr="00917950">
        <w:rPr>
          <w:rFonts w:ascii="Arial" w:hAnsi="Arial" w:cs="Arial"/>
          <w:color w:val="2F5496"/>
          <w:lang w:val="ru-RU"/>
        </w:rPr>
        <w:t xml:space="preserve">година </w:t>
      </w:r>
      <w:r w:rsidRPr="00917950">
        <w:rPr>
          <w:rFonts w:ascii="Arial" w:hAnsi="Arial" w:cs="Arial"/>
          <w:lang w:val="ru-RU"/>
        </w:rPr>
        <w:t xml:space="preserve">започнува на 1 септември 2026 година, а завршува на 31 август 2027 година. </w:t>
      </w:r>
      <w:r w:rsidRPr="00917950">
        <w:rPr>
          <w:rFonts w:ascii="Arial" w:hAnsi="Arial" w:cs="Arial"/>
          <w:color w:val="2F5496"/>
          <w:lang w:val="ru-RU"/>
        </w:rPr>
        <w:t>Наставната</w:t>
      </w:r>
      <w:r w:rsidRPr="00917950">
        <w:rPr>
          <w:rFonts w:ascii="Arial" w:hAnsi="Arial" w:cs="Arial"/>
          <w:lang w:val="ru-RU"/>
        </w:rPr>
        <w:t xml:space="preserve"> </w:t>
      </w:r>
      <w:r w:rsidRPr="00917950">
        <w:rPr>
          <w:rFonts w:ascii="Arial" w:hAnsi="Arial" w:cs="Arial"/>
          <w:color w:val="2F5496"/>
          <w:lang w:val="ru-RU"/>
        </w:rPr>
        <w:t xml:space="preserve">година </w:t>
      </w:r>
      <w:r w:rsidRPr="00917950">
        <w:rPr>
          <w:rFonts w:ascii="Arial" w:hAnsi="Arial" w:cs="Arial"/>
          <w:lang w:val="ru-RU"/>
        </w:rPr>
        <w:t>започнува на 1 септември 2026 година, а завршува на 10 јуни 2027 година.</w:t>
      </w:r>
    </w:p>
    <w:p w14:paraId="679DE378" w14:textId="5F992D20" w:rsidR="00917950" w:rsidRPr="00917950" w:rsidRDefault="00917950" w:rsidP="00917950">
      <w:pPr>
        <w:autoSpaceDE w:val="0"/>
        <w:autoSpaceDN w:val="0"/>
        <w:adjustRightInd w:val="0"/>
        <w:spacing w:after="240" w:line="276" w:lineRule="auto"/>
        <w:ind w:firstLine="720"/>
        <w:jc w:val="both"/>
        <w:rPr>
          <w:rFonts w:ascii="Arial" w:hAnsi="Arial" w:cs="Arial"/>
          <w:shd w:val="clear" w:color="auto" w:fill="FFFFFF"/>
          <w:lang w:val="ru-RU"/>
        </w:rPr>
      </w:pPr>
      <w:r w:rsidRPr="00917950">
        <w:rPr>
          <w:rFonts w:ascii="Arial" w:hAnsi="Arial" w:cs="Arial"/>
          <w:lang w:val="ru-RU"/>
        </w:rPr>
        <w:t xml:space="preserve">Наставната година ја сочинуваат две полугодија – </w:t>
      </w:r>
      <w:r w:rsidRPr="00917950">
        <w:rPr>
          <w:rFonts w:ascii="Arial" w:hAnsi="Arial" w:cs="Arial"/>
        </w:rPr>
        <w:t>I</w:t>
      </w:r>
      <w:r w:rsidRPr="00917950">
        <w:rPr>
          <w:rFonts w:ascii="Arial" w:hAnsi="Arial" w:cs="Arial"/>
          <w:lang w:val="ru-RU"/>
        </w:rPr>
        <w:t xml:space="preserve"> и </w:t>
      </w:r>
      <w:r w:rsidRPr="00917950">
        <w:rPr>
          <w:rFonts w:ascii="Arial" w:hAnsi="Arial" w:cs="Arial"/>
        </w:rPr>
        <w:t>II</w:t>
      </w:r>
      <w:r w:rsidRPr="00917950">
        <w:rPr>
          <w:rFonts w:ascii="Arial" w:hAnsi="Arial" w:cs="Arial"/>
          <w:lang w:val="ru-RU"/>
        </w:rPr>
        <w:t xml:space="preserve"> полугодие. </w:t>
      </w:r>
      <w:r w:rsidRPr="00917950">
        <w:rPr>
          <w:rFonts w:ascii="Arial" w:hAnsi="Arial" w:cs="Arial"/>
          <w:color w:val="2F5496"/>
          <w:shd w:val="clear" w:color="auto" w:fill="FFFFFF"/>
          <w:lang w:val="ru-RU"/>
        </w:rPr>
        <w:t xml:space="preserve">Првото полугодие </w:t>
      </w:r>
      <w:r w:rsidRPr="00917950">
        <w:rPr>
          <w:rFonts w:ascii="Arial" w:hAnsi="Arial" w:cs="Arial"/>
          <w:shd w:val="clear" w:color="auto" w:fill="FFFFFF"/>
          <w:lang w:val="ru-RU"/>
        </w:rPr>
        <w:t xml:space="preserve">започнува на 1 септември 2026 година и завршува на </w:t>
      </w:r>
      <w:r w:rsidRPr="006806A7">
        <w:rPr>
          <w:rFonts w:ascii="Arial" w:hAnsi="Arial" w:cs="Arial"/>
          <w:shd w:val="clear" w:color="auto" w:fill="FFFFFF"/>
          <w:lang w:val="ru-RU"/>
        </w:rPr>
        <w:t>30</w:t>
      </w:r>
      <w:r w:rsidRPr="00917950">
        <w:rPr>
          <w:rFonts w:ascii="Arial" w:hAnsi="Arial" w:cs="Arial"/>
          <w:shd w:val="clear" w:color="auto" w:fill="FFFFFF"/>
          <w:lang w:val="ru-RU"/>
        </w:rPr>
        <w:t xml:space="preserve"> декември 2026 година. </w:t>
      </w:r>
      <w:r w:rsidRPr="00917950">
        <w:rPr>
          <w:rFonts w:ascii="Arial" w:hAnsi="Arial" w:cs="Arial"/>
          <w:color w:val="2F5496"/>
          <w:shd w:val="clear" w:color="auto" w:fill="FFFFFF"/>
          <w:lang w:val="ru-RU"/>
        </w:rPr>
        <w:t xml:space="preserve">Второто полугодие </w:t>
      </w:r>
      <w:r w:rsidRPr="00917950">
        <w:rPr>
          <w:rFonts w:ascii="Arial" w:hAnsi="Arial" w:cs="Arial"/>
          <w:shd w:val="clear" w:color="auto" w:fill="FFFFFF"/>
          <w:lang w:val="ru-RU"/>
        </w:rPr>
        <w:t xml:space="preserve">започнува на </w:t>
      </w:r>
      <w:r w:rsidR="000C6B0A" w:rsidRPr="000C6B0A">
        <w:rPr>
          <w:rFonts w:ascii="Arial" w:hAnsi="Arial" w:cs="Arial"/>
          <w:shd w:val="clear" w:color="auto" w:fill="FFFFFF"/>
          <w:lang w:val="ru-RU"/>
        </w:rPr>
        <w:t>21</w:t>
      </w:r>
      <w:r w:rsidRPr="00917950">
        <w:rPr>
          <w:rFonts w:ascii="Arial" w:hAnsi="Arial" w:cs="Arial"/>
          <w:shd w:val="clear" w:color="auto" w:fill="FFFFFF"/>
          <w:lang w:val="ru-RU"/>
        </w:rPr>
        <w:t xml:space="preserve"> јануари 2027 година и завршува на 10 јуни 2027 година.</w:t>
      </w:r>
    </w:p>
    <w:p w14:paraId="2F2C5474" w14:textId="127148E7" w:rsidR="00917950" w:rsidRPr="00917950" w:rsidRDefault="00917950" w:rsidP="00917950">
      <w:pPr>
        <w:autoSpaceDE w:val="0"/>
        <w:autoSpaceDN w:val="0"/>
        <w:adjustRightInd w:val="0"/>
        <w:spacing w:after="240" w:line="276" w:lineRule="auto"/>
        <w:ind w:firstLine="720"/>
        <w:jc w:val="both"/>
        <w:rPr>
          <w:rFonts w:ascii="Arial" w:hAnsi="Arial" w:cs="Arial"/>
          <w:shd w:val="clear" w:color="auto" w:fill="FFFFFF"/>
          <w:lang w:val="ru-RU"/>
        </w:rPr>
      </w:pPr>
      <w:r w:rsidRPr="00917950">
        <w:rPr>
          <w:rFonts w:ascii="Arial" w:hAnsi="Arial" w:cs="Arial"/>
          <w:shd w:val="clear" w:color="auto" w:fill="FFFFFF"/>
          <w:lang w:val="ru-RU"/>
        </w:rPr>
        <w:t xml:space="preserve">Во текот на учебната година учениците користат зимски и летен одмор. </w:t>
      </w:r>
      <w:r w:rsidRPr="00917950">
        <w:rPr>
          <w:rFonts w:ascii="Arial" w:hAnsi="Arial" w:cs="Arial"/>
          <w:color w:val="2F5496"/>
          <w:shd w:val="clear" w:color="auto" w:fill="FFFFFF"/>
          <w:lang w:val="ru-RU"/>
        </w:rPr>
        <w:t>Зимскиот одмор</w:t>
      </w:r>
      <w:r w:rsidRPr="00917950">
        <w:rPr>
          <w:rFonts w:ascii="Arial" w:hAnsi="Arial" w:cs="Arial"/>
          <w:shd w:val="clear" w:color="auto" w:fill="FFFFFF"/>
          <w:lang w:val="ru-RU"/>
        </w:rPr>
        <w:t xml:space="preserve"> започнува на </w:t>
      </w:r>
      <w:r w:rsidRPr="006806A7">
        <w:rPr>
          <w:rFonts w:ascii="Arial" w:hAnsi="Arial" w:cs="Arial"/>
          <w:shd w:val="clear" w:color="auto" w:fill="FFFFFF"/>
          <w:lang w:val="ru-RU"/>
        </w:rPr>
        <w:t>31</w:t>
      </w:r>
      <w:r w:rsidRPr="00917950">
        <w:rPr>
          <w:rFonts w:ascii="Arial" w:hAnsi="Arial" w:cs="Arial"/>
          <w:shd w:val="clear" w:color="auto" w:fill="FFFFFF"/>
          <w:lang w:val="ru-RU"/>
        </w:rPr>
        <w:t xml:space="preserve"> декември 2026 година и завршува на </w:t>
      </w:r>
      <w:r w:rsidR="000C6B0A" w:rsidRPr="000C6B0A">
        <w:rPr>
          <w:rFonts w:ascii="Arial" w:hAnsi="Arial" w:cs="Arial"/>
          <w:shd w:val="clear" w:color="auto" w:fill="FFFFFF"/>
          <w:lang w:val="ru-RU"/>
        </w:rPr>
        <w:t>20</w:t>
      </w:r>
      <w:r w:rsidRPr="00917950">
        <w:rPr>
          <w:rFonts w:ascii="Arial" w:hAnsi="Arial" w:cs="Arial"/>
          <w:shd w:val="clear" w:color="auto" w:fill="FFFFFF"/>
          <w:lang w:val="ru-RU"/>
        </w:rPr>
        <w:t xml:space="preserve"> јануари 2027 година. За време на зимскиот одмор </w:t>
      </w:r>
      <w:r w:rsidRPr="00917950">
        <w:rPr>
          <w:rFonts w:ascii="Arial" w:hAnsi="Arial" w:cs="Arial"/>
          <w:color w:val="2F5496"/>
          <w:shd w:val="clear" w:color="auto" w:fill="FFFFFF"/>
          <w:lang w:val="ru-RU"/>
        </w:rPr>
        <w:t xml:space="preserve">вработените </w:t>
      </w:r>
      <w:r w:rsidR="000C6B0A">
        <w:rPr>
          <w:rFonts w:ascii="Arial" w:hAnsi="Arial" w:cs="Arial"/>
          <w:shd w:val="clear" w:color="auto" w:fill="FFFFFF"/>
          <w:lang w:val="ru-RU"/>
        </w:rPr>
        <w:t xml:space="preserve">во училиштето од </w:t>
      </w:r>
      <w:r w:rsidR="000C6B0A" w:rsidRPr="000C6B0A">
        <w:rPr>
          <w:rFonts w:ascii="Arial" w:hAnsi="Arial" w:cs="Arial"/>
          <w:shd w:val="clear" w:color="auto" w:fill="FFFFFF"/>
          <w:lang w:val="ru-RU"/>
        </w:rPr>
        <w:t>4</w:t>
      </w:r>
      <w:r w:rsidR="000C6B0A">
        <w:rPr>
          <w:rFonts w:ascii="Arial" w:hAnsi="Arial" w:cs="Arial"/>
          <w:shd w:val="clear" w:color="auto" w:fill="FFFFFF"/>
          <w:lang w:val="ru-RU"/>
        </w:rPr>
        <w:t xml:space="preserve"> јануари до 1</w:t>
      </w:r>
      <w:r w:rsidR="000C6B0A" w:rsidRPr="000C6B0A">
        <w:rPr>
          <w:rFonts w:ascii="Arial" w:hAnsi="Arial" w:cs="Arial"/>
          <w:shd w:val="clear" w:color="auto" w:fill="FFFFFF"/>
          <w:lang w:val="ru-RU"/>
        </w:rPr>
        <w:t>2</w:t>
      </w:r>
      <w:r w:rsidRPr="00917950">
        <w:rPr>
          <w:rFonts w:ascii="Arial" w:hAnsi="Arial" w:cs="Arial"/>
          <w:shd w:val="clear" w:color="auto" w:fill="FFFFFF"/>
          <w:lang w:val="ru-RU"/>
        </w:rPr>
        <w:t xml:space="preserve"> јануари 2027 година користат платени неработни денови.</w:t>
      </w:r>
      <w:r w:rsidRPr="00917950">
        <w:rPr>
          <w:rFonts w:ascii="Arial" w:hAnsi="Arial" w:cs="Arial"/>
          <w:color w:val="2F5496"/>
          <w:shd w:val="clear" w:color="auto" w:fill="FFFFFF"/>
          <w:lang w:val="ru-RU"/>
        </w:rPr>
        <w:t xml:space="preserve"> Летниот одмор </w:t>
      </w:r>
      <w:r w:rsidRPr="00917950">
        <w:rPr>
          <w:rFonts w:ascii="Arial" w:hAnsi="Arial" w:cs="Arial"/>
          <w:shd w:val="clear" w:color="auto" w:fill="FFFFFF"/>
          <w:lang w:val="ru-RU"/>
        </w:rPr>
        <w:t>започнува на 11 јуни 2027 година и завршува на 31 август 2027 година.</w:t>
      </w:r>
    </w:p>
    <w:p w14:paraId="52B0A228" w14:textId="77777777" w:rsidR="00917950" w:rsidRPr="00917950" w:rsidRDefault="00917950" w:rsidP="00917950">
      <w:pPr>
        <w:autoSpaceDE w:val="0"/>
        <w:autoSpaceDN w:val="0"/>
        <w:adjustRightInd w:val="0"/>
        <w:spacing w:after="240" w:line="276" w:lineRule="auto"/>
        <w:ind w:firstLine="720"/>
        <w:jc w:val="both"/>
        <w:rPr>
          <w:rFonts w:ascii="Arial" w:hAnsi="Arial" w:cs="Arial"/>
          <w:shd w:val="clear" w:color="auto" w:fill="FFFFFF"/>
          <w:lang w:val="ru-RU"/>
        </w:rPr>
      </w:pPr>
      <w:r w:rsidRPr="00917950">
        <w:rPr>
          <w:rFonts w:ascii="Arial" w:hAnsi="Arial" w:cs="Arial"/>
          <w:shd w:val="clear" w:color="auto" w:fill="FFFFFF"/>
          <w:lang w:val="ru-RU"/>
        </w:rPr>
        <w:lastRenderedPageBreak/>
        <w:t>Основните училишта во времето од 1</w:t>
      </w:r>
      <w:r w:rsidRPr="00721840">
        <w:rPr>
          <w:rFonts w:ascii="Arial" w:hAnsi="Arial" w:cs="Arial"/>
          <w:shd w:val="clear" w:color="auto" w:fill="FFFFFF"/>
          <w:lang w:val="ru-RU"/>
        </w:rPr>
        <w:t>1</w:t>
      </w:r>
      <w:r w:rsidRPr="00917950">
        <w:rPr>
          <w:rFonts w:ascii="Arial" w:hAnsi="Arial" w:cs="Arial"/>
          <w:shd w:val="clear" w:color="auto" w:fill="FFFFFF"/>
          <w:lang w:val="ru-RU"/>
        </w:rPr>
        <w:t xml:space="preserve"> јуни до 18 јуни 2027 година организираат </w:t>
      </w:r>
      <w:r w:rsidRPr="00917950">
        <w:rPr>
          <w:rFonts w:ascii="Arial" w:hAnsi="Arial" w:cs="Arial"/>
          <w:color w:val="2F5496"/>
          <w:shd w:val="clear" w:color="auto" w:fill="FFFFFF"/>
          <w:lang w:val="ru-RU"/>
        </w:rPr>
        <w:t>дополнителна настава, поправни испити и одделенски испити</w:t>
      </w:r>
      <w:r w:rsidRPr="00917950">
        <w:rPr>
          <w:rFonts w:ascii="Arial" w:hAnsi="Arial" w:cs="Arial"/>
          <w:shd w:val="clear" w:color="auto" w:fill="FFFFFF"/>
          <w:lang w:val="ru-RU"/>
        </w:rPr>
        <w:t xml:space="preserve">, а од 16 август до 20 август 2027 година организираат </w:t>
      </w:r>
      <w:r w:rsidRPr="00917950">
        <w:rPr>
          <w:rFonts w:ascii="Arial" w:hAnsi="Arial" w:cs="Arial"/>
          <w:color w:val="2F5496"/>
          <w:shd w:val="clear" w:color="auto" w:fill="FFFFFF"/>
          <w:lang w:val="ru-RU"/>
        </w:rPr>
        <w:t xml:space="preserve">подготвителна настава, консултации и други форми на помош за учениците </w:t>
      </w:r>
      <w:r w:rsidRPr="00917950">
        <w:rPr>
          <w:rFonts w:ascii="Arial" w:hAnsi="Arial" w:cs="Arial"/>
          <w:shd w:val="clear" w:color="auto" w:fill="FFFFFF"/>
          <w:lang w:val="ru-RU"/>
        </w:rPr>
        <w:t>кои треба да полагаат поправни испити и одделенски испити и ги спроведуваат истите.</w:t>
      </w:r>
    </w:p>
    <w:p w14:paraId="5D49C553" w14:textId="77777777" w:rsidR="00917950" w:rsidRPr="00917950" w:rsidRDefault="00917950" w:rsidP="00917950">
      <w:pPr>
        <w:autoSpaceDE w:val="0"/>
        <w:autoSpaceDN w:val="0"/>
        <w:adjustRightInd w:val="0"/>
        <w:spacing w:after="240" w:line="276" w:lineRule="auto"/>
        <w:ind w:firstLine="720"/>
        <w:jc w:val="both"/>
        <w:rPr>
          <w:rFonts w:ascii="Arial" w:hAnsi="Arial" w:cs="Arial"/>
          <w:shd w:val="clear" w:color="auto" w:fill="FFFFFF"/>
          <w:lang w:val="ru-RU"/>
        </w:rPr>
      </w:pPr>
      <w:r w:rsidRPr="00917950">
        <w:rPr>
          <w:rFonts w:ascii="Arial" w:hAnsi="Arial" w:cs="Arial"/>
          <w:shd w:val="clear" w:color="auto" w:fill="FFFFFF"/>
          <w:lang w:val="ru-RU"/>
        </w:rPr>
        <w:t>Воспитно-образовната работа за учениците се организира во текот на целата работн</w:t>
      </w:r>
      <w:r w:rsidRPr="00917950">
        <w:rPr>
          <w:rFonts w:ascii="Arial" w:hAnsi="Arial" w:cs="Arial"/>
          <w:shd w:val="clear" w:color="auto" w:fill="FFFFFF"/>
        </w:rPr>
        <w:t>a</w:t>
      </w:r>
      <w:r w:rsidRPr="00917950">
        <w:rPr>
          <w:rFonts w:ascii="Arial" w:hAnsi="Arial" w:cs="Arial"/>
          <w:shd w:val="clear" w:color="auto" w:fill="FFFFFF"/>
          <w:lang w:val="ru-RU"/>
        </w:rPr>
        <w:t xml:space="preserve"> недела.</w:t>
      </w:r>
    </w:p>
    <w:p w14:paraId="7223F776" w14:textId="77777777" w:rsidR="00917950" w:rsidRPr="00917950" w:rsidRDefault="00917950" w:rsidP="00917950">
      <w:pPr>
        <w:autoSpaceDE w:val="0"/>
        <w:autoSpaceDN w:val="0"/>
        <w:adjustRightInd w:val="0"/>
        <w:spacing w:after="240" w:line="276" w:lineRule="auto"/>
        <w:ind w:firstLine="720"/>
        <w:jc w:val="both"/>
        <w:rPr>
          <w:rFonts w:ascii="Arial" w:hAnsi="Arial" w:cs="Arial"/>
          <w:shd w:val="clear" w:color="auto" w:fill="FFFFFF"/>
          <w:lang w:val="ru-RU"/>
        </w:rPr>
      </w:pPr>
      <w:r w:rsidRPr="00917950">
        <w:rPr>
          <w:rFonts w:ascii="Arial" w:hAnsi="Arial" w:cs="Arial"/>
          <w:shd w:val="clear" w:color="auto" w:fill="FFFFFF"/>
          <w:lang w:val="ru-RU"/>
        </w:rPr>
        <w:t xml:space="preserve">Во текот на наставната година во основните училишта се остваруваат </w:t>
      </w:r>
      <w:r w:rsidRPr="00917950">
        <w:rPr>
          <w:rFonts w:ascii="Arial" w:hAnsi="Arial" w:cs="Arial"/>
          <w:b/>
          <w:color w:val="2F5496"/>
          <w:shd w:val="clear" w:color="auto" w:fill="FFFFFF"/>
          <w:lang w:val="ru-RU"/>
        </w:rPr>
        <w:t>180 наставни дена</w:t>
      </w:r>
      <w:r w:rsidRPr="00917950">
        <w:rPr>
          <w:rFonts w:ascii="Arial" w:hAnsi="Arial" w:cs="Arial"/>
          <w:shd w:val="clear" w:color="auto" w:fill="FFFFFF"/>
          <w:lang w:val="ru-RU"/>
        </w:rPr>
        <w:t>.</w:t>
      </w:r>
    </w:p>
    <w:p w14:paraId="68D962CD" w14:textId="77777777" w:rsidR="00917950" w:rsidRPr="00917950" w:rsidRDefault="00917950" w:rsidP="00917950">
      <w:pPr>
        <w:autoSpaceDE w:val="0"/>
        <w:autoSpaceDN w:val="0"/>
        <w:adjustRightInd w:val="0"/>
        <w:spacing w:after="240" w:line="276" w:lineRule="auto"/>
        <w:ind w:firstLine="720"/>
        <w:jc w:val="both"/>
        <w:rPr>
          <w:rFonts w:ascii="Arial" w:hAnsi="Arial" w:cs="Arial"/>
          <w:shd w:val="clear" w:color="auto" w:fill="FFFFFF"/>
          <w:lang w:val="ru-RU"/>
        </w:rPr>
      </w:pPr>
      <w:r w:rsidRPr="00917950">
        <w:rPr>
          <w:rFonts w:ascii="Arial" w:hAnsi="Arial" w:cs="Arial"/>
          <w:shd w:val="clear" w:color="auto" w:fill="FFFFFF"/>
          <w:lang w:val="ru-RU"/>
        </w:rPr>
        <w:t>На денот на училиштето се организираат културни, спортски и други манифестации.</w:t>
      </w:r>
    </w:p>
    <w:p w14:paraId="76B032E7" w14:textId="77777777" w:rsidR="00917950" w:rsidRPr="00721840" w:rsidRDefault="00917950" w:rsidP="00917950">
      <w:pPr>
        <w:autoSpaceDE w:val="0"/>
        <w:autoSpaceDN w:val="0"/>
        <w:adjustRightInd w:val="0"/>
        <w:spacing w:after="240" w:line="276" w:lineRule="auto"/>
        <w:ind w:firstLine="720"/>
        <w:jc w:val="both"/>
        <w:rPr>
          <w:rFonts w:ascii="Arial" w:hAnsi="Arial" w:cs="Arial"/>
          <w:shd w:val="clear" w:color="auto" w:fill="FFFFFF"/>
          <w:lang w:val="ru-RU"/>
        </w:rPr>
      </w:pPr>
      <w:r w:rsidRPr="00917950">
        <w:rPr>
          <w:rFonts w:ascii="Arial" w:hAnsi="Arial" w:cs="Arial"/>
          <w:shd w:val="clear" w:color="auto" w:fill="FFFFFF"/>
          <w:lang w:val="ru-RU"/>
        </w:rPr>
        <w:t>Работните денови кога се изведуваат ученичките екскурзии, денот на еколошката акција на младите во Република Северна Македонија и денот на училиштето се наставни денови кога се изведуваат посебни програми</w:t>
      </w:r>
      <w:r w:rsidRPr="00721840">
        <w:rPr>
          <w:rFonts w:ascii="Arial" w:hAnsi="Arial" w:cs="Arial"/>
          <w:shd w:val="clear" w:color="auto" w:fill="FFFFFF"/>
          <w:lang w:val="ru-RU"/>
        </w:rPr>
        <w:t>.</w:t>
      </w:r>
    </w:p>
    <w:p w14:paraId="609DBF5A" w14:textId="77777777" w:rsidR="00917950" w:rsidRPr="00721840" w:rsidRDefault="00917950" w:rsidP="00917950">
      <w:pPr>
        <w:autoSpaceDE w:val="0"/>
        <w:autoSpaceDN w:val="0"/>
        <w:adjustRightInd w:val="0"/>
        <w:spacing w:after="240" w:line="276" w:lineRule="auto"/>
        <w:ind w:firstLine="720"/>
        <w:jc w:val="both"/>
        <w:rPr>
          <w:rFonts w:ascii="Arial" w:hAnsi="Arial" w:cs="Arial"/>
          <w:lang w:val="ru-RU"/>
        </w:rPr>
      </w:pPr>
    </w:p>
    <w:tbl>
      <w:tblPr>
        <w:tblpPr w:leftFromText="180" w:rightFromText="180" w:vertAnchor="text" w:tblpY="1"/>
        <w:tblOverlap w:val="never"/>
        <w:tblW w:w="0" w:type="auto"/>
        <w:tblLook w:val="04A0" w:firstRow="1" w:lastRow="0" w:firstColumn="1" w:lastColumn="0" w:noHBand="0" w:noVBand="1"/>
      </w:tblPr>
      <w:tblGrid>
        <w:gridCol w:w="12900"/>
      </w:tblGrid>
      <w:tr w:rsidR="00917950" w:rsidRPr="000C6B0A" w14:paraId="44E1EDC2" w14:textId="77777777" w:rsidTr="00721840">
        <w:tc>
          <w:tcPr>
            <w:tcW w:w="12900" w:type="dxa"/>
          </w:tcPr>
          <w:p w14:paraId="1EC2CE38" w14:textId="77777777" w:rsidR="00917950" w:rsidRPr="00721840" w:rsidRDefault="00917950" w:rsidP="00917950">
            <w:pPr>
              <w:spacing w:line="276" w:lineRule="auto"/>
              <w:rPr>
                <w:rFonts w:ascii="Arial" w:hAnsi="Arial" w:cs="Arial"/>
                <w:b/>
                <w:lang w:val="ru-RU"/>
              </w:rPr>
            </w:pPr>
            <w:r w:rsidRPr="00917950">
              <w:rPr>
                <w:rFonts w:ascii="Arial" w:hAnsi="Arial" w:cs="Arial"/>
                <w:b/>
                <w:lang w:val="ru-RU"/>
              </w:rPr>
              <w:t>Неработни денови во учебната 2026 /2027 година:</w:t>
            </w:r>
          </w:p>
          <w:p w14:paraId="326DEAC0" w14:textId="77777777" w:rsidR="00917950" w:rsidRPr="00721840" w:rsidRDefault="00917950" w:rsidP="00917950">
            <w:pPr>
              <w:spacing w:line="276" w:lineRule="auto"/>
              <w:rPr>
                <w:rFonts w:ascii="Arial" w:hAnsi="Arial" w:cs="Arial"/>
                <w:b/>
                <w:lang w:val="ru-RU"/>
              </w:rPr>
            </w:pPr>
          </w:p>
          <w:p w14:paraId="3DD38844" w14:textId="77777777" w:rsidR="00917950" w:rsidRPr="00917950" w:rsidRDefault="00917950" w:rsidP="00917950">
            <w:pPr>
              <w:spacing w:line="276" w:lineRule="auto"/>
              <w:rPr>
                <w:rFonts w:ascii="Arial" w:hAnsi="Arial" w:cs="Arial"/>
                <w:lang w:val="ru-RU"/>
              </w:rPr>
            </w:pPr>
            <w:r w:rsidRPr="00917950">
              <w:rPr>
                <w:rFonts w:ascii="Arial" w:hAnsi="Arial" w:cs="Arial"/>
                <w:lang w:val="ru-RU"/>
              </w:rPr>
              <w:t>8 Септември (вторник) -  Ден на независноста;</w:t>
            </w:r>
          </w:p>
          <w:p w14:paraId="771F5B3D" w14:textId="77777777" w:rsidR="00917950" w:rsidRPr="00917950" w:rsidRDefault="00917950" w:rsidP="00917950">
            <w:pPr>
              <w:spacing w:line="276" w:lineRule="auto"/>
              <w:rPr>
                <w:rFonts w:ascii="Arial" w:hAnsi="Arial" w:cs="Arial"/>
                <w:lang w:val="ru-RU"/>
              </w:rPr>
            </w:pPr>
            <w:r w:rsidRPr="00917950">
              <w:rPr>
                <w:rFonts w:ascii="Arial" w:hAnsi="Arial" w:cs="Arial"/>
                <w:lang w:val="ru-RU"/>
              </w:rPr>
              <w:t>11 Октомври (недела)  - Ден на народното востание, односно 12 октомври (понеделник) е неработен ден;</w:t>
            </w:r>
          </w:p>
          <w:p w14:paraId="08FC1864" w14:textId="77777777" w:rsidR="00917950" w:rsidRPr="00917950" w:rsidRDefault="00917950" w:rsidP="00917950">
            <w:pPr>
              <w:spacing w:line="276" w:lineRule="auto"/>
              <w:rPr>
                <w:rFonts w:ascii="Arial" w:hAnsi="Arial" w:cs="Arial"/>
                <w:lang w:val="ru-RU"/>
              </w:rPr>
            </w:pPr>
            <w:r w:rsidRPr="00917950">
              <w:rPr>
                <w:rFonts w:ascii="Arial" w:hAnsi="Arial" w:cs="Arial"/>
                <w:lang w:val="ru-RU"/>
              </w:rPr>
              <w:t>23 Октомври (петок) - Ден на македонската револуционерна борба;</w:t>
            </w:r>
          </w:p>
          <w:p w14:paraId="4A407717" w14:textId="77777777" w:rsidR="00917950" w:rsidRPr="00917950" w:rsidRDefault="00917950" w:rsidP="00917950">
            <w:pPr>
              <w:spacing w:line="276" w:lineRule="auto"/>
              <w:rPr>
                <w:rFonts w:ascii="Arial" w:hAnsi="Arial" w:cs="Arial"/>
                <w:lang w:val="ru-RU"/>
              </w:rPr>
            </w:pPr>
            <w:r w:rsidRPr="00917950">
              <w:rPr>
                <w:rFonts w:ascii="Arial" w:hAnsi="Arial" w:cs="Arial"/>
                <w:lang w:val="ru-RU"/>
              </w:rPr>
              <w:t>8 Декември (вторник) -  „Св. Климент Охридски”;</w:t>
            </w:r>
          </w:p>
          <w:p w14:paraId="26258121" w14:textId="77777777" w:rsidR="00917950" w:rsidRPr="00917950" w:rsidRDefault="00917950" w:rsidP="00917950">
            <w:pPr>
              <w:spacing w:line="276" w:lineRule="auto"/>
              <w:rPr>
                <w:rFonts w:ascii="Arial" w:hAnsi="Arial" w:cs="Arial"/>
                <w:lang w:val="ru-RU"/>
              </w:rPr>
            </w:pPr>
            <w:r w:rsidRPr="00917950">
              <w:rPr>
                <w:rFonts w:ascii="Arial" w:hAnsi="Arial" w:cs="Arial"/>
                <w:lang w:val="ru-RU"/>
              </w:rPr>
              <w:t xml:space="preserve">1 Јануари (петок) - Нова Година – распуст; </w:t>
            </w:r>
          </w:p>
          <w:p w14:paraId="07D78551" w14:textId="77777777" w:rsidR="00917950" w:rsidRPr="00917950" w:rsidRDefault="00917950" w:rsidP="00917950">
            <w:pPr>
              <w:spacing w:line="276" w:lineRule="auto"/>
              <w:rPr>
                <w:rFonts w:ascii="Arial" w:hAnsi="Arial" w:cs="Arial"/>
                <w:lang w:val="ru-RU"/>
              </w:rPr>
            </w:pPr>
            <w:r w:rsidRPr="00917950">
              <w:rPr>
                <w:rFonts w:ascii="Arial" w:hAnsi="Arial" w:cs="Arial"/>
                <w:lang w:val="ru-RU"/>
              </w:rPr>
              <w:t xml:space="preserve">6 Јануари (среда) – Бадник, ден пред Божиќ – распуст; </w:t>
            </w:r>
          </w:p>
          <w:p w14:paraId="72221BFC" w14:textId="77777777" w:rsidR="00917950" w:rsidRPr="00917950" w:rsidRDefault="00917950" w:rsidP="00917950">
            <w:pPr>
              <w:spacing w:line="276" w:lineRule="auto"/>
              <w:rPr>
                <w:rFonts w:ascii="Arial" w:hAnsi="Arial" w:cs="Arial"/>
                <w:lang w:val="ru-RU"/>
              </w:rPr>
            </w:pPr>
            <w:r w:rsidRPr="00917950">
              <w:rPr>
                <w:rFonts w:ascii="Arial" w:hAnsi="Arial" w:cs="Arial"/>
                <w:lang w:val="ru-RU"/>
              </w:rPr>
              <w:t xml:space="preserve">7 Јануари (четврток) – Божиќ, првиот ден на Божиќ– распуст; </w:t>
            </w:r>
          </w:p>
          <w:p w14:paraId="21988F28" w14:textId="77777777" w:rsidR="00917950" w:rsidRPr="00917950" w:rsidRDefault="00917950" w:rsidP="00917950">
            <w:pPr>
              <w:spacing w:line="276" w:lineRule="auto"/>
              <w:rPr>
                <w:rFonts w:ascii="Arial" w:hAnsi="Arial" w:cs="Arial"/>
                <w:lang w:val="ru-RU"/>
              </w:rPr>
            </w:pPr>
            <w:r w:rsidRPr="00917950">
              <w:rPr>
                <w:rFonts w:ascii="Arial" w:hAnsi="Arial" w:cs="Arial"/>
                <w:lang w:val="ru-RU"/>
              </w:rPr>
              <w:t xml:space="preserve">19 Јануари (вторник)- Богојавление (Водици) – распуст; </w:t>
            </w:r>
          </w:p>
          <w:p w14:paraId="74B8A7B4" w14:textId="77777777" w:rsidR="00917950" w:rsidRPr="00917950" w:rsidRDefault="00917950" w:rsidP="00917950">
            <w:pPr>
              <w:spacing w:line="276" w:lineRule="auto"/>
              <w:rPr>
                <w:rFonts w:ascii="Arial" w:hAnsi="Arial" w:cs="Arial"/>
                <w:lang w:val="ru-RU"/>
              </w:rPr>
            </w:pPr>
            <w:r w:rsidRPr="00917950">
              <w:rPr>
                <w:rFonts w:ascii="Arial" w:hAnsi="Arial" w:cs="Arial"/>
                <w:lang w:val="ru-RU"/>
              </w:rPr>
              <w:t>9 Март (вторник) - Рамазан Бајрам, првиот ден на Рамазан Бајрам;</w:t>
            </w:r>
          </w:p>
          <w:p w14:paraId="6B068ABE" w14:textId="77777777" w:rsidR="00917950" w:rsidRPr="00917950" w:rsidRDefault="00917950" w:rsidP="00917950">
            <w:pPr>
              <w:spacing w:line="276" w:lineRule="auto"/>
              <w:rPr>
                <w:rFonts w:ascii="Arial" w:hAnsi="Arial" w:cs="Arial"/>
                <w:lang w:val="ru-RU"/>
              </w:rPr>
            </w:pPr>
            <w:r w:rsidRPr="00917950">
              <w:rPr>
                <w:rFonts w:ascii="Arial" w:hAnsi="Arial" w:cs="Arial"/>
                <w:lang w:val="ru-RU"/>
              </w:rPr>
              <w:lastRenderedPageBreak/>
              <w:t>30 Април (петок) - Велики Петок, петок пред Велигден;</w:t>
            </w:r>
          </w:p>
          <w:p w14:paraId="750579A8" w14:textId="77777777" w:rsidR="00917950" w:rsidRPr="00917950" w:rsidRDefault="00917950" w:rsidP="00917950">
            <w:pPr>
              <w:spacing w:line="276" w:lineRule="auto"/>
              <w:rPr>
                <w:rFonts w:ascii="Arial" w:hAnsi="Arial" w:cs="Arial"/>
                <w:lang w:val="ru-RU"/>
              </w:rPr>
            </w:pPr>
            <w:r w:rsidRPr="00917950">
              <w:rPr>
                <w:rFonts w:ascii="Arial" w:hAnsi="Arial" w:cs="Arial"/>
                <w:lang w:val="ru-RU"/>
              </w:rPr>
              <w:t>1 Мај (сабота) - Ден на трудот;</w:t>
            </w:r>
          </w:p>
          <w:p w14:paraId="6E190BC1" w14:textId="77777777" w:rsidR="00917950" w:rsidRPr="00917950" w:rsidRDefault="00917950" w:rsidP="00917950">
            <w:pPr>
              <w:spacing w:line="276" w:lineRule="auto"/>
              <w:rPr>
                <w:rFonts w:ascii="Arial" w:hAnsi="Arial" w:cs="Arial"/>
                <w:lang w:val="ru-RU"/>
              </w:rPr>
            </w:pPr>
            <w:r w:rsidRPr="00917950">
              <w:rPr>
                <w:rFonts w:ascii="Arial" w:hAnsi="Arial" w:cs="Arial"/>
                <w:lang w:val="ru-RU"/>
              </w:rPr>
              <w:t>3 Мај (понеделник) - Велигден, вториот ден на Велигден;</w:t>
            </w:r>
          </w:p>
          <w:p w14:paraId="51E4D057" w14:textId="77777777" w:rsidR="00917950" w:rsidRPr="00917950" w:rsidRDefault="00917950" w:rsidP="00917950">
            <w:pPr>
              <w:spacing w:line="276" w:lineRule="auto"/>
              <w:rPr>
                <w:rFonts w:ascii="Arial" w:hAnsi="Arial" w:cs="Arial"/>
                <w:lang w:val="ru-RU"/>
              </w:rPr>
            </w:pPr>
            <w:r w:rsidRPr="00917950">
              <w:rPr>
                <w:rFonts w:ascii="Arial" w:hAnsi="Arial" w:cs="Arial"/>
                <w:lang w:val="ru-RU"/>
              </w:rPr>
              <w:t>24 мај (понеделник) - „Св. Кирил и Методиј“- Ден на сесловенските просветители;</w:t>
            </w:r>
          </w:p>
          <w:p w14:paraId="521982BB" w14:textId="77777777" w:rsidR="00917950" w:rsidRPr="00917950" w:rsidRDefault="00917950" w:rsidP="00917950">
            <w:pPr>
              <w:spacing w:line="276" w:lineRule="auto"/>
              <w:rPr>
                <w:rFonts w:ascii="Arial" w:hAnsi="Arial" w:cs="Arial"/>
                <w:lang w:val="ru-RU"/>
              </w:rPr>
            </w:pPr>
            <w:r w:rsidRPr="00917950">
              <w:rPr>
                <w:rFonts w:ascii="Arial" w:hAnsi="Arial" w:cs="Arial"/>
                <w:lang w:val="ru-RU"/>
              </w:rPr>
              <w:t>18 Јуни (петок) - Духовден, Петок пред Духовден;</w:t>
            </w:r>
          </w:p>
          <w:p w14:paraId="37B913B4" w14:textId="77777777" w:rsidR="00917950" w:rsidRPr="00917950" w:rsidRDefault="00917950" w:rsidP="00917950">
            <w:pPr>
              <w:spacing w:line="276" w:lineRule="auto"/>
              <w:rPr>
                <w:rFonts w:ascii="Arial" w:hAnsi="Arial" w:cs="Arial"/>
                <w:lang w:val="ru-RU"/>
              </w:rPr>
            </w:pPr>
            <w:r w:rsidRPr="00917950">
              <w:rPr>
                <w:rFonts w:ascii="Arial" w:hAnsi="Arial" w:cs="Arial"/>
                <w:lang w:val="ru-RU"/>
              </w:rPr>
              <w:t xml:space="preserve"> 2 август (понеделник) - Ден на Републиката;</w:t>
            </w:r>
          </w:p>
          <w:p w14:paraId="5235BD13" w14:textId="77777777" w:rsidR="00917950" w:rsidRPr="00917950" w:rsidRDefault="00917950" w:rsidP="00917950">
            <w:pPr>
              <w:spacing w:line="276" w:lineRule="auto"/>
              <w:rPr>
                <w:rFonts w:ascii="Arial" w:hAnsi="Arial" w:cs="Arial"/>
                <w:lang w:val="ru-RU"/>
              </w:rPr>
            </w:pPr>
            <w:r w:rsidRPr="00917950">
              <w:rPr>
                <w:rFonts w:ascii="Arial" w:hAnsi="Arial" w:cs="Arial"/>
                <w:lang w:val="ru-RU"/>
              </w:rPr>
              <w:t>28 август (сабота) - Успение на Пресвета Богородица (Голема Богородица).</w:t>
            </w:r>
          </w:p>
          <w:p w14:paraId="72A37630" w14:textId="77777777" w:rsidR="00917950" w:rsidRPr="00917950" w:rsidRDefault="00917950" w:rsidP="00917950">
            <w:pPr>
              <w:spacing w:line="276" w:lineRule="auto"/>
              <w:rPr>
                <w:rFonts w:ascii="Arial" w:hAnsi="Arial" w:cs="Arial"/>
                <w:lang w:val="ru-RU"/>
              </w:rPr>
            </w:pPr>
          </w:p>
          <w:p w14:paraId="03FA0C0C" w14:textId="77777777" w:rsidR="00917950" w:rsidRPr="00917950" w:rsidRDefault="00917950" w:rsidP="00917950">
            <w:pPr>
              <w:spacing w:line="276" w:lineRule="auto"/>
              <w:rPr>
                <w:rFonts w:ascii="Arial" w:hAnsi="Arial" w:cs="Arial"/>
                <w:lang w:val="ru-RU"/>
              </w:rPr>
            </w:pPr>
          </w:p>
          <w:p w14:paraId="2AACDE89" w14:textId="77777777" w:rsidR="00917950" w:rsidRPr="00917950" w:rsidRDefault="00917950" w:rsidP="00917950">
            <w:pPr>
              <w:spacing w:line="276" w:lineRule="auto"/>
              <w:rPr>
                <w:rFonts w:ascii="Arial" w:hAnsi="Arial" w:cs="Arial"/>
                <w:lang w:val="ru-RU"/>
              </w:rPr>
            </w:pPr>
          </w:p>
        </w:tc>
      </w:tr>
    </w:tbl>
    <w:p w14:paraId="2A6B09F6" w14:textId="77777777" w:rsidR="00917950" w:rsidRPr="00917950" w:rsidRDefault="00917950" w:rsidP="00917950">
      <w:pPr>
        <w:rPr>
          <w:rFonts w:ascii="Arial" w:hAnsi="Arial" w:cs="Arial"/>
          <w:b/>
          <w:lang w:val="ru-RU"/>
        </w:rPr>
      </w:pPr>
    </w:p>
    <w:p w14:paraId="6769FE14" w14:textId="77777777" w:rsidR="00917950" w:rsidRPr="00917950" w:rsidRDefault="00917950" w:rsidP="00917950">
      <w:pPr>
        <w:rPr>
          <w:rFonts w:ascii="Arial" w:hAnsi="Arial" w:cs="Arial"/>
          <w:b/>
          <w:lang w:val="ru-RU"/>
        </w:rPr>
      </w:pPr>
    </w:p>
    <w:p w14:paraId="68452BB1" w14:textId="77777777" w:rsidR="00917950" w:rsidRPr="00917950" w:rsidRDefault="00917950" w:rsidP="00917950">
      <w:pPr>
        <w:rPr>
          <w:rFonts w:ascii="Arial" w:hAnsi="Arial" w:cs="Arial"/>
          <w:b/>
          <w:lang w:val="ru-RU"/>
        </w:rPr>
      </w:pPr>
    </w:p>
    <w:p w14:paraId="40AA0AC1" w14:textId="77777777" w:rsidR="00917950" w:rsidRPr="00917950" w:rsidRDefault="00917950" w:rsidP="00917950">
      <w:pPr>
        <w:rPr>
          <w:rFonts w:ascii="Arial" w:hAnsi="Arial" w:cs="Arial"/>
          <w:b/>
          <w:lang w:val="ru-RU"/>
        </w:rPr>
      </w:pPr>
      <w:r w:rsidRPr="00917950">
        <w:rPr>
          <w:rFonts w:ascii="Arial" w:hAnsi="Arial" w:cs="Arial"/>
          <w:b/>
          <w:lang w:val="ru-RU"/>
        </w:rPr>
        <w:t>Училишни активности во учебната 202</w:t>
      </w:r>
      <w:r w:rsidRPr="00917950">
        <w:rPr>
          <w:rFonts w:ascii="Arial" w:hAnsi="Arial" w:cs="Arial"/>
          <w:b/>
          <w:lang w:val="en-GB"/>
        </w:rPr>
        <w:t>6</w:t>
      </w:r>
      <w:r w:rsidRPr="00917950">
        <w:rPr>
          <w:rFonts w:ascii="Arial" w:hAnsi="Arial" w:cs="Arial"/>
          <w:b/>
          <w:lang w:val="ru-RU"/>
        </w:rPr>
        <w:t>/202</w:t>
      </w:r>
      <w:r w:rsidRPr="00917950">
        <w:rPr>
          <w:rFonts w:ascii="Arial" w:hAnsi="Arial" w:cs="Arial"/>
          <w:b/>
          <w:lang w:val="en-GB"/>
        </w:rPr>
        <w:t>7</w:t>
      </w:r>
      <w:r w:rsidRPr="00917950">
        <w:rPr>
          <w:rFonts w:ascii="Arial" w:hAnsi="Arial" w:cs="Arial"/>
          <w:b/>
          <w:lang w:val="ru-RU"/>
        </w:rPr>
        <w:t xml:space="preserve"> година</w:t>
      </w:r>
    </w:p>
    <w:p w14:paraId="566B65B4" w14:textId="77777777" w:rsidR="00917950" w:rsidRPr="00917950" w:rsidRDefault="00917950" w:rsidP="00917950">
      <w:pPr>
        <w:rPr>
          <w:rFonts w:ascii="Arial" w:hAnsi="Arial" w:cs="Arial"/>
          <w:b/>
          <w:lang w:val="ru-RU"/>
        </w:rPr>
      </w:pPr>
    </w:p>
    <w:tbl>
      <w:tblPr>
        <w:tblW w:w="14018" w:type="dxa"/>
        <w:jc w:val="center"/>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Look w:val="0400" w:firstRow="0" w:lastRow="0" w:firstColumn="0" w:lastColumn="0" w:noHBand="0" w:noVBand="1"/>
      </w:tblPr>
      <w:tblGrid>
        <w:gridCol w:w="1975"/>
        <w:gridCol w:w="4695"/>
        <w:gridCol w:w="3260"/>
        <w:gridCol w:w="4088"/>
      </w:tblGrid>
      <w:tr w:rsidR="00917950" w:rsidRPr="00917950" w14:paraId="4D44F498" w14:textId="77777777" w:rsidTr="00721840">
        <w:trPr>
          <w:trHeight w:val="20"/>
          <w:jc w:val="center"/>
        </w:trPr>
        <w:tc>
          <w:tcPr>
            <w:tcW w:w="1975"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71299131" w14:textId="77777777" w:rsidR="00917950" w:rsidRPr="00917950" w:rsidRDefault="00917950" w:rsidP="00917950">
            <w:pPr>
              <w:jc w:val="center"/>
              <w:rPr>
                <w:rFonts w:ascii="Arial" w:hAnsi="Arial" w:cs="Arial"/>
                <w:b/>
              </w:rPr>
            </w:pPr>
            <w:r w:rsidRPr="00917950">
              <w:rPr>
                <w:rFonts w:ascii="Arial" w:hAnsi="Arial" w:cs="Arial"/>
                <w:b/>
              </w:rPr>
              <w:t>Дата</w:t>
            </w:r>
          </w:p>
        </w:tc>
        <w:tc>
          <w:tcPr>
            <w:tcW w:w="4695"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62B3E6BB" w14:textId="77777777" w:rsidR="00917950" w:rsidRPr="00917950" w:rsidRDefault="00917950" w:rsidP="00917950">
            <w:pPr>
              <w:jc w:val="center"/>
              <w:rPr>
                <w:rFonts w:ascii="Arial" w:hAnsi="Arial" w:cs="Arial"/>
                <w:b/>
              </w:rPr>
            </w:pPr>
            <w:r w:rsidRPr="00917950">
              <w:rPr>
                <w:rFonts w:ascii="Arial" w:hAnsi="Arial" w:cs="Arial"/>
                <w:b/>
              </w:rPr>
              <w:t>Активност</w:t>
            </w:r>
          </w:p>
        </w:tc>
        <w:tc>
          <w:tcPr>
            <w:tcW w:w="3260"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2AA77D5C" w14:textId="77777777" w:rsidR="00917950" w:rsidRPr="00917950" w:rsidRDefault="00917950" w:rsidP="00917950">
            <w:pPr>
              <w:jc w:val="center"/>
              <w:rPr>
                <w:rFonts w:ascii="Arial" w:hAnsi="Arial" w:cs="Arial"/>
                <w:b/>
              </w:rPr>
            </w:pPr>
            <w:r w:rsidRPr="00917950">
              <w:rPr>
                <w:rFonts w:ascii="Arial" w:hAnsi="Arial" w:cs="Arial"/>
                <w:b/>
              </w:rPr>
              <w:t>Учесници</w:t>
            </w:r>
          </w:p>
        </w:tc>
        <w:tc>
          <w:tcPr>
            <w:tcW w:w="4088"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7680FBB3" w14:textId="77777777" w:rsidR="00917950" w:rsidRPr="00917950" w:rsidRDefault="00917950" w:rsidP="00917950">
            <w:pPr>
              <w:jc w:val="center"/>
              <w:rPr>
                <w:rFonts w:ascii="Arial" w:hAnsi="Arial" w:cs="Arial"/>
                <w:b/>
              </w:rPr>
            </w:pPr>
            <w:r w:rsidRPr="00917950">
              <w:rPr>
                <w:rFonts w:ascii="Arial" w:hAnsi="Arial" w:cs="Arial"/>
                <w:b/>
              </w:rPr>
              <w:t>Одговорен</w:t>
            </w:r>
          </w:p>
        </w:tc>
      </w:tr>
      <w:tr w:rsidR="00917950" w:rsidRPr="00917950" w14:paraId="20E9A02D" w14:textId="77777777" w:rsidTr="00721840">
        <w:trPr>
          <w:trHeight w:val="20"/>
          <w:jc w:val="center"/>
        </w:trPr>
        <w:tc>
          <w:tcPr>
            <w:tcW w:w="1975" w:type="dxa"/>
            <w:tcBorders>
              <w:top w:val="single" w:sz="8" w:space="0" w:color="5B9BD5"/>
              <w:left w:val="single" w:sz="8" w:space="0" w:color="5B9BD5"/>
              <w:bottom w:val="single" w:sz="8" w:space="0" w:color="5B9BD5"/>
              <w:right w:val="single" w:sz="8" w:space="0" w:color="5B9BD5"/>
            </w:tcBorders>
            <w:vAlign w:val="center"/>
          </w:tcPr>
          <w:p w14:paraId="69683AB7" w14:textId="77777777" w:rsidR="00917950" w:rsidRPr="00917950" w:rsidRDefault="00917950" w:rsidP="00917950">
            <w:pPr>
              <w:jc w:val="center"/>
              <w:rPr>
                <w:rFonts w:ascii="Arial" w:hAnsi="Arial" w:cs="Arial"/>
              </w:rPr>
            </w:pPr>
            <w:r w:rsidRPr="00917950">
              <w:rPr>
                <w:rFonts w:ascii="Arial" w:hAnsi="Arial" w:cs="Arial"/>
                <w:lang w:val="mk-MK"/>
              </w:rPr>
              <w:t>1</w:t>
            </w:r>
            <w:r w:rsidRPr="00917950">
              <w:rPr>
                <w:rFonts w:ascii="Arial" w:hAnsi="Arial" w:cs="Arial"/>
              </w:rPr>
              <w:t xml:space="preserve"> септември</w:t>
            </w:r>
          </w:p>
        </w:tc>
        <w:tc>
          <w:tcPr>
            <w:tcW w:w="4695" w:type="dxa"/>
            <w:tcBorders>
              <w:top w:val="single" w:sz="8" w:space="0" w:color="5B9BD5"/>
              <w:left w:val="single" w:sz="8" w:space="0" w:color="5B9BD5"/>
              <w:bottom w:val="single" w:sz="8" w:space="0" w:color="5B9BD5"/>
              <w:right w:val="single" w:sz="8" w:space="0" w:color="5B9BD5"/>
            </w:tcBorders>
            <w:vAlign w:val="center"/>
          </w:tcPr>
          <w:p w14:paraId="5EA173F7" w14:textId="77777777" w:rsidR="00917950" w:rsidRPr="00917950" w:rsidRDefault="00917950" w:rsidP="00917950">
            <w:pPr>
              <w:rPr>
                <w:rFonts w:ascii="Arial" w:hAnsi="Arial" w:cs="Arial"/>
              </w:rPr>
            </w:pPr>
            <w:r w:rsidRPr="00917950">
              <w:rPr>
                <w:rFonts w:ascii="Arial" w:hAnsi="Arial" w:cs="Arial"/>
              </w:rPr>
              <w:t>Прв училишен ден</w:t>
            </w:r>
          </w:p>
        </w:tc>
        <w:tc>
          <w:tcPr>
            <w:tcW w:w="3260" w:type="dxa"/>
            <w:tcBorders>
              <w:top w:val="single" w:sz="8" w:space="0" w:color="5B9BD5"/>
              <w:left w:val="single" w:sz="8" w:space="0" w:color="5B9BD5"/>
              <w:bottom w:val="single" w:sz="8" w:space="0" w:color="5B9BD5"/>
              <w:right w:val="single" w:sz="8" w:space="0" w:color="5B9BD5"/>
            </w:tcBorders>
            <w:vAlign w:val="center"/>
          </w:tcPr>
          <w:p w14:paraId="72EAC3BD" w14:textId="77777777" w:rsidR="00917950" w:rsidRPr="00917950" w:rsidRDefault="00917950" w:rsidP="00917950">
            <w:pPr>
              <w:rPr>
                <w:rFonts w:ascii="Arial" w:hAnsi="Arial" w:cs="Arial"/>
                <w:lang w:val="ru-RU"/>
              </w:rPr>
            </w:pPr>
            <w:r w:rsidRPr="00917950">
              <w:rPr>
                <w:rFonts w:ascii="Arial" w:hAnsi="Arial" w:cs="Arial"/>
                <w:lang w:val="ru-RU"/>
              </w:rPr>
              <w:t xml:space="preserve">Ученици од </w:t>
            </w:r>
            <w:r w:rsidRPr="00917950">
              <w:rPr>
                <w:rFonts w:ascii="Arial" w:hAnsi="Arial" w:cs="Arial"/>
              </w:rPr>
              <w:t>I</w:t>
            </w:r>
            <w:r w:rsidRPr="00917950">
              <w:rPr>
                <w:rFonts w:ascii="Arial" w:hAnsi="Arial" w:cs="Arial"/>
                <w:lang w:val="ru-RU"/>
              </w:rPr>
              <w:t xml:space="preserve"> до </w:t>
            </w:r>
            <w:r w:rsidRPr="00917950">
              <w:rPr>
                <w:rFonts w:ascii="Arial" w:hAnsi="Arial" w:cs="Arial"/>
              </w:rPr>
              <w:t>IX</w:t>
            </w:r>
            <w:r w:rsidRPr="00917950">
              <w:rPr>
                <w:rFonts w:ascii="Arial" w:hAnsi="Arial" w:cs="Arial"/>
                <w:lang w:val="ru-RU"/>
              </w:rPr>
              <w:t xml:space="preserve"> одд.</w:t>
            </w:r>
          </w:p>
        </w:tc>
        <w:tc>
          <w:tcPr>
            <w:tcW w:w="4088" w:type="dxa"/>
            <w:tcBorders>
              <w:top w:val="single" w:sz="8" w:space="0" w:color="5B9BD5"/>
              <w:left w:val="single" w:sz="8" w:space="0" w:color="5B9BD5"/>
              <w:bottom w:val="single" w:sz="8" w:space="0" w:color="5B9BD5"/>
              <w:right w:val="single" w:sz="8" w:space="0" w:color="5B9BD5"/>
            </w:tcBorders>
            <w:vAlign w:val="center"/>
          </w:tcPr>
          <w:p w14:paraId="336410EA" w14:textId="77777777" w:rsidR="00917950" w:rsidRPr="00917950" w:rsidRDefault="00917950" w:rsidP="00917950">
            <w:pPr>
              <w:rPr>
                <w:rFonts w:ascii="Arial" w:hAnsi="Arial" w:cs="Arial"/>
              </w:rPr>
            </w:pPr>
            <w:r w:rsidRPr="00917950">
              <w:rPr>
                <w:rFonts w:ascii="Arial" w:hAnsi="Arial" w:cs="Arial"/>
              </w:rPr>
              <w:t xml:space="preserve">Педагог и одговорни наставници </w:t>
            </w:r>
          </w:p>
        </w:tc>
      </w:tr>
      <w:tr w:rsidR="00917950" w:rsidRPr="00917950" w14:paraId="653E4134" w14:textId="77777777" w:rsidTr="00721840">
        <w:trPr>
          <w:trHeight w:val="20"/>
          <w:jc w:val="center"/>
        </w:trPr>
        <w:tc>
          <w:tcPr>
            <w:tcW w:w="1975"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3DB2968B" w14:textId="77777777" w:rsidR="00917950" w:rsidRPr="00917950" w:rsidRDefault="00917950" w:rsidP="00917950">
            <w:pPr>
              <w:jc w:val="center"/>
              <w:rPr>
                <w:rFonts w:ascii="Arial" w:hAnsi="Arial" w:cs="Arial"/>
              </w:rPr>
            </w:pPr>
            <w:r w:rsidRPr="00917950">
              <w:rPr>
                <w:rFonts w:ascii="Arial" w:hAnsi="Arial" w:cs="Arial"/>
                <w:lang w:val="mk-MK"/>
              </w:rPr>
              <w:t xml:space="preserve">6 </w:t>
            </w:r>
            <w:r w:rsidRPr="00917950">
              <w:rPr>
                <w:rFonts w:ascii="Arial" w:hAnsi="Arial" w:cs="Arial"/>
              </w:rPr>
              <w:t>Септември</w:t>
            </w:r>
          </w:p>
        </w:tc>
        <w:tc>
          <w:tcPr>
            <w:tcW w:w="4695"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0746352E" w14:textId="77777777" w:rsidR="00917950" w:rsidRPr="00917950" w:rsidRDefault="00917950" w:rsidP="00917950">
            <w:pPr>
              <w:rPr>
                <w:rFonts w:ascii="Arial" w:hAnsi="Arial" w:cs="Arial"/>
                <w:lang w:val="ru-RU"/>
              </w:rPr>
            </w:pPr>
            <w:r w:rsidRPr="00917950">
              <w:rPr>
                <w:rFonts w:ascii="Arial" w:hAnsi="Arial" w:cs="Arial"/>
                <w:lang w:val="ru-RU"/>
              </w:rPr>
              <w:t xml:space="preserve">Учество во одбележување на Ден на ослободување на Кратово </w:t>
            </w:r>
          </w:p>
        </w:tc>
        <w:tc>
          <w:tcPr>
            <w:tcW w:w="3260"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2B72E1A8" w14:textId="77777777" w:rsidR="00917950" w:rsidRPr="00917950" w:rsidRDefault="00917950" w:rsidP="00917950">
            <w:pPr>
              <w:rPr>
                <w:rFonts w:ascii="Arial" w:hAnsi="Arial" w:cs="Arial"/>
              </w:rPr>
            </w:pPr>
            <w:r w:rsidRPr="00917950">
              <w:rPr>
                <w:rFonts w:ascii="Arial" w:hAnsi="Arial" w:cs="Arial"/>
              </w:rPr>
              <w:t xml:space="preserve">Ученици </w:t>
            </w:r>
          </w:p>
        </w:tc>
        <w:tc>
          <w:tcPr>
            <w:tcW w:w="4088"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7147A97E" w14:textId="77777777" w:rsidR="00917950" w:rsidRPr="00917950" w:rsidRDefault="00917950" w:rsidP="00917950">
            <w:pPr>
              <w:rPr>
                <w:rFonts w:ascii="Arial" w:hAnsi="Arial" w:cs="Arial"/>
              </w:rPr>
            </w:pPr>
            <w:r w:rsidRPr="00917950">
              <w:rPr>
                <w:rFonts w:ascii="Arial" w:hAnsi="Arial" w:cs="Arial"/>
              </w:rPr>
              <w:t>Педагог и наставници</w:t>
            </w:r>
          </w:p>
        </w:tc>
      </w:tr>
      <w:tr w:rsidR="00917950" w:rsidRPr="00917950" w14:paraId="5291B143" w14:textId="77777777" w:rsidTr="00721840">
        <w:trPr>
          <w:trHeight w:val="20"/>
          <w:jc w:val="center"/>
        </w:trPr>
        <w:tc>
          <w:tcPr>
            <w:tcW w:w="1975" w:type="dxa"/>
            <w:tcBorders>
              <w:top w:val="single" w:sz="8" w:space="0" w:color="5B9BD5"/>
              <w:left w:val="single" w:sz="8" w:space="0" w:color="5B9BD5"/>
              <w:bottom w:val="single" w:sz="8" w:space="0" w:color="5B9BD5"/>
              <w:right w:val="single" w:sz="8" w:space="0" w:color="5B9BD5"/>
            </w:tcBorders>
            <w:vAlign w:val="center"/>
          </w:tcPr>
          <w:p w14:paraId="2058609A" w14:textId="77777777" w:rsidR="00917950" w:rsidRPr="00917950" w:rsidRDefault="00917950" w:rsidP="00917950">
            <w:pPr>
              <w:jc w:val="center"/>
              <w:rPr>
                <w:rFonts w:ascii="Arial" w:hAnsi="Arial" w:cs="Arial"/>
              </w:rPr>
            </w:pPr>
            <w:r w:rsidRPr="00917950">
              <w:rPr>
                <w:rFonts w:ascii="Arial" w:hAnsi="Arial" w:cs="Arial"/>
                <w:lang w:val="mk-MK"/>
              </w:rPr>
              <w:t>8</w:t>
            </w:r>
            <w:r w:rsidRPr="00917950">
              <w:rPr>
                <w:rFonts w:ascii="Arial" w:hAnsi="Arial" w:cs="Arial"/>
              </w:rPr>
              <w:t xml:space="preserve"> септември</w:t>
            </w:r>
          </w:p>
        </w:tc>
        <w:tc>
          <w:tcPr>
            <w:tcW w:w="4695" w:type="dxa"/>
            <w:tcBorders>
              <w:top w:val="single" w:sz="8" w:space="0" w:color="5B9BD5"/>
              <w:left w:val="single" w:sz="8" w:space="0" w:color="5B9BD5"/>
              <w:bottom w:val="single" w:sz="8" w:space="0" w:color="5B9BD5"/>
              <w:right w:val="single" w:sz="8" w:space="0" w:color="5B9BD5"/>
            </w:tcBorders>
            <w:vAlign w:val="center"/>
          </w:tcPr>
          <w:p w14:paraId="797EBF52" w14:textId="77777777" w:rsidR="00917950" w:rsidRPr="00917950" w:rsidRDefault="00917950" w:rsidP="00917950">
            <w:pPr>
              <w:rPr>
                <w:rFonts w:ascii="Arial" w:hAnsi="Arial" w:cs="Arial"/>
                <w:lang w:val="ru-RU"/>
              </w:rPr>
            </w:pPr>
            <w:r w:rsidRPr="00917950">
              <w:rPr>
                <w:rFonts w:ascii="Arial" w:hAnsi="Arial" w:cs="Arial"/>
                <w:lang w:val="ru-RU"/>
              </w:rPr>
              <w:t>Предавање за денот на независноста</w:t>
            </w:r>
          </w:p>
        </w:tc>
        <w:tc>
          <w:tcPr>
            <w:tcW w:w="3260" w:type="dxa"/>
            <w:tcBorders>
              <w:top w:val="single" w:sz="8" w:space="0" w:color="5B9BD5"/>
              <w:left w:val="single" w:sz="8" w:space="0" w:color="5B9BD5"/>
              <w:bottom w:val="single" w:sz="8" w:space="0" w:color="5B9BD5"/>
              <w:right w:val="single" w:sz="8" w:space="0" w:color="5B9BD5"/>
            </w:tcBorders>
            <w:vAlign w:val="center"/>
          </w:tcPr>
          <w:p w14:paraId="0E7EA2A8" w14:textId="77777777" w:rsidR="00917950" w:rsidRPr="00917950" w:rsidRDefault="00917950" w:rsidP="00917950">
            <w:pPr>
              <w:rPr>
                <w:rFonts w:ascii="Arial" w:hAnsi="Arial" w:cs="Arial"/>
              </w:rPr>
            </w:pPr>
            <w:r w:rsidRPr="00917950">
              <w:rPr>
                <w:rFonts w:ascii="Arial" w:hAnsi="Arial" w:cs="Arial"/>
              </w:rPr>
              <w:t>Историска секција</w:t>
            </w:r>
          </w:p>
        </w:tc>
        <w:tc>
          <w:tcPr>
            <w:tcW w:w="4088" w:type="dxa"/>
            <w:tcBorders>
              <w:top w:val="single" w:sz="8" w:space="0" w:color="5B9BD5"/>
              <w:left w:val="single" w:sz="8" w:space="0" w:color="5B9BD5"/>
              <w:bottom w:val="single" w:sz="8" w:space="0" w:color="5B9BD5"/>
              <w:right w:val="single" w:sz="8" w:space="0" w:color="5B9BD5"/>
            </w:tcBorders>
            <w:vAlign w:val="center"/>
          </w:tcPr>
          <w:p w14:paraId="2B32AFDE" w14:textId="77777777" w:rsidR="00917950" w:rsidRPr="00917950" w:rsidRDefault="00917950" w:rsidP="00917950">
            <w:pPr>
              <w:rPr>
                <w:rFonts w:ascii="Arial" w:hAnsi="Arial" w:cs="Arial"/>
              </w:rPr>
            </w:pPr>
            <w:r w:rsidRPr="00917950">
              <w:rPr>
                <w:rFonts w:ascii="Arial" w:hAnsi="Arial" w:cs="Arial"/>
              </w:rPr>
              <w:t>Одговорен наставник</w:t>
            </w:r>
          </w:p>
        </w:tc>
      </w:tr>
      <w:tr w:rsidR="00917950" w:rsidRPr="00917950" w14:paraId="53584902" w14:textId="77777777" w:rsidTr="00721840">
        <w:trPr>
          <w:trHeight w:val="20"/>
          <w:jc w:val="center"/>
        </w:trPr>
        <w:tc>
          <w:tcPr>
            <w:tcW w:w="1975"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3A4A3A78" w14:textId="77777777" w:rsidR="00917950" w:rsidRPr="00917950" w:rsidRDefault="00917950" w:rsidP="00917950">
            <w:pPr>
              <w:jc w:val="center"/>
              <w:rPr>
                <w:rFonts w:ascii="Arial" w:hAnsi="Arial" w:cs="Arial"/>
                <w:highlight w:val="yellow"/>
              </w:rPr>
            </w:pPr>
            <w:r w:rsidRPr="00917950">
              <w:rPr>
                <w:rFonts w:ascii="Arial" w:hAnsi="Arial" w:cs="Arial"/>
              </w:rPr>
              <w:t>септември</w:t>
            </w:r>
          </w:p>
        </w:tc>
        <w:tc>
          <w:tcPr>
            <w:tcW w:w="4695"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4CB1F359" w14:textId="77777777" w:rsidR="00917950" w:rsidRPr="00917950" w:rsidRDefault="00917950" w:rsidP="00917950">
            <w:pPr>
              <w:rPr>
                <w:rFonts w:ascii="Arial" w:hAnsi="Arial" w:cs="Arial"/>
                <w:lang w:val="ru-RU"/>
              </w:rPr>
            </w:pPr>
            <w:r w:rsidRPr="00917950">
              <w:rPr>
                <w:rFonts w:ascii="Arial" w:hAnsi="Arial" w:cs="Arial"/>
                <w:lang w:val="ru-RU"/>
              </w:rPr>
              <w:t>Акција за безбедност во сообраќајот</w:t>
            </w:r>
          </w:p>
        </w:tc>
        <w:tc>
          <w:tcPr>
            <w:tcW w:w="3260"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61D16A6E" w14:textId="77777777" w:rsidR="00917950" w:rsidRPr="00917950" w:rsidRDefault="00917950" w:rsidP="00917950">
            <w:pPr>
              <w:rPr>
                <w:rFonts w:ascii="Arial" w:hAnsi="Arial" w:cs="Arial"/>
              </w:rPr>
            </w:pPr>
            <w:r w:rsidRPr="00917950">
              <w:rPr>
                <w:rFonts w:ascii="Arial" w:hAnsi="Arial" w:cs="Arial"/>
              </w:rPr>
              <w:t>Ученици од I одд.</w:t>
            </w:r>
          </w:p>
        </w:tc>
        <w:tc>
          <w:tcPr>
            <w:tcW w:w="4088"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39ECFAA4" w14:textId="77777777" w:rsidR="00917950" w:rsidRPr="00917950" w:rsidRDefault="00917950" w:rsidP="00917950">
            <w:pPr>
              <w:rPr>
                <w:rFonts w:ascii="Arial" w:hAnsi="Arial" w:cs="Arial"/>
              </w:rPr>
            </w:pPr>
            <w:r w:rsidRPr="00917950">
              <w:rPr>
                <w:rFonts w:ascii="Arial" w:hAnsi="Arial" w:cs="Arial"/>
              </w:rPr>
              <w:t>Одговорни лица од МВР</w:t>
            </w:r>
          </w:p>
        </w:tc>
      </w:tr>
      <w:tr w:rsidR="00917950" w:rsidRPr="00917950" w14:paraId="3BC5FCD9" w14:textId="77777777" w:rsidTr="00721840">
        <w:trPr>
          <w:trHeight w:val="20"/>
          <w:jc w:val="center"/>
        </w:trPr>
        <w:tc>
          <w:tcPr>
            <w:tcW w:w="1975" w:type="dxa"/>
            <w:tcBorders>
              <w:top w:val="single" w:sz="8" w:space="0" w:color="5B9BD5"/>
              <w:left w:val="single" w:sz="8" w:space="0" w:color="5B9BD5"/>
              <w:bottom w:val="single" w:sz="8" w:space="0" w:color="5B9BD5"/>
              <w:right w:val="single" w:sz="8" w:space="0" w:color="5B9BD5"/>
            </w:tcBorders>
            <w:vAlign w:val="center"/>
          </w:tcPr>
          <w:p w14:paraId="7CF5ACFC" w14:textId="77777777" w:rsidR="00917950" w:rsidRPr="00917950" w:rsidRDefault="00917950" w:rsidP="00917950">
            <w:pPr>
              <w:jc w:val="center"/>
              <w:rPr>
                <w:rFonts w:ascii="Arial" w:hAnsi="Arial" w:cs="Arial"/>
                <w:highlight w:val="yellow"/>
              </w:rPr>
            </w:pPr>
            <w:r w:rsidRPr="00917950">
              <w:rPr>
                <w:rFonts w:ascii="Arial" w:hAnsi="Arial" w:cs="Arial"/>
              </w:rPr>
              <w:t>септември</w:t>
            </w:r>
          </w:p>
        </w:tc>
        <w:tc>
          <w:tcPr>
            <w:tcW w:w="4695" w:type="dxa"/>
            <w:tcBorders>
              <w:top w:val="single" w:sz="8" w:space="0" w:color="5B9BD5"/>
              <w:left w:val="single" w:sz="8" w:space="0" w:color="5B9BD5"/>
              <w:bottom w:val="single" w:sz="8" w:space="0" w:color="5B9BD5"/>
              <w:right w:val="single" w:sz="8" w:space="0" w:color="5B9BD5"/>
            </w:tcBorders>
            <w:vAlign w:val="center"/>
          </w:tcPr>
          <w:p w14:paraId="77FA48E3" w14:textId="77777777" w:rsidR="00917950" w:rsidRPr="00917950" w:rsidRDefault="00917950" w:rsidP="00917950">
            <w:pPr>
              <w:rPr>
                <w:rFonts w:ascii="Arial" w:hAnsi="Arial" w:cs="Arial"/>
              </w:rPr>
            </w:pPr>
            <w:r w:rsidRPr="00917950">
              <w:rPr>
                <w:rFonts w:ascii="Arial" w:hAnsi="Arial" w:cs="Arial"/>
              </w:rPr>
              <w:t>Посета на планетариум - Скопје</w:t>
            </w:r>
          </w:p>
        </w:tc>
        <w:tc>
          <w:tcPr>
            <w:tcW w:w="3260" w:type="dxa"/>
            <w:tcBorders>
              <w:top w:val="single" w:sz="8" w:space="0" w:color="5B9BD5"/>
              <w:left w:val="single" w:sz="8" w:space="0" w:color="5B9BD5"/>
              <w:bottom w:val="single" w:sz="8" w:space="0" w:color="5B9BD5"/>
              <w:right w:val="single" w:sz="8" w:space="0" w:color="5B9BD5"/>
            </w:tcBorders>
            <w:vAlign w:val="center"/>
          </w:tcPr>
          <w:p w14:paraId="57CB2AB8" w14:textId="77777777" w:rsidR="00917950" w:rsidRPr="00917950" w:rsidRDefault="00917950" w:rsidP="00917950">
            <w:pPr>
              <w:rPr>
                <w:rFonts w:ascii="Arial" w:hAnsi="Arial" w:cs="Arial"/>
              </w:rPr>
            </w:pPr>
            <w:r w:rsidRPr="00917950">
              <w:rPr>
                <w:rFonts w:ascii="Arial" w:hAnsi="Arial" w:cs="Arial"/>
              </w:rPr>
              <w:t>Ученици од VI одд.</w:t>
            </w:r>
          </w:p>
        </w:tc>
        <w:tc>
          <w:tcPr>
            <w:tcW w:w="4088" w:type="dxa"/>
            <w:tcBorders>
              <w:top w:val="single" w:sz="8" w:space="0" w:color="5B9BD5"/>
              <w:left w:val="single" w:sz="8" w:space="0" w:color="5B9BD5"/>
              <w:bottom w:val="single" w:sz="8" w:space="0" w:color="5B9BD5"/>
              <w:right w:val="single" w:sz="8" w:space="0" w:color="5B9BD5"/>
            </w:tcBorders>
            <w:vAlign w:val="center"/>
          </w:tcPr>
          <w:p w14:paraId="2832B13B" w14:textId="77777777" w:rsidR="00917950" w:rsidRPr="00917950" w:rsidRDefault="00917950" w:rsidP="00917950">
            <w:pPr>
              <w:rPr>
                <w:rFonts w:ascii="Arial" w:hAnsi="Arial" w:cs="Arial"/>
              </w:rPr>
            </w:pPr>
            <w:r w:rsidRPr="00917950">
              <w:rPr>
                <w:rFonts w:ascii="Arial" w:hAnsi="Arial" w:cs="Arial"/>
              </w:rPr>
              <w:t>Одговорни наставници по географија</w:t>
            </w:r>
          </w:p>
        </w:tc>
      </w:tr>
      <w:tr w:rsidR="00917950" w:rsidRPr="000C6B0A" w14:paraId="5460CC96" w14:textId="77777777" w:rsidTr="00721840">
        <w:trPr>
          <w:trHeight w:val="20"/>
          <w:jc w:val="center"/>
        </w:trPr>
        <w:tc>
          <w:tcPr>
            <w:tcW w:w="1975"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3581F78F" w14:textId="77777777" w:rsidR="00917950" w:rsidRPr="00917950" w:rsidRDefault="00917950" w:rsidP="00917950">
            <w:pPr>
              <w:jc w:val="center"/>
              <w:rPr>
                <w:rFonts w:ascii="Arial" w:hAnsi="Arial" w:cs="Arial"/>
              </w:rPr>
            </w:pPr>
            <w:r w:rsidRPr="00917950">
              <w:rPr>
                <w:rFonts w:ascii="Arial" w:hAnsi="Arial" w:cs="Arial"/>
                <w:lang w:val="mk-MK"/>
              </w:rPr>
              <w:t>5</w:t>
            </w:r>
            <w:r w:rsidRPr="00917950">
              <w:rPr>
                <w:rFonts w:ascii="Arial" w:hAnsi="Arial" w:cs="Arial"/>
              </w:rPr>
              <w:t xml:space="preserve"> – </w:t>
            </w:r>
            <w:r w:rsidRPr="00917950">
              <w:rPr>
                <w:rFonts w:ascii="Arial" w:hAnsi="Arial" w:cs="Arial"/>
                <w:lang w:val="mk-MK"/>
              </w:rPr>
              <w:t>9</w:t>
            </w:r>
            <w:r w:rsidRPr="00917950">
              <w:rPr>
                <w:rFonts w:ascii="Arial" w:hAnsi="Arial" w:cs="Arial"/>
              </w:rPr>
              <w:t xml:space="preserve"> октомври</w:t>
            </w:r>
          </w:p>
        </w:tc>
        <w:tc>
          <w:tcPr>
            <w:tcW w:w="4695"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560303E9" w14:textId="77777777" w:rsidR="00917950" w:rsidRPr="00917950" w:rsidRDefault="00917950" w:rsidP="00917950">
            <w:pPr>
              <w:rPr>
                <w:rFonts w:ascii="Arial" w:hAnsi="Arial" w:cs="Arial"/>
                <w:lang w:val="ru-RU"/>
              </w:rPr>
            </w:pPr>
            <w:r w:rsidRPr="00917950">
              <w:rPr>
                <w:rFonts w:ascii="Arial" w:hAnsi="Arial" w:cs="Arial"/>
                <w:lang w:val="ru-RU"/>
              </w:rPr>
              <w:t>Светски ден на детето – Прием на првачиња во Детската организација</w:t>
            </w:r>
          </w:p>
        </w:tc>
        <w:tc>
          <w:tcPr>
            <w:tcW w:w="3260"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4CB9EF1D" w14:textId="77777777" w:rsidR="00917950" w:rsidRPr="00917950" w:rsidRDefault="00917950" w:rsidP="00917950">
            <w:pPr>
              <w:rPr>
                <w:rFonts w:ascii="Arial" w:hAnsi="Arial" w:cs="Arial"/>
                <w:lang w:val="ru-RU"/>
              </w:rPr>
            </w:pPr>
            <w:r w:rsidRPr="00917950">
              <w:rPr>
                <w:rFonts w:ascii="Arial" w:hAnsi="Arial" w:cs="Arial"/>
                <w:lang w:val="ru-RU"/>
              </w:rPr>
              <w:t xml:space="preserve">Од </w:t>
            </w:r>
            <w:r w:rsidRPr="00917950">
              <w:rPr>
                <w:rFonts w:ascii="Arial" w:hAnsi="Arial" w:cs="Arial"/>
              </w:rPr>
              <w:t>I</w:t>
            </w:r>
            <w:r w:rsidRPr="00917950">
              <w:rPr>
                <w:rFonts w:ascii="Arial" w:hAnsi="Arial" w:cs="Arial"/>
                <w:lang w:val="ru-RU"/>
              </w:rPr>
              <w:t xml:space="preserve"> до </w:t>
            </w:r>
            <w:r w:rsidRPr="00917950">
              <w:rPr>
                <w:rFonts w:ascii="Arial" w:hAnsi="Arial" w:cs="Arial"/>
              </w:rPr>
              <w:t>IX</w:t>
            </w:r>
            <w:r w:rsidRPr="00917950">
              <w:rPr>
                <w:rFonts w:ascii="Arial" w:hAnsi="Arial" w:cs="Arial"/>
                <w:lang w:val="ru-RU"/>
              </w:rPr>
              <w:t xml:space="preserve"> одд.</w:t>
            </w:r>
          </w:p>
        </w:tc>
        <w:tc>
          <w:tcPr>
            <w:tcW w:w="4088"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141713D7" w14:textId="77777777" w:rsidR="00917950" w:rsidRPr="00917950" w:rsidRDefault="00917950" w:rsidP="00917950">
            <w:pPr>
              <w:rPr>
                <w:rFonts w:ascii="Arial" w:hAnsi="Arial" w:cs="Arial"/>
                <w:lang w:val="ru-RU"/>
              </w:rPr>
            </w:pPr>
            <w:r w:rsidRPr="00917950">
              <w:rPr>
                <w:rFonts w:ascii="Arial" w:hAnsi="Arial" w:cs="Arial"/>
                <w:lang w:val="ru-RU"/>
              </w:rPr>
              <w:t xml:space="preserve">Психолог и наставниците од прво одд. </w:t>
            </w:r>
          </w:p>
        </w:tc>
      </w:tr>
      <w:tr w:rsidR="00917950" w:rsidRPr="00917950" w14:paraId="6BF56C6E" w14:textId="77777777" w:rsidTr="00721840">
        <w:trPr>
          <w:trHeight w:val="20"/>
          <w:jc w:val="center"/>
        </w:trPr>
        <w:tc>
          <w:tcPr>
            <w:tcW w:w="1975" w:type="dxa"/>
            <w:tcBorders>
              <w:top w:val="single" w:sz="8" w:space="0" w:color="5B9BD5"/>
              <w:left w:val="single" w:sz="8" w:space="0" w:color="5B9BD5"/>
              <w:bottom w:val="single" w:sz="8" w:space="0" w:color="5B9BD5"/>
              <w:right w:val="single" w:sz="8" w:space="0" w:color="5B9BD5"/>
            </w:tcBorders>
            <w:vAlign w:val="center"/>
          </w:tcPr>
          <w:p w14:paraId="20957A26" w14:textId="77777777" w:rsidR="00917950" w:rsidRPr="00917950" w:rsidRDefault="00917950" w:rsidP="00917950">
            <w:pPr>
              <w:jc w:val="center"/>
              <w:rPr>
                <w:rFonts w:ascii="Arial" w:hAnsi="Arial" w:cs="Arial"/>
              </w:rPr>
            </w:pPr>
            <w:r w:rsidRPr="00917950">
              <w:rPr>
                <w:rFonts w:ascii="Arial" w:hAnsi="Arial" w:cs="Arial"/>
                <w:lang w:val="mk-MK"/>
              </w:rPr>
              <w:t>5</w:t>
            </w:r>
            <w:r w:rsidRPr="00917950">
              <w:rPr>
                <w:rFonts w:ascii="Arial" w:hAnsi="Arial" w:cs="Arial"/>
              </w:rPr>
              <w:t xml:space="preserve"> октомври</w:t>
            </w:r>
          </w:p>
        </w:tc>
        <w:tc>
          <w:tcPr>
            <w:tcW w:w="4695" w:type="dxa"/>
            <w:tcBorders>
              <w:top w:val="single" w:sz="8" w:space="0" w:color="5B9BD5"/>
              <w:left w:val="single" w:sz="8" w:space="0" w:color="5B9BD5"/>
              <w:bottom w:val="single" w:sz="8" w:space="0" w:color="5B9BD5"/>
              <w:right w:val="single" w:sz="8" w:space="0" w:color="5B9BD5"/>
            </w:tcBorders>
            <w:vAlign w:val="center"/>
          </w:tcPr>
          <w:p w14:paraId="217BCD9C" w14:textId="77777777" w:rsidR="00917950" w:rsidRPr="00917950" w:rsidRDefault="00917950" w:rsidP="00917950">
            <w:pPr>
              <w:rPr>
                <w:rFonts w:ascii="Arial" w:hAnsi="Arial" w:cs="Arial"/>
              </w:rPr>
            </w:pPr>
            <w:r w:rsidRPr="00917950">
              <w:rPr>
                <w:rFonts w:ascii="Arial" w:hAnsi="Arial" w:cs="Arial"/>
              </w:rPr>
              <w:t>Светски ден на учителот</w:t>
            </w:r>
          </w:p>
        </w:tc>
        <w:tc>
          <w:tcPr>
            <w:tcW w:w="3260" w:type="dxa"/>
            <w:tcBorders>
              <w:top w:val="single" w:sz="8" w:space="0" w:color="5B9BD5"/>
              <w:left w:val="single" w:sz="8" w:space="0" w:color="5B9BD5"/>
              <w:bottom w:val="single" w:sz="8" w:space="0" w:color="5B9BD5"/>
              <w:right w:val="single" w:sz="8" w:space="0" w:color="5B9BD5"/>
            </w:tcBorders>
            <w:vAlign w:val="center"/>
          </w:tcPr>
          <w:p w14:paraId="258BB04A" w14:textId="77777777" w:rsidR="00917950" w:rsidRPr="00917950" w:rsidRDefault="00917950" w:rsidP="00917950">
            <w:pPr>
              <w:rPr>
                <w:rFonts w:ascii="Arial" w:hAnsi="Arial" w:cs="Arial"/>
                <w:lang w:val="ru-RU"/>
              </w:rPr>
            </w:pPr>
            <w:r w:rsidRPr="00917950">
              <w:rPr>
                <w:rFonts w:ascii="Arial" w:hAnsi="Arial" w:cs="Arial"/>
                <w:lang w:val="ru-RU"/>
              </w:rPr>
              <w:t>Членови на музичка, литературна и ликовна секција од сите генерации</w:t>
            </w:r>
          </w:p>
        </w:tc>
        <w:tc>
          <w:tcPr>
            <w:tcW w:w="4088" w:type="dxa"/>
            <w:tcBorders>
              <w:top w:val="single" w:sz="8" w:space="0" w:color="5B9BD5"/>
              <w:left w:val="single" w:sz="8" w:space="0" w:color="5B9BD5"/>
              <w:bottom w:val="single" w:sz="8" w:space="0" w:color="5B9BD5"/>
              <w:right w:val="single" w:sz="8" w:space="0" w:color="5B9BD5"/>
            </w:tcBorders>
            <w:vAlign w:val="center"/>
          </w:tcPr>
          <w:p w14:paraId="7AF6DFD2" w14:textId="77777777" w:rsidR="00917950" w:rsidRPr="00917950" w:rsidRDefault="00917950" w:rsidP="00917950">
            <w:pPr>
              <w:rPr>
                <w:rFonts w:ascii="Arial" w:hAnsi="Arial" w:cs="Arial"/>
              </w:rPr>
            </w:pPr>
            <w:r w:rsidRPr="00917950">
              <w:rPr>
                <w:rFonts w:ascii="Arial" w:hAnsi="Arial" w:cs="Arial"/>
              </w:rPr>
              <w:t>Наставници одговорни за секциите</w:t>
            </w:r>
          </w:p>
        </w:tc>
      </w:tr>
      <w:tr w:rsidR="00917950" w:rsidRPr="00917950" w14:paraId="2FBAF5B0" w14:textId="77777777" w:rsidTr="00721840">
        <w:trPr>
          <w:trHeight w:val="20"/>
          <w:jc w:val="center"/>
        </w:trPr>
        <w:tc>
          <w:tcPr>
            <w:tcW w:w="1975"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414D9C97" w14:textId="77777777" w:rsidR="00917950" w:rsidRPr="00917950" w:rsidRDefault="00917950" w:rsidP="00917950">
            <w:pPr>
              <w:jc w:val="center"/>
              <w:rPr>
                <w:rFonts w:ascii="Arial" w:hAnsi="Arial" w:cs="Arial"/>
              </w:rPr>
            </w:pPr>
            <w:r w:rsidRPr="00917950">
              <w:rPr>
                <w:rFonts w:ascii="Arial" w:hAnsi="Arial" w:cs="Arial"/>
              </w:rPr>
              <w:lastRenderedPageBreak/>
              <w:t>октомври</w:t>
            </w:r>
          </w:p>
        </w:tc>
        <w:tc>
          <w:tcPr>
            <w:tcW w:w="4695"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597D2498" w14:textId="77777777" w:rsidR="00917950" w:rsidRPr="00917950" w:rsidRDefault="00917950" w:rsidP="00917950">
            <w:pPr>
              <w:rPr>
                <w:rFonts w:ascii="Arial" w:hAnsi="Arial" w:cs="Arial"/>
                <w:lang w:val="ru-RU"/>
              </w:rPr>
            </w:pPr>
            <w:r w:rsidRPr="00917950">
              <w:rPr>
                <w:rFonts w:ascii="Arial" w:hAnsi="Arial" w:cs="Arial"/>
                <w:lang w:val="ru-RU"/>
              </w:rPr>
              <w:t xml:space="preserve">Месец на книгата </w:t>
            </w:r>
          </w:p>
          <w:p w14:paraId="30F1CFF5" w14:textId="77777777" w:rsidR="00917950" w:rsidRPr="00917950" w:rsidRDefault="00917950" w:rsidP="00917950">
            <w:pPr>
              <w:rPr>
                <w:rFonts w:ascii="Arial" w:hAnsi="Arial" w:cs="Arial"/>
                <w:lang w:val="ru-RU"/>
              </w:rPr>
            </w:pPr>
            <w:r w:rsidRPr="00917950">
              <w:rPr>
                <w:rFonts w:ascii="Arial" w:hAnsi="Arial" w:cs="Arial"/>
                <w:lang w:val="ru-RU"/>
              </w:rPr>
              <w:t>Конкурс за избор на најдобра литературна творба</w:t>
            </w:r>
          </w:p>
        </w:tc>
        <w:tc>
          <w:tcPr>
            <w:tcW w:w="3260"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47C3C3B1" w14:textId="77777777" w:rsidR="00917950" w:rsidRPr="00917950" w:rsidRDefault="00917950" w:rsidP="00917950">
            <w:pPr>
              <w:rPr>
                <w:rFonts w:ascii="Arial" w:hAnsi="Arial" w:cs="Arial"/>
                <w:lang w:val="ru-RU"/>
              </w:rPr>
            </w:pPr>
            <w:r w:rsidRPr="00917950">
              <w:rPr>
                <w:rFonts w:ascii="Arial" w:hAnsi="Arial" w:cs="Arial"/>
                <w:lang w:val="ru-RU"/>
              </w:rPr>
              <w:t xml:space="preserve">Членови на литературни секции од </w:t>
            </w:r>
            <w:r w:rsidRPr="00917950">
              <w:rPr>
                <w:rFonts w:ascii="Arial" w:hAnsi="Arial" w:cs="Arial"/>
              </w:rPr>
              <w:t>II</w:t>
            </w:r>
            <w:r w:rsidRPr="00917950">
              <w:rPr>
                <w:rFonts w:ascii="Arial" w:hAnsi="Arial" w:cs="Arial"/>
                <w:lang w:val="ru-RU"/>
              </w:rPr>
              <w:t xml:space="preserve"> до </w:t>
            </w:r>
            <w:r w:rsidRPr="00917950">
              <w:rPr>
                <w:rFonts w:ascii="Arial" w:hAnsi="Arial" w:cs="Arial"/>
              </w:rPr>
              <w:t>IX</w:t>
            </w:r>
            <w:r w:rsidRPr="00917950">
              <w:rPr>
                <w:rFonts w:ascii="Arial" w:hAnsi="Arial" w:cs="Arial"/>
                <w:lang w:val="ru-RU"/>
              </w:rPr>
              <w:t xml:space="preserve"> одд.</w:t>
            </w:r>
          </w:p>
        </w:tc>
        <w:tc>
          <w:tcPr>
            <w:tcW w:w="4088"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3C374766" w14:textId="77777777" w:rsidR="00917950" w:rsidRPr="00917950" w:rsidRDefault="00917950" w:rsidP="00917950">
            <w:pPr>
              <w:rPr>
                <w:rFonts w:ascii="Arial" w:hAnsi="Arial" w:cs="Arial"/>
              </w:rPr>
            </w:pPr>
            <w:r w:rsidRPr="00917950">
              <w:rPr>
                <w:rFonts w:ascii="Arial" w:hAnsi="Arial" w:cs="Arial"/>
              </w:rPr>
              <w:t>Наставници по македонски јазик</w:t>
            </w:r>
          </w:p>
        </w:tc>
      </w:tr>
      <w:tr w:rsidR="00917950" w:rsidRPr="00917950" w14:paraId="4AC8438B" w14:textId="77777777" w:rsidTr="00721840">
        <w:trPr>
          <w:trHeight w:val="20"/>
          <w:jc w:val="center"/>
        </w:trPr>
        <w:tc>
          <w:tcPr>
            <w:tcW w:w="1975" w:type="dxa"/>
            <w:tcBorders>
              <w:top w:val="single" w:sz="8" w:space="0" w:color="5B9BD5"/>
              <w:left w:val="single" w:sz="8" w:space="0" w:color="5B9BD5"/>
              <w:bottom w:val="single" w:sz="8" w:space="0" w:color="5B9BD5"/>
              <w:right w:val="single" w:sz="8" w:space="0" w:color="5B9BD5"/>
            </w:tcBorders>
            <w:vAlign w:val="center"/>
          </w:tcPr>
          <w:p w14:paraId="32702E6A" w14:textId="77777777" w:rsidR="00917950" w:rsidRPr="00917950" w:rsidRDefault="00917950" w:rsidP="00917950">
            <w:pPr>
              <w:jc w:val="center"/>
              <w:rPr>
                <w:rFonts w:ascii="Arial" w:hAnsi="Arial" w:cs="Arial"/>
                <w:lang w:val="mk-MK"/>
              </w:rPr>
            </w:pPr>
            <w:r w:rsidRPr="00917950">
              <w:rPr>
                <w:rFonts w:ascii="Arial" w:hAnsi="Arial" w:cs="Arial"/>
              </w:rPr>
              <w:t>1</w:t>
            </w:r>
            <w:r w:rsidRPr="00917950">
              <w:rPr>
                <w:rFonts w:ascii="Arial" w:hAnsi="Arial" w:cs="Arial"/>
                <w:lang w:val="mk-MK"/>
              </w:rPr>
              <w:t>1</w:t>
            </w:r>
            <w:r w:rsidRPr="00917950">
              <w:rPr>
                <w:rFonts w:ascii="Arial" w:hAnsi="Arial" w:cs="Arial"/>
              </w:rPr>
              <w:t xml:space="preserve"> oктомври</w:t>
            </w:r>
          </w:p>
          <w:p w14:paraId="14B16B4E" w14:textId="77777777" w:rsidR="00917950" w:rsidRPr="00917950" w:rsidRDefault="00917950" w:rsidP="00917950">
            <w:pPr>
              <w:jc w:val="center"/>
              <w:rPr>
                <w:rFonts w:ascii="Arial" w:hAnsi="Arial" w:cs="Arial"/>
                <w:lang w:val="mk-MK"/>
              </w:rPr>
            </w:pPr>
            <w:r w:rsidRPr="00917950">
              <w:rPr>
                <w:rFonts w:ascii="Arial" w:hAnsi="Arial" w:cs="Arial"/>
                <w:lang w:val="mk-MK"/>
              </w:rPr>
              <w:t>(9 или 12)</w:t>
            </w:r>
          </w:p>
        </w:tc>
        <w:tc>
          <w:tcPr>
            <w:tcW w:w="4695" w:type="dxa"/>
            <w:tcBorders>
              <w:top w:val="single" w:sz="8" w:space="0" w:color="5B9BD5"/>
              <w:left w:val="single" w:sz="8" w:space="0" w:color="5B9BD5"/>
              <w:bottom w:val="single" w:sz="8" w:space="0" w:color="5B9BD5"/>
              <w:right w:val="single" w:sz="8" w:space="0" w:color="5B9BD5"/>
            </w:tcBorders>
            <w:vAlign w:val="center"/>
          </w:tcPr>
          <w:p w14:paraId="756E5E28" w14:textId="77777777" w:rsidR="00917950" w:rsidRPr="00917950" w:rsidRDefault="00917950" w:rsidP="00917950">
            <w:pPr>
              <w:rPr>
                <w:rFonts w:ascii="Arial" w:hAnsi="Arial" w:cs="Arial"/>
              </w:rPr>
            </w:pPr>
            <w:r w:rsidRPr="00917950">
              <w:rPr>
                <w:rFonts w:ascii="Arial" w:hAnsi="Arial" w:cs="Arial"/>
              </w:rPr>
              <w:t>Реферат за празникот</w:t>
            </w:r>
          </w:p>
        </w:tc>
        <w:tc>
          <w:tcPr>
            <w:tcW w:w="3260" w:type="dxa"/>
            <w:tcBorders>
              <w:top w:val="single" w:sz="8" w:space="0" w:color="5B9BD5"/>
              <w:left w:val="single" w:sz="8" w:space="0" w:color="5B9BD5"/>
              <w:bottom w:val="single" w:sz="8" w:space="0" w:color="5B9BD5"/>
              <w:right w:val="single" w:sz="8" w:space="0" w:color="5B9BD5"/>
            </w:tcBorders>
            <w:vAlign w:val="center"/>
          </w:tcPr>
          <w:p w14:paraId="261F2808" w14:textId="77777777" w:rsidR="00917950" w:rsidRPr="00917950" w:rsidRDefault="00917950" w:rsidP="00917950">
            <w:pPr>
              <w:rPr>
                <w:rFonts w:ascii="Arial" w:hAnsi="Arial" w:cs="Arial"/>
              </w:rPr>
            </w:pPr>
            <w:r w:rsidRPr="00917950">
              <w:rPr>
                <w:rFonts w:ascii="Arial" w:hAnsi="Arial" w:cs="Arial"/>
              </w:rPr>
              <w:t>Историска секција</w:t>
            </w:r>
          </w:p>
        </w:tc>
        <w:tc>
          <w:tcPr>
            <w:tcW w:w="4088" w:type="dxa"/>
            <w:tcBorders>
              <w:top w:val="single" w:sz="8" w:space="0" w:color="5B9BD5"/>
              <w:left w:val="single" w:sz="8" w:space="0" w:color="5B9BD5"/>
              <w:bottom w:val="single" w:sz="8" w:space="0" w:color="5B9BD5"/>
              <w:right w:val="single" w:sz="8" w:space="0" w:color="5B9BD5"/>
            </w:tcBorders>
            <w:vAlign w:val="center"/>
          </w:tcPr>
          <w:p w14:paraId="144F8C5B" w14:textId="77777777" w:rsidR="00917950" w:rsidRPr="00917950" w:rsidRDefault="00917950" w:rsidP="00917950">
            <w:pPr>
              <w:rPr>
                <w:rFonts w:ascii="Arial" w:hAnsi="Arial" w:cs="Arial"/>
              </w:rPr>
            </w:pPr>
            <w:r w:rsidRPr="00917950">
              <w:rPr>
                <w:rFonts w:ascii="Arial" w:hAnsi="Arial" w:cs="Arial"/>
              </w:rPr>
              <w:t>Одговорен наставник</w:t>
            </w:r>
          </w:p>
        </w:tc>
      </w:tr>
      <w:tr w:rsidR="00917950" w:rsidRPr="00917950" w14:paraId="729AAD99" w14:textId="77777777" w:rsidTr="00721840">
        <w:trPr>
          <w:trHeight w:val="20"/>
          <w:jc w:val="center"/>
        </w:trPr>
        <w:tc>
          <w:tcPr>
            <w:tcW w:w="1975"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7FD40615" w14:textId="77777777" w:rsidR="00917950" w:rsidRPr="00917950" w:rsidRDefault="00917950" w:rsidP="00917950">
            <w:pPr>
              <w:jc w:val="center"/>
              <w:rPr>
                <w:rFonts w:ascii="Arial" w:hAnsi="Arial" w:cs="Arial"/>
              </w:rPr>
            </w:pPr>
            <w:r w:rsidRPr="00917950">
              <w:rPr>
                <w:rFonts w:ascii="Arial" w:hAnsi="Arial" w:cs="Arial"/>
              </w:rPr>
              <w:t>октомври</w:t>
            </w:r>
          </w:p>
        </w:tc>
        <w:tc>
          <w:tcPr>
            <w:tcW w:w="4695"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03FA44A0" w14:textId="77777777" w:rsidR="00917950" w:rsidRPr="00917950" w:rsidRDefault="00917950" w:rsidP="00917950">
            <w:pPr>
              <w:rPr>
                <w:rFonts w:ascii="Arial" w:hAnsi="Arial" w:cs="Arial"/>
                <w:lang w:val="ru-RU"/>
              </w:rPr>
            </w:pPr>
            <w:r w:rsidRPr="00917950">
              <w:rPr>
                <w:rFonts w:ascii="Arial" w:hAnsi="Arial" w:cs="Arial"/>
                <w:lang w:val="ru-RU"/>
              </w:rPr>
              <w:t>Посета на Камените кукли, Цоцев Камен и археолошки локалитет Градиште</w:t>
            </w:r>
          </w:p>
        </w:tc>
        <w:tc>
          <w:tcPr>
            <w:tcW w:w="3260"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33275E4E" w14:textId="77777777" w:rsidR="00917950" w:rsidRPr="00917950" w:rsidRDefault="00917950" w:rsidP="00917950">
            <w:pPr>
              <w:rPr>
                <w:rFonts w:ascii="Arial" w:hAnsi="Arial" w:cs="Arial"/>
              </w:rPr>
            </w:pPr>
            <w:r w:rsidRPr="00917950">
              <w:rPr>
                <w:rFonts w:ascii="Arial" w:hAnsi="Arial" w:cs="Arial"/>
              </w:rPr>
              <w:t>Учениците од VII одделение</w:t>
            </w:r>
          </w:p>
        </w:tc>
        <w:tc>
          <w:tcPr>
            <w:tcW w:w="4088"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0859A850" w14:textId="77777777" w:rsidR="00917950" w:rsidRPr="00917950" w:rsidRDefault="00917950" w:rsidP="00917950">
            <w:pPr>
              <w:rPr>
                <w:rFonts w:ascii="Arial" w:hAnsi="Arial" w:cs="Arial"/>
              </w:rPr>
            </w:pPr>
            <w:r w:rsidRPr="00917950">
              <w:rPr>
                <w:rFonts w:ascii="Arial" w:hAnsi="Arial" w:cs="Arial"/>
              </w:rPr>
              <w:t>Одговорен наставник</w:t>
            </w:r>
          </w:p>
        </w:tc>
      </w:tr>
      <w:tr w:rsidR="00917950" w:rsidRPr="00917950" w14:paraId="4397FC6C" w14:textId="77777777" w:rsidTr="00721840">
        <w:trPr>
          <w:trHeight w:val="20"/>
          <w:jc w:val="center"/>
        </w:trPr>
        <w:tc>
          <w:tcPr>
            <w:tcW w:w="1975" w:type="dxa"/>
            <w:tcBorders>
              <w:top w:val="single" w:sz="8" w:space="0" w:color="5B9BD5"/>
              <w:left w:val="single" w:sz="8" w:space="0" w:color="5B9BD5"/>
              <w:bottom w:val="single" w:sz="8" w:space="0" w:color="5B9BD5"/>
              <w:right w:val="single" w:sz="8" w:space="0" w:color="5B9BD5"/>
            </w:tcBorders>
            <w:vAlign w:val="center"/>
          </w:tcPr>
          <w:p w14:paraId="3302AAB0" w14:textId="77777777" w:rsidR="00917950" w:rsidRPr="00917950" w:rsidRDefault="00917950" w:rsidP="00917950">
            <w:pPr>
              <w:jc w:val="center"/>
              <w:rPr>
                <w:rFonts w:ascii="Arial" w:hAnsi="Arial" w:cs="Arial"/>
              </w:rPr>
            </w:pPr>
            <w:r w:rsidRPr="00917950">
              <w:rPr>
                <w:rFonts w:ascii="Arial" w:hAnsi="Arial" w:cs="Arial"/>
              </w:rPr>
              <w:t>октомври</w:t>
            </w:r>
          </w:p>
        </w:tc>
        <w:tc>
          <w:tcPr>
            <w:tcW w:w="4695" w:type="dxa"/>
            <w:tcBorders>
              <w:top w:val="single" w:sz="8" w:space="0" w:color="5B9BD5"/>
              <w:left w:val="single" w:sz="8" w:space="0" w:color="5B9BD5"/>
              <w:bottom w:val="single" w:sz="8" w:space="0" w:color="5B9BD5"/>
              <w:right w:val="single" w:sz="8" w:space="0" w:color="5B9BD5"/>
            </w:tcBorders>
            <w:vAlign w:val="center"/>
          </w:tcPr>
          <w:p w14:paraId="085AEF31" w14:textId="77777777" w:rsidR="00917950" w:rsidRPr="00917950" w:rsidRDefault="00917950" w:rsidP="00917950">
            <w:pPr>
              <w:rPr>
                <w:rFonts w:ascii="Arial" w:hAnsi="Arial" w:cs="Arial"/>
                <w:lang w:val="ru-RU"/>
              </w:rPr>
            </w:pPr>
            <w:r w:rsidRPr="00917950">
              <w:rPr>
                <w:rFonts w:ascii="Arial" w:hAnsi="Arial" w:cs="Arial"/>
                <w:lang w:val="ru-RU"/>
              </w:rPr>
              <w:t>Посета на едукативен центар за зачувување на природата Негрево општина Пехчево</w:t>
            </w:r>
          </w:p>
        </w:tc>
        <w:tc>
          <w:tcPr>
            <w:tcW w:w="3260" w:type="dxa"/>
            <w:tcBorders>
              <w:top w:val="single" w:sz="8" w:space="0" w:color="5B9BD5"/>
              <w:left w:val="single" w:sz="8" w:space="0" w:color="5B9BD5"/>
              <w:bottom w:val="single" w:sz="8" w:space="0" w:color="5B9BD5"/>
              <w:right w:val="single" w:sz="8" w:space="0" w:color="5B9BD5"/>
            </w:tcBorders>
            <w:vAlign w:val="center"/>
          </w:tcPr>
          <w:p w14:paraId="2396E8B2" w14:textId="77777777" w:rsidR="00917950" w:rsidRPr="00917950" w:rsidRDefault="00917950" w:rsidP="00917950">
            <w:pPr>
              <w:rPr>
                <w:rFonts w:ascii="Arial" w:hAnsi="Arial" w:cs="Arial"/>
                <w:lang w:val="ru-RU"/>
              </w:rPr>
            </w:pPr>
            <w:r w:rsidRPr="00917950">
              <w:rPr>
                <w:rFonts w:ascii="Arial" w:hAnsi="Arial" w:cs="Arial"/>
                <w:lang w:val="ru-RU"/>
              </w:rPr>
              <w:t xml:space="preserve">Ученици од </w:t>
            </w:r>
            <w:r w:rsidRPr="00917950">
              <w:rPr>
                <w:rFonts w:ascii="Arial" w:hAnsi="Arial" w:cs="Arial"/>
              </w:rPr>
              <w:t>V</w:t>
            </w:r>
            <w:r w:rsidRPr="00917950">
              <w:rPr>
                <w:rFonts w:ascii="Arial" w:hAnsi="Arial" w:cs="Arial"/>
                <w:lang w:val="ru-RU"/>
              </w:rPr>
              <w:t xml:space="preserve"> до </w:t>
            </w:r>
            <w:r w:rsidRPr="00917950">
              <w:rPr>
                <w:rFonts w:ascii="Arial" w:hAnsi="Arial" w:cs="Arial"/>
              </w:rPr>
              <w:t>IX</w:t>
            </w:r>
            <w:r w:rsidRPr="00917950">
              <w:rPr>
                <w:rFonts w:ascii="Arial" w:hAnsi="Arial" w:cs="Arial"/>
                <w:lang w:val="ru-RU"/>
              </w:rPr>
              <w:t xml:space="preserve"> одделение</w:t>
            </w:r>
          </w:p>
        </w:tc>
        <w:tc>
          <w:tcPr>
            <w:tcW w:w="4088" w:type="dxa"/>
            <w:tcBorders>
              <w:top w:val="single" w:sz="8" w:space="0" w:color="5B9BD5"/>
              <w:left w:val="single" w:sz="8" w:space="0" w:color="5B9BD5"/>
              <w:bottom w:val="single" w:sz="8" w:space="0" w:color="5B9BD5"/>
              <w:right w:val="single" w:sz="8" w:space="0" w:color="5B9BD5"/>
            </w:tcBorders>
            <w:vAlign w:val="center"/>
          </w:tcPr>
          <w:p w14:paraId="6F69A97C" w14:textId="77777777" w:rsidR="00917950" w:rsidRPr="00917950" w:rsidRDefault="00917950" w:rsidP="00917950">
            <w:pPr>
              <w:rPr>
                <w:rFonts w:ascii="Arial" w:hAnsi="Arial" w:cs="Arial"/>
              </w:rPr>
            </w:pPr>
            <w:r w:rsidRPr="00917950">
              <w:rPr>
                <w:rFonts w:ascii="Arial" w:hAnsi="Arial" w:cs="Arial"/>
              </w:rPr>
              <w:t>Одговорен наставник</w:t>
            </w:r>
          </w:p>
        </w:tc>
      </w:tr>
      <w:tr w:rsidR="00917950" w:rsidRPr="00917950" w14:paraId="17EB368B" w14:textId="77777777" w:rsidTr="00721840">
        <w:trPr>
          <w:trHeight w:val="20"/>
          <w:jc w:val="center"/>
        </w:trPr>
        <w:tc>
          <w:tcPr>
            <w:tcW w:w="1975"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38BB972C" w14:textId="77777777" w:rsidR="00917950" w:rsidRPr="00917950" w:rsidRDefault="00917950" w:rsidP="00917950">
            <w:pPr>
              <w:jc w:val="center"/>
              <w:rPr>
                <w:rFonts w:ascii="Arial" w:hAnsi="Arial" w:cs="Arial"/>
              </w:rPr>
            </w:pPr>
            <w:r w:rsidRPr="00917950">
              <w:rPr>
                <w:rFonts w:ascii="Arial" w:hAnsi="Arial" w:cs="Arial"/>
              </w:rPr>
              <w:t>ноември</w:t>
            </w:r>
          </w:p>
        </w:tc>
        <w:tc>
          <w:tcPr>
            <w:tcW w:w="4695"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0FA347F5" w14:textId="77777777" w:rsidR="00917950" w:rsidRPr="00917950" w:rsidRDefault="00917950" w:rsidP="00917950">
            <w:pPr>
              <w:rPr>
                <w:rFonts w:ascii="Arial" w:hAnsi="Arial" w:cs="Arial"/>
              </w:rPr>
            </w:pPr>
            <w:r w:rsidRPr="00917950">
              <w:rPr>
                <w:rFonts w:ascii="Arial" w:hAnsi="Arial" w:cs="Arial"/>
              </w:rPr>
              <w:t>Посета на детски фестивал</w:t>
            </w:r>
          </w:p>
        </w:tc>
        <w:tc>
          <w:tcPr>
            <w:tcW w:w="3260"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060C34BC" w14:textId="77777777" w:rsidR="00917950" w:rsidRPr="00917950" w:rsidRDefault="00917950" w:rsidP="00917950">
            <w:pPr>
              <w:rPr>
                <w:rFonts w:ascii="Arial" w:hAnsi="Arial" w:cs="Arial"/>
              </w:rPr>
            </w:pPr>
            <w:r w:rsidRPr="00917950">
              <w:rPr>
                <w:rFonts w:ascii="Arial" w:hAnsi="Arial" w:cs="Arial"/>
              </w:rPr>
              <w:t>Ученици од одделенска настава</w:t>
            </w:r>
          </w:p>
        </w:tc>
        <w:tc>
          <w:tcPr>
            <w:tcW w:w="4088"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1D4FC2A7" w14:textId="77777777" w:rsidR="00917950" w:rsidRPr="00917950" w:rsidRDefault="00917950" w:rsidP="00917950">
            <w:pPr>
              <w:rPr>
                <w:rFonts w:ascii="Arial" w:hAnsi="Arial" w:cs="Arial"/>
              </w:rPr>
            </w:pPr>
            <w:r w:rsidRPr="00917950">
              <w:rPr>
                <w:rFonts w:ascii="Arial" w:hAnsi="Arial" w:cs="Arial"/>
              </w:rPr>
              <w:t>наставници од одделенска настава</w:t>
            </w:r>
          </w:p>
        </w:tc>
      </w:tr>
      <w:tr w:rsidR="00917950" w:rsidRPr="00917950" w14:paraId="1F54C444" w14:textId="77777777" w:rsidTr="00721840">
        <w:trPr>
          <w:trHeight w:val="20"/>
          <w:jc w:val="center"/>
        </w:trPr>
        <w:tc>
          <w:tcPr>
            <w:tcW w:w="1975" w:type="dxa"/>
            <w:tcBorders>
              <w:top w:val="single" w:sz="8" w:space="0" w:color="5B9BD5"/>
              <w:left w:val="single" w:sz="8" w:space="0" w:color="5B9BD5"/>
              <w:bottom w:val="single" w:sz="8" w:space="0" w:color="5B9BD5"/>
              <w:right w:val="single" w:sz="8" w:space="0" w:color="5B9BD5"/>
            </w:tcBorders>
            <w:vAlign w:val="center"/>
          </w:tcPr>
          <w:p w14:paraId="35983CFA" w14:textId="77777777" w:rsidR="00917950" w:rsidRPr="00917950" w:rsidRDefault="00917950" w:rsidP="00917950">
            <w:pPr>
              <w:jc w:val="center"/>
              <w:rPr>
                <w:rFonts w:ascii="Arial" w:hAnsi="Arial" w:cs="Arial"/>
              </w:rPr>
            </w:pPr>
            <w:r w:rsidRPr="00917950">
              <w:rPr>
                <w:rFonts w:ascii="Arial" w:hAnsi="Arial" w:cs="Arial"/>
              </w:rPr>
              <w:t>2</w:t>
            </w:r>
            <w:r w:rsidRPr="00917950">
              <w:rPr>
                <w:rFonts w:ascii="Arial" w:hAnsi="Arial" w:cs="Arial"/>
                <w:lang w:val="mk-MK"/>
              </w:rPr>
              <w:t>2</w:t>
            </w:r>
            <w:r w:rsidRPr="00917950">
              <w:rPr>
                <w:rFonts w:ascii="Arial" w:hAnsi="Arial" w:cs="Arial"/>
              </w:rPr>
              <w:t xml:space="preserve"> декември</w:t>
            </w:r>
          </w:p>
        </w:tc>
        <w:tc>
          <w:tcPr>
            <w:tcW w:w="4695" w:type="dxa"/>
            <w:tcBorders>
              <w:top w:val="single" w:sz="8" w:space="0" w:color="5B9BD5"/>
              <w:left w:val="single" w:sz="8" w:space="0" w:color="5B9BD5"/>
              <w:bottom w:val="single" w:sz="8" w:space="0" w:color="5B9BD5"/>
              <w:right w:val="single" w:sz="8" w:space="0" w:color="5B9BD5"/>
            </w:tcBorders>
            <w:vAlign w:val="center"/>
          </w:tcPr>
          <w:p w14:paraId="2C680B6D" w14:textId="77777777" w:rsidR="00917950" w:rsidRPr="00917950" w:rsidRDefault="00917950" w:rsidP="00917950">
            <w:pPr>
              <w:rPr>
                <w:rFonts w:ascii="Arial" w:hAnsi="Arial" w:cs="Arial"/>
              </w:rPr>
            </w:pPr>
            <w:r w:rsidRPr="00917950">
              <w:rPr>
                <w:rFonts w:ascii="Arial" w:hAnsi="Arial" w:cs="Arial"/>
              </w:rPr>
              <w:t>Патронен празник на училиштето</w:t>
            </w:r>
          </w:p>
        </w:tc>
        <w:tc>
          <w:tcPr>
            <w:tcW w:w="3260" w:type="dxa"/>
            <w:tcBorders>
              <w:top w:val="single" w:sz="8" w:space="0" w:color="5B9BD5"/>
              <w:left w:val="single" w:sz="8" w:space="0" w:color="5B9BD5"/>
              <w:bottom w:val="single" w:sz="8" w:space="0" w:color="5B9BD5"/>
              <w:right w:val="single" w:sz="8" w:space="0" w:color="5B9BD5"/>
            </w:tcBorders>
            <w:vAlign w:val="center"/>
          </w:tcPr>
          <w:p w14:paraId="2E8B2ED0" w14:textId="77777777" w:rsidR="00917950" w:rsidRPr="00917950" w:rsidRDefault="00917950" w:rsidP="00917950">
            <w:pPr>
              <w:rPr>
                <w:rFonts w:ascii="Arial" w:hAnsi="Arial" w:cs="Arial"/>
              </w:rPr>
            </w:pPr>
            <w:r w:rsidRPr="00917950">
              <w:rPr>
                <w:rFonts w:ascii="Arial" w:hAnsi="Arial" w:cs="Arial"/>
              </w:rPr>
              <w:t>Сите ученици и наставници</w:t>
            </w:r>
          </w:p>
        </w:tc>
        <w:tc>
          <w:tcPr>
            <w:tcW w:w="4088" w:type="dxa"/>
            <w:tcBorders>
              <w:top w:val="single" w:sz="8" w:space="0" w:color="5B9BD5"/>
              <w:left w:val="single" w:sz="8" w:space="0" w:color="5B9BD5"/>
              <w:bottom w:val="single" w:sz="8" w:space="0" w:color="5B9BD5"/>
              <w:right w:val="single" w:sz="8" w:space="0" w:color="5B9BD5"/>
            </w:tcBorders>
            <w:vAlign w:val="center"/>
          </w:tcPr>
          <w:p w14:paraId="2C8FAFB7" w14:textId="77777777" w:rsidR="00917950" w:rsidRPr="00917950" w:rsidRDefault="00917950" w:rsidP="00917950">
            <w:pPr>
              <w:rPr>
                <w:rFonts w:ascii="Arial" w:hAnsi="Arial" w:cs="Arial"/>
                <w:lang w:val="ru-RU"/>
              </w:rPr>
            </w:pPr>
            <w:r w:rsidRPr="00917950">
              <w:rPr>
                <w:rFonts w:ascii="Arial" w:hAnsi="Arial" w:cs="Arial"/>
                <w:lang w:val="ru-RU"/>
              </w:rPr>
              <w:t>Тим за одбележување на патронатот</w:t>
            </w:r>
          </w:p>
        </w:tc>
      </w:tr>
      <w:tr w:rsidR="00917950" w:rsidRPr="00917950" w14:paraId="3DFDED36" w14:textId="77777777" w:rsidTr="00721840">
        <w:trPr>
          <w:trHeight w:val="20"/>
          <w:jc w:val="center"/>
        </w:trPr>
        <w:tc>
          <w:tcPr>
            <w:tcW w:w="1975"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11FA34CE" w14:textId="77777777" w:rsidR="00917950" w:rsidRPr="00917950" w:rsidRDefault="00917950" w:rsidP="00917950">
            <w:pPr>
              <w:jc w:val="center"/>
              <w:rPr>
                <w:rFonts w:ascii="Arial" w:hAnsi="Arial" w:cs="Arial"/>
              </w:rPr>
            </w:pPr>
            <w:r w:rsidRPr="00917950">
              <w:rPr>
                <w:rFonts w:ascii="Arial" w:hAnsi="Arial" w:cs="Arial"/>
              </w:rPr>
              <w:t>декември</w:t>
            </w:r>
          </w:p>
        </w:tc>
        <w:tc>
          <w:tcPr>
            <w:tcW w:w="4695"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46C87CFB" w14:textId="77777777" w:rsidR="00917950" w:rsidRPr="00917950" w:rsidRDefault="00917950" w:rsidP="00917950">
            <w:pPr>
              <w:rPr>
                <w:rFonts w:ascii="Arial" w:hAnsi="Arial" w:cs="Arial"/>
              </w:rPr>
            </w:pPr>
            <w:r w:rsidRPr="00917950">
              <w:rPr>
                <w:rFonts w:ascii="Arial" w:hAnsi="Arial" w:cs="Arial"/>
              </w:rPr>
              <w:t>Новогодишна претстава</w:t>
            </w:r>
          </w:p>
        </w:tc>
        <w:tc>
          <w:tcPr>
            <w:tcW w:w="3260"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146F813A" w14:textId="77777777" w:rsidR="00917950" w:rsidRPr="00917950" w:rsidRDefault="00917950" w:rsidP="00917950">
            <w:pPr>
              <w:rPr>
                <w:rFonts w:ascii="Arial" w:hAnsi="Arial" w:cs="Arial"/>
              </w:rPr>
            </w:pPr>
            <w:r w:rsidRPr="00917950">
              <w:rPr>
                <w:rFonts w:ascii="Arial" w:hAnsi="Arial" w:cs="Arial"/>
              </w:rPr>
              <w:t>Ученици од секции</w:t>
            </w:r>
          </w:p>
        </w:tc>
        <w:tc>
          <w:tcPr>
            <w:tcW w:w="4088"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14BD51F5" w14:textId="77777777" w:rsidR="00917950" w:rsidRPr="00917950" w:rsidRDefault="00917950" w:rsidP="00917950">
            <w:pPr>
              <w:rPr>
                <w:rFonts w:ascii="Arial" w:hAnsi="Arial" w:cs="Arial"/>
              </w:rPr>
            </w:pPr>
            <w:r w:rsidRPr="00917950">
              <w:rPr>
                <w:rFonts w:ascii="Arial" w:hAnsi="Arial" w:cs="Arial"/>
              </w:rPr>
              <w:t>Одговорни наставници</w:t>
            </w:r>
          </w:p>
        </w:tc>
      </w:tr>
      <w:tr w:rsidR="00917950" w:rsidRPr="00917950" w14:paraId="600CA7BF" w14:textId="77777777" w:rsidTr="00721840">
        <w:trPr>
          <w:trHeight w:val="20"/>
          <w:jc w:val="center"/>
        </w:trPr>
        <w:tc>
          <w:tcPr>
            <w:tcW w:w="1975" w:type="dxa"/>
            <w:tcBorders>
              <w:top w:val="single" w:sz="8" w:space="0" w:color="5B9BD5"/>
              <w:left w:val="single" w:sz="8" w:space="0" w:color="5B9BD5"/>
              <w:bottom w:val="single" w:sz="8" w:space="0" w:color="5B9BD5"/>
              <w:right w:val="single" w:sz="8" w:space="0" w:color="5B9BD5"/>
            </w:tcBorders>
            <w:vAlign w:val="center"/>
          </w:tcPr>
          <w:p w14:paraId="5181F5DA" w14:textId="77777777" w:rsidR="00917950" w:rsidRPr="00917950" w:rsidRDefault="00917950" w:rsidP="00917950">
            <w:pPr>
              <w:jc w:val="center"/>
              <w:rPr>
                <w:rFonts w:ascii="Arial" w:hAnsi="Arial" w:cs="Arial"/>
              </w:rPr>
            </w:pPr>
            <w:r w:rsidRPr="00917950">
              <w:rPr>
                <w:rFonts w:ascii="Arial" w:hAnsi="Arial" w:cs="Arial"/>
              </w:rPr>
              <w:t>24 февруари</w:t>
            </w:r>
          </w:p>
        </w:tc>
        <w:tc>
          <w:tcPr>
            <w:tcW w:w="4695" w:type="dxa"/>
            <w:tcBorders>
              <w:top w:val="single" w:sz="8" w:space="0" w:color="5B9BD5"/>
              <w:left w:val="single" w:sz="8" w:space="0" w:color="5B9BD5"/>
              <w:bottom w:val="single" w:sz="8" w:space="0" w:color="5B9BD5"/>
              <w:right w:val="single" w:sz="8" w:space="0" w:color="5B9BD5"/>
            </w:tcBorders>
            <w:vAlign w:val="center"/>
          </w:tcPr>
          <w:p w14:paraId="01C17FBF" w14:textId="77777777" w:rsidR="00917950" w:rsidRPr="00917950" w:rsidRDefault="00917950" w:rsidP="00917950">
            <w:pPr>
              <w:rPr>
                <w:rFonts w:ascii="Arial" w:hAnsi="Arial" w:cs="Arial"/>
              </w:rPr>
            </w:pPr>
            <w:r w:rsidRPr="00917950">
              <w:rPr>
                <w:rFonts w:ascii="Arial" w:hAnsi="Arial" w:cs="Arial"/>
                <w:lang w:val="ru-RU"/>
              </w:rPr>
              <w:t xml:space="preserve">Учество во прославата на Св. </w:t>
            </w:r>
            <w:r w:rsidRPr="00917950">
              <w:rPr>
                <w:rFonts w:ascii="Arial" w:hAnsi="Arial" w:cs="Arial"/>
              </w:rPr>
              <w:t>Ѓорѓи Кратовски</w:t>
            </w:r>
          </w:p>
        </w:tc>
        <w:tc>
          <w:tcPr>
            <w:tcW w:w="3260" w:type="dxa"/>
            <w:tcBorders>
              <w:top w:val="single" w:sz="8" w:space="0" w:color="5B9BD5"/>
              <w:left w:val="single" w:sz="8" w:space="0" w:color="5B9BD5"/>
              <w:bottom w:val="single" w:sz="8" w:space="0" w:color="5B9BD5"/>
              <w:right w:val="single" w:sz="8" w:space="0" w:color="5B9BD5"/>
            </w:tcBorders>
            <w:vAlign w:val="center"/>
          </w:tcPr>
          <w:p w14:paraId="774E63CD" w14:textId="77777777" w:rsidR="00917950" w:rsidRPr="00917950" w:rsidRDefault="00917950" w:rsidP="00917950">
            <w:pPr>
              <w:rPr>
                <w:rFonts w:ascii="Arial" w:hAnsi="Arial" w:cs="Arial"/>
              </w:rPr>
            </w:pPr>
            <w:r w:rsidRPr="00917950">
              <w:rPr>
                <w:rFonts w:ascii="Arial" w:hAnsi="Arial" w:cs="Arial"/>
              </w:rPr>
              <w:t>Ученици од секции</w:t>
            </w:r>
          </w:p>
        </w:tc>
        <w:tc>
          <w:tcPr>
            <w:tcW w:w="4088" w:type="dxa"/>
            <w:tcBorders>
              <w:top w:val="single" w:sz="8" w:space="0" w:color="5B9BD5"/>
              <w:left w:val="single" w:sz="8" w:space="0" w:color="5B9BD5"/>
              <w:bottom w:val="single" w:sz="8" w:space="0" w:color="5B9BD5"/>
              <w:right w:val="single" w:sz="8" w:space="0" w:color="5B9BD5"/>
            </w:tcBorders>
            <w:vAlign w:val="center"/>
          </w:tcPr>
          <w:p w14:paraId="1557B021" w14:textId="77777777" w:rsidR="00917950" w:rsidRPr="00917950" w:rsidRDefault="00917950" w:rsidP="00917950">
            <w:pPr>
              <w:rPr>
                <w:rFonts w:ascii="Arial" w:hAnsi="Arial" w:cs="Arial"/>
                <w:lang w:val="ru-RU"/>
              </w:rPr>
            </w:pPr>
            <w:r w:rsidRPr="00917950">
              <w:rPr>
                <w:rFonts w:ascii="Arial" w:hAnsi="Arial" w:cs="Arial"/>
                <w:lang w:val="ru-RU"/>
              </w:rPr>
              <w:t xml:space="preserve">Одговорни наставници и стручна служба </w:t>
            </w:r>
          </w:p>
        </w:tc>
      </w:tr>
      <w:tr w:rsidR="00917950" w:rsidRPr="00917950" w14:paraId="561F7D6B" w14:textId="77777777" w:rsidTr="00721840">
        <w:trPr>
          <w:trHeight w:val="20"/>
          <w:jc w:val="center"/>
        </w:trPr>
        <w:tc>
          <w:tcPr>
            <w:tcW w:w="1975"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608C2858" w14:textId="77777777" w:rsidR="00917950" w:rsidRPr="00917950" w:rsidRDefault="00917950" w:rsidP="00917950">
            <w:pPr>
              <w:jc w:val="center"/>
              <w:rPr>
                <w:rFonts w:ascii="Arial" w:hAnsi="Arial" w:cs="Arial"/>
              </w:rPr>
            </w:pPr>
            <w:r w:rsidRPr="00917950">
              <w:rPr>
                <w:rFonts w:ascii="Arial" w:hAnsi="Arial" w:cs="Arial"/>
                <w:lang w:val="mk-MK"/>
              </w:rPr>
              <w:t>8</w:t>
            </w:r>
            <w:r w:rsidRPr="00917950">
              <w:rPr>
                <w:rFonts w:ascii="Arial" w:hAnsi="Arial" w:cs="Arial"/>
              </w:rPr>
              <w:t xml:space="preserve"> март</w:t>
            </w:r>
          </w:p>
        </w:tc>
        <w:tc>
          <w:tcPr>
            <w:tcW w:w="4695"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7BF4AFA0" w14:textId="77777777" w:rsidR="00917950" w:rsidRPr="00917950" w:rsidRDefault="00917950" w:rsidP="00917950">
            <w:pPr>
              <w:rPr>
                <w:rFonts w:ascii="Arial" w:hAnsi="Arial" w:cs="Arial"/>
                <w:lang w:val="ru-RU"/>
              </w:rPr>
            </w:pPr>
            <w:r w:rsidRPr="00917950">
              <w:rPr>
                <w:rFonts w:ascii="Arial" w:hAnsi="Arial" w:cs="Arial"/>
                <w:lang w:val="ru-RU"/>
              </w:rPr>
              <w:t>Ден на жената – приредба за ученици во одделенска настава и за родителите</w:t>
            </w:r>
          </w:p>
        </w:tc>
        <w:tc>
          <w:tcPr>
            <w:tcW w:w="3260"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75029065" w14:textId="77777777" w:rsidR="00917950" w:rsidRPr="00917950" w:rsidRDefault="00917950" w:rsidP="00917950">
            <w:pPr>
              <w:rPr>
                <w:rFonts w:ascii="Arial" w:hAnsi="Arial" w:cs="Arial"/>
              </w:rPr>
            </w:pPr>
            <w:r w:rsidRPr="00917950">
              <w:rPr>
                <w:rFonts w:ascii="Arial" w:hAnsi="Arial" w:cs="Arial"/>
              </w:rPr>
              <w:t>Музичка и литературна секција</w:t>
            </w:r>
          </w:p>
        </w:tc>
        <w:tc>
          <w:tcPr>
            <w:tcW w:w="4088"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7E6A7BE2" w14:textId="77777777" w:rsidR="00917950" w:rsidRPr="00917950" w:rsidRDefault="00917950" w:rsidP="00917950">
            <w:pPr>
              <w:rPr>
                <w:rFonts w:ascii="Arial" w:hAnsi="Arial" w:cs="Arial"/>
              </w:rPr>
            </w:pPr>
            <w:r w:rsidRPr="00917950">
              <w:rPr>
                <w:rFonts w:ascii="Arial" w:hAnsi="Arial" w:cs="Arial"/>
              </w:rPr>
              <w:t>Одговорни наставници</w:t>
            </w:r>
          </w:p>
        </w:tc>
      </w:tr>
      <w:tr w:rsidR="00917950" w:rsidRPr="00917950" w14:paraId="1E3B6343" w14:textId="77777777" w:rsidTr="00721840">
        <w:trPr>
          <w:trHeight w:val="20"/>
          <w:jc w:val="center"/>
        </w:trPr>
        <w:tc>
          <w:tcPr>
            <w:tcW w:w="1975" w:type="dxa"/>
            <w:tcBorders>
              <w:top w:val="single" w:sz="8" w:space="0" w:color="5B9BD5"/>
              <w:left w:val="single" w:sz="8" w:space="0" w:color="5B9BD5"/>
              <w:bottom w:val="single" w:sz="8" w:space="0" w:color="5B9BD5"/>
              <w:right w:val="single" w:sz="8" w:space="0" w:color="5B9BD5"/>
            </w:tcBorders>
            <w:vAlign w:val="center"/>
          </w:tcPr>
          <w:p w14:paraId="111B5681" w14:textId="77777777" w:rsidR="00917950" w:rsidRPr="00917950" w:rsidRDefault="00917950" w:rsidP="00917950">
            <w:pPr>
              <w:jc w:val="center"/>
              <w:rPr>
                <w:rFonts w:ascii="Arial" w:hAnsi="Arial" w:cs="Arial"/>
                <w:lang w:val="mk-MK"/>
              </w:rPr>
            </w:pPr>
            <w:r w:rsidRPr="00917950">
              <w:rPr>
                <w:rFonts w:ascii="Arial" w:hAnsi="Arial" w:cs="Arial"/>
              </w:rPr>
              <w:t>21 март</w:t>
            </w:r>
          </w:p>
          <w:p w14:paraId="60D2442A" w14:textId="77777777" w:rsidR="00917950" w:rsidRPr="00917950" w:rsidRDefault="00917950" w:rsidP="00917950">
            <w:pPr>
              <w:jc w:val="center"/>
              <w:rPr>
                <w:rFonts w:ascii="Arial" w:hAnsi="Arial" w:cs="Arial"/>
                <w:lang w:val="mk-MK"/>
              </w:rPr>
            </w:pPr>
            <w:r w:rsidRPr="00917950">
              <w:rPr>
                <w:rFonts w:ascii="Arial" w:hAnsi="Arial" w:cs="Arial"/>
                <w:lang w:val="mk-MK"/>
              </w:rPr>
              <w:t>(19 или 22)</w:t>
            </w:r>
          </w:p>
        </w:tc>
        <w:tc>
          <w:tcPr>
            <w:tcW w:w="4695" w:type="dxa"/>
            <w:tcBorders>
              <w:top w:val="single" w:sz="8" w:space="0" w:color="5B9BD5"/>
              <w:left w:val="single" w:sz="8" w:space="0" w:color="5B9BD5"/>
              <w:bottom w:val="single" w:sz="8" w:space="0" w:color="5B9BD5"/>
              <w:right w:val="single" w:sz="8" w:space="0" w:color="5B9BD5"/>
            </w:tcBorders>
            <w:vAlign w:val="center"/>
          </w:tcPr>
          <w:p w14:paraId="7D8DED06" w14:textId="77777777" w:rsidR="00917950" w:rsidRPr="00917950" w:rsidRDefault="00917950" w:rsidP="00917950">
            <w:pPr>
              <w:rPr>
                <w:rFonts w:ascii="Arial" w:hAnsi="Arial" w:cs="Arial"/>
                <w:lang w:val="ru-RU"/>
              </w:rPr>
            </w:pPr>
            <w:r w:rsidRPr="00917950">
              <w:rPr>
                <w:rFonts w:ascii="Arial" w:hAnsi="Arial" w:cs="Arial"/>
                <w:lang w:val="ru-RU"/>
              </w:rPr>
              <w:t>Ден на пролетта – музичко – сценска игра</w:t>
            </w:r>
          </w:p>
          <w:p w14:paraId="48CB035A" w14:textId="77777777" w:rsidR="00917950" w:rsidRPr="00917950" w:rsidRDefault="00917950" w:rsidP="00917950">
            <w:pPr>
              <w:rPr>
                <w:rFonts w:ascii="Arial" w:hAnsi="Arial" w:cs="Arial"/>
                <w:lang w:val="ru-RU"/>
              </w:rPr>
            </w:pPr>
            <w:r w:rsidRPr="00917950">
              <w:rPr>
                <w:rFonts w:ascii="Arial" w:hAnsi="Arial" w:cs="Arial"/>
                <w:lang w:val="ru-RU"/>
              </w:rPr>
              <w:t>(екологијата)</w:t>
            </w:r>
          </w:p>
        </w:tc>
        <w:tc>
          <w:tcPr>
            <w:tcW w:w="3260" w:type="dxa"/>
            <w:tcBorders>
              <w:top w:val="single" w:sz="8" w:space="0" w:color="5B9BD5"/>
              <w:left w:val="single" w:sz="8" w:space="0" w:color="5B9BD5"/>
              <w:bottom w:val="single" w:sz="8" w:space="0" w:color="5B9BD5"/>
              <w:right w:val="single" w:sz="8" w:space="0" w:color="5B9BD5"/>
            </w:tcBorders>
            <w:vAlign w:val="center"/>
          </w:tcPr>
          <w:p w14:paraId="2F4C7D6C" w14:textId="77777777" w:rsidR="00917950" w:rsidRPr="00917950" w:rsidRDefault="00917950" w:rsidP="00917950">
            <w:pPr>
              <w:rPr>
                <w:rFonts w:ascii="Arial" w:hAnsi="Arial" w:cs="Arial"/>
                <w:lang w:val="mk-MK"/>
              </w:rPr>
            </w:pPr>
            <w:r w:rsidRPr="00917950">
              <w:rPr>
                <w:rFonts w:ascii="Arial" w:hAnsi="Arial" w:cs="Arial"/>
                <w:lang w:val="ru-RU"/>
              </w:rPr>
              <w:t xml:space="preserve"> </w:t>
            </w:r>
            <w:r w:rsidRPr="00917950">
              <w:rPr>
                <w:rFonts w:ascii="Arial" w:hAnsi="Arial" w:cs="Arial"/>
              </w:rPr>
              <w:t>Сите ученици и наставници</w:t>
            </w:r>
          </w:p>
        </w:tc>
        <w:tc>
          <w:tcPr>
            <w:tcW w:w="4088" w:type="dxa"/>
            <w:tcBorders>
              <w:top w:val="single" w:sz="8" w:space="0" w:color="5B9BD5"/>
              <w:left w:val="single" w:sz="8" w:space="0" w:color="5B9BD5"/>
              <w:bottom w:val="single" w:sz="8" w:space="0" w:color="5B9BD5"/>
              <w:right w:val="single" w:sz="8" w:space="0" w:color="5B9BD5"/>
            </w:tcBorders>
            <w:vAlign w:val="center"/>
          </w:tcPr>
          <w:p w14:paraId="24745707" w14:textId="77777777" w:rsidR="00917950" w:rsidRPr="00917950" w:rsidRDefault="00917950" w:rsidP="00917950">
            <w:pPr>
              <w:rPr>
                <w:rFonts w:ascii="Arial" w:hAnsi="Arial" w:cs="Arial"/>
              </w:rPr>
            </w:pPr>
            <w:r w:rsidRPr="00917950">
              <w:rPr>
                <w:rFonts w:ascii="Arial" w:hAnsi="Arial" w:cs="Arial"/>
              </w:rPr>
              <w:t>Одговорни наставници</w:t>
            </w:r>
          </w:p>
        </w:tc>
      </w:tr>
      <w:tr w:rsidR="00917950" w:rsidRPr="00917950" w14:paraId="2F7DA46B" w14:textId="77777777" w:rsidTr="00721840">
        <w:trPr>
          <w:trHeight w:val="20"/>
          <w:jc w:val="center"/>
        </w:trPr>
        <w:tc>
          <w:tcPr>
            <w:tcW w:w="1975"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675BD243" w14:textId="77777777" w:rsidR="00917950" w:rsidRPr="00917950" w:rsidRDefault="00917950" w:rsidP="00917950">
            <w:pPr>
              <w:jc w:val="center"/>
              <w:rPr>
                <w:rFonts w:ascii="Arial" w:hAnsi="Arial" w:cs="Arial"/>
              </w:rPr>
            </w:pPr>
            <w:r w:rsidRPr="00917950">
              <w:rPr>
                <w:rFonts w:ascii="Arial" w:hAnsi="Arial" w:cs="Arial"/>
              </w:rPr>
              <w:t>април</w:t>
            </w:r>
          </w:p>
        </w:tc>
        <w:tc>
          <w:tcPr>
            <w:tcW w:w="4695"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489E34C6" w14:textId="77777777" w:rsidR="00917950" w:rsidRPr="00917950" w:rsidRDefault="00917950" w:rsidP="00917950">
            <w:pPr>
              <w:rPr>
                <w:rFonts w:ascii="Arial" w:hAnsi="Arial" w:cs="Arial"/>
                <w:lang w:val="ru-RU"/>
              </w:rPr>
            </w:pPr>
            <w:r w:rsidRPr="00917950">
              <w:rPr>
                <w:rFonts w:ascii="Arial" w:hAnsi="Arial" w:cs="Arial"/>
                <w:lang w:val="ru-RU"/>
              </w:rPr>
              <w:t>Активности по повод празникот Велигден</w:t>
            </w:r>
          </w:p>
        </w:tc>
        <w:tc>
          <w:tcPr>
            <w:tcW w:w="3260"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785B6100" w14:textId="77777777" w:rsidR="00917950" w:rsidRPr="00917950" w:rsidRDefault="00917950" w:rsidP="00917950">
            <w:pPr>
              <w:rPr>
                <w:rFonts w:ascii="Arial" w:hAnsi="Arial" w:cs="Arial"/>
                <w:lang w:val="ru-RU"/>
              </w:rPr>
            </w:pPr>
            <w:r w:rsidRPr="00917950">
              <w:rPr>
                <w:rFonts w:ascii="Arial" w:hAnsi="Arial" w:cs="Arial"/>
                <w:lang w:val="ru-RU"/>
              </w:rPr>
              <w:t>Сите ученици, родители и наставници</w:t>
            </w:r>
          </w:p>
        </w:tc>
        <w:tc>
          <w:tcPr>
            <w:tcW w:w="4088"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64A52B5E" w14:textId="77777777" w:rsidR="00917950" w:rsidRPr="00917950" w:rsidRDefault="00917950" w:rsidP="00917950">
            <w:pPr>
              <w:tabs>
                <w:tab w:val="left" w:pos="2136"/>
              </w:tabs>
              <w:rPr>
                <w:rFonts w:ascii="Arial" w:hAnsi="Arial" w:cs="Arial"/>
              </w:rPr>
            </w:pPr>
            <w:r w:rsidRPr="00917950">
              <w:rPr>
                <w:rFonts w:ascii="Arial" w:hAnsi="Arial" w:cs="Arial"/>
              </w:rPr>
              <w:t>Одговорни наставници</w:t>
            </w:r>
          </w:p>
        </w:tc>
      </w:tr>
      <w:tr w:rsidR="00917950" w:rsidRPr="00917950" w14:paraId="5C4258C4" w14:textId="77777777" w:rsidTr="00721840">
        <w:trPr>
          <w:trHeight w:val="20"/>
          <w:jc w:val="center"/>
        </w:trPr>
        <w:tc>
          <w:tcPr>
            <w:tcW w:w="1975" w:type="dxa"/>
            <w:tcBorders>
              <w:top w:val="single" w:sz="8" w:space="0" w:color="5B9BD5"/>
              <w:left w:val="single" w:sz="8" w:space="0" w:color="5B9BD5"/>
              <w:bottom w:val="single" w:sz="8" w:space="0" w:color="5B9BD5"/>
              <w:right w:val="single" w:sz="8" w:space="0" w:color="5B9BD5"/>
            </w:tcBorders>
            <w:vAlign w:val="center"/>
          </w:tcPr>
          <w:p w14:paraId="02196C99" w14:textId="77777777" w:rsidR="00917950" w:rsidRPr="00917950" w:rsidRDefault="00917950" w:rsidP="00917950">
            <w:pPr>
              <w:jc w:val="center"/>
              <w:rPr>
                <w:rFonts w:ascii="Arial" w:hAnsi="Arial" w:cs="Arial"/>
              </w:rPr>
            </w:pPr>
            <w:r w:rsidRPr="00917950">
              <w:rPr>
                <w:rFonts w:ascii="Arial" w:hAnsi="Arial" w:cs="Arial"/>
              </w:rPr>
              <w:t>март</w:t>
            </w:r>
          </w:p>
        </w:tc>
        <w:tc>
          <w:tcPr>
            <w:tcW w:w="4695" w:type="dxa"/>
            <w:tcBorders>
              <w:top w:val="single" w:sz="8" w:space="0" w:color="5B9BD5"/>
              <w:left w:val="single" w:sz="8" w:space="0" w:color="5B9BD5"/>
              <w:bottom w:val="single" w:sz="8" w:space="0" w:color="5B9BD5"/>
              <w:right w:val="single" w:sz="8" w:space="0" w:color="5B9BD5"/>
            </w:tcBorders>
            <w:vAlign w:val="center"/>
          </w:tcPr>
          <w:p w14:paraId="2467E740" w14:textId="77777777" w:rsidR="00917950" w:rsidRPr="00917950" w:rsidRDefault="00917950" w:rsidP="00917950">
            <w:pPr>
              <w:rPr>
                <w:rFonts w:ascii="Arial" w:hAnsi="Arial" w:cs="Arial"/>
                <w:lang w:val="ru-RU"/>
              </w:rPr>
            </w:pPr>
            <w:r w:rsidRPr="00917950">
              <w:rPr>
                <w:rFonts w:ascii="Arial" w:hAnsi="Arial" w:cs="Arial"/>
                <w:lang w:val="ru-RU"/>
              </w:rPr>
              <w:t>Посета на Ботаничка градина во Скопје</w:t>
            </w:r>
          </w:p>
        </w:tc>
        <w:tc>
          <w:tcPr>
            <w:tcW w:w="3260" w:type="dxa"/>
            <w:tcBorders>
              <w:top w:val="single" w:sz="8" w:space="0" w:color="5B9BD5"/>
              <w:left w:val="single" w:sz="8" w:space="0" w:color="5B9BD5"/>
              <w:bottom w:val="single" w:sz="8" w:space="0" w:color="5B9BD5"/>
              <w:right w:val="single" w:sz="8" w:space="0" w:color="5B9BD5"/>
            </w:tcBorders>
            <w:vAlign w:val="center"/>
          </w:tcPr>
          <w:p w14:paraId="411F4889" w14:textId="77777777" w:rsidR="00917950" w:rsidRPr="00917950" w:rsidRDefault="00917950" w:rsidP="00917950">
            <w:pPr>
              <w:rPr>
                <w:rFonts w:ascii="Arial" w:hAnsi="Arial" w:cs="Arial"/>
                <w:lang w:val="ru-RU"/>
              </w:rPr>
            </w:pPr>
            <w:r w:rsidRPr="00917950">
              <w:rPr>
                <w:rFonts w:ascii="Arial" w:hAnsi="Arial" w:cs="Arial"/>
                <w:lang w:val="ru-RU"/>
              </w:rPr>
              <w:t xml:space="preserve">Учениците од </w:t>
            </w:r>
            <w:r w:rsidRPr="00917950">
              <w:rPr>
                <w:rFonts w:ascii="Arial" w:hAnsi="Arial" w:cs="Arial"/>
              </w:rPr>
              <w:t>V</w:t>
            </w:r>
            <w:r w:rsidRPr="00917950">
              <w:rPr>
                <w:rFonts w:ascii="Arial" w:hAnsi="Arial" w:cs="Arial"/>
                <w:lang w:val="ru-RU"/>
              </w:rPr>
              <w:t xml:space="preserve">, </w:t>
            </w:r>
            <w:r w:rsidRPr="00917950">
              <w:rPr>
                <w:rFonts w:ascii="Arial" w:hAnsi="Arial" w:cs="Arial"/>
              </w:rPr>
              <w:t>VII</w:t>
            </w:r>
            <w:r w:rsidRPr="00917950">
              <w:rPr>
                <w:rFonts w:ascii="Arial" w:hAnsi="Arial" w:cs="Arial"/>
                <w:lang w:val="ru-RU"/>
              </w:rPr>
              <w:t xml:space="preserve"> и </w:t>
            </w:r>
            <w:r w:rsidRPr="00917950">
              <w:rPr>
                <w:rFonts w:ascii="Arial" w:hAnsi="Arial" w:cs="Arial"/>
              </w:rPr>
              <w:t>IX</w:t>
            </w:r>
            <w:r w:rsidRPr="00917950">
              <w:rPr>
                <w:rFonts w:ascii="Arial" w:hAnsi="Arial" w:cs="Arial"/>
                <w:lang w:val="ru-RU"/>
              </w:rPr>
              <w:t xml:space="preserve"> одделение</w:t>
            </w:r>
          </w:p>
        </w:tc>
        <w:tc>
          <w:tcPr>
            <w:tcW w:w="4088" w:type="dxa"/>
            <w:tcBorders>
              <w:top w:val="single" w:sz="8" w:space="0" w:color="5B9BD5"/>
              <w:left w:val="single" w:sz="8" w:space="0" w:color="5B9BD5"/>
              <w:bottom w:val="single" w:sz="8" w:space="0" w:color="5B9BD5"/>
              <w:right w:val="single" w:sz="8" w:space="0" w:color="5B9BD5"/>
            </w:tcBorders>
            <w:vAlign w:val="center"/>
          </w:tcPr>
          <w:p w14:paraId="682E88C8" w14:textId="77777777" w:rsidR="00917950" w:rsidRPr="00917950" w:rsidRDefault="00917950" w:rsidP="00917950">
            <w:pPr>
              <w:rPr>
                <w:rFonts w:ascii="Arial" w:hAnsi="Arial" w:cs="Arial"/>
              </w:rPr>
            </w:pPr>
            <w:r w:rsidRPr="00917950">
              <w:rPr>
                <w:rFonts w:ascii="Arial" w:hAnsi="Arial" w:cs="Arial"/>
              </w:rPr>
              <w:t>Одговорни наставници</w:t>
            </w:r>
          </w:p>
        </w:tc>
      </w:tr>
      <w:tr w:rsidR="00917950" w:rsidRPr="00917950" w14:paraId="1A9B60AD" w14:textId="77777777" w:rsidTr="00721840">
        <w:trPr>
          <w:trHeight w:val="20"/>
          <w:jc w:val="center"/>
        </w:trPr>
        <w:tc>
          <w:tcPr>
            <w:tcW w:w="1975"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7854378F" w14:textId="77777777" w:rsidR="00917950" w:rsidRPr="00917950" w:rsidRDefault="00917950" w:rsidP="00917950">
            <w:pPr>
              <w:jc w:val="center"/>
              <w:rPr>
                <w:rFonts w:ascii="Arial" w:hAnsi="Arial" w:cs="Arial"/>
              </w:rPr>
            </w:pPr>
            <w:r w:rsidRPr="00917950">
              <w:rPr>
                <w:rFonts w:ascii="Arial" w:hAnsi="Arial" w:cs="Arial"/>
              </w:rPr>
              <w:lastRenderedPageBreak/>
              <w:t>април</w:t>
            </w:r>
          </w:p>
        </w:tc>
        <w:tc>
          <w:tcPr>
            <w:tcW w:w="4695"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51E4596A" w14:textId="77777777" w:rsidR="00917950" w:rsidRPr="00917950" w:rsidRDefault="00917950" w:rsidP="00917950">
            <w:pPr>
              <w:rPr>
                <w:rFonts w:ascii="Arial" w:hAnsi="Arial" w:cs="Arial"/>
                <w:lang w:val="ru-RU"/>
              </w:rPr>
            </w:pPr>
            <w:r w:rsidRPr="00917950">
              <w:rPr>
                <w:rFonts w:ascii="Arial" w:hAnsi="Arial" w:cs="Arial"/>
                <w:lang w:val="ru-RU"/>
              </w:rPr>
              <w:t>Активност од безбедност и заштита на децата</w:t>
            </w:r>
          </w:p>
        </w:tc>
        <w:tc>
          <w:tcPr>
            <w:tcW w:w="3260"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40472A13" w14:textId="77777777" w:rsidR="00917950" w:rsidRPr="00917950" w:rsidRDefault="00917950" w:rsidP="00917950">
            <w:pPr>
              <w:rPr>
                <w:rFonts w:ascii="Arial" w:hAnsi="Arial" w:cs="Arial"/>
                <w:lang w:val="ru-RU"/>
              </w:rPr>
            </w:pPr>
            <w:r w:rsidRPr="00917950">
              <w:rPr>
                <w:rFonts w:ascii="Arial" w:hAnsi="Arial" w:cs="Arial"/>
                <w:lang w:val="ru-RU"/>
              </w:rPr>
              <w:t>Ученици, сите вработени во училиштето, родители, МВР, ППЗ, Здравствен дом,</w:t>
            </w:r>
          </w:p>
        </w:tc>
        <w:tc>
          <w:tcPr>
            <w:tcW w:w="4088"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0525EA55" w14:textId="77777777" w:rsidR="00917950" w:rsidRPr="00917950" w:rsidRDefault="00917950" w:rsidP="00917950">
            <w:pPr>
              <w:rPr>
                <w:rFonts w:ascii="Arial" w:hAnsi="Arial" w:cs="Arial"/>
              </w:rPr>
            </w:pPr>
            <w:r w:rsidRPr="00917950">
              <w:rPr>
                <w:rFonts w:ascii="Arial" w:hAnsi="Arial" w:cs="Arial"/>
              </w:rPr>
              <w:t xml:space="preserve">Тимови по подрачја </w:t>
            </w:r>
          </w:p>
        </w:tc>
      </w:tr>
      <w:tr w:rsidR="00917950" w:rsidRPr="00917950" w14:paraId="3DD3F955" w14:textId="77777777" w:rsidTr="00721840">
        <w:trPr>
          <w:trHeight w:val="20"/>
          <w:jc w:val="center"/>
        </w:trPr>
        <w:tc>
          <w:tcPr>
            <w:tcW w:w="1975" w:type="dxa"/>
            <w:tcBorders>
              <w:top w:val="single" w:sz="8" w:space="0" w:color="5B9BD5"/>
              <w:left w:val="single" w:sz="8" w:space="0" w:color="5B9BD5"/>
              <w:bottom w:val="single" w:sz="8" w:space="0" w:color="5B9BD5"/>
              <w:right w:val="single" w:sz="8" w:space="0" w:color="5B9BD5"/>
            </w:tcBorders>
            <w:vAlign w:val="center"/>
          </w:tcPr>
          <w:p w14:paraId="55D87D40" w14:textId="77777777" w:rsidR="00917950" w:rsidRPr="00917950" w:rsidRDefault="00917950" w:rsidP="00917950">
            <w:pPr>
              <w:jc w:val="center"/>
              <w:rPr>
                <w:rFonts w:ascii="Arial" w:hAnsi="Arial" w:cs="Arial"/>
              </w:rPr>
            </w:pPr>
            <w:r w:rsidRPr="00917950">
              <w:rPr>
                <w:rFonts w:ascii="Arial" w:hAnsi="Arial" w:cs="Arial"/>
              </w:rPr>
              <w:t>1 април</w:t>
            </w:r>
          </w:p>
        </w:tc>
        <w:tc>
          <w:tcPr>
            <w:tcW w:w="4695" w:type="dxa"/>
            <w:tcBorders>
              <w:top w:val="single" w:sz="8" w:space="0" w:color="5B9BD5"/>
              <w:left w:val="single" w:sz="8" w:space="0" w:color="5B9BD5"/>
              <w:bottom w:val="single" w:sz="8" w:space="0" w:color="5B9BD5"/>
              <w:right w:val="single" w:sz="8" w:space="0" w:color="5B9BD5"/>
            </w:tcBorders>
            <w:vAlign w:val="center"/>
          </w:tcPr>
          <w:p w14:paraId="6D49E720" w14:textId="77777777" w:rsidR="00917950" w:rsidRPr="00917950" w:rsidRDefault="00917950" w:rsidP="00917950">
            <w:pPr>
              <w:rPr>
                <w:rFonts w:ascii="Arial" w:hAnsi="Arial" w:cs="Arial"/>
              </w:rPr>
            </w:pPr>
            <w:r w:rsidRPr="00917950">
              <w:rPr>
                <w:rFonts w:ascii="Arial" w:hAnsi="Arial" w:cs="Arial"/>
              </w:rPr>
              <w:t>Априлијада - Маскенбал</w:t>
            </w:r>
          </w:p>
        </w:tc>
        <w:tc>
          <w:tcPr>
            <w:tcW w:w="3260" w:type="dxa"/>
            <w:tcBorders>
              <w:top w:val="single" w:sz="8" w:space="0" w:color="5B9BD5"/>
              <w:left w:val="single" w:sz="8" w:space="0" w:color="5B9BD5"/>
              <w:bottom w:val="single" w:sz="8" w:space="0" w:color="5B9BD5"/>
              <w:right w:val="single" w:sz="8" w:space="0" w:color="5B9BD5"/>
            </w:tcBorders>
            <w:vAlign w:val="center"/>
          </w:tcPr>
          <w:p w14:paraId="47349F86" w14:textId="77777777" w:rsidR="00917950" w:rsidRPr="00917950" w:rsidRDefault="00917950" w:rsidP="00917950">
            <w:pPr>
              <w:rPr>
                <w:rFonts w:ascii="Arial" w:hAnsi="Arial" w:cs="Arial"/>
                <w:lang w:val="ru-RU"/>
              </w:rPr>
            </w:pPr>
            <w:r w:rsidRPr="00917950">
              <w:rPr>
                <w:rFonts w:ascii="Arial" w:hAnsi="Arial" w:cs="Arial"/>
                <w:lang w:val="ru-RU"/>
              </w:rPr>
              <w:t xml:space="preserve">Одделенска настава </w:t>
            </w:r>
            <w:r w:rsidRPr="00917950">
              <w:rPr>
                <w:rFonts w:ascii="Arial" w:hAnsi="Arial" w:cs="Arial"/>
              </w:rPr>
              <w:t>I</w:t>
            </w:r>
            <w:r w:rsidRPr="00917950">
              <w:rPr>
                <w:rFonts w:ascii="Arial" w:hAnsi="Arial" w:cs="Arial"/>
                <w:lang w:val="ru-RU"/>
              </w:rPr>
              <w:t xml:space="preserve"> – </w:t>
            </w:r>
            <w:r w:rsidRPr="00917950">
              <w:rPr>
                <w:rFonts w:ascii="Arial" w:hAnsi="Arial" w:cs="Arial"/>
              </w:rPr>
              <w:t>V</w:t>
            </w:r>
            <w:r w:rsidRPr="00917950">
              <w:rPr>
                <w:rFonts w:ascii="Arial" w:hAnsi="Arial" w:cs="Arial"/>
                <w:lang w:val="ru-RU"/>
              </w:rPr>
              <w:t xml:space="preserve"> одд.</w:t>
            </w:r>
          </w:p>
        </w:tc>
        <w:tc>
          <w:tcPr>
            <w:tcW w:w="4088" w:type="dxa"/>
            <w:tcBorders>
              <w:top w:val="single" w:sz="8" w:space="0" w:color="5B9BD5"/>
              <w:left w:val="single" w:sz="8" w:space="0" w:color="5B9BD5"/>
              <w:bottom w:val="single" w:sz="8" w:space="0" w:color="5B9BD5"/>
              <w:right w:val="single" w:sz="8" w:space="0" w:color="5B9BD5"/>
            </w:tcBorders>
            <w:vAlign w:val="center"/>
          </w:tcPr>
          <w:p w14:paraId="48D8BCE8" w14:textId="77777777" w:rsidR="00917950" w:rsidRPr="00917950" w:rsidRDefault="00917950" w:rsidP="00917950">
            <w:pPr>
              <w:rPr>
                <w:rFonts w:ascii="Arial" w:hAnsi="Arial" w:cs="Arial"/>
              </w:rPr>
            </w:pPr>
            <w:r w:rsidRPr="00917950">
              <w:rPr>
                <w:rFonts w:ascii="Arial" w:hAnsi="Arial" w:cs="Arial"/>
              </w:rPr>
              <w:t>Одговорни наставници</w:t>
            </w:r>
          </w:p>
        </w:tc>
      </w:tr>
      <w:tr w:rsidR="00917950" w:rsidRPr="00917950" w14:paraId="23A385B7" w14:textId="77777777" w:rsidTr="00721840">
        <w:trPr>
          <w:trHeight w:val="20"/>
          <w:jc w:val="center"/>
        </w:trPr>
        <w:tc>
          <w:tcPr>
            <w:tcW w:w="1975"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0810FEAF" w14:textId="77777777" w:rsidR="00917950" w:rsidRPr="00917950" w:rsidRDefault="00917950" w:rsidP="00917950">
            <w:pPr>
              <w:jc w:val="center"/>
              <w:rPr>
                <w:rFonts w:ascii="Arial" w:hAnsi="Arial" w:cs="Arial"/>
              </w:rPr>
            </w:pPr>
            <w:r w:rsidRPr="00917950">
              <w:rPr>
                <w:rFonts w:ascii="Arial" w:hAnsi="Arial" w:cs="Arial"/>
              </w:rPr>
              <w:t>април-мај</w:t>
            </w:r>
          </w:p>
        </w:tc>
        <w:tc>
          <w:tcPr>
            <w:tcW w:w="4695"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0F073A06" w14:textId="77777777" w:rsidR="00917950" w:rsidRPr="00917950" w:rsidRDefault="00917950" w:rsidP="00917950">
            <w:pPr>
              <w:rPr>
                <w:rFonts w:ascii="Arial" w:hAnsi="Arial" w:cs="Arial"/>
                <w:lang w:val="ru-RU"/>
              </w:rPr>
            </w:pPr>
            <w:r w:rsidRPr="00917950">
              <w:rPr>
                <w:rFonts w:ascii="Arial" w:hAnsi="Arial" w:cs="Arial"/>
                <w:lang w:val="ru-RU"/>
              </w:rPr>
              <w:t>Посета на културно-историски споменици и музеи, посета на природно-научен музеј</w:t>
            </w:r>
          </w:p>
        </w:tc>
        <w:tc>
          <w:tcPr>
            <w:tcW w:w="3260"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23499F5F" w14:textId="77777777" w:rsidR="00917950" w:rsidRPr="00917950" w:rsidRDefault="00917950" w:rsidP="00917950">
            <w:pPr>
              <w:rPr>
                <w:rFonts w:ascii="Arial" w:hAnsi="Arial" w:cs="Arial"/>
              </w:rPr>
            </w:pPr>
            <w:r w:rsidRPr="00917950">
              <w:rPr>
                <w:rFonts w:ascii="Arial" w:hAnsi="Arial" w:cs="Arial"/>
              </w:rPr>
              <w:t>Ученици од VIII одд.</w:t>
            </w:r>
          </w:p>
        </w:tc>
        <w:tc>
          <w:tcPr>
            <w:tcW w:w="4088"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5A73B2E9" w14:textId="77777777" w:rsidR="00917950" w:rsidRPr="00917950" w:rsidRDefault="00917950" w:rsidP="00917950">
            <w:pPr>
              <w:rPr>
                <w:rFonts w:ascii="Arial" w:hAnsi="Arial" w:cs="Arial"/>
                <w:lang w:val="ru-RU"/>
              </w:rPr>
            </w:pPr>
            <w:r w:rsidRPr="00917950">
              <w:rPr>
                <w:rFonts w:ascii="Arial" w:hAnsi="Arial" w:cs="Arial"/>
                <w:lang w:val="ru-RU"/>
              </w:rPr>
              <w:t>Одговорни наставници по историја,нашата татковина и биологија</w:t>
            </w:r>
          </w:p>
        </w:tc>
      </w:tr>
      <w:tr w:rsidR="00917950" w:rsidRPr="00917950" w14:paraId="20E952CD" w14:textId="77777777" w:rsidTr="00721840">
        <w:trPr>
          <w:trHeight w:val="20"/>
          <w:jc w:val="center"/>
        </w:trPr>
        <w:tc>
          <w:tcPr>
            <w:tcW w:w="1975"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534D74A0" w14:textId="77777777" w:rsidR="00917950" w:rsidRPr="00917950" w:rsidRDefault="00917950" w:rsidP="00917950">
            <w:pPr>
              <w:jc w:val="center"/>
              <w:rPr>
                <w:rFonts w:ascii="Arial" w:hAnsi="Arial" w:cs="Arial"/>
              </w:rPr>
            </w:pPr>
            <w:r w:rsidRPr="00917950">
              <w:rPr>
                <w:rFonts w:ascii="Arial" w:hAnsi="Arial" w:cs="Arial"/>
              </w:rPr>
              <w:t xml:space="preserve">30 Април </w:t>
            </w:r>
          </w:p>
        </w:tc>
        <w:tc>
          <w:tcPr>
            <w:tcW w:w="4695"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5D801256" w14:textId="77777777" w:rsidR="00917950" w:rsidRPr="00917950" w:rsidRDefault="00917950" w:rsidP="00917950">
            <w:pPr>
              <w:rPr>
                <w:rFonts w:ascii="Arial" w:hAnsi="Arial" w:cs="Arial"/>
                <w:lang w:val="ru-RU"/>
              </w:rPr>
            </w:pPr>
            <w:r w:rsidRPr="00917950">
              <w:rPr>
                <w:rFonts w:ascii="Arial" w:hAnsi="Arial" w:cs="Arial"/>
                <w:lang w:val="ru-RU"/>
              </w:rPr>
              <w:t>Реферат за Денот на трудот – 1 Мај</w:t>
            </w:r>
          </w:p>
        </w:tc>
        <w:tc>
          <w:tcPr>
            <w:tcW w:w="3260"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154C62E2" w14:textId="77777777" w:rsidR="00917950" w:rsidRPr="00917950" w:rsidRDefault="00917950" w:rsidP="00917950">
            <w:pPr>
              <w:rPr>
                <w:rFonts w:ascii="Arial" w:hAnsi="Arial" w:cs="Arial"/>
              </w:rPr>
            </w:pPr>
            <w:r w:rsidRPr="00917950">
              <w:rPr>
                <w:rFonts w:ascii="Arial" w:hAnsi="Arial" w:cs="Arial"/>
              </w:rPr>
              <w:t>Историска секција</w:t>
            </w:r>
          </w:p>
        </w:tc>
        <w:tc>
          <w:tcPr>
            <w:tcW w:w="4088"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2E7A3252" w14:textId="77777777" w:rsidR="00917950" w:rsidRPr="00917950" w:rsidRDefault="00917950" w:rsidP="00917950">
            <w:pPr>
              <w:rPr>
                <w:rFonts w:ascii="Arial" w:hAnsi="Arial" w:cs="Arial"/>
              </w:rPr>
            </w:pPr>
            <w:r w:rsidRPr="00917950">
              <w:rPr>
                <w:rFonts w:ascii="Arial" w:hAnsi="Arial" w:cs="Arial"/>
              </w:rPr>
              <w:t>Одговорни наставници</w:t>
            </w:r>
          </w:p>
        </w:tc>
      </w:tr>
      <w:tr w:rsidR="00917950" w:rsidRPr="00917950" w14:paraId="52591799" w14:textId="77777777" w:rsidTr="00721840">
        <w:trPr>
          <w:trHeight w:val="20"/>
          <w:jc w:val="center"/>
        </w:trPr>
        <w:tc>
          <w:tcPr>
            <w:tcW w:w="1975" w:type="dxa"/>
            <w:tcBorders>
              <w:top w:val="single" w:sz="8" w:space="0" w:color="5B9BD5"/>
              <w:left w:val="single" w:sz="8" w:space="0" w:color="5B9BD5"/>
              <w:bottom w:val="single" w:sz="8" w:space="0" w:color="5B9BD5"/>
              <w:right w:val="single" w:sz="8" w:space="0" w:color="5B9BD5"/>
            </w:tcBorders>
            <w:vAlign w:val="center"/>
          </w:tcPr>
          <w:p w14:paraId="321A423D" w14:textId="77777777" w:rsidR="00917950" w:rsidRPr="00917950" w:rsidRDefault="00917950" w:rsidP="00917950">
            <w:pPr>
              <w:jc w:val="center"/>
              <w:rPr>
                <w:rFonts w:ascii="Arial" w:hAnsi="Arial" w:cs="Arial"/>
                <w:highlight w:val="yellow"/>
              </w:rPr>
            </w:pPr>
            <w:r w:rsidRPr="00917950">
              <w:rPr>
                <w:rFonts w:ascii="Arial" w:hAnsi="Arial" w:cs="Arial"/>
              </w:rPr>
              <w:t>мај</w:t>
            </w:r>
          </w:p>
        </w:tc>
        <w:tc>
          <w:tcPr>
            <w:tcW w:w="4695" w:type="dxa"/>
            <w:tcBorders>
              <w:top w:val="single" w:sz="8" w:space="0" w:color="5B9BD5"/>
              <w:left w:val="single" w:sz="8" w:space="0" w:color="5B9BD5"/>
              <w:bottom w:val="single" w:sz="8" w:space="0" w:color="5B9BD5"/>
              <w:right w:val="single" w:sz="8" w:space="0" w:color="5B9BD5"/>
            </w:tcBorders>
            <w:vAlign w:val="center"/>
          </w:tcPr>
          <w:p w14:paraId="346BE7BE" w14:textId="77777777" w:rsidR="00917950" w:rsidRPr="00917950" w:rsidRDefault="00917950" w:rsidP="00917950">
            <w:pPr>
              <w:rPr>
                <w:rFonts w:ascii="Arial" w:hAnsi="Arial" w:cs="Arial"/>
                <w:highlight w:val="yellow"/>
                <w:lang w:val="ru-RU"/>
              </w:rPr>
            </w:pPr>
            <w:r w:rsidRPr="00917950">
              <w:rPr>
                <w:rFonts w:ascii="Arial" w:hAnsi="Arial" w:cs="Arial"/>
                <w:lang w:val="ru-RU"/>
              </w:rPr>
              <w:t>Посета на Хидробиолошки завод  во Скопје,Охрид</w:t>
            </w:r>
          </w:p>
        </w:tc>
        <w:tc>
          <w:tcPr>
            <w:tcW w:w="3260" w:type="dxa"/>
            <w:tcBorders>
              <w:top w:val="single" w:sz="8" w:space="0" w:color="5B9BD5"/>
              <w:left w:val="single" w:sz="8" w:space="0" w:color="5B9BD5"/>
              <w:bottom w:val="single" w:sz="8" w:space="0" w:color="5B9BD5"/>
              <w:right w:val="single" w:sz="8" w:space="0" w:color="5B9BD5"/>
            </w:tcBorders>
            <w:vAlign w:val="center"/>
          </w:tcPr>
          <w:p w14:paraId="2AA625BD" w14:textId="77777777" w:rsidR="00917950" w:rsidRPr="00917950" w:rsidRDefault="00917950" w:rsidP="00917950">
            <w:pPr>
              <w:rPr>
                <w:rFonts w:ascii="Arial" w:hAnsi="Arial" w:cs="Arial"/>
                <w:highlight w:val="yellow"/>
                <w:lang w:val="ru-RU"/>
              </w:rPr>
            </w:pPr>
            <w:r w:rsidRPr="00917950">
              <w:rPr>
                <w:rFonts w:ascii="Arial" w:hAnsi="Arial" w:cs="Arial"/>
                <w:lang w:val="ru-RU"/>
              </w:rPr>
              <w:t xml:space="preserve">Учениците од </w:t>
            </w:r>
            <w:r w:rsidRPr="00917950">
              <w:rPr>
                <w:rFonts w:ascii="Arial" w:hAnsi="Arial" w:cs="Arial"/>
              </w:rPr>
              <w:t>VIII</w:t>
            </w:r>
            <w:r w:rsidRPr="00917950">
              <w:rPr>
                <w:rFonts w:ascii="Arial" w:hAnsi="Arial" w:cs="Arial"/>
                <w:lang w:val="ru-RU"/>
              </w:rPr>
              <w:t xml:space="preserve"> и </w:t>
            </w:r>
            <w:r w:rsidRPr="00917950">
              <w:rPr>
                <w:rFonts w:ascii="Arial" w:hAnsi="Arial" w:cs="Arial"/>
              </w:rPr>
              <w:t>IX</w:t>
            </w:r>
            <w:r w:rsidRPr="00917950">
              <w:rPr>
                <w:rFonts w:ascii="Arial" w:hAnsi="Arial" w:cs="Arial"/>
                <w:lang w:val="ru-RU"/>
              </w:rPr>
              <w:t xml:space="preserve"> одделение</w:t>
            </w:r>
          </w:p>
        </w:tc>
        <w:tc>
          <w:tcPr>
            <w:tcW w:w="4088" w:type="dxa"/>
            <w:tcBorders>
              <w:top w:val="single" w:sz="8" w:space="0" w:color="5B9BD5"/>
              <w:left w:val="single" w:sz="8" w:space="0" w:color="5B9BD5"/>
              <w:bottom w:val="single" w:sz="8" w:space="0" w:color="5B9BD5"/>
              <w:right w:val="single" w:sz="8" w:space="0" w:color="5B9BD5"/>
            </w:tcBorders>
            <w:vAlign w:val="center"/>
          </w:tcPr>
          <w:p w14:paraId="4302829A" w14:textId="77777777" w:rsidR="00917950" w:rsidRPr="00917950" w:rsidRDefault="00917950" w:rsidP="00917950">
            <w:pPr>
              <w:rPr>
                <w:rFonts w:ascii="Arial" w:hAnsi="Arial" w:cs="Arial"/>
              </w:rPr>
            </w:pPr>
            <w:r w:rsidRPr="00917950">
              <w:rPr>
                <w:rFonts w:ascii="Arial" w:hAnsi="Arial" w:cs="Arial"/>
              </w:rPr>
              <w:t>Предметни наставници</w:t>
            </w:r>
          </w:p>
        </w:tc>
      </w:tr>
      <w:tr w:rsidR="00917950" w:rsidRPr="00917950" w14:paraId="1072F24C" w14:textId="77777777" w:rsidTr="00721840">
        <w:trPr>
          <w:trHeight w:val="20"/>
          <w:jc w:val="center"/>
        </w:trPr>
        <w:tc>
          <w:tcPr>
            <w:tcW w:w="1975"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3EEB37A0" w14:textId="77777777" w:rsidR="00917950" w:rsidRPr="00917950" w:rsidRDefault="00917950" w:rsidP="00917950">
            <w:pPr>
              <w:jc w:val="center"/>
              <w:rPr>
                <w:rFonts w:ascii="Arial" w:hAnsi="Arial" w:cs="Arial"/>
              </w:rPr>
            </w:pPr>
            <w:r w:rsidRPr="00917950">
              <w:rPr>
                <w:rFonts w:ascii="Arial" w:hAnsi="Arial" w:cs="Arial"/>
                <w:lang w:val="mk-MK"/>
              </w:rPr>
              <w:t>4</w:t>
            </w:r>
            <w:r w:rsidRPr="00917950">
              <w:rPr>
                <w:rFonts w:ascii="Arial" w:hAnsi="Arial" w:cs="Arial"/>
              </w:rPr>
              <w:t xml:space="preserve"> мај</w:t>
            </w:r>
          </w:p>
        </w:tc>
        <w:tc>
          <w:tcPr>
            <w:tcW w:w="4695"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60C1D64E" w14:textId="77777777" w:rsidR="00917950" w:rsidRPr="00917950" w:rsidRDefault="00917950" w:rsidP="00917950">
            <w:pPr>
              <w:rPr>
                <w:rFonts w:ascii="Arial" w:hAnsi="Arial" w:cs="Arial"/>
                <w:lang w:val="ru-RU"/>
              </w:rPr>
            </w:pPr>
            <w:r w:rsidRPr="00917950">
              <w:rPr>
                <w:rFonts w:ascii="Arial" w:hAnsi="Arial" w:cs="Arial"/>
                <w:lang w:val="ru-RU"/>
              </w:rPr>
              <w:t>Чествување на делото на Гоце Делчев</w:t>
            </w:r>
          </w:p>
        </w:tc>
        <w:tc>
          <w:tcPr>
            <w:tcW w:w="3260"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07475EBB" w14:textId="77777777" w:rsidR="00917950" w:rsidRPr="00917950" w:rsidRDefault="00917950" w:rsidP="00917950">
            <w:pPr>
              <w:rPr>
                <w:rFonts w:ascii="Arial" w:hAnsi="Arial" w:cs="Arial"/>
              </w:rPr>
            </w:pPr>
            <w:r w:rsidRPr="00917950">
              <w:rPr>
                <w:rFonts w:ascii="Arial" w:hAnsi="Arial" w:cs="Arial"/>
              </w:rPr>
              <w:t>Историска и литературна секција</w:t>
            </w:r>
          </w:p>
        </w:tc>
        <w:tc>
          <w:tcPr>
            <w:tcW w:w="4088"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5809F117" w14:textId="77777777" w:rsidR="00917950" w:rsidRPr="00917950" w:rsidRDefault="00917950" w:rsidP="00917950">
            <w:pPr>
              <w:rPr>
                <w:rFonts w:ascii="Arial" w:hAnsi="Arial" w:cs="Arial"/>
              </w:rPr>
            </w:pPr>
            <w:r w:rsidRPr="00917950">
              <w:rPr>
                <w:rFonts w:ascii="Arial" w:hAnsi="Arial" w:cs="Arial"/>
              </w:rPr>
              <w:t>Одговорни наставници</w:t>
            </w:r>
          </w:p>
        </w:tc>
      </w:tr>
      <w:tr w:rsidR="00917950" w:rsidRPr="00917950" w14:paraId="56A451DF" w14:textId="77777777" w:rsidTr="00721840">
        <w:trPr>
          <w:trHeight w:val="20"/>
          <w:jc w:val="center"/>
        </w:trPr>
        <w:tc>
          <w:tcPr>
            <w:tcW w:w="1975" w:type="dxa"/>
            <w:tcBorders>
              <w:top w:val="single" w:sz="8" w:space="0" w:color="5B9BD5"/>
              <w:left w:val="single" w:sz="8" w:space="0" w:color="5B9BD5"/>
              <w:bottom w:val="single" w:sz="8" w:space="0" w:color="5B9BD5"/>
              <w:right w:val="single" w:sz="8" w:space="0" w:color="5B9BD5"/>
            </w:tcBorders>
            <w:vAlign w:val="center"/>
          </w:tcPr>
          <w:p w14:paraId="24C61984" w14:textId="77777777" w:rsidR="00917950" w:rsidRPr="00917950" w:rsidRDefault="00917950" w:rsidP="00917950">
            <w:pPr>
              <w:jc w:val="center"/>
              <w:rPr>
                <w:rFonts w:ascii="Arial" w:hAnsi="Arial" w:cs="Arial"/>
                <w:lang w:val="mk-MK"/>
              </w:rPr>
            </w:pPr>
            <w:r w:rsidRPr="00917950">
              <w:rPr>
                <w:rFonts w:ascii="Arial" w:hAnsi="Arial" w:cs="Arial"/>
              </w:rPr>
              <w:t>2</w:t>
            </w:r>
            <w:r w:rsidRPr="00917950">
              <w:rPr>
                <w:rFonts w:ascii="Arial" w:hAnsi="Arial" w:cs="Arial"/>
                <w:lang w:val="mk-MK"/>
              </w:rPr>
              <w:t>4</w:t>
            </w:r>
            <w:r w:rsidRPr="00917950">
              <w:rPr>
                <w:rFonts w:ascii="Arial" w:hAnsi="Arial" w:cs="Arial"/>
              </w:rPr>
              <w:t xml:space="preserve"> Mај</w:t>
            </w:r>
          </w:p>
          <w:p w14:paraId="5ECD9081" w14:textId="77777777" w:rsidR="00917950" w:rsidRPr="00917950" w:rsidRDefault="00917950" w:rsidP="00917950">
            <w:pPr>
              <w:jc w:val="center"/>
              <w:rPr>
                <w:rFonts w:ascii="Arial" w:hAnsi="Arial" w:cs="Arial"/>
                <w:lang w:val="mk-MK"/>
              </w:rPr>
            </w:pPr>
            <w:r w:rsidRPr="00917950">
              <w:rPr>
                <w:rFonts w:ascii="Arial" w:hAnsi="Arial" w:cs="Arial"/>
                <w:lang w:val="mk-MK"/>
              </w:rPr>
              <w:t>(21 или 25)</w:t>
            </w:r>
          </w:p>
        </w:tc>
        <w:tc>
          <w:tcPr>
            <w:tcW w:w="4695" w:type="dxa"/>
            <w:tcBorders>
              <w:top w:val="single" w:sz="8" w:space="0" w:color="5B9BD5"/>
              <w:left w:val="single" w:sz="8" w:space="0" w:color="5B9BD5"/>
              <w:bottom w:val="single" w:sz="8" w:space="0" w:color="5B9BD5"/>
              <w:right w:val="single" w:sz="8" w:space="0" w:color="5B9BD5"/>
            </w:tcBorders>
            <w:vAlign w:val="center"/>
          </w:tcPr>
          <w:p w14:paraId="0F2D7D82" w14:textId="77777777" w:rsidR="00917950" w:rsidRPr="00917950" w:rsidRDefault="00917950" w:rsidP="00917950">
            <w:pPr>
              <w:rPr>
                <w:rFonts w:ascii="Arial" w:hAnsi="Arial" w:cs="Arial"/>
              </w:rPr>
            </w:pPr>
            <w:r w:rsidRPr="00917950">
              <w:rPr>
                <w:rFonts w:ascii="Arial" w:hAnsi="Arial" w:cs="Arial"/>
                <w:lang w:val="ru-RU"/>
              </w:rPr>
              <w:t xml:space="preserve">Ден на сесловенските просветители св. </w:t>
            </w:r>
            <w:r w:rsidRPr="00917950">
              <w:rPr>
                <w:rFonts w:ascii="Arial" w:hAnsi="Arial" w:cs="Arial"/>
              </w:rPr>
              <w:t>Кирил и Методиј</w:t>
            </w:r>
          </w:p>
        </w:tc>
        <w:tc>
          <w:tcPr>
            <w:tcW w:w="3260" w:type="dxa"/>
            <w:tcBorders>
              <w:top w:val="single" w:sz="8" w:space="0" w:color="5B9BD5"/>
              <w:left w:val="single" w:sz="8" w:space="0" w:color="5B9BD5"/>
              <w:bottom w:val="single" w:sz="8" w:space="0" w:color="5B9BD5"/>
              <w:right w:val="single" w:sz="8" w:space="0" w:color="5B9BD5"/>
            </w:tcBorders>
            <w:vAlign w:val="center"/>
          </w:tcPr>
          <w:p w14:paraId="5F349321" w14:textId="77777777" w:rsidR="00917950" w:rsidRPr="00917950" w:rsidRDefault="00917950" w:rsidP="00917950">
            <w:pPr>
              <w:rPr>
                <w:rFonts w:ascii="Arial" w:hAnsi="Arial" w:cs="Arial"/>
                <w:lang w:val="ru-RU"/>
              </w:rPr>
            </w:pPr>
            <w:r w:rsidRPr="00917950">
              <w:rPr>
                <w:rFonts w:ascii="Arial" w:hAnsi="Arial" w:cs="Arial"/>
                <w:lang w:val="ru-RU"/>
              </w:rPr>
              <w:t>Музичка, литературна и драмска секција</w:t>
            </w:r>
          </w:p>
        </w:tc>
        <w:tc>
          <w:tcPr>
            <w:tcW w:w="4088" w:type="dxa"/>
            <w:tcBorders>
              <w:top w:val="single" w:sz="8" w:space="0" w:color="5B9BD5"/>
              <w:left w:val="single" w:sz="8" w:space="0" w:color="5B9BD5"/>
              <w:bottom w:val="single" w:sz="8" w:space="0" w:color="5B9BD5"/>
              <w:right w:val="single" w:sz="8" w:space="0" w:color="5B9BD5"/>
            </w:tcBorders>
            <w:vAlign w:val="center"/>
          </w:tcPr>
          <w:p w14:paraId="7EFD4DF3" w14:textId="77777777" w:rsidR="00917950" w:rsidRPr="00917950" w:rsidRDefault="00917950" w:rsidP="00917950">
            <w:pPr>
              <w:rPr>
                <w:rFonts w:ascii="Arial" w:hAnsi="Arial" w:cs="Arial"/>
              </w:rPr>
            </w:pPr>
            <w:r w:rsidRPr="00917950">
              <w:rPr>
                <w:rFonts w:ascii="Arial" w:hAnsi="Arial" w:cs="Arial"/>
              </w:rPr>
              <w:t>Одговорни наставници</w:t>
            </w:r>
          </w:p>
        </w:tc>
      </w:tr>
      <w:tr w:rsidR="00917950" w:rsidRPr="00917950" w14:paraId="0BE1CAA6" w14:textId="77777777" w:rsidTr="00721840">
        <w:trPr>
          <w:trHeight w:val="20"/>
          <w:jc w:val="center"/>
        </w:trPr>
        <w:tc>
          <w:tcPr>
            <w:tcW w:w="1975"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78E5B5BE" w14:textId="77777777" w:rsidR="00917950" w:rsidRPr="00917950" w:rsidRDefault="00917950" w:rsidP="00917950">
            <w:pPr>
              <w:jc w:val="center"/>
              <w:rPr>
                <w:rFonts w:ascii="Arial" w:hAnsi="Arial" w:cs="Arial"/>
              </w:rPr>
            </w:pPr>
            <w:r w:rsidRPr="00917950">
              <w:rPr>
                <w:rFonts w:ascii="Arial" w:hAnsi="Arial" w:cs="Arial"/>
              </w:rPr>
              <w:t>јуни</w:t>
            </w:r>
          </w:p>
        </w:tc>
        <w:tc>
          <w:tcPr>
            <w:tcW w:w="4695"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1F7A4325" w14:textId="77777777" w:rsidR="00917950" w:rsidRPr="00917950" w:rsidRDefault="00917950" w:rsidP="00917950">
            <w:pPr>
              <w:rPr>
                <w:rFonts w:ascii="Arial" w:hAnsi="Arial" w:cs="Arial"/>
                <w:highlight w:val="yellow"/>
                <w:lang w:val="ru-RU"/>
              </w:rPr>
            </w:pPr>
            <w:r w:rsidRPr="00917950">
              <w:rPr>
                <w:rFonts w:ascii="Arial" w:hAnsi="Arial" w:cs="Arial"/>
                <w:lang w:val="ru-RU"/>
              </w:rPr>
              <w:t>Посета на национални паркови</w:t>
            </w:r>
          </w:p>
        </w:tc>
        <w:tc>
          <w:tcPr>
            <w:tcW w:w="3260"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306EA581" w14:textId="77777777" w:rsidR="00917950" w:rsidRPr="00917950" w:rsidRDefault="00917950" w:rsidP="00917950">
            <w:pPr>
              <w:rPr>
                <w:rFonts w:ascii="Arial" w:hAnsi="Arial" w:cs="Arial"/>
                <w:highlight w:val="yellow"/>
              </w:rPr>
            </w:pPr>
            <w:r w:rsidRPr="00917950">
              <w:rPr>
                <w:rFonts w:ascii="Arial" w:hAnsi="Arial" w:cs="Arial"/>
              </w:rPr>
              <w:t>Учениците од IX одделение</w:t>
            </w:r>
          </w:p>
        </w:tc>
        <w:tc>
          <w:tcPr>
            <w:tcW w:w="4088"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1FD00F25" w14:textId="77777777" w:rsidR="00917950" w:rsidRPr="00917950" w:rsidRDefault="00917950" w:rsidP="00917950">
            <w:pPr>
              <w:rPr>
                <w:rFonts w:ascii="Arial" w:hAnsi="Arial" w:cs="Arial"/>
              </w:rPr>
            </w:pPr>
            <w:r w:rsidRPr="00917950">
              <w:rPr>
                <w:rFonts w:ascii="Arial" w:hAnsi="Arial" w:cs="Arial"/>
              </w:rPr>
              <w:t>Предметни наставници</w:t>
            </w:r>
          </w:p>
        </w:tc>
      </w:tr>
      <w:tr w:rsidR="00917950" w:rsidRPr="000C6B0A" w14:paraId="148F5B5F" w14:textId="77777777" w:rsidTr="00721840">
        <w:trPr>
          <w:trHeight w:val="20"/>
          <w:jc w:val="center"/>
        </w:trPr>
        <w:tc>
          <w:tcPr>
            <w:tcW w:w="1975" w:type="dxa"/>
            <w:tcBorders>
              <w:top w:val="single" w:sz="8" w:space="0" w:color="5B9BD5"/>
              <w:left w:val="single" w:sz="8" w:space="0" w:color="5B9BD5"/>
              <w:bottom w:val="single" w:sz="8" w:space="0" w:color="5B9BD5"/>
              <w:right w:val="single" w:sz="8" w:space="0" w:color="5B9BD5"/>
            </w:tcBorders>
            <w:vAlign w:val="center"/>
          </w:tcPr>
          <w:p w14:paraId="7027EB5D" w14:textId="77777777" w:rsidR="00917950" w:rsidRPr="00917950" w:rsidRDefault="00917950" w:rsidP="00917950">
            <w:pPr>
              <w:jc w:val="center"/>
              <w:rPr>
                <w:rFonts w:ascii="Arial" w:hAnsi="Arial" w:cs="Arial"/>
              </w:rPr>
            </w:pPr>
            <w:r w:rsidRPr="00917950">
              <w:rPr>
                <w:rFonts w:ascii="Arial" w:hAnsi="Arial" w:cs="Arial"/>
              </w:rPr>
              <w:t>јуни</w:t>
            </w:r>
          </w:p>
        </w:tc>
        <w:tc>
          <w:tcPr>
            <w:tcW w:w="4695" w:type="dxa"/>
            <w:tcBorders>
              <w:top w:val="single" w:sz="8" w:space="0" w:color="5B9BD5"/>
              <w:left w:val="single" w:sz="8" w:space="0" w:color="5B9BD5"/>
              <w:bottom w:val="single" w:sz="8" w:space="0" w:color="5B9BD5"/>
              <w:right w:val="single" w:sz="8" w:space="0" w:color="5B9BD5"/>
            </w:tcBorders>
            <w:vAlign w:val="center"/>
          </w:tcPr>
          <w:p w14:paraId="467D3D4E" w14:textId="77777777" w:rsidR="00917950" w:rsidRPr="00917950" w:rsidRDefault="00917950" w:rsidP="00917950">
            <w:pPr>
              <w:rPr>
                <w:rFonts w:ascii="Arial" w:hAnsi="Arial" w:cs="Arial"/>
              </w:rPr>
            </w:pPr>
            <w:r w:rsidRPr="00917950">
              <w:rPr>
                <w:rFonts w:ascii="Arial" w:hAnsi="Arial" w:cs="Arial"/>
              </w:rPr>
              <w:t>Завршна приредба</w:t>
            </w:r>
          </w:p>
        </w:tc>
        <w:tc>
          <w:tcPr>
            <w:tcW w:w="3260" w:type="dxa"/>
            <w:tcBorders>
              <w:top w:val="single" w:sz="8" w:space="0" w:color="5B9BD5"/>
              <w:left w:val="single" w:sz="8" w:space="0" w:color="5B9BD5"/>
              <w:bottom w:val="single" w:sz="8" w:space="0" w:color="5B9BD5"/>
              <w:right w:val="single" w:sz="8" w:space="0" w:color="5B9BD5"/>
            </w:tcBorders>
            <w:vAlign w:val="center"/>
          </w:tcPr>
          <w:p w14:paraId="4DA5B02D" w14:textId="77777777" w:rsidR="00917950" w:rsidRPr="00917950" w:rsidRDefault="00917950" w:rsidP="00917950">
            <w:pPr>
              <w:rPr>
                <w:rFonts w:ascii="Arial" w:hAnsi="Arial" w:cs="Arial"/>
                <w:lang w:val="ru-RU"/>
              </w:rPr>
            </w:pPr>
            <w:r w:rsidRPr="00917950">
              <w:rPr>
                <w:rFonts w:ascii="Arial" w:hAnsi="Arial" w:cs="Arial"/>
                <w:lang w:val="ru-RU"/>
              </w:rPr>
              <w:t>Секции</w:t>
            </w:r>
          </w:p>
          <w:p w14:paraId="68649C31" w14:textId="77777777" w:rsidR="00917950" w:rsidRPr="00917950" w:rsidRDefault="00917950" w:rsidP="00917950">
            <w:pPr>
              <w:rPr>
                <w:rFonts w:ascii="Arial" w:hAnsi="Arial" w:cs="Arial"/>
                <w:lang w:val="ru-RU"/>
              </w:rPr>
            </w:pPr>
            <w:r w:rsidRPr="00917950">
              <w:rPr>
                <w:rFonts w:ascii="Arial" w:hAnsi="Arial" w:cs="Arial"/>
                <w:lang w:val="ru-RU"/>
              </w:rPr>
              <w:t xml:space="preserve">Ученици од </w:t>
            </w:r>
            <w:r w:rsidRPr="00917950">
              <w:rPr>
                <w:rFonts w:ascii="Arial" w:hAnsi="Arial" w:cs="Arial"/>
              </w:rPr>
              <w:t>I</w:t>
            </w:r>
            <w:r w:rsidRPr="00917950">
              <w:rPr>
                <w:rFonts w:ascii="Arial" w:hAnsi="Arial" w:cs="Arial"/>
                <w:lang w:val="ru-RU"/>
              </w:rPr>
              <w:t xml:space="preserve"> до </w:t>
            </w:r>
            <w:r w:rsidRPr="00917950">
              <w:rPr>
                <w:rFonts w:ascii="Arial" w:hAnsi="Arial" w:cs="Arial"/>
              </w:rPr>
              <w:t>IX</w:t>
            </w:r>
            <w:r w:rsidRPr="00917950">
              <w:rPr>
                <w:rFonts w:ascii="Arial" w:hAnsi="Arial" w:cs="Arial"/>
                <w:lang w:val="ru-RU"/>
              </w:rPr>
              <w:t xml:space="preserve"> одд</w:t>
            </w:r>
          </w:p>
        </w:tc>
        <w:tc>
          <w:tcPr>
            <w:tcW w:w="4088" w:type="dxa"/>
            <w:tcBorders>
              <w:top w:val="single" w:sz="8" w:space="0" w:color="5B9BD5"/>
              <w:left w:val="single" w:sz="8" w:space="0" w:color="5B9BD5"/>
              <w:bottom w:val="single" w:sz="8" w:space="0" w:color="5B9BD5"/>
              <w:right w:val="single" w:sz="8" w:space="0" w:color="5B9BD5"/>
            </w:tcBorders>
            <w:vAlign w:val="center"/>
          </w:tcPr>
          <w:p w14:paraId="76C8E894" w14:textId="77777777" w:rsidR="00917950" w:rsidRPr="00917950" w:rsidRDefault="00917950" w:rsidP="00917950">
            <w:pPr>
              <w:rPr>
                <w:rFonts w:ascii="Arial" w:hAnsi="Arial" w:cs="Arial"/>
                <w:lang w:val="ru-RU"/>
              </w:rPr>
            </w:pPr>
            <w:r w:rsidRPr="00917950">
              <w:rPr>
                <w:rFonts w:ascii="Arial" w:hAnsi="Arial" w:cs="Arial"/>
                <w:lang w:val="ru-RU"/>
              </w:rPr>
              <w:t xml:space="preserve">Педагог и тим на наставници </w:t>
            </w:r>
          </w:p>
        </w:tc>
      </w:tr>
    </w:tbl>
    <w:p w14:paraId="5AB10AAD" w14:textId="77777777" w:rsidR="00917950" w:rsidRPr="00917950" w:rsidRDefault="00917950" w:rsidP="00917950">
      <w:pPr>
        <w:spacing w:line="360" w:lineRule="auto"/>
        <w:jc w:val="both"/>
        <w:rPr>
          <w:rFonts w:ascii="Arial" w:hAnsi="Arial" w:cs="Arial"/>
          <w:sz w:val="24"/>
          <w:szCs w:val="24"/>
          <w:lang w:val="ru-RU"/>
        </w:rPr>
      </w:pPr>
    </w:p>
    <w:p w14:paraId="54F36D68" w14:textId="77777777" w:rsidR="00917950" w:rsidRPr="00917950" w:rsidRDefault="00917950" w:rsidP="00917950">
      <w:pPr>
        <w:keepNext/>
        <w:keepLines/>
        <w:spacing w:before="40" w:after="0"/>
        <w:outlineLvl w:val="1"/>
        <w:rPr>
          <w:rFonts w:ascii="Cambria" w:eastAsia="Times New Roman" w:hAnsi="Cambria"/>
          <w:color w:val="365F91"/>
          <w:sz w:val="26"/>
          <w:szCs w:val="26"/>
          <w:lang w:val="mk-MK"/>
        </w:rPr>
      </w:pPr>
      <w:bookmarkStart w:id="40" w:name="_Toc237598488"/>
      <w:r w:rsidRPr="00917950">
        <w:rPr>
          <w:rFonts w:ascii="Cambria" w:eastAsia="Times New Roman" w:hAnsi="Cambria"/>
          <w:color w:val="365F91"/>
          <w:sz w:val="26"/>
          <w:szCs w:val="26"/>
          <w:lang w:val="mk-MK"/>
        </w:rPr>
        <w:t>8.2. Поделба на класно раководство, поделба на часовите на наставниот кадар, распоред на часовите</w:t>
      </w:r>
      <w:bookmarkEnd w:id="40"/>
    </w:p>
    <w:p w14:paraId="19B91177" w14:textId="77777777" w:rsidR="00917950" w:rsidRPr="00917950" w:rsidRDefault="00917950" w:rsidP="00917950">
      <w:pPr>
        <w:rPr>
          <w:lang w:val="mk-MK"/>
        </w:rPr>
      </w:pPr>
    </w:p>
    <w:p w14:paraId="6BDFBE2C" w14:textId="59E649E9" w:rsidR="00917950" w:rsidRPr="00917950" w:rsidRDefault="009B0145" w:rsidP="007D3E9B">
      <w:pPr>
        <w:spacing w:line="360" w:lineRule="auto"/>
        <w:ind w:firstLine="720"/>
        <w:jc w:val="both"/>
        <w:rPr>
          <w:rFonts w:ascii="Arial" w:hAnsi="Arial" w:cs="Arial"/>
          <w:szCs w:val="24"/>
          <w:lang w:val="ru-RU"/>
        </w:rPr>
      </w:pPr>
      <w:r w:rsidRPr="009B0145">
        <w:rPr>
          <w:rFonts w:ascii="Arial" w:hAnsi="Arial" w:cs="Arial"/>
          <w:color w:val="000000" w:themeColor="text1"/>
          <w:szCs w:val="24"/>
          <w:lang w:val="mk-MK"/>
        </w:rPr>
        <w:t xml:space="preserve">Се очекува допис </w:t>
      </w:r>
      <w:r>
        <w:rPr>
          <w:rFonts w:ascii="Arial" w:hAnsi="Arial" w:cs="Arial"/>
          <w:color w:val="000000" w:themeColor="text1"/>
          <w:szCs w:val="24"/>
          <w:lang w:val="mk-MK"/>
        </w:rPr>
        <w:t xml:space="preserve">за насоки </w:t>
      </w:r>
      <w:r w:rsidR="00917950" w:rsidRPr="009B0145">
        <w:rPr>
          <w:rFonts w:ascii="Arial" w:hAnsi="Arial" w:cs="Arial"/>
          <w:color w:val="000000" w:themeColor="text1"/>
          <w:szCs w:val="24"/>
          <w:lang w:val="mk-MK"/>
        </w:rPr>
        <w:t xml:space="preserve">од страна на Министерството за образование и наука (МОН) до основните и средни училишта </w:t>
      </w:r>
      <w:r w:rsidR="008C0AFD">
        <w:rPr>
          <w:rFonts w:ascii="Arial" w:hAnsi="Arial" w:cs="Arial"/>
          <w:color w:val="000000" w:themeColor="text1"/>
          <w:szCs w:val="24"/>
          <w:lang w:val="mk-MK"/>
        </w:rPr>
        <w:t xml:space="preserve">со </w:t>
      </w:r>
      <w:r w:rsidR="00917950" w:rsidRPr="009B0145">
        <w:rPr>
          <w:rFonts w:ascii="Arial" w:hAnsi="Arial" w:cs="Arial"/>
          <w:color w:val="000000" w:themeColor="text1"/>
          <w:szCs w:val="24"/>
          <w:lang w:val="mk-MK"/>
        </w:rPr>
        <w:t xml:space="preserve">цел понатамошно функционирање на ЕСАРУ системот во новата учебна година 2026/2027, </w:t>
      </w:r>
      <w:r w:rsidR="00CB371D">
        <w:rPr>
          <w:rFonts w:ascii="Arial" w:hAnsi="Arial" w:cs="Arial"/>
          <w:color w:val="000000" w:themeColor="text1"/>
          <w:szCs w:val="24"/>
          <w:lang w:val="mk-MK"/>
        </w:rPr>
        <w:t xml:space="preserve">а </w:t>
      </w:r>
      <w:r w:rsidR="00917950" w:rsidRPr="009B0145">
        <w:rPr>
          <w:rFonts w:ascii="Arial" w:hAnsi="Arial" w:cs="Arial"/>
          <w:color w:val="000000" w:themeColor="text1"/>
          <w:szCs w:val="24"/>
          <w:lang w:val="mk-MK"/>
        </w:rPr>
        <w:t xml:space="preserve">податоците за поделба на часовите навремено </w:t>
      </w:r>
      <w:r>
        <w:rPr>
          <w:rFonts w:ascii="Arial" w:hAnsi="Arial" w:cs="Arial"/>
          <w:color w:val="000000" w:themeColor="text1"/>
          <w:szCs w:val="24"/>
          <w:lang w:val="mk-MK"/>
        </w:rPr>
        <w:t>ќе бидат</w:t>
      </w:r>
      <w:r w:rsidR="00917950" w:rsidRPr="009B0145">
        <w:rPr>
          <w:rFonts w:ascii="Arial" w:hAnsi="Arial" w:cs="Arial"/>
          <w:color w:val="000000" w:themeColor="text1"/>
          <w:szCs w:val="24"/>
          <w:lang w:val="mk-MK"/>
        </w:rPr>
        <w:t xml:space="preserve"> внесени/ажурирани</w:t>
      </w:r>
      <w:r w:rsidR="00917950" w:rsidRPr="009B0145">
        <w:rPr>
          <w:rFonts w:ascii="Arial" w:hAnsi="Arial" w:cs="Arial"/>
          <w:szCs w:val="24"/>
          <w:lang w:val="mk-MK"/>
        </w:rPr>
        <w:t>.</w:t>
      </w:r>
      <w:r w:rsidR="00917950" w:rsidRPr="00917950">
        <w:rPr>
          <w:rFonts w:ascii="Arial" w:hAnsi="Arial" w:cs="Arial"/>
          <w:szCs w:val="24"/>
          <w:lang w:val="mk-MK"/>
        </w:rPr>
        <w:t xml:space="preserve"> </w:t>
      </w:r>
    </w:p>
    <w:p w14:paraId="018F83D1" w14:textId="77777777" w:rsidR="00917950" w:rsidRPr="00917950" w:rsidRDefault="00917950" w:rsidP="00917950">
      <w:pPr>
        <w:keepNext/>
        <w:keepLines/>
        <w:spacing w:before="40" w:after="0"/>
        <w:outlineLvl w:val="1"/>
        <w:rPr>
          <w:rFonts w:ascii="Cambria" w:eastAsia="Times New Roman" w:hAnsi="Cambria"/>
          <w:color w:val="365F91"/>
          <w:sz w:val="26"/>
          <w:szCs w:val="26"/>
          <w:lang w:val="ru-RU"/>
        </w:rPr>
      </w:pPr>
      <w:r w:rsidRPr="00917950">
        <w:rPr>
          <w:rFonts w:ascii="Cambria" w:eastAsia="Times New Roman" w:hAnsi="Cambria"/>
          <w:color w:val="365F91"/>
          <w:sz w:val="26"/>
          <w:szCs w:val="26"/>
          <w:lang w:val="mk-MK"/>
        </w:rPr>
        <w:lastRenderedPageBreak/>
        <w:t xml:space="preserve">  </w:t>
      </w:r>
      <w:bookmarkStart w:id="41" w:name="_Toc237598489"/>
      <w:r w:rsidRPr="00917950">
        <w:rPr>
          <w:rFonts w:ascii="Cambria" w:eastAsia="Times New Roman" w:hAnsi="Cambria"/>
          <w:color w:val="365F91"/>
          <w:sz w:val="26"/>
          <w:szCs w:val="26"/>
          <w:lang w:val="mk-MK"/>
        </w:rPr>
        <w:t>8.3.  Работа во една смена</w:t>
      </w:r>
      <w:bookmarkEnd w:id="41"/>
    </w:p>
    <w:p w14:paraId="79C096B4" w14:textId="77777777" w:rsidR="00917950" w:rsidRPr="00917950" w:rsidRDefault="00917950" w:rsidP="00917950">
      <w:pPr>
        <w:rPr>
          <w:lang w:val="ru-RU"/>
        </w:rPr>
      </w:pPr>
    </w:p>
    <w:p w14:paraId="6C6276EB" w14:textId="77777777" w:rsidR="00917950" w:rsidRPr="00917950" w:rsidRDefault="00917950" w:rsidP="00917950">
      <w:pPr>
        <w:spacing w:line="360" w:lineRule="auto"/>
        <w:jc w:val="both"/>
        <w:rPr>
          <w:rFonts w:ascii="Arial" w:hAnsi="Arial" w:cs="Arial"/>
          <w:sz w:val="20"/>
          <w:szCs w:val="20"/>
          <w:lang w:val="ru-RU"/>
        </w:rPr>
      </w:pPr>
      <w:r w:rsidRPr="00917950">
        <w:rPr>
          <w:rFonts w:ascii="Arial" w:hAnsi="Arial" w:cs="Arial"/>
          <w:sz w:val="20"/>
          <w:szCs w:val="20"/>
          <w:lang w:val="mk-MK"/>
        </w:rPr>
        <w:tab/>
        <w:t xml:space="preserve">Наставата во  училиштето е организирана во една смена. Во централното училиште наставата ќе започнува во 07:30 часот, а ќе завршува во 12:55 часот. Во подрачните училишта наставата ќе започнува во 8:00 часот.  </w:t>
      </w:r>
    </w:p>
    <w:p w14:paraId="5A239155" w14:textId="77777777" w:rsidR="00917950" w:rsidRPr="00290AFA" w:rsidRDefault="00917950" w:rsidP="00917950">
      <w:pPr>
        <w:spacing w:line="360" w:lineRule="auto"/>
        <w:jc w:val="both"/>
        <w:rPr>
          <w:rFonts w:ascii="Arial" w:hAnsi="Arial" w:cs="Arial"/>
          <w:sz w:val="20"/>
          <w:szCs w:val="20"/>
          <w:lang w:val="mk-MK"/>
        </w:rPr>
      </w:pPr>
    </w:p>
    <w:p w14:paraId="218B5F72" w14:textId="77777777" w:rsidR="00917950" w:rsidRPr="00917950" w:rsidRDefault="00917950" w:rsidP="00917950">
      <w:pPr>
        <w:spacing w:line="360" w:lineRule="auto"/>
        <w:jc w:val="both"/>
        <w:rPr>
          <w:rFonts w:ascii="Arial" w:hAnsi="Arial" w:cs="Arial"/>
          <w:sz w:val="20"/>
          <w:szCs w:val="20"/>
          <w:lang w:val="ru-RU"/>
        </w:rPr>
      </w:pPr>
    </w:p>
    <w:p w14:paraId="7AD94BA9" w14:textId="77777777" w:rsidR="00917950" w:rsidRPr="00917950" w:rsidRDefault="00917950" w:rsidP="00917950">
      <w:pPr>
        <w:spacing w:line="360" w:lineRule="auto"/>
        <w:jc w:val="both"/>
        <w:rPr>
          <w:rFonts w:ascii="Arial" w:hAnsi="Arial" w:cs="Arial"/>
          <w:b/>
          <w:bCs/>
          <w:sz w:val="20"/>
          <w:szCs w:val="20"/>
          <w:lang w:val="mk-MK"/>
        </w:rPr>
      </w:pPr>
      <w:r w:rsidRPr="00917950">
        <w:rPr>
          <w:rFonts w:ascii="Arial" w:hAnsi="Arial" w:cs="Arial"/>
          <w:b/>
          <w:bCs/>
          <w:sz w:val="20"/>
          <w:szCs w:val="20"/>
          <w:lang w:val="mk-MK"/>
        </w:rPr>
        <w:t>Распоред на ѕвонење за часовите (централно и подрачно училиште):</w:t>
      </w:r>
    </w:p>
    <w:p w14:paraId="7D389BE2" w14:textId="77777777" w:rsidR="00917950" w:rsidRPr="00917950" w:rsidRDefault="00917950" w:rsidP="00917950">
      <w:pPr>
        <w:spacing w:line="360" w:lineRule="auto"/>
        <w:jc w:val="both"/>
        <w:rPr>
          <w:rFonts w:ascii="Arial" w:hAnsi="Arial" w:cs="Arial"/>
          <w:b/>
          <w:bCs/>
          <w:sz w:val="20"/>
          <w:szCs w:val="20"/>
          <w:lang w:val="mk-MK"/>
        </w:rPr>
      </w:pPr>
    </w:p>
    <w:tbl>
      <w:tblPr>
        <w:tblW w:w="0" w:type="auto"/>
        <w:jc w:val="center"/>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ook w:val="0000" w:firstRow="0" w:lastRow="0" w:firstColumn="0" w:lastColumn="0" w:noHBand="0" w:noVBand="0"/>
      </w:tblPr>
      <w:tblGrid>
        <w:gridCol w:w="1839"/>
        <w:gridCol w:w="3396"/>
        <w:gridCol w:w="3544"/>
      </w:tblGrid>
      <w:tr w:rsidR="00917950" w:rsidRPr="00917950" w14:paraId="3D9D7854" w14:textId="77777777" w:rsidTr="00721840">
        <w:trPr>
          <w:trHeight w:val="159"/>
          <w:jc w:val="center"/>
        </w:trPr>
        <w:tc>
          <w:tcPr>
            <w:tcW w:w="1839" w:type="dxa"/>
            <w:tcBorders>
              <w:top w:val="single" w:sz="8" w:space="0" w:color="5B9BD5"/>
              <w:left w:val="single" w:sz="8" w:space="0" w:color="5B9BD5"/>
              <w:bottom w:val="single" w:sz="8" w:space="0" w:color="5B9BD5"/>
              <w:right w:val="single" w:sz="8" w:space="0" w:color="5B9BD5"/>
            </w:tcBorders>
            <w:shd w:val="clear" w:color="auto" w:fill="D6E6F4"/>
          </w:tcPr>
          <w:p w14:paraId="7FC1394A" w14:textId="77777777" w:rsidR="00917950" w:rsidRPr="00917950" w:rsidRDefault="00917950" w:rsidP="00917950">
            <w:pPr>
              <w:spacing w:line="360" w:lineRule="auto"/>
              <w:jc w:val="both"/>
              <w:rPr>
                <w:rFonts w:ascii="Arial" w:hAnsi="Arial" w:cs="Arial"/>
                <w:b/>
                <w:sz w:val="20"/>
                <w:szCs w:val="20"/>
                <w:lang w:val="ru-RU"/>
              </w:rPr>
            </w:pPr>
          </w:p>
        </w:tc>
        <w:tc>
          <w:tcPr>
            <w:tcW w:w="3396"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32BFC664" w14:textId="77777777" w:rsidR="00917950" w:rsidRPr="00917950" w:rsidRDefault="00917950" w:rsidP="00917950">
            <w:pPr>
              <w:spacing w:line="360" w:lineRule="auto"/>
              <w:jc w:val="both"/>
              <w:rPr>
                <w:rFonts w:ascii="Arial" w:hAnsi="Arial" w:cs="Arial"/>
                <w:b/>
                <w:sz w:val="20"/>
                <w:szCs w:val="20"/>
                <w:lang w:val="mk-MK"/>
              </w:rPr>
            </w:pPr>
            <w:r w:rsidRPr="00917950">
              <w:rPr>
                <w:rFonts w:ascii="Arial" w:hAnsi="Arial" w:cs="Arial"/>
                <w:b/>
                <w:sz w:val="20"/>
                <w:szCs w:val="20"/>
                <w:lang w:val="mk-MK"/>
              </w:rPr>
              <w:t>Во централното училиште</w:t>
            </w:r>
          </w:p>
        </w:tc>
        <w:tc>
          <w:tcPr>
            <w:tcW w:w="3544" w:type="dxa"/>
            <w:tcBorders>
              <w:top w:val="single" w:sz="8" w:space="0" w:color="5B9BD5"/>
              <w:left w:val="single" w:sz="8" w:space="0" w:color="5B9BD5"/>
              <w:bottom w:val="single" w:sz="8" w:space="0" w:color="5B9BD5"/>
              <w:right w:val="single" w:sz="8" w:space="0" w:color="5B9BD5"/>
            </w:tcBorders>
            <w:shd w:val="clear" w:color="auto" w:fill="D6E6F4"/>
            <w:vAlign w:val="center"/>
          </w:tcPr>
          <w:p w14:paraId="022AC392" w14:textId="77777777" w:rsidR="00917950" w:rsidRPr="00917950" w:rsidRDefault="00917950" w:rsidP="00917950">
            <w:pPr>
              <w:spacing w:line="360" w:lineRule="auto"/>
              <w:jc w:val="both"/>
              <w:rPr>
                <w:rFonts w:ascii="Arial" w:hAnsi="Arial" w:cs="Arial"/>
                <w:b/>
                <w:sz w:val="20"/>
                <w:szCs w:val="20"/>
                <w:lang w:val="mk-MK"/>
              </w:rPr>
            </w:pPr>
            <w:r w:rsidRPr="00917950">
              <w:rPr>
                <w:rFonts w:ascii="Arial" w:hAnsi="Arial" w:cs="Arial"/>
                <w:b/>
                <w:sz w:val="20"/>
                <w:szCs w:val="20"/>
                <w:lang w:val="mk-MK"/>
              </w:rPr>
              <w:t>Во подрачните училишта</w:t>
            </w:r>
          </w:p>
        </w:tc>
      </w:tr>
      <w:tr w:rsidR="00917950" w:rsidRPr="00917950" w14:paraId="027C0A00" w14:textId="77777777" w:rsidTr="00721840">
        <w:trPr>
          <w:trHeight w:val="159"/>
          <w:jc w:val="center"/>
        </w:trPr>
        <w:tc>
          <w:tcPr>
            <w:tcW w:w="1839" w:type="dxa"/>
            <w:tcBorders>
              <w:top w:val="single" w:sz="8" w:space="0" w:color="5B9BD5"/>
              <w:left w:val="single" w:sz="8" w:space="0" w:color="5B9BD5"/>
              <w:bottom w:val="single" w:sz="8" w:space="0" w:color="5B9BD5"/>
              <w:right w:val="single" w:sz="8" w:space="0" w:color="5B9BD5"/>
            </w:tcBorders>
            <w:shd w:val="clear" w:color="auto" w:fill="D6E6F4"/>
          </w:tcPr>
          <w:p w14:paraId="5D1E0283" w14:textId="77777777" w:rsidR="00917950" w:rsidRPr="00917950" w:rsidRDefault="00917950" w:rsidP="00917950">
            <w:pPr>
              <w:spacing w:line="360" w:lineRule="auto"/>
              <w:jc w:val="both"/>
              <w:rPr>
                <w:rFonts w:ascii="Arial" w:hAnsi="Arial" w:cs="Arial"/>
                <w:b/>
                <w:sz w:val="20"/>
                <w:szCs w:val="20"/>
                <w:lang w:val="mk-MK"/>
              </w:rPr>
            </w:pPr>
          </w:p>
        </w:tc>
        <w:tc>
          <w:tcPr>
            <w:tcW w:w="3396" w:type="dxa"/>
            <w:tcBorders>
              <w:top w:val="single" w:sz="8" w:space="0" w:color="5B9BD5"/>
              <w:left w:val="single" w:sz="8" w:space="0" w:color="5B9BD5"/>
              <w:bottom w:val="single" w:sz="8" w:space="0" w:color="5B9BD5"/>
              <w:right w:val="single" w:sz="8" w:space="0" w:color="5B9BD5"/>
            </w:tcBorders>
            <w:shd w:val="clear" w:color="auto" w:fill="D6E6F4"/>
          </w:tcPr>
          <w:p w14:paraId="63533DD2" w14:textId="77777777" w:rsidR="00917950" w:rsidRPr="00917950" w:rsidRDefault="00917950" w:rsidP="00917950">
            <w:pPr>
              <w:spacing w:line="360" w:lineRule="auto"/>
              <w:jc w:val="both"/>
              <w:rPr>
                <w:rFonts w:ascii="Arial" w:hAnsi="Arial" w:cs="Arial"/>
                <w:b/>
                <w:sz w:val="20"/>
                <w:szCs w:val="20"/>
              </w:rPr>
            </w:pPr>
            <w:r w:rsidRPr="00917950">
              <w:rPr>
                <w:rFonts w:ascii="Arial" w:hAnsi="Arial" w:cs="Arial"/>
                <w:b/>
                <w:sz w:val="20"/>
                <w:szCs w:val="20"/>
              </w:rPr>
              <w:t>Време</w:t>
            </w:r>
          </w:p>
        </w:tc>
        <w:tc>
          <w:tcPr>
            <w:tcW w:w="3544" w:type="dxa"/>
            <w:tcBorders>
              <w:top w:val="single" w:sz="8" w:space="0" w:color="5B9BD5"/>
              <w:left w:val="single" w:sz="8" w:space="0" w:color="5B9BD5"/>
              <w:bottom w:val="single" w:sz="8" w:space="0" w:color="5B9BD5"/>
              <w:right w:val="single" w:sz="8" w:space="0" w:color="5B9BD5"/>
            </w:tcBorders>
            <w:shd w:val="clear" w:color="auto" w:fill="D6E6F4"/>
          </w:tcPr>
          <w:p w14:paraId="0B778027" w14:textId="77777777" w:rsidR="00917950" w:rsidRPr="00917950" w:rsidRDefault="00917950" w:rsidP="00917950">
            <w:pPr>
              <w:spacing w:line="360" w:lineRule="auto"/>
              <w:jc w:val="both"/>
              <w:rPr>
                <w:rFonts w:ascii="Arial" w:hAnsi="Arial" w:cs="Arial"/>
                <w:b/>
                <w:sz w:val="20"/>
                <w:szCs w:val="20"/>
                <w:lang w:val="mk-MK"/>
              </w:rPr>
            </w:pPr>
            <w:r w:rsidRPr="00917950">
              <w:rPr>
                <w:rFonts w:ascii="Arial" w:hAnsi="Arial" w:cs="Arial"/>
                <w:b/>
                <w:sz w:val="20"/>
                <w:szCs w:val="20"/>
                <w:lang w:val="mk-MK"/>
              </w:rPr>
              <w:t>Време</w:t>
            </w:r>
          </w:p>
        </w:tc>
      </w:tr>
      <w:tr w:rsidR="00917950" w:rsidRPr="00917950" w14:paraId="41092996" w14:textId="77777777" w:rsidTr="00721840">
        <w:trPr>
          <w:trHeight w:val="159"/>
          <w:jc w:val="center"/>
        </w:trPr>
        <w:tc>
          <w:tcPr>
            <w:tcW w:w="1839" w:type="dxa"/>
            <w:tcBorders>
              <w:top w:val="single" w:sz="8" w:space="0" w:color="5B9BD5"/>
              <w:left w:val="single" w:sz="8" w:space="0" w:color="5B9BD5"/>
              <w:bottom w:val="single" w:sz="8" w:space="0" w:color="5B9BD5"/>
              <w:right w:val="single" w:sz="8" w:space="0" w:color="5B9BD5"/>
            </w:tcBorders>
            <w:shd w:val="clear" w:color="auto" w:fill="D6E6F4"/>
          </w:tcPr>
          <w:p w14:paraId="6B984D75" w14:textId="77777777" w:rsidR="00917950" w:rsidRPr="00917950" w:rsidRDefault="00917950" w:rsidP="00917950">
            <w:pPr>
              <w:spacing w:line="360" w:lineRule="auto"/>
              <w:jc w:val="both"/>
              <w:rPr>
                <w:rFonts w:ascii="Arial" w:hAnsi="Arial" w:cs="Arial"/>
                <w:sz w:val="20"/>
                <w:szCs w:val="20"/>
              </w:rPr>
            </w:pPr>
            <w:r w:rsidRPr="00917950">
              <w:rPr>
                <w:rFonts w:ascii="Arial" w:hAnsi="Arial" w:cs="Arial"/>
                <w:sz w:val="20"/>
                <w:szCs w:val="20"/>
              </w:rPr>
              <w:t>1 час</w:t>
            </w:r>
          </w:p>
        </w:tc>
        <w:tc>
          <w:tcPr>
            <w:tcW w:w="3396" w:type="dxa"/>
            <w:tcBorders>
              <w:top w:val="single" w:sz="8" w:space="0" w:color="5B9BD5"/>
              <w:left w:val="single" w:sz="8" w:space="0" w:color="5B9BD5"/>
              <w:bottom w:val="single" w:sz="8" w:space="0" w:color="5B9BD5"/>
              <w:right w:val="single" w:sz="8" w:space="0" w:color="5B9BD5"/>
            </w:tcBorders>
          </w:tcPr>
          <w:p w14:paraId="4CE068D5" w14:textId="77777777" w:rsidR="00917950" w:rsidRPr="00917950" w:rsidRDefault="00917950" w:rsidP="00917950">
            <w:pPr>
              <w:spacing w:line="360" w:lineRule="auto"/>
              <w:jc w:val="both"/>
              <w:rPr>
                <w:rFonts w:ascii="Arial" w:hAnsi="Arial" w:cs="Arial"/>
                <w:sz w:val="20"/>
                <w:szCs w:val="20"/>
                <w:lang w:val="mk-MK"/>
              </w:rPr>
            </w:pPr>
            <w:r w:rsidRPr="00917950">
              <w:rPr>
                <w:rFonts w:ascii="Arial" w:hAnsi="Arial" w:cs="Arial"/>
                <w:sz w:val="20"/>
                <w:szCs w:val="20"/>
                <w:lang w:val="mk-MK"/>
              </w:rPr>
              <w:t>7:30 – 8:10</w:t>
            </w:r>
          </w:p>
        </w:tc>
        <w:tc>
          <w:tcPr>
            <w:tcW w:w="3544" w:type="dxa"/>
            <w:tcBorders>
              <w:top w:val="single" w:sz="8" w:space="0" w:color="5B9BD5"/>
              <w:left w:val="single" w:sz="8" w:space="0" w:color="5B9BD5"/>
              <w:bottom w:val="single" w:sz="8" w:space="0" w:color="5B9BD5"/>
              <w:right w:val="single" w:sz="8" w:space="0" w:color="5B9BD5"/>
            </w:tcBorders>
          </w:tcPr>
          <w:p w14:paraId="5822905D" w14:textId="77777777" w:rsidR="00917950" w:rsidRPr="00917950" w:rsidRDefault="00917950" w:rsidP="00917950">
            <w:pPr>
              <w:spacing w:line="360" w:lineRule="auto"/>
              <w:jc w:val="both"/>
              <w:rPr>
                <w:rFonts w:ascii="Arial" w:hAnsi="Arial" w:cs="Arial"/>
                <w:sz w:val="20"/>
                <w:szCs w:val="20"/>
              </w:rPr>
            </w:pPr>
            <w:r w:rsidRPr="00917950">
              <w:rPr>
                <w:rFonts w:ascii="Arial" w:hAnsi="Arial" w:cs="Arial"/>
                <w:sz w:val="20"/>
                <w:szCs w:val="20"/>
              </w:rPr>
              <w:t>8:00 – 8:40</w:t>
            </w:r>
          </w:p>
        </w:tc>
      </w:tr>
      <w:tr w:rsidR="00917950" w:rsidRPr="00917950" w14:paraId="69E4CBEB" w14:textId="77777777" w:rsidTr="00721840">
        <w:trPr>
          <w:trHeight w:val="159"/>
          <w:jc w:val="center"/>
        </w:trPr>
        <w:tc>
          <w:tcPr>
            <w:tcW w:w="1839" w:type="dxa"/>
            <w:tcBorders>
              <w:top w:val="single" w:sz="8" w:space="0" w:color="5B9BD5"/>
              <w:left w:val="single" w:sz="8" w:space="0" w:color="5B9BD5"/>
              <w:bottom w:val="single" w:sz="8" w:space="0" w:color="5B9BD5"/>
              <w:right w:val="single" w:sz="8" w:space="0" w:color="5B9BD5"/>
            </w:tcBorders>
            <w:shd w:val="clear" w:color="auto" w:fill="D6E6F4"/>
          </w:tcPr>
          <w:p w14:paraId="178D2541" w14:textId="77777777" w:rsidR="00917950" w:rsidRPr="00917950" w:rsidRDefault="00917950" w:rsidP="00917950">
            <w:pPr>
              <w:spacing w:line="360" w:lineRule="auto"/>
              <w:jc w:val="both"/>
              <w:rPr>
                <w:rFonts w:ascii="Arial" w:hAnsi="Arial" w:cs="Arial"/>
                <w:sz w:val="20"/>
                <w:szCs w:val="20"/>
              </w:rPr>
            </w:pPr>
            <w:r w:rsidRPr="00917950">
              <w:rPr>
                <w:rFonts w:ascii="Arial" w:hAnsi="Arial" w:cs="Arial"/>
                <w:sz w:val="20"/>
                <w:szCs w:val="20"/>
              </w:rPr>
              <w:t>2 час</w:t>
            </w:r>
          </w:p>
        </w:tc>
        <w:tc>
          <w:tcPr>
            <w:tcW w:w="3396" w:type="dxa"/>
            <w:tcBorders>
              <w:top w:val="single" w:sz="8" w:space="0" w:color="5B9BD5"/>
              <w:left w:val="single" w:sz="8" w:space="0" w:color="5B9BD5"/>
              <w:bottom w:val="single" w:sz="8" w:space="0" w:color="5B9BD5"/>
              <w:right w:val="single" w:sz="8" w:space="0" w:color="5B9BD5"/>
            </w:tcBorders>
            <w:shd w:val="clear" w:color="auto" w:fill="D6E6F4"/>
          </w:tcPr>
          <w:p w14:paraId="1CDAE636" w14:textId="77777777" w:rsidR="00917950" w:rsidRPr="00917950" w:rsidRDefault="00917950" w:rsidP="00917950">
            <w:pPr>
              <w:spacing w:line="360" w:lineRule="auto"/>
              <w:jc w:val="both"/>
              <w:rPr>
                <w:rFonts w:ascii="Arial" w:hAnsi="Arial" w:cs="Arial"/>
                <w:sz w:val="20"/>
                <w:szCs w:val="20"/>
                <w:lang w:val="mk-MK"/>
              </w:rPr>
            </w:pPr>
            <w:r w:rsidRPr="00917950">
              <w:rPr>
                <w:rFonts w:ascii="Arial" w:hAnsi="Arial" w:cs="Arial"/>
                <w:sz w:val="20"/>
                <w:szCs w:val="20"/>
                <w:lang w:val="mk-MK"/>
              </w:rPr>
              <w:t>8:15 – 8:55</w:t>
            </w:r>
          </w:p>
        </w:tc>
        <w:tc>
          <w:tcPr>
            <w:tcW w:w="3544" w:type="dxa"/>
            <w:tcBorders>
              <w:top w:val="single" w:sz="8" w:space="0" w:color="5B9BD5"/>
              <w:left w:val="single" w:sz="8" w:space="0" w:color="5B9BD5"/>
              <w:bottom w:val="single" w:sz="8" w:space="0" w:color="5B9BD5"/>
              <w:right w:val="single" w:sz="8" w:space="0" w:color="5B9BD5"/>
            </w:tcBorders>
          </w:tcPr>
          <w:p w14:paraId="14BE76EB" w14:textId="77777777" w:rsidR="00917950" w:rsidRPr="00917950" w:rsidRDefault="00917950" w:rsidP="00917950">
            <w:pPr>
              <w:spacing w:line="360" w:lineRule="auto"/>
              <w:jc w:val="both"/>
              <w:rPr>
                <w:rFonts w:ascii="Arial" w:hAnsi="Arial" w:cs="Arial"/>
                <w:sz w:val="20"/>
                <w:szCs w:val="20"/>
                <w:highlight w:val="yellow"/>
              </w:rPr>
            </w:pPr>
            <w:r w:rsidRPr="00917950">
              <w:rPr>
                <w:rFonts w:ascii="Arial" w:hAnsi="Arial" w:cs="Arial"/>
                <w:sz w:val="20"/>
                <w:szCs w:val="20"/>
              </w:rPr>
              <w:t>8:45 – 9:25</w:t>
            </w:r>
          </w:p>
        </w:tc>
      </w:tr>
      <w:tr w:rsidR="00917950" w:rsidRPr="00917950" w14:paraId="104E14FD" w14:textId="77777777" w:rsidTr="00721840">
        <w:trPr>
          <w:trHeight w:val="159"/>
          <w:jc w:val="center"/>
        </w:trPr>
        <w:tc>
          <w:tcPr>
            <w:tcW w:w="1839" w:type="dxa"/>
            <w:tcBorders>
              <w:top w:val="single" w:sz="8" w:space="0" w:color="5B9BD5"/>
              <w:left w:val="single" w:sz="8" w:space="0" w:color="5B9BD5"/>
              <w:bottom w:val="single" w:sz="8" w:space="0" w:color="5B9BD5"/>
              <w:right w:val="single" w:sz="8" w:space="0" w:color="5B9BD5"/>
            </w:tcBorders>
            <w:shd w:val="clear" w:color="auto" w:fill="D6E6F4"/>
          </w:tcPr>
          <w:p w14:paraId="096FD935" w14:textId="77777777" w:rsidR="00917950" w:rsidRPr="00917950" w:rsidRDefault="00917950" w:rsidP="00917950">
            <w:pPr>
              <w:spacing w:line="360" w:lineRule="auto"/>
              <w:jc w:val="both"/>
              <w:rPr>
                <w:rFonts w:ascii="Arial" w:hAnsi="Arial" w:cs="Arial"/>
                <w:sz w:val="20"/>
                <w:szCs w:val="20"/>
              </w:rPr>
            </w:pPr>
            <w:r w:rsidRPr="00917950">
              <w:rPr>
                <w:rFonts w:ascii="Arial" w:hAnsi="Arial" w:cs="Arial"/>
                <w:sz w:val="20"/>
                <w:szCs w:val="20"/>
              </w:rPr>
              <w:t>3 час</w:t>
            </w:r>
          </w:p>
        </w:tc>
        <w:tc>
          <w:tcPr>
            <w:tcW w:w="3396" w:type="dxa"/>
            <w:tcBorders>
              <w:top w:val="single" w:sz="8" w:space="0" w:color="5B9BD5"/>
              <w:left w:val="single" w:sz="8" w:space="0" w:color="5B9BD5"/>
              <w:bottom w:val="single" w:sz="8" w:space="0" w:color="5B9BD5"/>
              <w:right w:val="single" w:sz="8" w:space="0" w:color="5B9BD5"/>
            </w:tcBorders>
          </w:tcPr>
          <w:p w14:paraId="22EC69C6" w14:textId="77777777" w:rsidR="00917950" w:rsidRPr="00917950" w:rsidRDefault="00917950" w:rsidP="00917950">
            <w:pPr>
              <w:spacing w:line="360" w:lineRule="auto"/>
              <w:jc w:val="both"/>
              <w:rPr>
                <w:rFonts w:ascii="Arial" w:hAnsi="Arial" w:cs="Arial"/>
                <w:sz w:val="20"/>
                <w:szCs w:val="20"/>
                <w:lang w:val="mk-MK"/>
              </w:rPr>
            </w:pPr>
            <w:r w:rsidRPr="00917950">
              <w:rPr>
                <w:rFonts w:ascii="Arial" w:hAnsi="Arial" w:cs="Arial"/>
                <w:sz w:val="20"/>
                <w:szCs w:val="20"/>
                <w:lang w:val="mk-MK"/>
              </w:rPr>
              <w:t>9:00 – 9:40</w:t>
            </w:r>
          </w:p>
        </w:tc>
        <w:tc>
          <w:tcPr>
            <w:tcW w:w="3544" w:type="dxa"/>
            <w:tcBorders>
              <w:top w:val="single" w:sz="8" w:space="0" w:color="5B9BD5"/>
              <w:left w:val="single" w:sz="8" w:space="0" w:color="5B9BD5"/>
              <w:bottom w:val="single" w:sz="8" w:space="0" w:color="5B9BD5"/>
              <w:right w:val="single" w:sz="8" w:space="0" w:color="5B9BD5"/>
            </w:tcBorders>
          </w:tcPr>
          <w:p w14:paraId="62A28826" w14:textId="77777777" w:rsidR="00917950" w:rsidRPr="00917950" w:rsidRDefault="00917950" w:rsidP="00917950">
            <w:pPr>
              <w:spacing w:line="360" w:lineRule="auto"/>
              <w:jc w:val="both"/>
              <w:rPr>
                <w:rFonts w:ascii="Arial" w:hAnsi="Arial" w:cs="Arial"/>
                <w:sz w:val="20"/>
                <w:szCs w:val="20"/>
                <w:highlight w:val="yellow"/>
              </w:rPr>
            </w:pPr>
            <w:r w:rsidRPr="00917950">
              <w:rPr>
                <w:rFonts w:ascii="Arial" w:hAnsi="Arial" w:cs="Arial"/>
                <w:sz w:val="20"/>
                <w:szCs w:val="20"/>
              </w:rPr>
              <w:t>9:45 – 10:25</w:t>
            </w:r>
          </w:p>
        </w:tc>
      </w:tr>
      <w:tr w:rsidR="00917950" w:rsidRPr="00917950" w14:paraId="11B5FA9C" w14:textId="77777777" w:rsidTr="00721840">
        <w:trPr>
          <w:trHeight w:val="159"/>
          <w:jc w:val="center"/>
        </w:trPr>
        <w:tc>
          <w:tcPr>
            <w:tcW w:w="1839" w:type="dxa"/>
            <w:tcBorders>
              <w:top w:val="single" w:sz="8" w:space="0" w:color="5B9BD5"/>
              <w:left w:val="single" w:sz="8" w:space="0" w:color="5B9BD5"/>
              <w:bottom w:val="single" w:sz="8" w:space="0" w:color="5B9BD5"/>
              <w:right w:val="single" w:sz="8" w:space="0" w:color="5B9BD5"/>
            </w:tcBorders>
            <w:shd w:val="clear" w:color="auto" w:fill="D6E6F4"/>
          </w:tcPr>
          <w:p w14:paraId="1E87F911" w14:textId="77777777" w:rsidR="00917950" w:rsidRPr="00917950" w:rsidRDefault="00917950" w:rsidP="00917950">
            <w:pPr>
              <w:spacing w:line="360" w:lineRule="auto"/>
              <w:jc w:val="both"/>
              <w:rPr>
                <w:rFonts w:ascii="Arial" w:hAnsi="Arial" w:cs="Arial"/>
                <w:sz w:val="20"/>
                <w:szCs w:val="20"/>
              </w:rPr>
            </w:pPr>
            <w:r w:rsidRPr="00917950">
              <w:rPr>
                <w:rFonts w:ascii="Arial" w:hAnsi="Arial" w:cs="Arial"/>
                <w:sz w:val="20"/>
                <w:szCs w:val="20"/>
              </w:rPr>
              <w:t>4 час</w:t>
            </w:r>
          </w:p>
        </w:tc>
        <w:tc>
          <w:tcPr>
            <w:tcW w:w="3396" w:type="dxa"/>
            <w:tcBorders>
              <w:top w:val="single" w:sz="8" w:space="0" w:color="5B9BD5"/>
              <w:left w:val="single" w:sz="8" w:space="0" w:color="5B9BD5"/>
              <w:bottom w:val="single" w:sz="8" w:space="0" w:color="5B9BD5"/>
              <w:right w:val="single" w:sz="8" w:space="0" w:color="5B9BD5"/>
            </w:tcBorders>
            <w:shd w:val="clear" w:color="auto" w:fill="D6E6F4"/>
          </w:tcPr>
          <w:p w14:paraId="616ABBC5" w14:textId="77777777" w:rsidR="00917950" w:rsidRPr="00917950" w:rsidRDefault="00917950" w:rsidP="00917950">
            <w:pPr>
              <w:spacing w:line="360" w:lineRule="auto"/>
              <w:jc w:val="both"/>
              <w:rPr>
                <w:rFonts w:ascii="Arial" w:hAnsi="Arial" w:cs="Arial"/>
                <w:sz w:val="20"/>
                <w:szCs w:val="20"/>
                <w:lang w:val="mk-MK"/>
              </w:rPr>
            </w:pPr>
            <w:r w:rsidRPr="00917950">
              <w:rPr>
                <w:rFonts w:ascii="Arial" w:hAnsi="Arial" w:cs="Arial"/>
                <w:sz w:val="20"/>
                <w:szCs w:val="20"/>
                <w:lang w:val="mk-MK"/>
              </w:rPr>
              <w:t>10:00 – 10:40</w:t>
            </w:r>
          </w:p>
        </w:tc>
        <w:tc>
          <w:tcPr>
            <w:tcW w:w="3544" w:type="dxa"/>
            <w:tcBorders>
              <w:top w:val="single" w:sz="8" w:space="0" w:color="5B9BD5"/>
              <w:left w:val="single" w:sz="8" w:space="0" w:color="5B9BD5"/>
              <w:bottom w:val="single" w:sz="8" w:space="0" w:color="5B9BD5"/>
              <w:right w:val="single" w:sz="8" w:space="0" w:color="5B9BD5"/>
            </w:tcBorders>
            <w:shd w:val="clear" w:color="auto" w:fill="D6E6F4"/>
          </w:tcPr>
          <w:p w14:paraId="56B2500E" w14:textId="77777777" w:rsidR="00917950" w:rsidRPr="00917950" w:rsidRDefault="00917950" w:rsidP="00917950">
            <w:pPr>
              <w:spacing w:line="360" w:lineRule="auto"/>
              <w:jc w:val="both"/>
              <w:rPr>
                <w:rFonts w:ascii="Arial" w:hAnsi="Arial" w:cs="Arial"/>
                <w:sz w:val="20"/>
                <w:szCs w:val="20"/>
              </w:rPr>
            </w:pPr>
            <w:r w:rsidRPr="00917950">
              <w:rPr>
                <w:rFonts w:ascii="Arial" w:hAnsi="Arial" w:cs="Arial"/>
                <w:sz w:val="20"/>
                <w:szCs w:val="20"/>
              </w:rPr>
              <w:t>10:30 – 11:10</w:t>
            </w:r>
          </w:p>
        </w:tc>
      </w:tr>
      <w:tr w:rsidR="00917950" w:rsidRPr="00917950" w14:paraId="7D7CAB39" w14:textId="77777777" w:rsidTr="00721840">
        <w:trPr>
          <w:trHeight w:val="159"/>
          <w:jc w:val="center"/>
        </w:trPr>
        <w:tc>
          <w:tcPr>
            <w:tcW w:w="1839" w:type="dxa"/>
            <w:tcBorders>
              <w:top w:val="single" w:sz="8" w:space="0" w:color="5B9BD5"/>
              <w:left w:val="single" w:sz="8" w:space="0" w:color="5B9BD5"/>
              <w:bottom w:val="single" w:sz="8" w:space="0" w:color="5B9BD5"/>
              <w:right w:val="single" w:sz="8" w:space="0" w:color="5B9BD5"/>
            </w:tcBorders>
            <w:shd w:val="clear" w:color="auto" w:fill="D6E6F4"/>
          </w:tcPr>
          <w:p w14:paraId="0D5BFE21" w14:textId="77777777" w:rsidR="00917950" w:rsidRPr="00917950" w:rsidRDefault="00917950" w:rsidP="00917950">
            <w:pPr>
              <w:spacing w:line="360" w:lineRule="auto"/>
              <w:jc w:val="both"/>
              <w:rPr>
                <w:rFonts w:ascii="Arial" w:hAnsi="Arial" w:cs="Arial"/>
                <w:sz w:val="20"/>
                <w:szCs w:val="20"/>
              </w:rPr>
            </w:pPr>
            <w:r w:rsidRPr="00917950">
              <w:rPr>
                <w:rFonts w:ascii="Arial" w:hAnsi="Arial" w:cs="Arial"/>
                <w:sz w:val="20"/>
                <w:szCs w:val="20"/>
              </w:rPr>
              <w:t>5 час</w:t>
            </w:r>
          </w:p>
        </w:tc>
        <w:tc>
          <w:tcPr>
            <w:tcW w:w="3396" w:type="dxa"/>
            <w:tcBorders>
              <w:top w:val="single" w:sz="8" w:space="0" w:color="5B9BD5"/>
              <w:left w:val="single" w:sz="8" w:space="0" w:color="5B9BD5"/>
              <w:bottom w:val="single" w:sz="8" w:space="0" w:color="5B9BD5"/>
              <w:right w:val="single" w:sz="8" w:space="0" w:color="5B9BD5"/>
            </w:tcBorders>
          </w:tcPr>
          <w:p w14:paraId="1D30E818" w14:textId="77777777" w:rsidR="00917950" w:rsidRPr="00917950" w:rsidRDefault="00917950" w:rsidP="00917950">
            <w:pPr>
              <w:spacing w:line="360" w:lineRule="auto"/>
              <w:jc w:val="both"/>
              <w:rPr>
                <w:rFonts w:ascii="Arial" w:hAnsi="Arial" w:cs="Arial"/>
                <w:sz w:val="20"/>
                <w:szCs w:val="20"/>
                <w:lang w:val="mk-MK"/>
              </w:rPr>
            </w:pPr>
            <w:r w:rsidRPr="00917950">
              <w:rPr>
                <w:rFonts w:ascii="Arial" w:hAnsi="Arial" w:cs="Arial"/>
                <w:sz w:val="20"/>
                <w:szCs w:val="20"/>
                <w:lang w:val="mk-MK"/>
              </w:rPr>
              <w:t>10:45 – 11:25</w:t>
            </w:r>
          </w:p>
        </w:tc>
        <w:tc>
          <w:tcPr>
            <w:tcW w:w="3544" w:type="dxa"/>
            <w:tcBorders>
              <w:top w:val="single" w:sz="8" w:space="0" w:color="5B9BD5"/>
              <w:left w:val="single" w:sz="8" w:space="0" w:color="5B9BD5"/>
              <w:bottom w:val="single" w:sz="8" w:space="0" w:color="5B9BD5"/>
              <w:right w:val="single" w:sz="8" w:space="0" w:color="5B9BD5"/>
            </w:tcBorders>
          </w:tcPr>
          <w:p w14:paraId="7844ABB8" w14:textId="77777777" w:rsidR="00917950" w:rsidRPr="00917950" w:rsidRDefault="00917950" w:rsidP="00917950">
            <w:pPr>
              <w:spacing w:line="360" w:lineRule="auto"/>
              <w:jc w:val="both"/>
              <w:rPr>
                <w:rFonts w:ascii="Arial" w:hAnsi="Arial" w:cs="Arial"/>
                <w:sz w:val="20"/>
                <w:szCs w:val="20"/>
              </w:rPr>
            </w:pPr>
            <w:r w:rsidRPr="00917950">
              <w:rPr>
                <w:rFonts w:ascii="Arial" w:hAnsi="Arial" w:cs="Arial"/>
                <w:sz w:val="20"/>
                <w:szCs w:val="20"/>
              </w:rPr>
              <w:t>11:15 – 11:55</w:t>
            </w:r>
          </w:p>
        </w:tc>
      </w:tr>
      <w:tr w:rsidR="00917950" w:rsidRPr="00917950" w14:paraId="395E59CF" w14:textId="77777777" w:rsidTr="00721840">
        <w:trPr>
          <w:trHeight w:val="159"/>
          <w:jc w:val="center"/>
        </w:trPr>
        <w:tc>
          <w:tcPr>
            <w:tcW w:w="1839" w:type="dxa"/>
            <w:tcBorders>
              <w:top w:val="single" w:sz="8" w:space="0" w:color="5B9BD5"/>
              <w:left w:val="single" w:sz="8" w:space="0" w:color="5B9BD5"/>
              <w:bottom w:val="single" w:sz="8" w:space="0" w:color="5B9BD5"/>
              <w:right w:val="single" w:sz="8" w:space="0" w:color="5B9BD5"/>
            </w:tcBorders>
            <w:shd w:val="clear" w:color="auto" w:fill="D6E6F4"/>
          </w:tcPr>
          <w:p w14:paraId="32C1B3CD" w14:textId="77777777" w:rsidR="00917950" w:rsidRPr="00917950" w:rsidRDefault="00917950" w:rsidP="00917950">
            <w:pPr>
              <w:spacing w:line="360" w:lineRule="auto"/>
              <w:jc w:val="both"/>
              <w:rPr>
                <w:rFonts w:ascii="Arial" w:hAnsi="Arial" w:cs="Arial"/>
                <w:sz w:val="20"/>
                <w:szCs w:val="20"/>
              </w:rPr>
            </w:pPr>
            <w:r w:rsidRPr="00917950">
              <w:rPr>
                <w:rFonts w:ascii="Arial" w:hAnsi="Arial" w:cs="Arial"/>
                <w:sz w:val="20"/>
                <w:szCs w:val="20"/>
              </w:rPr>
              <w:t>6 час</w:t>
            </w:r>
          </w:p>
        </w:tc>
        <w:tc>
          <w:tcPr>
            <w:tcW w:w="3396" w:type="dxa"/>
            <w:tcBorders>
              <w:top w:val="single" w:sz="8" w:space="0" w:color="5B9BD5"/>
              <w:left w:val="single" w:sz="8" w:space="0" w:color="5B9BD5"/>
              <w:bottom w:val="single" w:sz="8" w:space="0" w:color="5B9BD5"/>
              <w:right w:val="single" w:sz="8" w:space="0" w:color="5B9BD5"/>
            </w:tcBorders>
            <w:shd w:val="clear" w:color="auto" w:fill="D6E6F4"/>
          </w:tcPr>
          <w:p w14:paraId="4C1B9052" w14:textId="77777777" w:rsidR="00917950" w:rsidRPr="00917950" w:rsidRDefault="00917950" w:rsidP="00917950">
            <w:pPr>
              <w:spacing w:line="360" w:lineRule="auto"/>
              <w:jc w:val="both"/>
              <w:rPr>
                <w:rFonts w:ascii="Arial" w:hAnsi="Arial" w:cs="Arial"/>
                <w:sz w:val="20"/>
                <w:szCs w:val="20"/>
                <w:lang w:val="mk-MK"/>
              </w:rPr>
            </w:pPr>
            <w:r w:rsidRPr="00917950">
              <w:rPr>
                <w:rFonts w:ascii="Arial" w:hAnsi="Arial" w:cs="Arial"/>
                <w:sz w:val="20"/>
                <w:szCs w:val="20"/>
                <w:lang w:val="mk-MK"/>
              </w:rPr>
              <w:t>11:30 – 12:10</w:t>
            </w:r>
          </w:p>
        </w:tc>
        <w:tc>
          <w:tcPr>
            <w:tcW w:w="3544" w:type="dxa"/>
            <w:tcBorders>
              <w:top w:val="single" w:sz="8" w:space="0" w:color="5B9BD5"/>
              <w:left w:val="single" w:sz="8" w:space="0" w:color="5B9BD5"/>
              <w:bottom w:val="single" w:sz="8" w:space="0" w:color="5B9BD5"/>
              <w:right w:val="single" w:sz="8" w:space="0" w:color="5B9BD5"/>
            </w:tcBorders>
            <w:shd w:val="clear" w:color="auto" w:fill="D6E6F4"/>
          </w:tcPr>
          <w:p w14:paraId="587C7341" w14:textId="77777777" w:rsidR="00917950" w:rsidRPr="00917950" w:rsidRDefault="00917950" w:rsidP="00917950">
            <w:pPr>
              <w:spacing w:line="360" w:lineRule="auto"/>
              <w:jc w:val="both"/>
              <w:rPr>
                <w:rFonts w:ascii="Arial" w:hAnsi="Arial" w:cs="Arial"/>
                <w:sz w:val="20"/>
                <w:szCs w:val="20"/>
              </w:rPr>
            </w:pPr>
            <w:r w:rsidRPr="00917950">
              <w:rPr>
                <w:rFonts w:ascii="Arial" w:hAnsi="Arial" w:cs="Arial"/>
                <w:sz w:val="20"/>
                <w:szCs w:val="20"/>
              </w:rPr>
              <w:t>12:00 – 12:40</w:t>
            </w:r>
          </w:p>
        </w:tc>
      </w:tr>
      <w:tr w:rsidR="00917950" w:rsidRPr="00917950" w14:paraId="3BEECE65" w14:textId="77777777" w:rsidTr="00721840">
        <w:trPr>
          <w:trHeight w:val="159"/>
          <w:jc w:val="center"/>
        </w:trPr>
        <w:tc>
          <w:tcPr>
            <w:tcW w:w="1839" w:type="dxa"/>
            <w:tcBorders>
              <w:top w:val="single" w:sz="8" w:space="0" w:color="5B9BD5"/>
              <w:left w:val="single" w:sz="8" w:space="0" w:color="5B9BD5"/>
              <w:bottom w:val="single" w:sz="8" w:space="0" w:color="5B9BD5"/>
              <w:right w:val="single" w:sz="8" w:space="0" w:color="5B9BD5"/>
            </w:tcBorders>
            <w:shd w:val="clear" w:color="auto" w:fill="D6E6F4"/>
          </w:tcPr>
          <w:p w14:paraId="73A821D4" w14:textId="77777777" w:rsidR="00917950" w:rsidRPr="00917950" w:rsidRDefault="00917950" w:rsidP="00917950">
            <w:pPr>
              <w:spacing w:line="360" w:lineRule="auto"/>
              <w:jc w:val="both"/>
              <w:rPr>
                <w:rFonts w:ascii="Arial" w:hAnsi="Arial" w:cs="Arial"/>
                <w:sz w:val="20"/>
                <w:szCs w:val="20"/>
              </w:rPr>
            </w:pPr>
            <w:r w:rsidRPr="00917950">
              <w:rPr>
                <w:rFonts w:ascii="Arial" w:hAnsi="Arial" w:cs="Arial"/>
                <w:sz w:val="20"/>
                <w:szCs w:val="20"/>
              </w:rPr>
              <w:t>7 час</w:t>
            </w:r>
          </w:p>
        </w:tc>
        <w:tc>
          <w:tcPr>
            <w:tcW w:w="3396" w:type="dxa"/>
            <w:tcBorders>
              <w:top w:val="single" w:sz="8" w:space="0" w:color="5B9BD5"/>
              <w:left w:val="single" w:sz="8" w:space="0" w:color="5B9BD5"/>
              <w:bottom w:val="single" w:sz="8" w:space="0" w:color="5B9BD5"/>
              <w:right w:val="single" w:sz="8" w:space="0" w:color="5B9BD5"/>
            </w:tcBorders>
          </w:tcPr>
          <w:p w14:paraId="1426B4BC" w14:textId="77777777" w:rsidR="00917950" w:rsidRPr="00917950" w:rsidRDefault="00917950" w:rsidP="00917950">
            <w:pPr>
              <w:spacing w:line="360" w:lineRule="auto"/>
              <w:jc w:val="both"/>
              <w:rPr>
                <w:rFonts w:ascii="Arial" w:hAnsi="Arial" w:cs="Arial"/>
                <w:sz w:val="20"/>
                <w:szCs w:val="20"/>
                <w:lang w:val="mk-MK"/>
              </w:rPr>
            </w:pPr>
            <w:r w:rsidRPr="00917950">
              <w:rPr>
                <w:rFonts w:ascii="Arial" w:hAnsi="Arial" w:cs="Arial"/>
                <w:sz w:val="20"/>
                <w:szCs w:val="20"/>
                <w:lang w:val="mk-MK"/>
              </w:rPr>
              <w:t>12:15 – 12:55</w:t>
            </w:r>
          </w:p>
        </w:tc>
        <w:tc>
          <w:tcPr>
            <w:tcW w:w="3544" w:type="dxa"/>
            <w:tcBorders>
              <w:top w:val="single" w:sz="8" w:space="0" w:color="5B9BD5"/>
              <w:left w:val="single" w:sz="8" w:space="0" w:color="5B9BD5"/>
              <w:bottom w:val="single" w:sz="8" w:space="0" w:color="5B9BD5"/>
              <w:right w:val="single" w:sz="8" w:space="0" w:color="5B9BD5"/>
            </w:tcBorders>
          </w:tcPr>
          <w:p w14:paraId="2BF0475F" w14:textId="77777777" w:rsidR="00917950" w:rsidRPr="00917950" w:rsidRDefault="00917950" w:rsidP="00917950">
            <w:pPr>
              <w:spacing w:line="360" w:lineRule="auto"/>
              <w:jc w:val="both"/>
              <w:rPr>
                <w:rFonts w:ascii="Arial" w:hAnsi="Arial" w:cs="Arial"/>
                <w:sz w:val="20"/>
                <w:szCs w:val="20"/>
              </w:rPr>
            </w:pPr>
            <w:r w:rsidRPr="00917950">
              <w:rPr>
                <w:rFonts w:ascii="Arial" w:hAnsi="Arial" w:cs="Arial"/>
                <w:sz w:val="20"/>
                <w:szCs w:val="20"/>
              </w:rPr>
              <w:t>1</w:t>
            </w:r>
            <w:r w:rsidRPr="00917950">
              <w:rPr>
                <w:rFonts w:ascii="Arial" w:hAnsi="Arial" w:cs="Arial"/>
                <w:sz w:val="20"/>
                <w:szCs w:val="20"/>
                <w:lang w:val="mk-MK"/>
              </w:rPr>
              <w:t>2</w:t>
            </w:r>
            <w:r w:rsidRPr="00917950">
              <w:rPr>
                <w:rFonts w:ascii="Arial" w:hAnsi="Arial" w:cs="Arial"/>
                <w:sz w:val="20"/>
                <w:szCs w:val="20"/>
              </w:rPr>
              <w:t>:45 – 1</w:t>
            </w:r>
            <w:r w:rsidRPr="00917950">
              <w:rPr>
                <w:rFonts w:ascii="Arial" w:hAnsi="Arial" w:cs="Arial"/>
                <w:sz w:val="20"/>
                <w:szCs w:val="20"/>
                <w:lang w:val="mk-MK"/>
              </w:rPr>
              <w:t>3</w:t>
            </w:r>
            <w:r w:rsidRPr="00917950">
              <w:rPr>
                <w:rFonts w:ascii="Arial" w:hAnsi="Arial" w:cs="Arial"/>
                <w:sz w:val="20"/>
                <w:szCs w:val="20"/>
              </w:rPr>
              <w:t>:25</w:t>
            </w:r>
          </w:p>
        </w:tc>
      </w:tr>
    </w:tbl>
    <w:p w14:paraId="5370CC16" w14:textId="77777777" w:rsidR="00917950" w:rsidRPr="00917950" w:rsidRDefault="00917950" w:rsidP="00917950">
      <w:pPr>
        <w:spacing w:line="360" w:lineRule="auto"/>
        <w:jc w:val="both"/>
        <w:rPr>
          <w:rFonts w:ascii="Arial" w:hAnsi="Arial" w:cs="Arial"/>
          <w:sz w:val="20"/>
          <w:szCs w:val="20"/>
          <w:lang w:val="mk-MK"/>
        </w:rPr>
      </w:pPr>
    </w:p>
    <w:p w14:paraId="458042F5" w14:textId="77777777" w:rsidR="00917950" w:rsidRPr="00290AFA" w:rsidRDefault="00917950" w:rsidP="00917950">
      <w:pPr>
        <w:spacing w:line="360" w:lineRule="auto"/>
        <w:jc w:val="both"/>
        <w:rPr>
          <w:rFonts w:ascii="Arial" w:hAnsi="Arial" w:cs="Arial"/>
          <w:sz w:val="20"/>
          <w:szCs w:val="20"/>
          <w:lang w:val="mk-MK"/>
        </w:rPr>
      </w:pPr>
    </w:p>
    <w:p w14:paraId="64958A3E" w14:textId="77777777" w:rsidR="00917950" w:rsidRPr="00917950" w:rsidRDefault="00917950" w:rsidP="00917950">
      <w:pPr>
        <w:spacing w:after="200" w:line="276" w:lineRule="auto"/>
        <w:jc w:val="both"/>
        <w:rPr>
          <w:rFonts w:ascii="Arial" w:hAnsi="Arial" w:cs="Arial"/>
          <w:sz w:val="20"/>
          <w:szCs w:val="20"/>
        </w:rPr>
      </w:pPr>
    </w:p>
    <w:p w14:paraId="57E5532D" w14:textId="77777777" w:rsidR="00917950" w:rsidRDefault="00917950" w:rsidP="00917950">
      <w:pPr>
        <w:spacing w:after="200" w:line="276" w:lineRule="auto"/>
        <w:jc w:val="both"/>
        <w:rPr>
          <w:rFonts w:ascii="Arial" w:hAnsi="Arial" w:cs="Arial"/>
          <w:b/>
          <w:lang w:val="mk-MK"/>
        </w:rPr>
      </w:pPr>
      <w:r w:rsidRPr="00917950">
        <w:rPr>
          <w:rFonts w:ascii="Arial" w:hAnsi="Arial" w:cs="Arial"/>
          <w:b/>
        </w:rPr>
        <w:t>Еколошки календар</w:t>
      </w:r>
    </w:p>
    <w:p w14:paraId="116AA05E" w14:textId="77777777" w:rsidR="00290AFA" w:rsidRPr="00290AFA" w:rsidRDefault="00290AFA" w:rsidP="00917950">
      <w:pPr>
        <w:spacing w:after="200" w:line="276" w:lineRule="auto"/>
        <w:jc w:val="both"/>
        <w:rPr>
          <w:rFonts w:ascii="Arial" w:hAnsi="Arial" w:cs="Arial"/>
          <w:b/>
          <w:lang w:val="mk-MK"/>
        </w:rPr>
      </w:pPr>
    </w:p>
    <w:tbl>
      <w:tblPr>
        <w:tblW w:w="11031" w:type="dxa"/>
        <w:jc w:val="center"/>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Look w:val="0400" w:firstRow="0" w:lastRow="0" w:firstColumn="0" w:lastColumn="0" w:noHBand="0" w:noVBand="1"/>
      </w:tblPr>
      <w:tblGrid>
        <w:gridCol w:w="2170"/>
        <w:gridCol w:w="8861"/>
      </w:tblGrid>
      <w:tr w:rsidR="00917950" w:rsidRPr="00917950" w14:paraId="3B40D617" w14:textId="77777777" w:rsidTr="00721840">
        <w:trPr>
          <w:trHeight w:val="397"/>
          <w:jc w:val="center"/>
        </w:trPr>
        <w:tc>
          <w:tcPr>
            <w:tcW w:w="2170" w:type="dxa"/>
            <w:tcBorders>
              <w:top w:val="single" w:sz="8" w:space="0" w:color="5B9BD5"/>
              <w:left w:val="single" w:sz="8" w:space="0" w:color="5B9BD5"/>
              <w:bottom w:val="single" w:sz="8" w:space="0" w:color="5B9BD5"/>
              <w:right w:val="single" w:sz="8" w:space="0" w:color="5B9BD5"/>
            </w:tcBorders>
            <w:shd w:val="clear" w:color="auto" w:fill="D6E6F4"/>
          </w:tcPr>
          <w:p w14:paraId="13B4B958" w14:textId="77777777" w:rsidR="00917950" w:rsidRPr="00917950" w:rsidRDefault="00917950" w:rsidP="00917950">
            <w:pPr>
              <w:rPr>
                <w:rFonts w:ascii="Arial" w:hAnsi="Arial" w:cs="Arial"/>
              </w:rPr>
            </w:pPr>
            <w:r w:rsidRPr="00917950">
              <w:rPr>
                <w:rFonts w:ascii="Arial" w:hAnsi="Arial" w:cs="Arial"/>
              </w:rPr>
              <w:t>5 март</w:t>
            </w:r>
          </w:p>
        </w:tc>
        <w:tc>
          <w:tcPr>
            <w:tcW w:w="8861" w:type="dxa"/>
            <w:tcBorders>
              <w:top w:val="single" w:sz="8" w:space="0" w:color="5B9BD5"/>
              <w:left w:val="single" w:sz="8" w:space="0" w:color="5B9BD5"/>
              <w:bottom w:val="single" w:sz="8" w:space="0" w:color="5B9BD5"/>
              <w:right w:val="single" w:sz="8" w:space="0" w:color="5B9BD5"/>
            </w:tcBorders>
            <w:shd w:val="clear" w:color="auto" w:fill="D6E6F4"/>
          </w:tcPr>
          <w:p w14:paraId="17373033" w14:textId="77777777" w:rsidR="00917950" w:rsidRPr="00917950" w:rsidRDefault="00917950" w:rsidP="00917950">
            <w:pPr>
              <w:rPr>
                <w:rFonts w:ascii="Arial" w:hAnsi="Arial" w:cs="Arial"/>
                <w:lang w:val="ru-RU"/>
              </w:rPr>
            </w:pPr>
            <w:r w:rsidRPr="00917950">
              <w:rPr>
                <w:rFonts w:ascii="Arial" w:hAnsi="Arial" w:cs="Arial"/>
                <w:lang w:val="ru-RU"/>
              </w:rPr>
              <w:t>Светски ден за заштеда на енергија</w:t>
            </w:r>
          </w:p>
        </w:tc>
      </w:tr>
      <w:tr w:rsidR="00917950" w:rsidRPr="00917950" w14:paraId="6B8FD1BD" w14:textId="77777777" w:rsidTr="00721840">
        <w:trPr>
          <w:trHeight w:val="397"/>
          <w:jc w:val="center"/>
        </w:trPr>
        <w:tc>
          <w:tcPr>
            <w:tcW w:w="2170" w:type="dxa"/>
            <w:tcBorders>
              <w:top w:val="single" w:sz="8" w:space="0" w:color="5B9BD5"/>
              <w:left w:val="single" w:sz="8" w:space="0" w:color="5B9BD5"/>
              <w:bottom w:val="single" w:sz="8" w:space="0" w:color="5B9BD5"/>
              <w:right w:val="single" w:sz="8" w:space="0" w:color="5B9BD5"/>
            </w:tcBorders>
          </w:tcPr>
          <w:p w14:paraId="416207B9" w14:textId="77777777" w:rsidR="00917950" w:rsidRPr="00917950" w:rsidRDefault="00917950" w:rsidP="00917950">
            <w:pPr>
              <w:rPr>
                <w:rFonts w:ascii="Arial" w:hAnsi="Arial" w:cs="Arial"/>
              </w:rPr>
            </w:pPr>
            <w:r w:rsidRPr="00917950">
              <w:rPr>
                <w:rFonts w:ascii="Arial" w:hAnsi="Arial" w:cs="Arial"/>
              </w:rPr>
              <w:t>21 март</w:t>
            </w:r>
          </w:p>
        </w:tc>
        <w:tc>
          <w:tcPr>
            <w:tcW w:w="8861" w:type="dxa"/>
            <w:tcBorders>
              <w:top w:val="single" w:sz="8" w:space="0" w:color="5B9BD5"/>
              <w:left w:val="single" w:sz="8" w:space="0" w:color="5B9BD5"/>
              <w:bottom w:val="single" w:sz="8" w:space="0" w:color="5B9BD5"/>
              <w:right w:val="single" w:sz="8" w:space="0" w:color="5B9BD5"/>
            </w:tcBorders>
          </w:tcPr>
          <w:p w14:paraId="68CF161A" w14:textId="77777777" w:rsidR="00917950" w:rsidRPr="00917950" w:rsidRDefault="00917950" w:rsidP="00917950">
            <w:pPr>
              <w:rPr>
                <w:rFonts w:ascii="Arial" w:hAnsi="Arial" w:cs="Arial"/>
                <w:lang w:val="ru-RU"/>
              </w:rPr>
            </w:pPr>
            <w:r w:rsidRPr="00917950">
              <w:rPr>
                <w:rFonts w:ascii="Arial" w:hAnsi="Arial" w:cs="Arial"/>
                <w:lang w:val="ru-RU"/>
              </w:rPr>
              <w:t>Светски ден на шумите,  Ден на пролетта кога започнуваат активностите за заштита на околината</w:t>
            </w:r>
          </w:p>
        </w:tc>
      </w:tr>
      <w:tr w:rsidR="00917950" w:rsidRPr="00917950" w14:paraId="2F6C5D41" w14:textId="77777777" w:rsidTr="00721840">
        <w:trPr>
          <w:trHeight w:val="397"/>
          <w:jc w:val="center"/>
        </w:trPr>
        <w:tc>
          <w:tcPr>
            <w:tcW w:w="2170" w:type="dxa"/>
            <w:tcBorders>
              <w:top w:val="single" w:sz="8" w:space="0" w:color="5B9BD5"/>
              <w:left w:val="single" w:sz="8" w:space="0" w:color="5B9BD5"/>
              <w:bottom w:val="single" w:sz="8" w:space="0" w:color="5B9BD5"/>
              <w:right w:val="single" w:sz="8" w:space="0" w:color="5B9BD5"/>
            </w:tcBorders>
            <w:shd w:val="clear" w:color="auto" w:fill="D9E2F3"/>
          </w:tcPr>
          <w:p w14:paraId="076E27E4" w14:textId="77777777" w:rsidR="00917950" w:rsidRPr="00917950" w:rsidRDefault="00917950" w:rsidP="00917950">
            <w:pPr>
              <w:rPr>
                <w:rFonts w:ascii="Arial" w:hAnsi="Arial" w:cs="Arial"/>
              </w:rPr>
            </w:pPr>
            <w:r w:rsidRPr="00917950">
              <w:rPr>
                <w:rFonts w:ascii="Arial" w:hAnsi="Arial" w:cs="Arial"/>
              </w:rPr>
              <w:t>22 март</w:t>
            </w:r>
          </w:p>
        </w:tc>
        <w:tc>
          <w:tcPr>
            <w:tcW w:w="8861" w:type="dxa"/>
            <w:tcBorders>
              <w:top w:val="single" w:sz="8" w:space="0" w:color="5B9BD5"/>
              <w:left w:val="single" w:sz="8" w:space="0" w:color="5B9BD5"/>
              <w:bottom w:val="single" w:sz="8" w:space="0" w:color="5B9BD5"/>
              <w:right w:val="single" w:sz="8" w:space="0" w:color="5B9BD5"/>
            </w:tcBorders>
            <w:shd w:val="clear" w:color="auto" w:fill="D9E2F3"/>
          </w:tcPr>
          <w:p w14:paraId="27FCFC6B" w14:textId="77777777" w:rsidR="00917950" w:rsidRPr="00917950" w:rsidRDefault="00917950" w:rsidP="00917950">
            <w:pPr>
              <w:rPr>
                <w:rFonts w:ascii="Arial" w:hAnsi="Arial" w:cs="Arial"/>
                <w:lang w:val="ru-RU"/>
              </w:rPr>
            </w:pPr>
            <w:r w:rsidRPr="00917950">
              <w:rPr>
                <w:rFonts w:ascii="Arial" w:hAnsi="Arial" w:cs="Arial"/>
                <w:lang w:val="ru-RU"/>
              </w:rPr>
              <w:t>Светски ден за заштеда на водите</w:t>
            </w:r>
          </w:p>
        </w:tc>
      </w:tr>
      <w:tr w:rsidR="00917950" w:rsidRPr="00917950" w14:paraId="415695E9" w14:textId="77777777" w:rsidTr="00721840">
        <w:trPr>
          <w:trHeight w:val="397"/>
          <w:jc w:val="center"/>
        </w:trPr>
        <w:tc>
          <w:tcPr>
            <w:tcW w:w="2170" w:type="dxa"/>
            <w:tcBorders>
              <w:top w:val="single" w:sz="8" w:space="0" w:color="5B9BD5"/>
              <w:left w:val="single" w:sz="8" w:space="0" w:color="5B9BD5"/>
              <w:bottom w:val="single" w:sz="8" w:space="0" w:color="5B9BD5"/>
              <w:right w:val="single" w:sz="8" w:space="0" w:color="5B9BD5"/>
            </w:tcBorders>
            <w:shd w:val="clear" w:color="auto" w:fill="FFFFFF"/>
          </w:tcPr>
          <w:p w14:paraId="6B424BEB" w14:textId="77777777" w:rsidR="00917950" w:rsidRPr="00917950" w:rsidRDefault="00917950" w:rsidP="00917950">
            <w:pPr>
              <w:rPr>
                <w:rFonts w:ascii="Arial" w:hAnsi="Arial" w:cs="Arial"/>
              </w:rPr>
            </w:pPr>
            <w:r w:rsidRPr="00917950">
              <w:rPr>
                <w:rFonts w:ascii="Arial" w:hAnsi="Arial" w:cs="Arial"/>
              </w:rPr>
              <w:t>7 април</w:t>
            </w:r>
          </w:p>
        </w:tc>
        <w:tc>
          <w:tcPr>
            <w:tcW w:w="8861" w:type="dxa"/>
            <w:tcBorders>
              <w:top w:val="single" w:sz="8" w:space="0" w:color="5B9BD5"/>
              <w:left w:val="single" w:sz="8" w:space="0" w:color="5B9BD5"/>
              <w:bottom w:val="single" w:sz="8" w:space="0" w:color="5B9BD5"/>
              <w:right w:val="single" w:sz="8" w:space="0" w:color="5B9BD5"/>
            </w:tcBorders>
            <w:shd w:val="clear" w:color="auto" w:fill="FFFFFF"/>
          </w:tcPr>
          <w:p w14:paraId="6967773F" w14:textId="77777777" w:rsidR="00917950" w:rsidRPr="00917950" w:rsidRDefault="00917950" w:rsidP="00917950">
            <w:pPr>
              <w:rPr>
                <w:rFonts w:ascii="Arial" w:hAnsi="Arial" w:cs="Arial"/>
              </w:rPr>
            </w:pPr>
            <w:r w:rsidRPr="00917950">
              <w:rPr>
                <w:rFonts w:ascii="Arial" w:hAnsi="Arial" w:cs="Arial"/>
              </w:rPr>
              <w:t>Светски ден на здравјето</w:t>
            </w:r>
          </w:p>
        </w:tc>
      </w:tr>
      <w:tr w:rsidR="00917950" w:rsidRPr="00917950" w14:paraId="6E08D407" w14:textId="77777777" w:rsidTr="00721840">
        <w:trPr>
          <w:trHeight w:val="397"/>
          <w:jc w:val="center"/>
        </w:trPr>
        <w:tc>
          <w:tcPr>
            <w:tcW w:w="2170" w:type="dxa"/>
            <w:tcBorders>
              <w:top w:val="single" w:sz="8" w:space="0" w:color="5B9BD5"/>
              <w:left w:val="single" w:sz="8" w:space="0" w:color="5B9BD5"/>
              <w:bottom w:val="single" w:sz="8" w:space="0" w:color="5B9BD5"/>
              <w:right w:val="single" w:sz="8" w:space="0" w:color="5B9BD5"/>
            </w:tcBorders>
            <w:shd w:val="clear" w:color="auto" w:fill="D5DCE4"/>
          </w:tcPr>
          <w:p w14:paraId="31C1E64F" w14:textId="77777777" w:rsidR="00917950" w:rsidRPr="00917950" w:rsidRDefault="00917950" w:rsidP="00917950">
            <w:pPr>
              <w:rPr>
                <w:rFonts w:ascii="Arial" w:hAnsi="Arial" w:cs="Arial"/>
              </w:rPr>
            </w:pPr>
            <w:r w:rsidRPr="00917950">
              <w:rPr>
                <w:rFonts w:ascii="Arial" w:hAnsi="Arial" w:cs="Arial"/>
              </w:rPr>
              <w:t>22 април</w:t>
            </w:r>
          </w:p>
        </w:tc>
        <w:tc>
          <w:tcPr>
            <w:tcW w:w="8861" w:type="dxa"/>
            <w:tcBorders>
              <w:top w:val="single" w:sz="8" w:space="0" w:color="5B9BD5"/>
              <w:left w:val="single" w:sz="8" w:space="0" w:color="5B9BD5"/>
              <w:bottom w:val="single" w:sz="8" w:space="0" w:color="5B9BD5"/>
              <w:right w:val="single" w:sz="8" w:space="0" w:color="5B9BD5"/>
            </w:tcBorders>
            <w:shd w:val="clear" w:color="auto" w:fill="D5DCE4"/>
          </w:tcPr>
          <w:p w14:paraId="76AD364B" w14:textId="77777777" w:rsidR="00917950" w:rsidRPr="00917950" w:rsidRDefault="00917950" w:rsidP="00917950">
            <w:pPr>
              <w:rPr>
                <w:rFonts w:ascii="Arial" w:hAnsi="Arial" w:cs="Arial"/>
              </w:rPr>
            </w:pPr>
            <w:r w:rsidRPr="00917950">
              <w:rPr>
                <w:rFonts w:ascii="Arial" w:hAnsi="Arial" w:cs="Arial"/>
              </w:rPr>
              <w:t>Светски ден на планетата</w:t>
            </w:r>
          </w:p>
        </w:tc>
      </w:tr>
      <w:tr w:rsidR="00917950" w:rsidRPr="00917950" w14:paraId="651438A4" w14:textId="77777777" w:rsidTr="00721840">
        <w:trPr>
          <w:trHeight w:val="397"/>
          <w:jc w:val="center"/>
        </w:trPr>
        <w:tc>
          <w:tcPr>
            <w:tcW w:w="2170" w:type="dxa"/>
            <w:tcBorders>
              <w:top w:val="single" w:sz="8" w:space="0" w:color="5B9BD5"/>
              <w:left w:val="single" w:sz="8" w:space="0" w:color="5B9BD5"/>
              <w:bottom w:val="single" w:sz="8" w:space="0" w:color="5B9BD5"/>
              <w:right w:val="single" w:sz="8" w:space="0" w:color="5B9BD5"/>
            </w:tcBorders>
            <w:shd w:val="clear" w:color="auto" w:fill="FFFFFF"/>
          </w:tcPr>
          <w:p w14:paraId="63BB0940" w14:textId="77777777" w:rsidR="00917950" w:rsidRPr="00917950" w:rsidRDefault="00917950" w:rsidP="00917950">
            <w:pPr>
              <w:rPr>
                <w:rFonts w:ascii="Arial" w:hAnsi="Arial" w:cs="Arial"/>
              </w:rPr>
            </w:pPr>
            <w:r w:rsidRPr="00917950">
              <w:rPr>
                <w:rFonts w:ascii="Arial" w:hAnsi="Arial" w:cs="Arial"/>
              </w:rPr>
              <w:t>15 мај</w:t>
            </w:r>
          </w:p>
        </w:tc>
        <w:tc>
          <w:tcPr>
            <w:tcW w:w="8861" w:type="dxa"/>
            <w:tcBorders>
              <w:top w:val="single" w:sz="8" w:space="0" w:color="5B9BD5"/>
              <w:left w:val="single" w:sz="8" w:space="0" w:color="5B9BD5"/>
              <w:bottom w:val="single" w:sz="8" w:space="0" w:color="5B9BD5"/>
              <w:right w:val="single" w:sz="8" w:space="0" w:color="5B9BD5"/>
            </w:tcBorders>
            <w:shd w:val="clear" w:color="auto" w:fill="FFFFFF"/>
          </w:tcPr>
          <w:p w14:paraId="195ECE12" w14:textId="77777777" w:rsidR="00917950" w:rsidRPr="00917950" w:rsidRDefault="00917950" w:rsidP="00917950">
            <w:pPr>
              <w:rPr>
                <w:rFonts w:ascii="Arial" w:hAnsi="Arial" w:cs="Arial"/>
                <w:lang w:val="ru-RU"/>
              </w:rPr>
            </w:pPr>
            <w:r w:rsidRPr="00917950">
              <w:rPr>
                <w:rFonts w:ascii="Arial" w:hAnsi="Arial" w:cs="Arial"/>
                <w:lang w:val="ru-RU"/>
              </w:rPr>
              <w:t>Светски ден за заштита на климата</w:t>
            </w:r>
          </w:p>
        </w:tc>
      </w:tr>
      <w:tr w:rsidR="00917950" w:rsidRPr="00917950" w14:paraId="31576E8E" w14:textId="77777777" w:rsidTr="00721840">
        <w:trPr>
          <w:trHeight w:val="397"/>
          <w:jc w:val="center"/>
        </w:trPr>
        <w:tc>
          <w:tcPr>
            <w:tcW w:w="2170" w:type="dxa"/>
            <w:tcBorders>
              <w:top w:val="single" w:sz="8" w:space="0" w:color="5B9BD5"/>
              <w:left w:val="single" w:sz="8" w:space="0" w:color="5B9BD5"/>
              <w:bottom w:val="single" w:sz="8" w:space="0" w:color="5B9BD5"/>
              <w:right w:val="single" w:sz="8" w:space="0" w:color="5B9BD5"/>
            </w:tcBorders>
            <w:shd w:val="clear" w:color="auto" w:fill="D6E6F4"/>
          </w:tcPr>
          <w:p w14:paraId="53CDDCF2" w14:textId="77777777" w:rsidR="00917950" w:rsidRPr="00917950" w:rsidRDefault="00917950" w:rsidP="00917950">
            <w:pPr>
              <w:rPr>
                <w:rFonts w:ascii="Arial" w:hAnsi="Arial" w:cs="Arial"/>
              </w:rPr>
            </w:pPr>
            <w:r w:rsidRPr="00917950">
              <w:rPr>
                <w:rFonts w:ascii="Arial" w:hAnsi="Arial" w:cs="Arial"/>
              </w:rPr>
              <w:t>24 мај</w:t>
            </w:r>
          </w:p>
        </w:tc>
        <w:tc>
          <w:tcPr>
            <w:tcW w:w="8861" w:type="dxa"/>
            <w:tcBorders>
              <w:top w:val="single" w:sz="8" w:space="0" w:color="5B9BD5"/>
              <w:left w:val="single" w:sz="8" w:space="0" w:color="5B9BD5"/>
              <w:bottom w:val="single" w:sz="8" w:space="0" w:color="5B9BD5"/>
              <w:right w:val="single" w:sz="8" w:space="0" w:color="5B9BD5"/>
            </w:tcBorders>
            <w:shd w:val="clear" w:color="auto" w:fill="D6E6F4"/>
          </w:tcPr>
          <w:p w14:paraId="1BA202F0" w14:textId="77777777" w:rsidR="00917950" w:rsidRPr="00917950" w:rsidRDefault="00917950" w:rsidP="00917950">
            <w:pPr>
              <w:rPr>
                <w:rFonts w:ascii="Arial" w:hAnsi="Arial" w:cs="Arial"/>
              </w:rPr>
            </w:pPr>
            <w:r w:rsidRPr="00917950">
              <w:rPr>
                <w:rFonts w:ascii="Arial" w:hAnsi="Arial" w:cs="Arial"/>
              </w:rPr>
              <w:t>Европски ден на парковите</w:t>
            </w:r>
          </w:p>
        </w:tc>
      </w:tr>
      <w:tr w:rsidR="00917950" w:rsidRPr="00917950" w14:paraId="36FE5DB0" w14:textId="77777777" w:rsidTr="00721840">
        <w:trPr>
          <w:trHeight w:val="397"/>
          <w:jc w:val="center"/>
        </w:trPr>
        <w:tc>
          <w:tcPr>
            <w:tcW w:w="2170" w:type="dxa"/>
            <w:tcBorders>
              <w:top w:val="single" w:sz="8" w:space="0" w:color="5B9BD5"/>
              <w:left w:val="single" w:sz="8" w:space="0" w:color="5B9BD5"/>
              <w:bottom w:val="single" w:sz="8" w:space="0" w:color="5B9BD5"/>
              <w:right w:val="single" w:sz="8" w:space="0" w:color="5B9BD5"/>
            </w:tcBorders>
          </w:tcPr>
          <w:p w14:paraId="02390E5D" w14:textId="77777777" w:rsidR="00917950" w:rsidRPr="00917950" w:rsidRDefault="00917950" w:rsidP="00917950">
            <w:pPr>
              <w:rPr>
                <w:rFonts w:ascii="Arial" w:hAnsi="Arial" w:cs="Arial"/>
              </w:rPr>
            </w:pPr>
            <w:r w:rsidRPr="00917950">
              <w:rPr>
                <w:rFonts w:ascii="Arial" w:hAnsi="Arial" w:cs="Arial"/>
              </w:rPr>
              <w:t>31 мај</w:t>
            </w:r>
          </w:p>
        </w:tc>
        <w:tc>
          <w:tcPr>
            <w:tcW w:w="8861" w:type="dxa"/>
            <w:tcBorders>
              <w:top w:val="single" w:sz="8" w:space="0" w:color="5B9BD5"/>
              <w:left w:val="single" w:sz="8" w:space="0" w:color="5B9BD5"/>
              <w:bottom w:val="single" w:sz="8" w:space="0" w:color="5B9BD5"/>
              <w:right w:val="single" w:sz="8" w:space="0" w:color="5B9BD5"/>
            </w:tcBorders>
          </w:tcPr>
          <w:p w14:paraId="61E8B1EB" w14:textId="77777777" w:rsidR="00917950" w:rsidRPr="00917950" w:rsidRDefault="00917950" w:rsidP="00917950">
            <w:pPr>
              <w:rPr>
                <w:rFonts w:ascii="Arial" w:hAnsi="Arial" w:cs="Arial"/>
              </w:rPr>
            </w:pPr>
            <w:r w:rsidRPr="00917950">
              <w:rPr>
                <w:rFonts w:ascii="Arial" w:hAnsi="Arial" w:cs="Arial"/>
              </w:rPr>
              <w:t>Светски ден против пушењето</w:t>
            </w:r>
          </w:p>
        </w:tc>
      </w:tr>
      <w:tr w:rsidR="00917950" w:rsidRPr="00917950" w14:paraId="789C0DAA" w14:textId="77777777" w:rsidTr="00721840">
        <w:trPr>
          <w:trHeight w:val="397"/>
          <w:jc w:val="center"/>
        </w:trPr>
        <w:tc>
          <w:tcPr>
            <w:tcW w:w="2170" w:type="dxa"/>
            <w:tcBorders>
              <w:top w:val="single" w:sz="8" w:space="0" w:color="5B9BD5"/>
              <w:left w:val="single" w:sz="8" w:space="0" w:color="5B9BD5"/>
              <w:bottom w:val="single" w:sz="8" w:space="0" w:color="5B9BD5"/>
              <w:right w:val="single" w:sz="8" w:space="0" w:color="5B9BD5"/>
            </w:tcBorders>
            <w:shd w:val="clear" w:color="auto" w:fill="D6E6F4"/>
          </w:tcPr>
          <w:p w14:paraId="575D0732" w14:textId="77777777" w:rsidR="00917950" w:rsidRPr="00917950" w:rsidRDefault="00917950" w:rsidP="00917950">
            <w:pPr>
              <w:rPr>
                <w:rFonts w:ascii="Arial" w:hAnsi="Arial" w:cs="Arial"/>
              </w:rPr>
            </w:pPr>
            <w:r w:rsidRPr="00917950">
              <w:rPr>
                <w:rFonts w:ascii="Arial" w:hAnsi="Arial" w:cs="Arial"/>
              </w:rPr>
              <w:t>5 јуни</w:t>
            </w:r>
          </w:p>
        </w:tc>
        <w:tc>
          <w:tcPr>
            <w:tcW w:w="8861" w:type="dxa"/>
            <w:tcBorders>
              <w:top w:val="single" w:sz="8" w:space="0" w:color="5B9BD5"/>
              <w:left w:val="single" w:sz="8" w:space="0" w:color="5B9BD5"/>
              <w:bottom w:val="single" w:sz="8" w:space="0" w:color="5B9BD5"/>
              <w:right w:val="single" w:sz="8" w:space="0" w:color="5B9BD5"/>
            </w:tcBorders>
            <w:shd w:val="clear" w:color="auto" w:fill="D6E6F4"/>
          </w:tcPr>
          <w:p w14:paraId="26E9F656" w14:textId="77777777" w:rsidR="00917950" w:rsidRPr="00917950" w:rsidRDefault="00917950" w:rsidP="00917950">
            <w:pPr>
              <w:rPr>
                <w:rFonts w:ascii="Arial" w:hAnsi="Arial" w:cs="Arial"/>
                <w:lang w:val="ru-RU"/>
              </w:rPr>
            </w:pPr>
            <w:r w:rsidRPr="00917950">
              <w:rPr>
                <w:rFonts w:ascii="Arial" w:hAnsi="Arial" w:cs="Arial"/>
                <w:lang w:val="ru-RU"/>
              </w:rPr>
              <w:t>Светски ден за заштита на животната средина</w:t>
            </w:r>
          </w:p>
        </w:tc>
      </w:tr>
      <w:tr w:rsidR="00917950" w:rsidRPr="00917950" w14:paraId="2657F696" w14:textId="77777777" w:rsidTr="00721840">
        <w:trPr>
          <w:trHeight w:val="397"/>
          <w:jc w:val="center"/>
        </w:trPr>
        <w:tc>
          <w:tcPr>
            <w:tcW w:w="2170" w:type="dxa"/>
            <w:tcBorders>
              <w:top w:val="single" w:sz="8" w:space="0" w:color="5B9BD5"/>
              <w:left w:val="single" w:sz="8" w:space="0" w:color="5B9BD5"/>
              <w:bottom w:val="single" w:sz="8" w:space="0" w:color="5B9BD5"/>
              <w:right w:val="single" w:sz="8" w:space="0" w:color="5B9BD5"/>
            </w:tcBorders>
          </w:tcPr>
          <w:p w14:paraId="15C53D74" w14:textId="77777777" w:rsidR="00917950" w:rsidRPr="00917950" w:rsidRDefault="00917950" w:rsidP="00917950">
            <w:pPr>
              <w:rPr>
                <w:rFonts w:ascii="Arial" w:hAnsi="Arial" w:cs="Arial"/>
              </w:rPr>
            </w:pPr>
            <w:r w:rsidRPr="00917950">
              <w:rPr>
                <w:rFonts w:ascii="Arial" w:hAnsi="Arial" w:cs="Arial"/>
              </w:rPr>
              <w:t>16 септември</w:t>
            </w:r>
          </w:p>
        </w:tc>
        <w:tc>
          <w:tcPr>
            <w:tcW w:w="8861" w:type="dxa"/>
            <w:tcBorders>
              <w:top w:val="single" w:sz="8" w:space="0" w:color="5B9BD5"/>
              <w:left w:val="single" w:sz="8" w:space="0" w:color="5B9BD5"/>
              <w:bottom w:val="single" w:sz="8" w:space="0" w:color="5B9BD5"/>
              <w:right w:val="single" w:sz="8" w:space="0" w:color="5B9BD5"/>
            </w:tcBorders>
          </w:tcPr>
          <w:p w14:paraId="4AD34702" w14:textId="77777777" w:rsidR="00917950" w:rsidRPr="00917950" w:rsidRDefault="00917950" w:rsidP="00917950">
            <w:pPr>
              <w:rPr>
                <w:rFonts w:ascii="Arial" w:hAnsi="Arial" w:cs="Arial"/>
                <w:lang w:val="ru-RU"/>
              </w:rPr>
            </w:pPr>
            <w:r w:rsidRPr="00917950">
              <w:rPr>
                <w:rFonts w:ascii="Arial" w:hAnsi="Arial" w:cs="Arial"/>
                <w:lang w:val="ru-RU"/>
              </w:rPr>
              <w:t>Светски ден за заштита на озонската обвивка</w:t>
            </w:r>
          </w:p>
        </w:tc>
      </w:tr>
      <w:tr w:rsidR="00917950" w:rsidRPr="00917950" w14:paraId="0E1A3905" w14:textId="77777777" w:rsidTr="00721840">
        <w:trPr>
          <w:trHeight w:val="397"/>
          <w:jc w:val="center"/>
        </w:trPr>
        <w:tc>
          <w:tcPr>
            <w:tcW w:w="2170" w:type="dxa"/>
            <w:tcBorders>
              <w:top w:val="single" w:sz="8" w:space="0" w:color="5B9BD5"/>
              <w:left w:val="single" w:sz="8" w:space="0" w:color="5B9BD5"/>
              <w:bottom w:val="single" w:sz="8" w:space="0" w:color="5B9BD5"/>
              <w:right w:val="single" w:sz="8" w:space="0" w:color="5B9BD5"/>
            </w:tcBorders>
            <w:shd w:val="clear" w:color="auto" w:fill="D6E6F4"/>
          </w:tcPr>
          <w:p w14:paraId="179BB0B0" w14:textId="77777777" w:rsidR="00917950" w:rsidRPr="00917950" w:rsidRDefault="00917950" w:rsidP="00917950">
            <w:pPr>
              <w:rPr>
                <w:rFonts w:ascii="Arial" w:hAnsi="Arial" w:cs="Arial"/>
              </w:rPr>
            </w:pPr>
            <w:r w:rsidRPr="00917950">
              <w:rPr>
                <w:rFonts w:ascii="Arial" w:hAnsi="Arial" w:cs="Arial"/>
              </w:rPr>
              <w:t>22 септември</w:t>
            </w:r>
          </w:p>
        </w:tc>
        <w:tc>
          <w:tcPr>
            <w:tcW w:w="8861" w:type="dxa"/>
            <w:tcBorders>
              <w:top w:val="single" w:sz="8" w:space="0" w:color="5B9BD5"/>
              <w:left w:val="single" w:sz="8" w:space="0" w:color="5B9BD5"/>
              <w:bottom w:val="single" w:sz="8" w:space="0" w:color="5B9BD5"/>
              <w:right w:val="single" w:sz="8" w:space="0" w:color="5B9BD5"/>
            </w:tcBorders>
            <w:shd w:val="clear" w:color="auto" w:fill="D6E6F4"/>
          </w:tcPr>
          <w:p w14:paraId="4AD5FB65" w14:textId="77777777" w:rsidR="00917950" w:rsidRPr="00917950" w:rsidRDefault="00917950" w:rsidP="00917950">
            <w:pPr>
              <w:rPr>
                <w:rFonts w:ascii="Arial" w:hAnsi="Arial" w:cs="Arial"/>
              </w:rPr>
            </w:pPr>
            <w:r w:rsidRPr="00917950">
              <w:rPr>
                <w:rFonts w:ascii="Arial" w:hAnsi="Arial" w:cs="Arial"/>
              </w:rPr>
              <w:t>Меѓународен ден без автомобили</w:t>
            </w:r>
          </w:p>
        </w:tc>
      </w:tr>
      <w:tr w:rsidR="00917950" w:rsidRPr="00917950" w14:paraId="2172B9C2" w14:textId="77777777" w:rsidTr="00721840">
        <w:trPr>
          <w:trHeight w:val="397"/>
          <w:jc w:val="center"/>
        </w:trPr>
        <w:tc>
          <w:tcPr>
            <w:tcW w:w="2170" w:type="dxa"/>
            <w:tcBorders>
              <w:top w:val="single" w:sz="8" w:space="0" w:color="5B9BD5"/>
              <w:left w:val="single" w:sz="8" w:space="0" w:color="5B9BD5"/>
              <w:bottom w:val="single" w:sz="8" w:space="0" w:color="5B9BD5"/>
              <w:right w:val="single" w:sz="8" w:space="0" w:color="5B9BD5"/>
            </w:tcBorders>
            <w:shd w:val="clear" w:color="auto" w:fill="FFFFFF"/>
          </w:tcPr>
          <w:p w14:paraId="1F0A3ACD" w14:textId="77777777" w:rsidR="00917950" w:rsidRPr="00917950" w:rsidRDefault="00917950" w:rsidP="00917950">
            <w:pPr>
              <w:rPr>
                <w:rFonts w:ascii="Arial" w:hAnsi="Arial" w:cs="Arial"/>
              </w:rPr>
            </w:pPr>
            <w:r w:rsidRPr="00917950">
              <w:rPr>
                <w:rFonts w:ascii="Arial" w:hAnsi="Arial" w:cs="Arial"/>
              </w:rPr>
              <w:t>26 септември</w:t>
            </w:r>
          </w:p>
        </w:tc>
        <w:tc>
          <w:tcPr>
            <w:tcW w:w="8861" w:type="dxa"/>
            <w:tcBorders>
              <w:top w:val="single" w:sz="8" w:space="0" w:color="5B9BD5"/>
              <w:left w:val="single" w:sz="8" w:space="0" w:color="5B9BD5"/>
              <w:bottom w:val="single" w:sz="8" w:space="0" w:color="5B9BD5"/>
              <w:right w:val="single" w:sz="8" w:space="0" w:color="5B9BD5"/>
            </w:tcBorders>
            <w:shd w:val="clear" w:color="auto" w:fill="FFFFFF"/>
          </w:tcPr>
          <w:p w14:paraId="667E96F9" w14:textId="77777777" w:rsidR="00917950" w:rsidRPr="00917950" w:rsidRDefault="00917950" w:rsidP="00917950">
            <w:pPr>
              <w:rPr>
                <w:rFonts w:ascii="Arial" w:hAnsi="Arial" w:cs="Arial"/>
              </w:rPr>
            </w:pPr>
            <w:r w:rsidRPr="00917950">
              <w:rPr>
                <w:rFonts w:ascii="Arial" w:hAnsi="Arial" w:cs="Arial"/>
              </w:rPr>
              <w:t>Ден на чисти планини</w:t>
            </w:r>
          </w:p>
        </w:tc>
      </w:tr>
      <w:tr w:rsidR="00917950" w:rsidRPr="00917950" w14:paraId="57FEE454" w14:textId="77777777" w:rsidTr="00721840">
        <w:trPr>
          <w:trHeight w:val="397"/>
          <w:jc w:val="center"/>
        </w:trPr>
        <w:tc>
          <w:tcPr>
            <w:tcW w:w="2170" w:type="dxa"/>
            <w:tcBorders>
              <w:top w:val="single" w:sz="8" w:space="0" w:color="5B9BD5"/>
              <w:left w:val="single" w:sz="8" w:space="0" w:color="5B9BD5"/>
              <w:bottom w:val="single" w:sz="8" w:space="0" w:color="5B9BD5"/>
              <w:right w:val="single" w:sz="8" w:space="0" w:color="5B9BD5"/>
            </w:tcBorders>
            <w:shd w:val="clear" w:color="auto" w:fill="D6E6F4"/>
          </w:tcPr>
          <w:p w14:paraId="494CFF26" w14:textId="77777777" w:rsidR="00917950" w:rsidRPr="00917950" w:rsidRDefault="00917950" w:rsidP="00917950">
            <w:pPr>
              <w:rPr>
                <w:rFonts w:ascii="Arial" w:hAnsi="Arial" w:cs="Arial"/>
              </w:rPr>
            </w:pPr>
            <w:r w:rsidRPr="00917950">
              <w:rPr>
                <w:rFonts w:ascii="Arial" w:hAnsi="Arial" w:cs="Arial"/>
              </w:rPr>
              <w:t>4 октомври</w:t>
            </w:r>
          </w:p>
        </w:tc>
        <w:tc>
          <w:tcPr>
            <w:tcW w:w="8861" w:type="dxa"/>
            <w:tcBorders>
              <w:top w:val="single" w:sz="8" w:space="0" w:color="5B9BD5"/>
              <w:left w:val="single" w:sz="8" w:space="0" w:color="5B9BD5"/>
              <w:bottom w:val="single" w:sz="8" w:space="0" w:color="5B9BD5"/>
              <w:right w:val="single" w:sz="8" w:space="0" w:color="5B9BD5"/>
            </w:tcBorders>
            <w:shd w:val="clear" w:color="auto" w:fill="D6E6F4"/>
          </w:tcPr>
          <w:p w14:paraId="29E52D12" w14:textId="77777777" w:rsidR="00917950" w:rsidRPr="00917950" w:rsidRDefault="00917950" w:rsidP="00917950">
            <w:pPr>
              <w:tabs>
                <w:tab w:val="left" w:pos="1418"/>
              </w:tabs>
              <w:rPr>
                <w:rFonts w:ascii="Arial" w:hAnsi="Arial" w:cs="Arial"/>
                <w:lang w:val="ru-RU"/>
              </w:rPr>
            </w:pPr>
            <w:r w:rsidRPr="00917950">
              <w:rPr>
                <w:rFonts w:ascii="Arial" w:hAnsi="Arial" w:cs="Arial"/>
                <w:lang w:val="ru-RU"/>
              </w:rPr>
              <w:t>Светски ден за заштита на животните</w:t>
            </w:r>
          </w:p>
        </w:tc>
      </w:tr>
      <w:tr w:rsidR="00917950" w:rsidRPr="00917950" w14:paraId="1E221BA9" w14:textId="77777777" w:rsidTr="00721840">
        <w:trPr>
          <w:trHeight w:val="397"/>
          <w:jc w:val="center"/>
        </w:trPr>
        <w:tc>
          <w:tcPr>
            <w:tcW w:w="2170" w:type="dxa"/>
            <w:tcBorders>
              <w:top w:val="single" w:sz="8" w:space="0" w:color="5B9BD5"/>
              <w:left w:val="single" w:sz="8" w:space="0" w:color="5B9BD5"/>
              <w:bottom w:val="single" w:sz="8" w:space="0" w:color="5B9BD5"/>
              <w:right w:val="single" w:sz="8" w:space="0" w:color="5B9BD5"/>
            </w:tcBorders>
          </w:tcPr>
          <w:p w14:paraId="688A4DB8" w14:textId="77777777" w:rsidR="00917950" w:rsidRPr="00917950" w:rsidRDefault="00917950" w:rsidP="00917950">
            <w:pPr>
              <w:rPr>
                <w:rFonts w:ascii="Arial" w:hAnsi="Arial" w:cs="Arial"/>
              </w:rPr>
            </w:pPr>
            <w:r w:rsidRPr="00917950">
              <w:rPr>
                <w:rFonts w:ascii="Arial" w:hAnsi="Arial" w:cs="Arial"/>
              </w:rPr>
              <w:t>8 октомври</w:t>
            </w:r>
          </w:p>
        </w:tc>
        <w:tc>
          <w:tcPr>
            <w:tcW w:w="8861" w:type="dxa"/>
            <w:tcBorders>
              <w:top w:val="single" w:sz="8" w:space="0" w:color="5B9BD5"/>
              <w:left w:val="single" w:sz="8" w:space="0" w:color="5B9BD5"/>
              <w:bottom w:val="single" w:sz="8" w:space="0" w:color="5B9BD5"/>
              <w:right w:val="single" w:sz="8" w:space="0" w:color="5B9BD5"/>
            </w:tcBorders>
          </w:tcPr>
          <w:p w14:paraId="1CD47891" w14:textId="77777777" w:rsidR="00917950" w:rsidRPr="00917950" w:rsidRDefault="00917950" w:rsidP="00917950">
            <w:pPr>
              <w:rPr>
                <w:rFonts w:ascii="Arial" w:hAnsi="Arial" w:cs="Arial"/>
                <w:lang w:val="ru-RU"/>
              </w:rPr>
            </w:pPr>
            <w:r w:rsidRPr="00917950">
              <w:rPr>
                <w:rFonts w:ascii="Arial" w:hAnsi="Arial" w:cs="Arial"/>
                <w:lang w:val="ru-RU"/>
              </w:rPr>
              <w:t>Меѓународен ден за намалување на уништувањето на природата</w:t>
            </w:r>
          </w:p>
        </w:tc>
      </w:tr>
      <w:tr w:rsidR="00917950" w:rsidRPr="00917950" w14:paraId="1A58BC8F" w14:textId="77777777" w:rsidTr="00721840">
        <w:trPr>
          <w:trHeight w:val="397"/>
          <w:jc w:val="center"/>
        </w:trPr>
        <w:tc>
          <w:tcPr>
            <w:tcW w:w="2170" w:type="dxa"/>
            <w:tcBorders>
              <w:top w:val="single" w:sz="8" w:space="0" w:color="5B9BD5"/>
              <w:left w:val="single" w:sz="8" w:space="0" w:color="5B9BD5"/>
              <w:bottom w:val="single" w:sz="8" w:space="0" w:color="5B9BD5"/>
              <w:right w:val="single" w:sz="8" w:space="0" w:color="5B9BD5"/>
            </w:tcBorders>
            <w:shd w:val="clear" w:color="auto" w:fill="D6E6F4"/>
          </w:tcPr>
          <w:p w14:paraId="1D8BD2BA" w14:textId="77777777" w:rsidR="00917950" w:rsidRPr="00917950" w:rsidRDefault="00917950" w:rsidP="00917950">
            <w:pPr>
              <w:rPr>
                <w:rFonts w:ascii="Arial" w:hAnsi="Arial" w:cs="Arial"/>
              </w:rPr>
            </w:pPr>
            <w:r w:rsidRPr="00917950">
              <w:rPr>
                <w:rFonts w:ascii="Arial" w:hAnsi="Arial" w:cs="Arial"/>
              </w:rPr>
              <w:t>15 октомври</w:t>
            </w:r>
          </w:p>
        </w:tc>
        <w:tc>
          <w:tcPr>
            <w:tcW w:w="8861" w:type="dxa"/>
            <w:tcBorders>
              <w:top w:val="single" w:sz="8" w:space="0" w:color="5B9BD5"/>
              <w:left w:val="single" w:sz="8" w:space="0" w:color="5B9BD5"/>
              <w:bottom w:val="single" w:sz="8" w:space="0" w:color="5B9BD5"/>
              <w:right w:val="single" w:sz="8" w:space="0" w:color="5B9BD5"/>
            </w:tcBorders>
            <w:shd w:val="clear" w:color="auto" w:fill="D6E6F4"/>
          </w:tcPr>
          <w:p w14:paraId="181FE31E" w14:textId="77777777" w:rsidR="00917950" w:rsidRPr="00917950" w:rsidRDefault="00917950" w:rsidP="00917950">
            <w:pPr>
              <w:rPr>
                <w:rFonts w:ascii="Arial" w:hAnsi="Arial" w:cs="Arial"/>
              </w:rPr>
            </w:pPr>
            <w:r w:rsidRPr="00917950">
              <w:rPr>
                <w:rFonts w:ascii="Arial" w:hAnsi="Arial" w:cs="Arial"/>
              </w:rPr>
              <w:t>Меѓународен ден на пешаците</w:t>
            </w:r>
          </w:p>
        </w:tc>
      </w:tr>
      <w:tr w:rsidR="00917950" w:rsidRPr="00917950" w14:paraId="04ABBE63" w14:textId="77777777" w:rsidTr="00721840">
        <w:trPr>
          <w:trHeight w:val="397"/>
          <w:jc w:val="center"/>
        </w:trPr>
        <w:tc>
          <w:tcPr>
            <w:tcW w:w="2170" w:type="dxa"/>
            <w:tcBorders>
              <w:top w:val="single" w:sz="8" w:space="0" w:color="5B9BD5"/>
              <w:left w:val="single" w:sz="8" w:space="0" w:color="5B9BD5"/>
              <w:bottom w:val="single" w:sz="8" w:space="0" w:color="5B9BD5"/>
              <w:right w:val="single" w:sz="8" w:space="0" w:color="5B9BD5"/>
            </w:tcBorders>
          </w:tcPr>
          <w:p w14:paraId="59467870" w14:textId="77777777" w:rsidR="00917950" w:rsidRPr="00917950" w:rsidRDefault="00917950" w:rsidP="00917950">
            <w:pPr>
              <w:rPr>
                <w:rFonts w:ascii="Arial" w:hAnsi="Arial" w:cs="Arial"/>
              </w:rPr>
            </w:pPr>
            <w:r w:rsidRPr="00917950">
              <w:rPr>
                <w:rFonts w:ascii="Arial" w:hAnsi="Arial" w:cs="Arial"/>
              </w:rPr>
              <w:t>16 октомври</w:t>
            </w:r>
          </w:p>
        </w:tc>
        <w:tc>
          <w:tcPr>
            <w:tcW w:w="8861" w:type="dxa"/>
            <w:tcBorders>
              <w:top w:val="single" w:sz="8" w:space="0" w:color="5B9BD5"/>
              <w:left w:val="single" w:sz="8" w:space="0" w:color="5B9BD5"/>
              <w:bottom w:val="single" w:sz="8" w:space="0" w:color="5B9BD5"/>
              <w:right w:val="single" w:sz="8" w:space="0" w:color="5B9BD5"/>
            </w:tcBorders>
          </w:tcPr>
          <w:p w14:paraId="7F874D41" w14:textId="77777777" w:rsidR="00917950" w:rsidRPr="00917950" w:rsidRDefault="00917950" w:rsidP="00917950">
            <w:pPr>
              <w:rPr>
                <w:rFonts w:ascii="Arial" w:hAnsi="Arial" w:cs="Arial"/>
              </w:rPr>
            </w:pPr>
            <w:r w:rsidRPr="00917950">
              <w:rPr>
                <w:rFonts w:ascii="Arial" w:hAnsi="Arial" w:cs="Arial"/>
              </w:rPr>
              <w:t xml:space="preserve">Меѓународен ден на храната </w:t>
            </w:r>
          </w:p>
        </w:tc>
      </w:tr>
      <w:tr w:rsidR="00917950" w:rsidRPr="00917950" w14:paraId="5BB9BA29" w14:textId="77777777" w:rsidTr="00721840">
        <w:trPr>
          <w:trHeight w:val="397"/>
          <w:jc w:val="center"/>
        </w:trPr>
        <w:tc>
          <w:tcPr>
            <w:tcW w:w="2170" w:type="dxa"/>
            <w:tcBorders>
              <w:top w:val="single" w:sz="8" w:space="0" w:color="5B9BD5"/>
              <w:left w:val="single" w:sz="8" w:space="0" w:color="5B9BD5"/>
              <w:bottom w:val="single" w:sz="8" w:space="0" w:color="5B9BD5"/>
              <w:right w:val="single" w:sz="8" w:space="0" w:color="5B9BD5"/>
            </w:tcBorders>
            <w:shd w:val="clear" w:color="auto" w:fill="D5DCE4"/>
          </w:tcPr>
          <w:p w14:paraId="4BB39489" w14:textId="77777777" w:rsidR="00917950" w:rsidRPr="00917950" w:rsidRDefault="00917950" w:rsidP="00917950">
            <w:pPr>
              <w:rPr>
                <w:rFonts w:ascii="Arial" w:hAnsi="Arial" w:cs="Arial"/>
              </w:rPr>
            </w:pPr>
            <w:r w:rsidRPr="00917950">
              <w:rPr>
                <w:rFonts w:ascii="Arial" w:hAnsi="Arial" w:cs="Arial"/>
              </w:rPr>
              <w:lastRenderedPageBreak/>
              <w:t>8 ноември</w:t>
            </w:r>
          </w:p>
        </w:tc>
        <w:tc>
          <w:tcPr>
            <w:tcW w:w="8861" w:type="dxa"/>
            <w:tcBorders>
              <w:top w:val="single" w:sz="8" w:space="0" w:color="5B9BD5"/>
              <w:left w:val="single" w:sz="8" w:space="0" w:color="5B9BD5"/>
              <w:bottom w:val="single" w:sz="8" w:space="0" w:color="5B9BD5"/>
              <w:right w:val="single" w:sz="8" w:space="0" w:color="5B9BD5"/>
            </w:tcBorders>
            <w:shd w:val="clear" w:color="auto" w:fill="D5DCE4"/>
          </w:tcPr>
          <w:p w14:paraId="43562AEE" w14:textId="77777777" w:rsidR="00917950" w:rsidRPr="00917950" w:rsidRDefault="00917950" w:rsidP="00917950">
            <w:pPr>
              <w:rPr>
                <w:rFonts w:ascii="Arial" w:hAnsi="Arial" w:cs="Arial"/>
                <w:lang w:val="ru-RU"/>
              </w:rPr>
            </w:pPr>
            <w:r w:rsidRPr="00917950">
              <w:rPr>
                <w:rFonts w:ascii="Arial" w:hAnsi="Arial" w:cs="Arial"/>
                <w:lang w:val="ru-RU"/>
              </w:rPr>
              <w:t>Меѓународен ден на урбаните животни средини</w:t>
            </w:r>
          </w:p>
        </w:tc>
      </w:tr>
      <w:tr w:rsidR="00917950" w:rsidRPr="00917950" w14:paraId="3AE68255" w14:textId="77777777" w:rsidTr="00721840">
        <w:trPr>
          <w:trHeight w:val="397"/>
          <w:jc w:val="center"/>
        </w:trPr>
        <w:tc>
          <w:tcPr>
            <w:tcW w:w="2170" w:type="dxa"/>
            <w:tcBorders>
              <w:top w:val="single" w:sz="8" w:space="0" w:color="5B9BD5"/>
              <w:left w:val="single" w:sz="8" w:space="0" w:color="5B9BD5"/>
              <w:bottom w:val="single" w:sz="8" w:space="0" w:color="5B9BD5"/>
              <w:right w:val="single" w:sz="8" w:space="0" w:color="5B9BD5"/>
            </w:tcBorders>
          </w:tcPr>
          <w:p w14:paraId="7F279E97" w14:textId="77777777" w:rsidR="00917950" w:rsidRPr="00917950" w:rsidRDefault="00917950" w:rsidP="00917950">
            <w:pPr>
              <w:rPr>
                <w:rFonts w:ascii="Arial" w:hAnsi="Arial" w:cs="Arial"/>
              </w:rPr>
            </w:pPr>
            <w:r w:rsidRPr="00917950">
              <w:rPr>
                <w:rFonts w:ascii="Arial" w:hAnsi="Arial" w:cs="Arial"/>
              </w:rPr>
              <w:t xml:space="preserve">29 декември </w:t>
            </w:r>
          </w:p>
        </w:tc>
        <w:tc>
          <w:tcPr>
            <w:tcW w:w="8861" w:type="dxa"/>
            <w:tcBorders>
              <w:top w:val="single" w:sz="8" w:space="0" w:color="5B9BD5"/>
              <w:left w:val="single" w:sz="8" w:space="0" w:color="5B9BD5"/>
              <w:bottom w:val="single" w:sz="8" w:space="0" w:color="5B9BD5"/>
              <w:right w:val="single" w:sz="8" w:space="0" w:color="5B9BD5"/>
            </w:tcBorders>
          </w:tcPr>
          <w:p w14:paraId="2DFC160B" w14:textId="77777777" w:rsidR="00917950" w:rsidRPr="00917950" w:rsidRDefault="00917950" w:rsidP="00917950">
            <w:pPr>
              <w:rPr>
                <w:rFonts w:ascii="Arial" w:hAnsi="Arial" w:cs="Arial"/>
              </w:rPr>
            </w:pPr>
            <w:r w:rsidRPr="00917950">
              <w:rPr>
                <w:rFonts w:ascii="Arial" w:hAnsi="Arial" w:cs="Arial"/>
              </w:rPr>
              <w:t>Меѓународен ден на биодиверзитетот</w:t>
            </w:r>
          </w:p>
        </w:tc>
      </w:tr>
      <w:tr w:rsidR="00917950" w:rsidRPr="00917950" w14:paraId="28DF2957" w14:textId="77777777" w:rsidTr="00721840">
        <w:trPr>
          <w:trHeight w:val="397"/>
          <w:jc w:val="center"/>
        </w:trPr>
        <w:tc>
          <w:tcPr>
            <w:tcW w:w="11031" w:type="dxa"/>
            <w:gridSpan w:val="2"/>
            <w:tcBorders>
              <w:top w:val="single" w:sz="8" w:space="0" w:color="5B9BD5"/>
              <w:left w:val="single" w:sz="8" w:space="0" w:color="5B9BD5"/>
              <w:bottom w:val="single" w:sz="8" w:space="0" w:color="5B9BD5"/>
              <w:right w:val="single" w:sz="8" w:space="0" w:color="5B9BD5"/>
            </w:tcBorders>
            <w:shd w:val="clear" w:color="auto" w:fill="D6E6F4"/>
          </w:tcPr>
          <w:p w14:paraId="3822C4A8" w14:textId="77777777" w:rsidR="00917950" w:rsidRPr="00917950" w:rsidRDefault="00917950" w:rsidP="00917950">
            <w:pPr>
              <w:rPr>
                <w:rFonts w:ascii="Arial" w:hAnsi="Arial" w:cs="Arial"/>
                <w:bCs/>
                <w:lang w:val="ru-RU"/>
              </w:rPr>
            </w:pPr>
            <w:r w:rsidRPr="00917950">
              <w:rPr>
                <w:rFonts w:ascii="Arial" w:hAnsi="Arial" w:cs="Arial"/>
                <w:bCs/>
                <w:lang w:val="ru-RU"/>
              </w:rPr>
              <w:t xml:space="preserve">Ден на акција на еко–училиштата – се реализира двапати во текот на една учебна година </w:t>
            </w:r>
          </w:p>
        </w:tc>
      </w:tr>
    </w:tbl>
    <w:p w14:paraId="6050A8DA" w14:textId="77777777" w:rsidR="00290AFA" w:rsidRDefault="00290AFA" w:rsidP="00917950">
      <w:pPr>
        <w:keepNext/>
        <w:keepLines/>
        <w:spacing w:before="40" w:after="0"/>
        <w:outlineLvl w:val="1"/>
        <w:rPr>
          <w:rFonts w:ascii="Cambria" w:eastAsia="Times New Roman" w:hAnsi="Cambria"/>
          <w:color w:val="365F91"/>
          <w:sz w:val="26"/>
          <w:szCs w:val="26"/>
          <w:lang w:val="mk-MK"/>
        </w:rPr>
      </w:pPr>
    </w:p>
    <w:p w14:paraId="1441ACF3" w14:textId="77777777" w:rsidR="00917950" w:rsidRPr="00917950" w:rsidRDefault="00917950" w:rsidP="00917950">
      <w:pPr>
        <w:keepNext/>
        <w:keepLines/>
        <w:spacing w:before="40" w:after="0"/>
        <w:outlineLvl w:val="1"/>
        <w:rPr>
          <w:rFonts w:ascii="Cambria" w:eastAsia="Times New Roman" w:hAnsi="Cambria"/>
          <w:color w:val="365F91"/>
          <w:sz w:val="26"/>
          <w:szCs w:val="26"/>
          <w:lang w:val="mk-MK"/>
        </w:rPr>
      </w:pPr>
      <w:bookmarkStart w:id="42" w:name="_Toc237598490"/>
      <w:r w:rsidRPr="00917950">
        <w:rPr>
          <w:rFonts w:ascii="Cambria" w:eastAsia="Times New Roman" w:hAnsi="Cambria"/>
          <w:color w:val="365F91"/>
          <w:sz w:val="26"/>
          <w:szCs w:val="26"/>
          <w:lang w:val="mk-MK"/>
        </w:rPr>
        <w:t>8.4. Јазик /јазици на кој/и се изведува наставата</w:t>
      </w:r>
      <w:bookmarkEnd w:id="42"/>
    </w:p>
    <w:p w14:paraId="36949E8D" w14:textId="77777777" w:rsidR="00917950" w:rsidRPr="00917950" w:rsidRDefault="00917950" w:rsidP="00917950">
      <w:pPr>
        <w:rPr>
          <w:lang w:val="mk-MK"/>
        </w:rPr>
      </w:pPr>
    </w:p>
    <w:p w14:paraId="7E934A81" w14:textId="77777777" w:rsidR="00917950" w:rsidRPr="00290AFA" w:rsidRDefault="00917950" w:rsidP="00917950">
      <w:pPr>
        <w:spacing w:line="360" w:lineRule="auto"/>
        <w:ind w:left="-284" w:firstLine="284"/>
        <w:jc w:val="both"/>
        <w:rPr>
          <w:rFonts w:ascii="Arial" w:hAnsi="Arial" w:cs="Arial"/>
          <w:sz w:val="20"/>
          <w:szCs w:val="20"/>
          <w:lang w:val="ru-RU"/>
        </w:rPr>
      </w:pPr>
      <w:r w:rsidRPr="00290AFA">
        <w:rPr>
          <w:rFonts w:ascii="Arial" w:hAnsi="Arial" w:cs="Arial"/>
          <w:sz w:val="20"/>
          <w:szCs w:val="20"/>
          <w:lang w:val="mk-MK"/>
        </w:rPr>
        <w:t>Наставата се изведува на македонски јазик.</w:t>
      </w:r>
    </w:p>
    <w:p w14:paraId="739E3B69" w14:textId="77777777" w:rsidR="00917950" w:rsidRPr="00917950" w:rsidRDefault="00917950" w:rsidP="00917950">
      <w:pPr>
        <w:spacing w:line="360" w:lineRule="auto"/>
        <w:ind w:left="-284" w:firstLine="284"/>
        <w:jc w:val="both"/>
        <w:rPr>
          <w:rFonts w:ascii="Arial" w:hAnsi="Arial" w:cs="Arial"/>
          <w:sz w:val="24"/>
          <w:szCs w:val="24"/>
          <w:lang w:val="ru-RU"/>
        </w:rPr>
      </w:pPr>
    </w:p>
    <w:p w14:paraId="185A116D" w14:textId="77777777" w:rsidR="00917950" w:rsidRDefault="00917950" w:rsidP="00917950">
      <w:pPr>
        <w:keepNext/>
        <w:keepLines/>
        <w:spacing w:before="40" w:after="0"/>
        <w:outlineLvl w:val="1"/>
        <w:rPr>
          <w:rFonts w:ascii="Cambria" w:eastAsia="Times New Roman" w:hAnsi="Cambria"/>
          <w:color w:val="365F91"/>
          <w:sz w:val="26"/>
          <w:szCs w:val="26"/>
          <w:lang w:val="mk-MK"/>
        </w:rPr>
      </w:pPr>
      <w:r w:rsidRPr="00917950">
        <w:rPr>
          <w:rFonts w:ascii="Cambria" w:eastAsia="Times New Roman" w:hAnsi="Cambria"/>
          <w:b/>
          <w:color w:val="365F91"/>
          <w:sz w:val="26"/>
          <w:szCs w:val="26"/>
          <w:lang w:val="mk-MK"/>
        </w:rPr>
        <w:t xml:space="preserve">  </w:t>
      </w:r>
      <w:bookmarkStart w:id="43" w:name="_Toc237598491"/>
      <w:r w:rsidRPr="00917950">
        <w:rPr>
          <w:rFonts w:ascii="Cambria" w:eastAsia="Times New Roman" w:hAnsi="Cambria"/>
          <w:color w:val="365F91"/>
          <w:sz w:val="26"/>
          <w:szCs w:val="26"/>
          <w:lang w:val="mk-MK"/>
        </w:rPr>
        <w:t>8.5. Проширена програма</w:t>
      </w:r>
      <w:bookmarkEnd w:id="43"/>
    </w:p>
    <w:p w14:paraId="08751B67" w14:textId="77777777" w:rsidR="00290AFA" w:rsidRPr="00917950" w:rsidRDefault="00290AFA" w:rsidP="00917950">
      <w:pPr>
        <w:keepNext/>
        <w:keepLines/>
        <w:spacing w:before="40" w:after="0"/>
        <w:outlineLvl w:val="1"/>
        <w:rPr>
          <w:rFonts w:ascii="Cambria" w:eastAsia="Times New Roman" w:hAnsi="Cambria"/>
          <w:color w:val="365F91"/>
          <w:sz w:val="26"/>
          <w:szCs w:val="26"/>
          <w:lang w:val="mk-MK"/>
        </w:rPr>
      </w:pPr>
    </w:p>
    <w:p w14:paraId="525B33D3" w14:textId="77777777" w:rsidR="00917950" w:rsidRPr="00721840" w:rsidRDefault="00917950" w:rsidP="00917950">
      <w:pPr>
        <w:spacing w:line="360" w:lineRule="auto"/>
        <w:jc w:val="both"/>
        <w:rPr>
          <w:rFonts w:ascii="Arial" w:hAnsi="Arial" w:cs="Arial"/>
          <w:sz w:val="20"/>
          <w:szCs w:val="20"/>
          <w:lang w:val="mk-MK"/>
        </w:rPr>
      </w:pPr>
      <w:r w:rsidRPr="00917950">
        <w:rPr>
          <w:rFonts w:ascii="Arial" w:hAnsi="Arial" w:cs="Arial"/>
          <w:sz w:val="20"/>
          <w:szCs w:val="20"/>
          <w:lang w:val="mk-MK"/>
        </w:rPr>
        <w:tab/>
        <w:t>Прифаќање и заштита на учениците од прво, второ и трето одделение еден час пред започнувањето на наставата и половина час по завршување на наставата, од страна на одделенските наставници</w:t>
      </w:r>
      <w:r w:rsidRPr="00917950">
        <w:rPr>
          <w:rFonts w:ascii="Arial" w:hAnsi="Arial" w:cs="Arial"/>
          <w:sz w:val="20"/>
          <w:szCs w:val="20"/>
          <w:lang w:val="ru-RU"/>
        </w:rPr>
        <w:t>.</w:t>
      </w:r>
    </w:p>
    <w:p w14:paraId="0FE00C75" w14:textId="77777777" w:rsidR="00917950" w:rsidRPr="00917950" w:rsidRDefault="00917950" w:rsidP="009B0145">
      <w:pPr>
        <w:keepNext/>
        <w:keepLines/>
        <w:numPr>
          <w:ilvl w:val="1"/>
          <w:numId w:val="44"/>
        </w:numPr>
        <w:spacing w:before="40" w:after="0"/>
        <w:outlineLvl w:val="1"/>
        <w:rPr>
          <w:rFonts w:ascii="Cambria" w:eastAsia="Times New Roman" w:hAnsi="Cambria"/>
          <w:color w:val="365F91"/>
          <w:sz w:val="26"/>
          <w:szCs w:val="26"/>
          <w:lang w:val="mk-MK"/>
        </w:rPr>
      </w:pPr>
      <w:bookmarkStart w:id="44" w:name="_Toc237598492"/>
      <w:r w:rsidRPr="00917950">
        <w:rPr>
          <w:rFonts w:ascii="Cambria" w:eastAsia="Times New Roman" w:hAnsi="Cambria"/>
          <w:color w:val="365F91"/>
          <w:sz w:val="26"/>
          <w:szCs w:val="26"/>
          <w:lang w:val="mk-MK"/>
        </w:rPr>
        <w:t>Комбинирани паралелки</w:t>
      </w:r>
      <w:bookmarkEnd w:id="44"/>
    </w:p>
    <w:p w14:paraId="214AA013" w14:textId="77777777" w:rsidR="00917950" w:rsidRPr="00917950" w:rsidRDefault="00917950" w:rsidP="00917950">
      <w:pPr>
        <w:spacing w:line="360" w:lineRule="auto"/>
        <w:jc w:val="both"/>
        <w:rPr>
          <w:rFonts w:ascii="Arial" w:hAnsi="Arial" w:cs="Arial"/>
          <w:sz w:val="20"/>
          <w:szCs w:val="20"/>
        </w:rPr>
      </w:pPr>
    </w:p>
    <w:p w14:paraId="46EBBBE3" w14:textId="77777777" w:rsidR="00917950" w:rsidRPr="00917950" w:rsidRDefault="00917950" w:rsidP="00917950">
      <w:pPr>
        <w:spacing w:line="360" w:lineRule="auto"/>
        <w:jc w:val="both"/>
        <w:rPr>
          <w:rFonts w:ascii="Arial" w:hAnsi="Arial" w:cs="Arial"/>
          <w:sz w:val="20"/>
          <w:szCs w:val="20"/>
          <w:lang w:val="mk-MK"/>
        </w:rPr>
      </w:pPr>
      <w:r w:rsidRPr="00917950">
        <w:rPr>
          <w:rFonts w:ascii="Arial" w:hAnsi="Arial" w:cs="Arial"/>
          <w:sz w:val="20"/>
          <w:szCs w:val="20"/>
          <w:lang w:val="mk-MK"/>
        </w:rPr>
        <w:t xml:space="preserve">Од I до </w:t>
      </w:r>
      <w:r w:rsidRPr="00917950">
        <w:rPr>
          <w:rFonts w:ascii="Arial" w:hAnsi="Arial" w:cs="Arial"/>
          <w:sz w:val="20"/>
          <w:szCs w:val="20"/>
        </w:rPr>
        <w:t>V</w:t>
      </w:r>
      <w:r w:rsidRPr="00917950">
        <w:rPr>
          <w:rFonts w:ascii="Arial" w:hAnsi="Arial" w:cs="Arial"/>
          <w:sz w:val="20"/>
          <w:szCs w:val="20"/>
          <w:lang w:val="mk-MK"/>
        </w:rPr>
        <w:t xml:space="preserve"> одделение има 5 комбинирани паралелки со вкупно </w:t>
      </w:r>
      <w:r w:rsidRPr="00917950">
        <w:rPr>
          <w:rFonts w:ascii="Arial" w:hAnsi="Arial" w:cs="Arial"/>
          <w:sz w:val="20"/>
          <w:lang w:val="mk-MK"/>
        </w:rPr>
        <w:t>35 ученици</w:t>
      </w:r>
    </w:p>
    <w:tbl>
      <w:tblPr>
        <w:tblStyle w:val="TableGrid"/>
        <w:tblW w:w="0" w:type="auto"/>
        <w:tblLook w:val="04A0" w:firstRow="1" w:lastRow="0" w:firstColumn="1" w:lastColumn="0" w:noHBand="0" w:noVBand="1"/>
      </w:tblPr>
      <w:tblGrid>
        <w:gridCol w:w="1809"/>
        <w:gridCol w:w="567"/>
        <w:gridCol w:w="642"/>
        <w:gridCol w:w="638"/>
        <w:gridCol w:w="642"/>
        <w:gridCol w:w="638"/>
        <w:gridCol w:w="642"/>
        <w:gridCol w:w="638"/>
        <w:gridCol w:w="642"/>
        <w:gridCol w:w="638"/>
        <w:gridCol w:w="642"/>
        <w:gridCol w:w="638"/>
        <w:gridCol w:w="642"/>
      </w:tblGrid>
      <w:tr w:rsidR="00917950" w:rsidRPr="00917950" w14:paraId="418AD5A7" w14:textId="77777777" w:rsidTr="00721840">
        <w:tc>
          <w:tcPr>
            <w:tcW w:w="1809" w:type="dxa"/>
          </w:tcPr>
          <w:p w14:paraId="5C93DC23" w14:textId="77777777" w:rsidR="00917950" w:rsidRPr="00917950" w:rsidRDefault="00917950" w:rsidP="00917950">
            <w:pPr>
              <w:spacing w:after="0" w:line="360" w:lineRule="auto"/>
              <w:jc w:val="both"/>
              <w:rPr>
                <w:rFonts w:ascii="Arial" w:hAnsi="Arial" w:cs="Arial"/>
                <w:lang w:val="ru-RU"/>
              </w:rPr>
            </w:pPr>
          </w:p>
        </w:tc>
        <w:tc>
          <w:tcPr>
            <w:tcW w:w="1134" w:type="dxa"/>
            <w:gridSpan w:val="2"/>
          </w:tcPr>
          <w:p w14:paraId="2F712167" w14:textId="77777777" w:rsidR="00917950" w:rsidRPr="00917950" w:rsidRDefault="00917950" w:rsidP="00917950">
            <w:pPr>
              <w:spacing w:after="0" w:line="360" w:lineRule="auto"/>
              <w:jc w:val="both"/>
              <w:rPr>
                <w:rFonts w:ascii="Arial" w:hAnsi="Arial" w:cs="Arial"/>
              </w:rPr>
            </w:pPr>
            <w:r w:rsidRPr="00917950">
              <w:rPr>
                <w:rFonts w:ascii="Arial" w:hAnsi="Arial" w:cs="Arial"/>
              </w:rPr>
              <w:t>I-II-III одд.</w:t>
            </w:r>
          </w:p>
        </w:tc>
        <w:tc>
          <w:tcPr>
            <w:tcW w:w="1276" w:type="dxa"/>
            <w:gridSpan w:val="2"/>
          </w:tcPr>
          <w:p w14:paraId="221B3B78" w14:textId="77777777" w:rsidR="00917950" w:rsidRPr="00917950" w:rsidRDefault="00917950" w:rsidP="00917950">
            <w:pPr>
              <w:spacing w:after="0" w:line="360" w:lineRule="auto"/>
              <w:jc w:val="both"/>
              <w:rPr>
                <w:rFonts w:ascii="Arial" w:hAnsi="Arial" w:cs="Arial"/>
              </w:rPr>
            </w:pPr>
            <w:r w:rsidRPr="00917950">
              <w:rPr>
                <w:rFonts w:ascii="Arial" w:hAnsi="Arial" w:cs="Arial"/>
              </w:rPr>
              <w:t>IV-V одд.</w:t>
            </w:r>
          </w:p>
        </w:tc>
        <w:tc>
          <w:tcPr>
            <w:tcW w:w="1276" w:type="dxa"/>
            <w:gridSpan w:val="2"/>
          </w:tcPr>
          <w:p w14:paraId="09C53646" w14:textId="77777777" w:rsidR="00917950" w:rsidRPr="00917950" w:rsidRDefault="00917950" w:rsidP="00917950">
            <w:pPr>
              <w:spacing w:after="0" w:line="360" w:lineRule="auto"/>
              <w:jc w:val="both"/>
              <w:rPr>
                <w:rFonts w:ascii="Arial" w:hAnsi="Arial" w:cs="Arial"/>
              </w:rPr>
            </w:pPr>
            <w:r w:rsidRPr="00917950">
              <w:rPr>
                <w:rFonts w:ascii="Arial" w:hAnsi="Arial" w:cs="Arial"/>
              </w:rPr>
              <w:t>I-IV-V одд.</w:t>
            </w:r>
          </w:p>
        </w:tc>
        <w:tc>
          <w:tcPr>
            <w:tcW w:w="1276" w:type="dxa"/>
            <w:gridSpan w:val="2"/>
          </w:tcPr>
          <w:p w14:paraId="6DBFE070" w14:textId="77777777" w:rsidR="00917950" w:rsidRPr="00917950" w:rsidRDefault="00917950" w:rsidP="00917950">
            <w:pPr>
              <w:spacing w:after="0" w:line="360" w:lineRule="auto"/>
              <w:jc w:val="both"/>
              <w:rPr>
                <w:rFonts w:ascii="Arial" w:hAnsi="Arial" w:cs="Arial"/>
              </w:rPr>
            </w:pPr>
            <w:r w:rsidRPr="00917950">
              <w:rPr>
                <w:rFonts w:ascii="Arial" w:hAnsi="Arial" w:cs="Arial"/>
                <w:lang w:val="en-GB"/>
              </w:rPr>
              <w:t>I-</w:t>
            </w:r>
            <w:r w:rsidRPr="00917950">
              <w:rPr>
                <w:rFonts w:ascii="Arial" w:hAnsi="Arial" w:cs="Arial"/>
              </w:rPr>
              <w:t>II-III-IV одд.</w:t>
            </w:r>
          </w:p>
        </w:tc>
        <w:tc>
          <w:tcPr>
            <w:tcW w:w="1276" w:type="dxa"/>
            <w:gridSpan w:val="2"/>
          </w:tcPr>
          <w:p w14:paraId="75120DB0" w14:textId="77777777" w:rsidR="00917950" w:rsidRPr="00917950" w:rsidRDefault="00917950" w:rsidP="00917950">
            <w:pPr>
              <w:spacing w:after="0" w:line="360" w:lineRule="auto"/>
              <w:jc w:val="both"/>
              <w:rPr>
                <w:rFonts w:ascii="Arial" w:hAnsi="Arial" w:cs="Arial"/>
                <w:lang w:val="ru-RU"/>
              </w:rPr>
            </w:pPr>
            <w:r w:rsidRPr="00917950">
              <w:rPr>
                <w:rFonts w:ascii="Arial" w:hAnsi="Arial" w:cs="Arial"/>
              </w:rPr>
              <w:t>I-II</w:t>
            </w:r>
            <w:r w:rsidRPr="00917950">
              <w:rPr>
                <w:rFonts w:ascii="Arial" w:hAnsi="Arial" w:cs="Arial"/>
                <w:lang w:val="ru-RU"/>
              </w:rPr>
              <w:t>-</w:t>
            </w:r>
            <w:r w:rsidRPr="00917950">
              <w:rPr>
                <w:rFonts w:ascii="Arial" w:hAnsi="Arial" w:cs="Arial"/>
              </w:rPr>
              <w:t>III-V одд.</w:t>
            </w:r>
          </w:p>
        </w:tc>
        <w:tc>
          <w:tcPr>
            <w:tcW w:w="1276" w:type="dxa"/>
            <w:gridSpan w:val="2"/>
          </w:tcPr>
          <w:p w14:paraId="50A41372" w14:textId="77777777" w:rsidR="00917950" w:rsidRPr="00917950" w:rsidRDefault="00917950" w:rsidP="00917950">
            <w:pPr>
              <w:spacing w:after="0" w:line="360" w:lineRule="auto"/>
              <w:jc w:val="both"/>
              <w:rPr>
                <w:rFonts w:ascii="Arial" w:hAnsi="Arial" w:cs="Arial"/>
              </w:rPr>
            </w:pPr>
            <w:r w:rsidRPr="00917950">
              <w:rPr>
                <w:rFonts w:ascii="Arial" w:hAnsi="Arial" w:cs="Arial"/>
              </w:rPr>
              <w:t>Вкупно</w:t>
            </w:r>
          </w:p>
        </w:tc>
      </w:tr>
      <w:tr w:rsidR="00917950" w:rsidRPr="00917950" w14:paraId="1D167148" w14:textId="77777777" w:rsidTr="00721840">
        <w:trPr>
          <w:trHeight w:val="345"/>
        </w:trPr>
        <w:tc>
          <w:tcPr>
            <w:tcW w:w="1809" w:type="dxa"/>
          </w:tcPr>
          <w:p w14:paraId="06334E53" w14:textId="77777777" w:rsidR="00917950" w:rsidRPr="00917950" w:rsidRDefault="00917950" w:rsidP="00917950">
            <w:pPr>
              <w:spacing w:after="0" w:line="360" w:lineRule="auto"/>
              <w:jc w:val="both"/>
              <w:rPr>
                <w:rFonts w:ascii="Arial" w:hAnsi="Arial" w:cs="Arial"/>
              </w:rPr>
            </w:pPr>
          </w:p>
        </w:tc>
        <w:tc>
          <w:tcPr>
            <w:tcW w:w="567" w:type="dxa"/>
          </w:tcPr>
          <w:p w14:paraId="795073C8" w14:textId="77777777" w:rsidR="00917950" w:rsidRPr="00917950" w:rsidRDefault="00917950" w:rsidP="00917950">
            <w:pPr>
              <w:spacing w:after="0" w:line="360" w:lineRule="auto"/>
              <w:jc w:val="both"/>
              <w:rPr>
                <w:rFonts w:ascii="Arial" w:hAnsi="Arial" w:cs="Arial"/>
              </w:rPr>
            </w:pPr>
            <w:r w:rsidRPr="00917950">
              <w:rPr>
                <w:rFonts w:ascii="Arial" w:hAnsi="Arial" w:cs="Arial"/>
              </w:rPr>
              <w:t>пар</w:t>
            </w:r>
          </w:p>
        </w:tc>
        <w:tc>
          <w:tcPr>
            <w:tcW w:w="567" w:type="dxa"/>
          </w:tcPr>
          <w:p w14:paraId="1E76B140" w14:textId="77777777" w:rsidR="00917950" w:rsidRPr="00917950" w:rsidRDefault="00917950" w:rsidP="00917950">
            <w:pPr>
              <w:spacing w:after="0" w:line="360" w:lineRule="auto"/>
              <w:jc w:val="both"/>
              <w:rPr>
                <w:rFonts w:ascii="Arial" w:hAnsi="Arial" w:cs="Arial"/>
              </w:rPr>
            </w:pPr>
            <w:r w:rsidRPr="00917950">
              <w:rPr>
                <w:rFonts w:ascii="Arial" w:hAnsi="Arial" w:cs="Arial"/>
              </w:rPr>
              <w:t>учен</w:t>
            </w:r>
          </w:p>
        </w:tc>
        <w:tc>
          <w:tcPr>
            <w:tcW w:w="638" w:type="dxa"/>
          </w:tcPr>
          <w:p w14:paraId="4A7AA5D0" w14:textId="77777777" w:rsidR="00917950" w:rsidRPr="00917950" w:rsidRDefault="00917950" w:rsidP="00917950">
            <w:pPr>
              <w:spacing w:after="0" w:line="360" w:lineRule="auto"/>
              <w:jc w:val="both"/>
              <w:rPr>
                <w:rFonts w:ascii="Arial" w:hAnsi="Arial" w:cs="Arial"/>
              </w:rPr>
            </w:pPr>
            <w:r w:rsidRPr="00917950">
              <w:rPr>
                <w:rFonts w:ascii="Arial" w:hAnsi="Arial" w:cs="Arial"/>
              </w:rPr>
              <w:t>пар</w:t>
            </w:r>
          </w:p>
        </w:tc>
        <w:tc>
          <w:tcPr>
            <w:tcW w:w="638" w:type="dxa"/>
          </w:tcPr>
          <w:p w14:paraId="5E37F3ED" w14:textId="77777777" w:rsidR="00917950" w:rsidRPr="00917950" w:rsidRDefault="00917950" w:rsidP="00917950">
            <w:pPr>
              <w:spacing w:after="0" w:line="360" w:lineRule="auto"/>
              <w:jc w:val="both"/>
              <w:rPr>
                <w:rFonts w:ascii="Arial" w:hAnsi="Arial" w:cs="Arial"/>
              </w:rPr>
            </w:pPr>
            <w:r w:rsidRPr="00917950">
              <w:rPr>
                <w:rFonts w:ascii="Arial" w:hAnsi="Arial" w:cs="Arial"/>
              </w:rPr>
              <w:t>учен</w:t>
            </w:r>
          </w:p>
        </w:tc>
        <w:tc>
          <w:tcPr>
            <w:tcW w:w="638" w:type="dxa"/>
          </w:tcPr>
          <w:p w14:paraId="2395C35C" w14:textId="77777777" w:rsidR="00917950" w:rsidRPr="00917950" w:rsidRDefault="00917950" w:rsidP="00917950">
            <w:pPr>
              <w:spacing w:after="0" w:line="360" w:lineRule="auto"/>
              <w:jc w:val="both"/>
              <w:rPr>
                <w:rFonts w:ascii="Arial" w:hAnsi="Arial" w:cs="Arial"/>
              </w:rPr>
            </w:pPr>
            <w:r w:rsidRPr="00917950">
              <w:rPr>
                <w:rFonts w:ascii="Arial" w:hAnsi="Arial" w:cs="Arial"/>
              </w:rPr>
              <w:t>пар</w:t>
            </w:r>
          </w:p>
        </w:tc>
        <w:tc>
          <w:tcPr>
            <w:tcW w:w="638" w:type="dxa"/>
          </w:tcPr>
          <w:p w14:paraId="4374685A" w14:textId="77777777" w:rsidR="00917950" w:rsidRPr="00917950" w:rsidRDefault="00917950" w:rsidP="00917950">
            <w:pPr>
              <w:spacing w:after="0" w:line="360" w:lineRule="auto"/>
              <w:jc w:val="both"/>
              <w:rPr>
                <w:rFonts w:ascii="Arial" w:hAnsi="Arial" w:cs="Arial"/>
              </w:rPr>
            </w:pPr>
            <w:r w:rsidRPr="00917950">
              <w:rPr>
                <w:rFonts w:ascii="Arial" w:hAnsi="Arial" w:cs="Arial"/>
              </w:rPr>
              <w:t>учен</w:t>
            </w:r>
          </w:p>
        </w:tc>
        <w:tc>
          <w:tcPr>
            <w:tcW w:w="638" w:type="dxa"/>
          </w:tcPr>
          <w:p w14:paraId="63D42CEB" w14:textId="77777777" w:rsidR="00917950" w:rsidRPr="00917950" w:rsidRDefault="00917950" w:rsidP="00917950">
            <w:pPr>
              <w:spacing w:after="0" w:line="360" w:lineRule="auto"/>
              <w:jc w:val="both"/>
              <w:rPr>
                <w:rFonts w:ascii="Arial" w:hAnsi="Arial" w:cs="Arial"/>
              </w:rPr>
            </w:pPr>
            <w:r w:rsidRPr="00917950">
              <w:rPr>
                <w:rFonts w:ascii="Arial" w:hAnsi="Arial" w:cs="Arial"/>
              </w:rPr>
              <w:t>пар</w:t>
            </w:r>
          </w:p>
        </w:tc>
        <w:tc>
          <w:tcPr>
            <w:tcW w:w="638" w:type="dxa"/>
          </w:tcPr>
          <w:p w14:paraId="5DCC269C" w14:textId="77777777" w:rsidR="00917950" w:rsidRPr="00917950" w:rsidRDefault="00917950" w:rsidP="00917950">
            <w:pPr>
              <w:spacing w:after="0" w:line="360" w:lineRule="auto"/>
              <w:jc w:val="both"/>
              <w:rPr>
                <w:rFonts w:ascii="Arial" w:hAnsi="Arial" w:cs="Arial"/>
              </w:rPr>
            </w:pPr>
            <w:r w:rsidRPr="00917950">
              <w:rPr>
                <w:rFonts w:ascii="Arial" w:hAnsi="Arial" w:cs="Arial"/>
              </w:rPr>
              <w:t>учен</w:t>
            </w:r>
          </w:p>
        </w:tc>
        <w:tc>
          <w:tcPr>
            <w:tcW w:w="638" w:type="dxa"/>
          </w:tcPr>
          <w:p w14:paraId="7BF21672" w14:textId="77777777" w:rsidR="00917950" w:rsidRPr="00917950" w:rsidRDefault="00917950" w:rsidP="00917950">
            <w:pPr>
              <w:spacing w:after="0" w:line="360" w:lineRule="auto"/>
              <w:jc w:val="both"/>
              <w:rPr>
                <w:rFonts w:ascii="Arial" w:hAnsi="Arial" w:cs="Arial"/>
              </w:rPr>
            </w:pPr>
            <w:r w:rsidRPr="00917950">
              <w:rPr>
                <w:rFonts w:ascii="Arial" w:hAnsi="Arial" w:cs="Arial"/>
              </w:rPr>
              <w:t>пар</w:t>
            </w:r>
          </w:p>
        </w:tc>
        <w:tc>
          <w:tcPr>
            <w:tcW w:w="638" w:type="dxa"/>
          </w:tcPr>
          <w:p w14:paraId="11540336" w14:textId="77777777" w:rsidR="00917950" w:rsidRPr="00917950" w:rsidRDefault="00917950" w:rsidP="00917950">
            <w:pPr>
              <w:spacing w:after="0" w:line="360" w:lineRule="auto"/>
              <w:jc w:val="both"/>
              <w:rPr>
                <w:rFonts w:ascii="Arial" w:hAnsi="Arial" w:cs="Arial"/>
              </w:rPr>
            </w:pPr>
            <w:r w:rsidRPr="00917950">
              <w:rPr>
                <w:rFonts w:ascii="Arial" w:hAnsi="Arial" w:cs="Arial"/>
              </w:rPr>
              <w:t>учен</w:t>
            </w:r>
          </w:p>
        </w:tc>
        <w:tc>
          <w:tcPr>
            <w:tcW w:w="638" w:type="dxa"/>
          </w:tcPr>
          <w:p w14:paraId="5F0BE264" w14:textId="77777777" w:rsidR="00917950" w:rsidRPr="00917950" w:rsidRDefault="00917950" w:rsidP="00917950">
            <w:pPr>
              <w:spacing w:after="0" w:line="360" w:lineRule="auto"/>
              <w:jc w:val="both"/>
              <w:rPr>
                <w:rFonts w:ascii="Arial" w:hAnsi="Arial" w:cs="Arial"/>
              </w:rPr>
            </w:pPr>
            <w:r w:rsidRPr="00917950">
              <w:rPr>
                <w:rFonts w:ascii="Arial" w:hAnsi="Arial" w:cs="Arial"/>
              </w:rPr>
              <w:t>пар</w:t>
            </w:r>
          </w:p>
        </w:tc>
        <w:tc>
          <w:tcPr>
            <w:tcW w:w="638" w:type="dxa"/>
          </w:tcPr>
          <w:p w14:paraId="65F903DF" w14:textId="77777777" w:rsidR="00917950" w:rsidRPr="00917950" w:rsidRDefault="00917950" w:rsidP="00917950">
            <w:pPr>
              <w:spacing w:after="0" w:line="360" w:lineRule="auto"/>
              <w:jc w:val="both"/>
              <w:rPr>
                <w:rFonts w:ascii="Arial" w:hAnsi="Arial" w:cs="Arial"/>
              </w:rPr>
            </w:pPr>
            <w:r w:rsidRPr="00917950">
              <w:rPr>
                <w:rFonts w:ascii="Arial" w:hAnsi="Arial" w:cs="Arial"/>
              </w:rPr>
              <w:t>учен</w:t>
            </w:r>
          </w:p>
        </w:tc>
      </w:tr>
      <w:tr w:rsidR="00917950" w:rsidRPr="00917950" w14:paraId="087217BC" w14:textId="77777777" w:rsidTr="00721840">
        <w:trPr>
          <w:trHeight w:val="478"/>
        </w:trPr>
        <w:tc>
          <w:tcPr>
            <w:tcW w:w="1809" w:type="dxa"/>
          </w:tcPr>
          <w:p w14:paraId="0104A6E2" w14:textId="77777777" w:rsidR="00917950" w:rsidRPr="00917950" w:rsidRDefault="00917950" w:rsidP="00917950">
            <w:pPr>
              <w:spacing w:after="0" w:line="360" w:lineRule="auto"/>
              <w:jc w:val="both"/>
              <w:rPr>
                <w:rFonts w:ascii="Arial" w:hAnsi="Arial" w:cs="Arial"/>
              </w:rPr>
            </w:pPr>
            <w:r w:rsidRPr="00917950">
              <w:rPr>
                <w:rFonts w:ascii="Arial" w:hAnsi="Arial" w:cs="Arial"/>
              </w:rPr>
              <w:t>ПУ с.Туралево</w:t>
            </w:r>
          </w:p>
        </w:tc>
        <w:tc>
          <w:tcPr>
            <w:tcW w:w="567" w:type="dxa"/>
          </w:tcPr>
          <w:p w14:paraId="2A82E9C5" w14:textId="77777777" w:rsidR="00917950" w:rsidRPr="00917950" w:rsidRDefault="00917950" w:rsidP="00917950">
            <w:pPr>
              <w:spacing w:after="0" w:line="360" w:lineRule="auto"/>
              <w:jc w:val="both"/>
              <w:rPr>
                <w:rFonts w:ascii="Arial" w:hAnsi="Arial" w:cs="Arial"/>
                <w:lang w:val="en-GB"/>
              </w:rPr>
            </w:pPr>
          </w:p>
        </w:tc>
        <w:tc>
          <w:tcPr>
            <w:tcW w:w="567" w:type="dxa"/>
          </w:tcPr>
          <w:p w14:paraId="7B4EF0D9" w14:textId="77777777" w:rsidR="00917950" w:rsidRPr="00917950" w:rsidRDefault="00917950" w:rsidP="00917950">
            <w:pPr>
              <w:spacing w:after="0" w:line="360" w:lineRule="auto"/>
              <w:jc w:val="both"/>
              <w:rPr>
                <w:rFonts w:ascii="Arial" w:hAnsi="Arial" w:cs="Arial"/>
                <w:lang w:val="en-GB"/>
              </w:rPr>
            </w:pPr>
          </w:p>
        </w:tc>
        <w:tc>
          <w:tcPr>
            <w:tcW w:w="638" w:type="dxa"/>
          </w:tcPr>
          <w:p w14:paraId="1E7AA8B6" w14:textId="77777777" w:rsidR="00917950" w:rsidRPr="00917950" w:rsidRDefault="00917950" w:rsidP="00917950">
            <w:pPr>
              <w:spacing w:after="0" w:line="360" w:lineRule="auto"/>
              <w:jc w:val="both"/>
              <w:rPr>
                <w:rFonts w:ascii="Arial" w:hAnsi="Arial" w:cs="Arial"/>
                <w:lang w:val="en-GB"/>
              </w:rPr>
            </w:pPr>
          </w:p>
        </w:tc>
        <w:tc>
          <w:tcPr>
            <w:tcW w:w="638" w:type="dxa"/>
          </w:tcPr>
          <w:p w14:paraId="62A71153" w14:textId="77777777" w:rsidR="00917950" w:rsidRPr="00917950" w:rsidRDefault="00917950" w:rsidP="00917950">
            <w:pPr>
              <w:spacing w:after="0" w:line="360" w:lineRule="auto"/>
              <w:jc w:val="both"/>
              <w:rPr>
                <w:rFonts w:ascii="Arial" w:hAnsi="Arial" w:cs="Arial"/>
                <w:lang w:val="en-GB"/>
              </w:rPr>
            </w:pPr>
          </w:p>
        </w:tc>
        <w:tc>
          <w:tcPr>
            <w:tcW w:w="638" w:type="dxa"/>
          </w:tcPr>
          <w:p w14:paraId="3E509ABC" w14:textId="77777777" w:rsidR="00917950" w:rsidRPr="00917950" w:rsidRDefault="00917950" w:rsidP="00917950">
            <w:pPr>
              <w:spacing w:after="0" w:line="360" w:lineRule="auto"/>
              <w:jc w:val="both"/>
              <w:rPr>
                <w:rFonts w:ascii="Arial" w:hAnsi="Arial" w:cs="Arial"/>
              </w:rPr>
            </w:pPr>
          </w:p>
        </w:tc>
        <w:tc>
          <w:tcPr>
            <w:tcW w:w="638" w:type="dxa"/>
          </w:tcPr>
          <w:p w14:paraId="354CE242" w14:textId="77777777" w:rsidR="00917950" w:rsidRPr="00917950" w:rsidRDefault="00917950" w:rsidP="00917950">
            <w:pPr>
              <w:spacing w:after="0" w:line="360" w:lineRule="auto"/>
              <w:jc w:val="both"/>
              <w:rPr>
                <w:rFonts w:ascii="Arial" w:hAnsi="Arial" w:cs="Arial"/>
              </w:rPr>
            </w:pPr>
          </w:p>
        </w:tc>
        <w:tc>
          <w:tcPr>
            <w:tcW w:w="638" w:type="dxa"/>
          </w:tcPr>
          <w:p w14:paraId="6190CE26" w14:textId="77777777" w:rsidR="00917950" w:rsidRPr="00917950" w:rsidRDefault="00917950" w:rsidP="00917950">
            <w:pPr>
              <w:spacing w:after="0" w:line="360" w:lineRule="auto"/>
              <w:jc w:val="both"/>
              <w:rPr>
                <w:rFonts w:ascii="Arial" w:hAnsi="Arial" w:cs="Arial"/>
              </w:rPr>
            </w:pPr>
            <w:r w:rsidRPr="00917950">
              <w:rPr>
                <w:rFonts w:ascii="Arial" w:hAnsi="Arial" w:cs="Arial"/>
              </w:rPr>
              <w:t>1</w:t>
            </w:r>
          </w:p>
        </w:tc>
        <w:tc>
          <w:tcPr>
            <w:tcW w:w="638" w:type="dxa"/>
          </w:tcPr>
          <w:p w14:paraId="0B416F49" w14:textId="77777777" w:rsidR="00917950" w:rsidRPr="00917950" w:rsidRDefault="00917950" w:rsidP="00917950">
            <w:pPr>
              <w:spacing w:after="0" w:line="360" w:lineRule="auto"/>
              <w:jc w:val="both"/>
              <w:rPr>
                <w:rFonts w:ascii="Arial" w:hAnsi="Arial" w:cs="Arial"/>
              </w:rPr>
            </w:pPr>
            <w:r w:rsidRPr="00917950">
              <w:rPr>
                <w:rFonts w:ascii="Arial" w:hAnsi="Arial" w:cs="Arial"/>
              </w:rPr>
              <w:t>4</w:t>
            </w:r>
          </w:p>
        </w:tc>
        <w:tc>
          <w:tcPr>
            <w:tcW w:w="638" w:type="dxa"/>
          </w:tcPr>
          <w:p w14:paraId="6856F113" w14:textId="77777777" w:rsidR="00917950" w:rsidRPr="00917950" w:rsidRDefault="00917950" w:rsidP="00917950">
            <w:pPr>
              <w:spacing w:after="0" w:line="360" w:lineRule="auto"/>
              <w:jc w:val="both"/>
              <w:rPr>
                <w:rFonts w:ascii="Arial" w:hAnsi="Arial" w:cs="Arial"/>
              </w:rPr>
            </w:pPr>
          </w:p>
        </w:tc>
        <w:tc>
          <w:tcPr>
            <w:tcW w:w="638" w:type="dxa"/>
          </w:tcPr>
          <w:p w14:paraId="6A6B5086" w14:textId="77777777" w:rsidR="00917950" w:rsidRPr="00917950" w:rsidRDefault="00917950" w:rsidP="00917950">
            <w:pPr>
              <w:spacing w:after="0" w:line="360" w:lineRule="auto"/>
              <w:jc w:val="both"/>
              <w:rPr>
                <w:rFonts w:ascii="Arial" w:hAnsi="Arial" w:cs="Arial"/>
              </w:rPr>
            </w:pPr>
          </w:p>
        </w:tc>
        <w:tc>
          <w:tcPr>
            <w:tcW w:w="638" w:type="dxa"/>
          </w:tcPr>
          <w:p w14:paraId="31FD10BA" w14:textId="77777777" w:rsidR="00917950" w:rsidRPr="00917950" w:rsidRDefault="00917950" w:rsidP="00917950">
            <w:pPr>
              <w:spacing w:after="0" w:line="360" w:lineRule="auto"/>
              <w:jc w:val="both"/>
              <w:rPr>
                <w:rFonts w:ascii="Arial" w:hAnsi="Arial" w:cs="Arial"/>
              </w:rPr>
            </w:pPr>
            <w:r w:rsidRPr="00917950">
              <w:rPr>
                <w:rFonts w:ascii="Arial" w:hAnsi="Arial" w:cs="Arial"/>
              </w:rPr>
              <w:t>1</w:t>
            </w:r>
          </w:p>
        </w:tc>
        <w:tc>
          <w:tcPr>
            <w:tcW w:w="638" w:type="dxa"/>
          </w:tcPr>
          <w:p w14:paraId="54778690" w14:textId="77777777" w:rsidR="00917950" w:rsidRPr="00917950" w:rsidRDefault="00917950" w:rsidP="00917950">
            <w:pPr>
              <w:spacing w:after="0" w:line="360" w:lineRule="auto"/>
              <w:jc w:val="both"/>
              <w:rPr>
                <w:rFonts w:ascii="Arial" w:hAnsi="Arial" w:cs="Arial"/>
              </w:rPr>
            </w:pPr>
            <w:r w:rsidRPr="00917950">
              <w:rPr>
                <w:rFonts w:ascii="Arial" w:hAnsi="Arial" w:cs="Arial"/>
              </w:rPr>
              <w:t>4</w:t>
            </w:r>
          </w:p>
        </w:tc>
      </w:tr>
      <w:tr w:rsidR="00917950" w:rsidRPr="00917950" w14:paraId="2FF4FEFE" w14:textId="77777777" w:rsidTr="00721840">
        <w:tc>
          <w:tcPr>
            <w:tcW w:w="1809" w:type="dxa"/>
          </w:tcPr>
          <w:p w14:paraId="1C053D79" w14:textId="77777777" w:rsidR="00917950" w:rsidRPr="00917950" w:rsidRDefault="00917950" w:rsidP="00917950">
            <w:pPr>
              <w:spacing w:after="0" w:line="360" w:lineRule="auto"/>
              <w:jc w:val="both"/>
              <w:rPr>
                <w:rFonts w:ascii="Arial" w:hAnsi="Arial" w:cs="Arial"/>
                <w:lang w:val="en-GB"/>
              </w:rPr>
            </w:pPr>
            <w:r w:rsidRPr="00917950">
              <w:rPr>
                <w:rFonts w:ascii="Arial" w:hAnsi="Arial" w:cs="Arial"/>
              </w:rPr>
              <w:t>ПУ с.Вакуф</w:t>
            </w:r>
          </w:p>
        </w:tc>
        <w:tc>
          <w:tcPr>
            <w:tcW w:w="567" w:type="dxa"/>
          </w:tcPr>
          <w:p w14:paraId="10140AF3" w14:textId="77777777" w:rsidR="00917950" w:rsidRPr="00917950" w:rsidRDefault="00917950" w:rsidP="00917950">
            <w:pPr>
              <w:spacing w:after="0" w:line="360" w:lineRule="auto"/>
              <w:jc w:val="both"/>
              <w:rPr>
                <w:rFonts w:ascii="Arial" w:hAnsi="Arial" w:cs="Arial"/>
              </w:rPr>
            </w:pPr>
          </w:p>
        </w:tc>
        <w:tc>
          <w:tcPr>
            <w:tcW w:w="567" w:type="dxa"/>
          </w:tcPr>
          <w:p w14:paraId="6BF4C465" w14:textId="77777777" w:rsidR="00917950" w:rsidRPr="00917950" w:rsidRDefault="00917950" w:rsidP="00917950">
            <w:pPr>
              <w:spacing w:after="0" w:line="360" w:lineRule="auto"/>
              <w:jc w:val="both"/>
              <w:rPr>
                <w:rFonts w:ascii="Arial" w:hAnsi="Arial" w:cs="Arial"/>
              </w:rPr>
            </w:pPr>
          </w:p>
        </w:tc>
        <w:tc>
          <w:tcPr>
            <w:tcW w:w="638" w:type="dxa"/>
          </w:tcPr>
          <w:p w14:paraId="281F58C5" w14:textId="77777777" w:rsidR="00917950" w:rsidRPr="00917950" w:rsidRDefault="00917950" w:rsidP="00917950">
            <w:pPr>
              <w:spacing w:after="0" w:line="360" w:lineRule="auto"/>
              <w:jc w:val="both"/>
              <w:rPr>
                <w:rFonts w:ascii="Arial" w:hAnsi="Arial" w:cs="Arial"/>
              </w:rPr>
            </w:pPr>
          </w:p>
        </w:tc>
        <w:tc>
          <w:tcPr>
            <w:tcW w:w="638" w:type="dxa"/>
          </w:tcPr>
          <w:p w14:paraId="559D3DA1" w14:textId="77777777" w:rsidR="00917950" w:rsidRPr="00917950" w:rsidRDefault="00917950" w:rsidP="00917950">
            <w:pPr>
              <w:spacing w:after="0" w:line="360" w:lineRule="auto"/>
              <w:jc w:val="both"/>
              <w:rPr>
                <w:rFonts w:ascii="Arial" w:hAnsi="Arial" w:cs="Arial"/>
              </w:rPr>
            </w:pPr>
          </w:p>
        </w:tc>
        <w:tc>
          <w:tcPr>
            <w:tcW w:w="638" w:type="dxa"/>
          </w:tcPr>
          <w:p w14:paraId="0C522EF2" w14:textId="77777777" w:rsidR="00917950" w:rsidRPr="00917950" w:rsidRDefault="00917950" w:rsidP="00917950">
            <w:pPr>
              <w:spacing w:after="0" w:line="360" w:lineRule="auto"/>
              <w:jc w:val="both"/>
              <w:rPr>
                <w:rFonts w:ascii="Arial" w:hAnsi="Arial" w:cs="Arial"/>
              </w:rPr>
            </w:pPr>
            <w:r w:rsidRPr="00917950">
              <w:rPr>
                <w:rFonts w:ascii="Arial" w:hAnsi="Arial" w:cs="Arial"/>
              </w:rPr>
              <w:t>1</w:t>
            </w:r>
          </w:p>
        </w:tc>
        <w:tc>
          <w:tcPr>
            <w:tcW w:w="638" w:type="dxa"/>
          </w:tcPr>
          <w:p w14:paraId="47DFAB24" w14:textId="77777777" w:rsidR="00917950" w:rsidRPr="00917950" w:rsidRDefault="00917950" w:rsidP="00917950">
            <w:pPr>
              <w:spacing w:after="0" w:line="360" w:lineRule="auto"/>
              <w:jc w:val="both"/>
              <w:rPr>
                <w:rFonts w:ascii="Arial" w:hAnsi="Arial" w:cs="Arial"/>
              </w:rPr>
            </w:pPr>
            <w:r w:rsidRPr="00917950">
              <w:rPr>
                <w:rFonts w:ascii="Arial" w:hAnsi="Arial" w:cs="Arial"/>
              </w:rPr>
              <w:t>4</w:t>
            </w:r>
          </w:p>
        </w:tc>
        <w:tc>
          <w:tcPr>
            <w:tcW w:w="638" w:type="dxa"/>
          </w:tcPr>
          <w:p w14:paraId="6AB56AE1" w14:textId="77777777" w:rsidR="00917950" w:rsidRPr="00917950" w:rsidRDefault="00917950" w:rsidP="00917950">
            <w:pPr>
              <w:spacing w:after="0" w:line="360" w:lineRule="auto"/>
              <w:jc w:val="both"/>
              <w:rPr>
                <w:rFonts w:ascii="Arial" w:hAnsi="Arial" w:cs="Arial"/>
              </w:rPr>
            </w:pPr>
          </w:p>
        </w:tc>
        <w:tc>
          <w:tcPr>
            <w:tcW w:w="638" w:type="dxa"/>
          </w:tcPr>
          <w:p w14:paraId="4CD21BAB" w14:textId="77777777" w:rsidR="00917950" w:rsidRPr="00917950" w:rsidRDefault="00917950" w:rsidP="00917950">
            <w:pPr>
              <w:spacing w:after="0" w:line="360" w:lineRule="auto"/>
              <w:jc w:val="both"/>
              <w:rPr>
                <w:rFonts w:ascii="Arial" w:hAnsi="Arial" w:cs="Arial"/>
              </w:rPr>
            </w:pPr>
          </w:p>
        </w:tc>
        <w:tc>
          <w:tcPr>
            <w:tcW w:w="638" w:type="dxa"/>
          </w:tcPr>
          <w:p w14:paraId="337C5879" w14:textId="77777777" w:rsidR="00917950" w:rsidRPr="00917950" w:rsidRDefault="00917950" w:rsidP="00917950">
            <w:pPr>
              <w:spacing w:after="0" w:line="360" w:lineRule="auto"/>
              <w:jc w:val="both"/>
              <w:rPr>
                <w:rFonts w:ascii="Arial" w:hAnsi="Arial" w:cs="Arial"/>
              </w:rPr>
            </w:pPr>
          </w:p>
        </w:tc>
        <w:tc>
          <w:tcPr>
            <w:tcW w:w="638" w:type="dxa"/>
          </w:tcPr>
          <w:p w14:paraId="445ADC45" w14:textId="77777777" w:rsidR="00917950" w:rsidRPr="00917950" w:rsidRDefault="00917950" w:rsidP="00917950">
            <w:pPr>
              <w:spacing w:after="0" w:line="360" w:lineRule="auto"/>
              <w:jc w:val="both"/>
              <w:rPr>
                <w:rFonts w:ascii="Arial" w:hAnsi="Arial" w:cs="Arial"/>
              </w:rPr>
            </w:pPr>
          </w:p>
        </w:tc>
        <w:tc>
          <w:tcPr>
            <w:tcW w:w="638" w:type="dxa"/>
          </w:tcPr>
          <w:p w14:paraId="6CC11363" w14:textId="77777777" w:rsidR="00917950" w:rsidRPr="00917950" w:rsidRDefault="00917950" w:rsidP="00917950">
            <w:pPr>
              <w:spacing w:after="0" w:line="360" w:lineRule="auto"/>
              <w:jc w:val="both"/>
              <w:rPr>
                <w:rFonts w:ascii="Arial" w:hAnsi="Arial" w:cs="Arial"/>
              </w:rPr>
            </w:pPr>
            <w:r w:rsidRPr="00917950">
              <w:rPr>
                <w:rFonts w:ascii="Arial" w:hAnsi="Arial" w:cs="Arial"/>
              </w:rPr>
              <w:t>1</w:t>
            </w:r>
          </w:p>
        </w:tc>
        <w:tc>
          <w:tcPr>
            <w:tcW w:w="638" w:type="dxa"/>
          </w:tcPr>
          <w:p w14:paraId="4611B261" w14:textId="77777777" w:rsidR="00917950" w:rsidRPr="00917950" w:rsidRDefault="00917950" w:rsidP="00917950">
            <w:pPr>
              <w:spacing w:after="0" w:line="360" w:lineRule="auto"/>
              <w:jc w:val="both"/>
              <w:rPr>
                <w:rFonts w:ascii="Arial" w:hAnsi="Arial" w:cs="Arial"/>
              </w:rPr>
            </w:pPr>
            <w:r w:rsidRPr="00917950">
              <w:rPr>
                <w:rFonts w:ascii="Arial" w:hAnsi="Arial" w:cs="Arial"/>
              </w:rPr>
              <w:t>4</w:t>
            </w:r>
          </w:p>
        </w:tc>
      </w:tr>
      <w:tr w:rsidR="00917950" w:rsidRPr="00917950" w14:paraId="7954E6E7" w14:textId="77777777" w:rsidTr="00721840">
        <w:tc>
          <w:tcPr>
            <w:tcW w:w="1809" w:type="dxa"/>
          </w:tcPr>
          <w:p w14:paraId="64E72240" w14:textId="77777777" w:rsidR="00917950" w:rsidRPr="00917950" w:rsidRDefault="00917950" w:rsidP="00917950">
            <w:pPr>
              <w:spacing w:after="0" w:line="360" w:lineRule="auto"/>
              <w:jc w:val="both"/>
              <w:rPr>
                <w:rFonts w:ascii="Arial" w:hAnsi="Arial" w:cs="Arial"/>
              </w:rPr>
            </w:pPr>
            <w:r w:rsidRPr="00917950">
              <w:rPr>
                <w:rFonts w:ascii="Arial" w:hAnsi="Arial" w:cs="Arial"/>
              </w:rPr>
              <w:t>ПУ с.Секулица</w:t>
            </w:r>
          </w:p>
        </w:tc>
        <w:tc>
          <w:tcPr>
            <w:tcW w:w="567" w:type="dxa"/>
          </w:tcPr>
          <w:p w14:paraId="1219D223" w14:textId="77777777" w:rsidR="00917950" w:rsidRPr="00917950" w:rsidRDefault="00917950" w:rsidP="00917950">
            <w:pPr>
              <w:spacing w:after="0" w:line="360" w:lineRule="auto"/>
              <w:jc w:val="both"/>
              <w:rPr>
                <w:rFonts w:ascii="Arial" w:hAnsi="Arial" w:cs="Arial"/>
              </w:rPr>
            </w:pPr>
          </w:p>
        </w:tc>
        <w:tc>
          <w:tcPr>
            <w:tcW w:w="567" w:type="dxa"/>
          </w:tcPr>
          <w:p w14:paraId="039F36E0" w14:textId="77777777" w:rsidR="00917950" w:rsidRPr="00917950" w:rsidRDefault="00917950" w:rsidP="00917950">
            <w:pPr>
              <w:spacing w:after="0" w:line="360" w:lineRule="auto"/>
              <w:jc w:val="both"/>
              <w:rPr>
                <w:rFonts w:ascii="Arial" w:hAnsi="Arial" w:cs="Arial"/>
              </w:rPr>
            </w:pPr>
          </w:p>
        </w:tc>
        <w:tc>
          <w:tcPr>
            <w:tcW w:w="638" w:type="dxa"/>
          </w:tcPr>
          <w:p w14:paraId="0E08DEA8" w14:textId="77777777" w:rsidR="00917950" w:rsidRPr="00917950" w:rsidRDefault="00917950" w:rsidP="00917950">
            <w:pPr>
              <w:spacing w:after="0" w:line="360" w:lineRule="auto"/>
              <w:jc w:val="both"/>
              <w:rPr>
                <w:rFonts w:ascii="Arial" w:hAnsi="Arial" w:cs="Arial"/>
              </w:rPr>
            </w:pPr>
          </w:p>
        </w:tc>
        <w:tc>
          <w:tcPr>
            <w:tcW w:w="638" w:type="dxa"/>
          </w:tcPr>
          <w:p w14:paraId="05529E1D" w14:textId="77777777" w:rsidR="00917950" w:rsidRPr="00917950" w:rsidRDefault="00917950" w:rsidP="00917950">
            <w:pPr>
              <w:spacing w:after="0" w:line="360" w:lineRule="auto"/>
              <w:jc w:val="both"/>
              <w:rPr>
                <w:rFonts w:ascii="Arial" w:hAnsi="Arial" w:cs="Arial"/>
              </w:rPr>
            </w:pPr>
          </w:p>
        </w:tc>
        <w:tc>
          <w:tcPr>
            <w:tcW w:w="638" w:type="dxa"/>
          </w:tcPr>
          <w:p w14:paraId="4D887229" w14:textId="77777777" w:rsidR="00917950" w:rsidRPr="00917950" w:rsidRDefault="00917950" w:rsidP="00917950">
            <w:pPr>
              <w:spacing w:after="0" w:line="360" w:lineRule="auto"/>
              <w:jc w:val="both"/>
              <w:rPr>
                <w:rFonts w:ascii="Arial" w:hAnsi="Arial" w:cs="Arial"/>
              </w:rPr>
            </w:pPr>
          </w:p>
        </w:tc>
        <w:tc>
          <w:tcPr>
            <w:tcW w:w="638" w:type="dxa"/>
          </w:tcPr>
          <w:p w14:paraId="06906E82" w14:textId="77777777" w:rsidR="00917950" w:rsidRPr="00917950" w:rsidRDefault="00917950" w:rsidP="00917950">
            <w:pPr>
              <w:spacing w:after="0" w:line="360" w:lineRule="auto"/>
              <w:jc w:val="both"/>
              <w:rPr>
                <w:rFonts w:ascii="Arial" w:hAnsi="Arial" w:cs="Arial"/>
              </w:rPr>
            </w:pPr>
          </w:p>
          <w:p w14:paraId="6DEC1C02" w14:textId="77777777" w:rsidR="00917950" w:rsidRPr="00917950" w:rsidRDefault="00917950" w:rsidP="00917950">
            <w:pPr>
              <w:spacing w:after="0" w:line="360" w:lineRule="auto"/>
              <w:jc w:val="both"/>
              <w:rPr>
                <w:rFonts w:ascii="Arial" w:hAnsi="Arial" w:cs="Arial"/>
              </w:rPr>
            </w:pPr>
          </w:p>
        </w:tc>
        <w:tc>
          <w:tcPr>
            <w:tcW w:w="638" w:type="dxa"/>
          </w:tcPr>
          <w:p w14:paraId="15FB6E11" w14:textId="77777777" w:rsidR="00917950" w:rsidRPr="00917950" w:rsidRDefault="00917950" w:rsidP="00917950">
            <w:pPr>
              <w:spacing w:after="0" w:line="360" w:lineRule="auto"/>
              <w:jc w:val="both"/>
              <w:rPr>
                <w:rFonts w:ascii="Arial" w:hAnsi="Arial" w:cs="Arial"/>
              </w:rPr>
            </w:pPr>
            <w:r w:rsidRPr="00917950">
              <w:rPr>
                <w:rFonts w:ascii="Arial" w:hAnsi="Arial" w:cs="Arial"/>
              </w:rPr>
              <w:t>1</w:t>
            </w:r>
          </w:p>
        </w:tc>
        <w:tc>
          <w:tcPr>
            <w:tcW w:w="638" w:type="dxa"/>
          </w:tcPr>
          <w:p w14:paraId="69BA4708" w14:textId="77777777" w:rsidR="00917950" w:rsidRPr="00917950" w:rsidRDefault="00917950" w:rsidP="00917950">
            <w:pPr>
              <w:spacing w:after="0" w:line="360" w:lineRule="auto"/>
              <w:jc w:val="both"/>
              <w:rPr>
                <w:rFonts w:ascii="Arial" w:hAnsi="Arial" w:cs="Arial"/>
              </w:rPr>
            </w:pPr>
            <w:r w:rsidRPr="00917950">
              <w:rPr>
                <w:rFonts w:ascii="Arial" w:hAnsi="Arial" w:cs="Arial"/>
              </w:rPr>
              <w:t>3</w:t>
            </w:r>
          </w:p>
        </w:tc>
        <w:tc>
          <w:tcPr>
            <w:tcW w:w="638" w:type="dxa"/>
          </w:tcPr>
          <w:p w14:paraId="2A43FB56" w14:textId="77777777" w:rsidR="00917950" w:rsidRPr="00917950" w:rsidRDefault="00917950" w:rsidP="00917950">
            <w:pPr>
              <w:spacing w:after="0" w:line="360" w:lineRule="auto"/>
              <w:jc w:val="both"/>
              <w:rPr>
                <w:rFonts w:ascii="Arial" w:hAnsi="Arial" w:cs="Arial"/>
              </w:rPr>
            </w:pPr>
          </w:p>
        </w:tc>
        <w:tc>
          <w:tcPr>
            <w:tcW w:w="638" w:type="dxa"/>
          </w:tcPr>
          <w:p w14:paraId="0D0DEEA2" w14:textId="77777777" w:rsidR="00917950" w:rsidRPr="00917950" w:rsidRDefault="00917950" w:rsidP="00917950">
            <w:pPr>
              <w:spacing w:after="0" w:line="360" w:lineRule="auto"/>
              <w:jc w:val="both"/>
              <w:rPr>
                <w:rFonts w:ascii="Arial" w:hAnsi="Arial" w:cs="Arial"/>
              </w:rPr>
            </w:pPr>
          </w:p>
        </w:tc>
        <w:tc>
          <w:tcPr>
            <w:tcW w:w="638" w:type="dxa"/>
          </w:tcPr>
          <w:p w14:paraId="6A886EE7" w14:textId="77777777" w:rsidR="00917950" w:rsidRPr="00917950" w:rsidRDefault="00917950" w:rsidP="00917950">
            <w:pPr>
              <w:spacing w:after="0" w:line="360" w:lineRule="auto"/>
              <w:jc w:val="both"/>
              <w:rPr>
                <w:rFonts w:ascii="Arial" w:hAnsi="Arial" w:cs="Arial"/>
              </w:rPr>
            </w:pPr>
            <w:r w:rsidRPr="00917950">
              <w:rPr>
                <w:rFonts w:ascii="Arial" w:hAnsi="Arial" w:cs="Arial"/>
              </w:rPr>
              <w:t>1</w:t>
            </w:r>
          </w:p>
        </w:tc>
        <w:tc>
          <w:tcPr>
            <w:tcW w:w="638" w:type="dxa"/>
          </w:tcPr>
          <w:p w14:paraId="0F137AA6" w14:textId="77777777" w:rsidR="00917950" w:rsidRPr="00917950" w:rsidRDefault="00917950" w:rsidP="00917950">
            <w:pPr>
              <w:spacing w:after="0" w:line="360" w:lineRule="auto"/>
              <w:jc w:val="both"/>
              <w:rPr>
                <w:rFonts w:ascii="Arial" w:hAnsi="Arial" w:cs="Arial"/>
              </w:rPr>
            </w:pPr>
            <w:r w:rsidRPr="00917950">
              <w:rPr>
                <w:rFonts w:ascii="Arial" w:hAnsi="Arial" w:cs="Arial"/>
              </w:rPr>
              <w:t>3</w:t>
            </w:r>
          </w:p>
        </w:tc>
      </w:tr>
      <w:tr w:rsidR="00917950" w:rsidRPr="00917950" w14:paraId="3AF069C9" w14:textId="77777777" w:rsidTr="00721840">
        <w:tc>
          <w:tcPr>
            <w:tcW w:w="1809" w:type="dxa"/>
          </w:tcPr>
          <w:p w14:paraId="492B1963" w14:textId="77777777" w:rsidR="00917950" w:rsidRPr="00917950" w:rsidRDefault="00917950" w:rsidP="00917950">
            <w:pPr>
              <w:spacing w:after="0" w:line="360" w:lineRule="auto"/>
              <w:jc w:val="both"/>
              <w:rPr>
                <w:rFonts w:ascii="Arial" w:hAnsi="Arial" w:cs="Arial"/>
              </w:rPr>
            </w:pPr>
            <w:r w:rsidRPr="00917950">
              <w:rPr>
                <w:rFonts w:ascii="Arial" w:hAnsi="Arial" w:cs="Arial"/>
              </w:rPr>
              <w:lastRenderedPageBreak/>
              <w:t>ПУ с.Страцин</w:t>
            </w:r>
          </w:p>
        </w:tc>
        <w:tc>
          <w:tcPr>
            <w:tcW w:w="567" w:type="dxa"/>
          </w:tcPr>
          <w:p w14:paraId="1579D358" w14:textId="77777777" w:rsidR="00917950" w:rsidRPr="00917950" w:rsidRDefault="00917950" w:rsidP="00917950">
            <w:pPr>
              <w:spacing w:after="0" w:line="360" w:lineRule="auto"/>
              <w:jc w:val="both"/>
              <w:rPr>
                <w:rFonts w:ascii="Arial" w:hAnsi="Arial" w:cs="Arial"/>
              </w:rPr>
            </w:pPr>
          </w:p>
        </w:tc>
        <w:tc>
          <w:tcPr>
            <w:tcW w:w="567" w:type="dxa"/>
          </w:tcPr>
          <w:p w14:paraId="7DAD8B6A" w14:textId="77777777" w:rsidR="00917950" w:rsidRPr="00917950" w:rsidRDefault="00917950" w:rsidP="00917950">
            <w:pPr>
              <w:spacing w:after="0" w:line="360" w:lineRule="auto"/>
              <w:jc w:val="both"/>
              <w:rPr>
                <w:rFonts w:ascii="Arial" w:hAnsi="Arial" w:cs="Arial"/>
              </w:rPr>
            </w:pPr>
          </w:p>
        </w:tc>
        <w:tc>
          <w:tcPr>
            <w:tcW w:w="638" w:type="dxa"/>
          </w:tcPr>
          <w:p w14:paraId="05CA6769" w14:textId="77777777" w:rsidR="00917950" w:rsidRPr="00917950" w:rsidRDefault="00917950" w:rsidP="00917950">
            <w:pPr>
              <w:spacing w:after="0" w:line="360" w:lineRule="auto"/>
              <w:jc w:val="both"/>
              <w:rPr>
                <w:rFonts w:ascii="Arial" w:hAnsi="Arial" w:cs="Arial"/>
              </w:rPr>
            </w:pPr>
          </w:p>
        </w:tc>
        <w:tc>
          <w:tcPr>
            <w:tcW w:w="638" w:type="dxa"/>
          </w:tcPr>
          <w:p w14:paraId="40EDCB09" w14:textId="77777777" w:rsidR="00917950" w:rsidRPr="00917950" w:rsidRDefault="00917950" w:rsidP="00917950">
            <w:pPr>
              <w:spacing w:after="0" w:line="360" w:lineRule="auto"/>
              <w:jc w:val="both"/>
              <w:rPr>
                <w:rFonts w:ascii="Arial" w:hAnsi="Arial" w:cs="Arial"/>
              </w:rPr>
            </w:pPr>
          </w:p>
        </w:tc>
        <w:tc>
          <w:tcPr>
            <w:tcW w:w="638" w:type="dxa"/>
          </w:tcPr>
          <w:p w14:paraId="7D92F254" w14:textId="77777777" w:rsidR="00917950" w:rsidRPr="00917950" w:rsidRDefault="00917950" w:rsidP="00917950">
            <w:pPr>
              <w:spacing w:after="0" w:line="360" w:lineRule="auto"/>
              <w:jc w:val="both"/>
              <w:rPr>
                <w:rFonts w:ascii="Arial" w:hAnsi="Arial" w:cs="Arial"/>
              </w:rPr>
            </w:pPr>
          </w:p>
        </w:tc>
        <w:tc>
          <w:tcPr>
            <w:tcW w:w="638" w:type="dxa"/>
          </w:tcPr>
          <w:p w14:paraId="09678D76" w14:textId="77777777" w:rsidR="00917950" w:rsidRPr="00917950" w:rsidRDefault="00917950" w:rsidP="00917950">
            <w:pPr>
              <w:spacing w:after="0" w:line="360" w:lineRule="auto"/>
              <w:jc w:val="both"/>
              <w:rPr>
                <w:rFonts w:ascii="Arial" w:hAnsi="Arial" w:cs="Arial"/>
              </w:rPr>
            </w:pPr>
          </w:p>
        </w:tc>
        <w:tc>
          <w:tcPr>
            <w:tcW w:w="638" w:type="dxa"/>
          </w:tcPr>
          <w:p w14:paraId="64AA8E9A" w14:textId="77777777" w:rsidR="00917950" w:rsidRPr="00917950" w:rsidRDefault="00917950" w:rsidP="00917950">
            <w:pPr>
              <w:spacing w:after="0" w:line="360" w:lineRule="auto"/>
              <w:jc w:val="both"/>
              <w:rPr>
                <w:rFonts w:ascii="Arial" w:hAnsi="Arial" w:cs="Arial"/>
              </w:rPr>
            </w:pPr>
          </w:p>
        </w:tc>
        <w:tc>
          <w:tcPr>
            <w:tcW w:w="638" w:type="dxa"/>
          </w:tcPr>
          <w:p w14:paraId="7E2DA69F" w14:textId="77777777" w:rsidR="00917950" w:rsidRPr="00917950" w:rsidRDefault="00917950" w:rsidP="00917950">
            <w:pPr>
              <w:spacing w:after="0" w:line="360" w:lineRule="auto"/>
              <w:jc w:val="both"/>
              <w:rPr>
                <w:rFonts w:ascii="Arial" w:hAnsi="Arial" w:cs="Arial"/>
              </w:rPr>
            </w:pPr>
          </w:p>
        </w:tc>
        <w:tc>
          <w:tcPr>
            <w:tcW w:w="638" w:type="dxa"/>
          </w:tcPr>
          <w:p w14:paraId="385E2B8E" w14:textId="77777777" w:rsidR="00917950" w:rsidRPr="00917950" w:rsidRDefault="00917950" w:rsidP="00917950">
            <w:pPr>
              <w:spacing w:after="0" w:line="360" w:lineRule="auto"/>
              <w:jc w:val="both"/>
              <w:rPr>
                <w:rFonts w:ascii="Arial" w:hAnsi="Arial" w:cs="Arial"/>
              </w:rPr>
            </w:pPr>
            <w:r w:rsidRPr="00917950">
              <w:rPr>
                <w:rFonts w:ascii="Arial" w:hAnsi="Arial" w:cs="Arial"/>
              </w:rPr>
              <w:t>1</w:t>
            </w:r>
          </w:p>
        </w:tc>
        <w:tc>
          <w:tcPr>
            <w:tcW w:w="638" w:type="dxa"/>
          </w:tcPr>
          <w:p w14:paraId="0FB9C1ED" w14:textId="77777777" w:rsidR="00917950" w:rsidRPr="00917950" w:rsidRDefault="00917950" w:rsidP="00917950">
            <w:pPr>
              <w:spacing w:after="0" w:line="360" w:lineRule="auto"/>
              <w:jc w:val="both"/>
              <w:rPr>
                <w:rFonts w:ascii="Arial" w:hAnsi="Arial" w:cs="Arial"/>
              </w:rPr>
            </w:pPr>
            <w:r w:rsidRPr="00917950">
              <w:rPr>
                <w:rFonts w:ascii="Arial" w:hAnsi="Arial" w:cs="Arial"/>
              </w:rPr>
              <w:t>4</w:t>
            </w:r>
          </w:p>
        </w:tc>
        <w:tc>
          <w:tcPr>
            <w:tcW w:w="638" w:type="dxa"/>
          </w:tcPr>
          <w:p w14:paraId="645164AE" w14:textId="77777777" w:rsidR="00917950" w:rsidRPr="00917950" w:rsidRDefault="00917950" w:rsidP="00917950">
            <w:pPr>
              <w:spacing w:after="0" w:line="360" w:lineRule="auto"/>
              <w:jc w:val="both"/>
              <w:rPr>
                <w:rFonts w:ascii="Arial" w:hAnsi="Arial" w:cs="Arial"/>
                <w:lang w:val="en-GB"/>
              </w:rPr>
            </w:pPr>
            <w:r w:rsidRPr="00917950">
              <w:rPr>
                <w:rFonts w:ascii="Arial" w:hAnsi="Arial" w:cs="Arial"/>
                <w:lang w:val="en-GB"/>
              </w:rPr>
              <w:t>1</w:t>
            </w:r>
          </w:p>
        </w:tc>
        <w:tc>
          <w:tcPr>
            <w:tcW w:w="638" w:type="dxa"/>
          </w:tcPr>
          <w:p w14:paraId="21906145" w14:textId="77777777" w:rsidR="00917950" w:rsidRPr="00917950" w:rsidRDefault="00917950" w:rsidP="00917950">
            <w:pPr>
              <w:spacing w:after="0" w:line="360" w:lineRule="auto"/>
              <w:jc w:val="both"/>
              <w:rPr>
                <w:rFonts w:ascii="Arial" w:hAnsi="Arial" w:cs="Arial"/>
                <w:lang w:val="en-GB"/>
              </w:rPr>
            </w:pPr>
            <w:r w:rsidRPr="00917950">
              <w:rPr>
                <w:rFonts w:ascii="Arial" w:hAnsi="Arial" w:cs="Arial"/>
                <w:lang w:val="en-GB"/>
              </w:rPr>
              <w:t>4</w:t>
            </w:r>
          </w:p>
        </w:tc>
      </w:tr>
      <w:tr w:rsidR="00917950" w:rsidRPr="00917950" w14:paraId="4E4B144D" w14:textId="77777777" w:rsidTr="00721840">
        <w:tc>
          <w:tcPr>
            <w:tcW w:w="1809" w:type="dxa"/>
          </w:tcPr>
          <w:p w14:paraId="34171611" w14:textId="77777777" w:rsidR="00917950" w:rsidRPr="00917950" w:rsidRDefault="00917950" w:rsidP="00917950">
            <w:pPr>
              <w:spacing w:after="0" w:line="360" w:lineRule="auto"/>
              <w:jc w:val="both"/>
              <w:rPr>
                <w:rFonts w:ascii="Arial" w:hAnsi="Arial" w:cs="Arial"/>
              </w:rPr>
            </w:pPr>
            <w:r w:rsidRPr="00917950">
              <w:rPr>
                <w:rFonts w:ascii="Arial" w:hAnsi="Arial" w:cs="Arial"/>
              </w:rPr>
              <w:t>ПУ с.Крилатица</w:t>
            </w:r>
          </w:p>
        </w:tc>
        <w:tc>
          <w:tcPr>
            <w:tcW w:w="567" w:type="dxa"/>
          </w:tcPr>
          <w:p w14:paraId="74B6600A" w14:textId="77777777" w:rsidR="00917950" w:rsidRPr="00917950" w:rsidRDefault="00917950" w:rsidP="00917950">
            <w:pPr>
              <w:spacing w:after="0" w:line="360" w:lineRule="auto"/>
              <w:jc w:val="both"/>
              <w:rPr>
                <w:rFonts w:ascii="Arial" w:hAnsi="Arial" w:cs="Arial"/>
              </w:rPr>
            </w:pPr>
            <w:r w:rsidRPr="00917950">
              <w:rPr>
                <w:rFonts w:ascii="Arial" w:hAnsi="Arial" w:cs="Arial"/>
              </w:rPr>
              <w:t>1</w:t>
            </w:r>
          </w:p>
        </w:tc>
        <w:tc>
          <w:tcPr>
            <w:tcW w:w="567" w:type="dxa"/>
          </w:tcPr>
          <w:p w14:paraId="138F65FB" w14:textId="77777777" w:rsidR="00917950" w:rsidRPr="00917950" w:rsidRDefault="00917950" w:rsidP="00917950">
            <w:pPr>
              <w:spacing w:after="0" w:line="360" w:lineRule="auto"/>
              <w:jc w:val="both"/>
              <w:rPr>
                <w:rFonts w:ascii="Arial" w:hAnsi="Arial" w:cs="Arial"/>
              </w:rPr>
            </w:pPr>
            <w:r w:rsidRPr="00917950">
              <w:rPr>
                <w:rFonts w:ascii="Arial" w:hAnsi="Arial" w:cs="Arial"/>
              </w:rPr>
              <w:t>7</w:t>
            </w:r>
          </w:p>
        </w:tc>
        <w:tc>
          <w:tcPr>
            <w:tcW w:w="638" w:type="dxa"/>
          </w:tcPr>
          <w:p w14:paraId="7F481BE1" w14:textId="77777777" w:rsidR="00917950" w:rsidRPr="00917950" w:rsidRDefault="00917950" w:rsidP="00917950">
            <w:pPr>
              <w:spacing w:after="0" w:line="360" w:lineRule="auto"/>
              <w:jc w:val="both"/>
              <w:rPr>
                <w:rFonts w:ascii="Arial" w:hAnsi="Arial" w:cs="Arial"/>
              </w:rPr>
            </w:pPr>
            <w:r w:rsidRPr="00917950">
              <w:rPr>
                <w:rFonts w:ascii="Arial" w:hAnsi="Arial" w:cs="Arial"/>
              </w:rPr>
              <w:t>1</w:t>
            </w:r>
          </w:p>
        </w:tc>
        <w:tc>
          <w:tcPr>
            <w:tcW w:w="638" w:type="dxa"/>
          </w:tcPr>
          <w:p w14:paraId="0C6294CE" w14:textId="77777777" w:rsidR="00917950" w:rsidRPr="00917950" w:rsidRDefault="00917950" w:rsidP="00917950">
            <w:pPr>
              <w:spacing w:after="0" w:line="360" w:lineRule="auto"/>
              <w:jc w:val="both"/>
              <w:rPr>
                <w:rFonts w:ascii="Arial" w:hAnsi="Arial" w:cs="Arial"/>
              </w:rPr>
            </w:pPr>
            <w:r w:rsidRPr="00917950">
              <w:rPr>
                <w:rFonts w:ascii="Arial" w:hAnsi="Arial" w:cs="Arial"/>
              </w:rPr>
              <w:t>4</w:t>
            </w:r>
          </w:p>
        </w:tc>
        <w:tc>
          <w:tcPr>
            <w:tcW w:w="638" w:type="dxa"/>
          </w:tcPr>
          <w:p w14:paraId="3CF3654C" w14:textId="77777777" w:rsidR="00917950" w:rsidRPr="00917950" w:rsidRDefault="00917950" w:rsidP="00917950">
            <w:pPr>
              <w:spacing w:after="0" w:line="360" w:lineRule="auto"/>
              <w:jc w:val="both"/>
              <w:rPr>
                <w:rFonts w:ascii="Arial" w:hAnsi="Arial" w:cs="Arial"/>
              </w:rPr>
            </w:pPr>
          </w:p>
        </w:tc>
        <w:tc>
          <w:tcPr>
            <w:tcW w:w="638" w:type="dxa"/>
          </w:tcPr>
          <w:p w14:paraId="6081F2DE" w14:textId="77777777" w:rsidR="00917950" w:rsidRPr="00917950" w:rsidRDefault="00917950" w:rsidP="00917950">
            <w:pPr>
              <w:spacing w:after="0" w:line="360" w:lineRule="auto"/>
              <w:jc w:val="both"/>
              <w:rPr>
                <w:rFonts w:ascii="Arial" w:hAnsi="Arial" w:cs="Arial"/>
              </w:rPr>
            </w:pPr>
          </w:p>
        </w:tc>
        <w:tc>
          <w:tcPr>
            <w:tcW w:w="638" w:type="dxa"/>
          </w:tcPr>
          <w:p w14:paraId="744F1BD1" w14:textId="77777777" w:rsidR="00917950" w:rsidRPr="00917950" w:rsidRDefault="00917950" w:rsidP="00917950">
            <w:pPr>
              <w:spacing w:after="0" w:line="360" w:lineRule="auto"/>
              <w:jc w:val="both"/>
              <w:rPr>
                <w:rFonts w:ascii="Arial" w:hAnsi="Arial" w:cs="Arial"/>
              </w:rPr>
            </w:pPr>
          </w:p>
        </w:tc>
        <w:tc>
          <w:tcPr>
            <w:tcW w:w="638" w:type="dxa"/>
          </w:tcPr>
          <w:p w14:paraId="19EB13B8" w14:textId="77777777" w:rsidR="00917950" w:rsidRPr="00917950" w:rsidRDefault="00917950" w:rsidP="00917950">
            <w:pPr>
              <w:spacing w:after="0" w:line="360" w:lineRule="auto"/>
              <w:jc w:val="both"/>
              <w:rPr>
                <w:rFonts w:ascii="Arial" w:hAnsi="Arial" w:cs="Arial"/>
              </w:rPr>
            </w:pPr>
          </w:p>
        </w:tc>
        <w:tc>
          <w:tcPr>
            <w:tcW w:w="638" w:type="dxa"/>
          </w:tcPr>
          <w:p w14:paraId="6A6037CF" w14:textId="77777777" w:rsidR="00917950" w:rsidRPr="00917950" w:rsidRDefault="00917950" w:rsidP="00917950">
            <w:pPr>
              <w:spacing w:after="0" w:line="360" w:lineRule="auto"/>
              <w:jc w:val="both"/>
              <w:rPr>
                <w:rFonts w:ascii="Arial" w:hAnsi="Arial" w:cs="Arial"/>
              </w:rPr>
            </w:pPr>
          </w:p>
        </w:tc>
        <w:tc>
          <w:tcPr>
            <w:tcW w:w="638" w:type="dxa"/>
          </w:tcPr>
          <w:p w14:paraId="0849E25C" w14:textId="77777777" w:rsidR="00917950" w:rsidRPr="00917950" w:rsidRDefault="00917950" w:rsidP="00917950">
            <w:pPr>
              <w:spacing w:after="0" w:line="360" w:lineRule="auto"/>
              <w:jc w:val="both"/>
              <w:rPr>
                <w:rFonts w:ascii="Arial" w:hAnsi="Arial" w:cs="Arial"/>
              </w:rPr>
            </w:pPr>
          </w:p>
        </w:tc>
        <w:tc>
          <w:tcPr>
            <w:tcW w:w="638" w:type="dxa"/>
          </w:tcPr>
          <w:p w14:paraId="157D94F4" w14:textId="77777777" w:rsidR="00917950" w:rsidRPr="00917950" w:rsidRDefault="00917950" w:rsidP="00917950">
            <w:pPr>
              <w:spacing w:after="0" w:line="360" w:lineRule="auto"/>
              <w:jc w:val="both"/>
              <w:rPr>
                <w:rFonts w:ascii="Arial" w:hAnsi="Arial" w:cs="Arial"/>
              </w:rPr>
            </w:pPr>
            <w:r w:rsidRPr="00917950">
              <w:rPr>
                <w:rFonts w:ascii="Arial" w:hAnsi="Arial" w:cs="Arial"/>
              </w:rPr>
              <w:t>2</w:t>
            </w:r>
          </w:p>
        </w:tc>
        <w:tc>
          <w:tcPr>
            <w:tcW w:w="638" w:type="dxa"/>
          </w:tcPr>
          <w:p w14:paraId="0DC80A98" w14:textId="77777777" w:rsidR="00917950" w:rsidRPr="00917950" w:rsidRDefault="00917950" w:rsidP="00917950">
            <w:pPr>
              <w:spacing w:after="0" w:line="360" w:lineRule="auto"/>
              <w:jc w:val="both"/>
              <w:rPr>
                <w:rFonts w:ascii="Arial" w:hAnsi="Arial" w:cs="Arial"/>
              </w:rPr>
            </w:pPr>
            <w:r w:rsidRPr="00917950">
              <w:rPr>
                <w:rFonts w:ascii="Arial" w:hAnsi="Arial" w:cs="Arial"/>
              </w:rPr>
              <w:t>11</w:t>
            </w:r>
          </w:p>
        </w:tc>
      </w:tr>
      <w:tr w:rsidR="00917950" w:rsidRPr="00917950" w14:paraId="2BDD409A" w14:textId="77777777" w:rsidTr="00721840">
        <w:tc>
          <w:tcPr>
            <w:tcW w:w="1809" w:type="dxa"/>
          </w:tcPr>
          <w:p w14:paraId="3156B8D2" w14:textId="77777777" w:rsidR="00917950" w:rsidRPr="00917950" w:rsidRDefault="00917950" w:rsidP="00917950">
            <w:pPr>
              <w:spacing w:after="0" w:line="360" w:lineRule="auto"/>
              <w:jc w:val="both"/>
              <w:rPr>
                <w:rFonts w:ascii="Arial" w:hAnsi="Arial" w:cs="Arial"/>
              </w:rPr>
            </w:pPr>
            <w:r w:rsidRPr="00917950">
              <w:rPr>
                <w:rFonts w:ascii="Arial" w:hAnsi="Arial" w:cs="Arial"/>
              </w:rPr>
              <w:t>ПУ с.Коњух</w:t>
            </w:r>
          </w:p>
        </w:tc>
        <w:tc>
          <w:tcPr>
            <w:tcW w:w="567" w:type="dxa"/>
          </w:tcPr>
          <w:p w14:paraId="66FD2AE0" w14:textId="77777777" w:rsidR="00917950" w:rsidRPr="00917950" w:rsidRDefault="00917950" w:rsidP="00917950">
            <w:pPr>
              <w:spacing w:after="0" w:line="360" w:lineRule="auto"/>
              <w:jc w:val="both"/>
              <w:rPr>
                <w:rFonts w:ascii="Arial" w:hAnsi="Arial" w:cs="Arial"/>
              </w:rPr>
            </w:pPr>
            <w:r w:rsidRPr="00917950">
              <w:rPr>
                <w:rFonts w:ascii="Arial" w:hAnsi="Arial" w:cs="Arial"/>
              </w:rPr>
              <w:t>1</w:t>
            </w:r>
          </w:p>
        </w:tc>
        <w:tc>
          <w:tcPr>
            <w:tcW w:w="567" w:type="dxa"/>
          </w:tcPr>
          <w:p w14:paraId="1962C45F" w14:textId="77777777" w:rsidR="00917950" w:rsidRPr="00917950" w:rsidRDefault="00917950" w:rsidP="00917950">
            <w:pPr>
              <w:spacing w:after="0" w:line="360" w:lineRule="auto"/>
              <w:jc w:val="both"/>
              <w:rPr>
                <w:rFonts w:ascii="Arial" w:hAnsi="Arial" w:cs="Arial"/>
              </w:rPr>
            </w:pPr>
            <w:r w:rsidRPr="00917950">
              <w:rPr>
                <w:rFonts w:ascii="Arial" w:hAnsi="Arial" w:cs="Arial"/>
              </w:rPr>
              <w:t>7</w:t>
            </w:r>
          </w:p>
        </w:tc>
        <w:tc>
          <w:tcPr>
            <w:tcW w:w="638" w:type="dxa"/>
          </w:tcPr>
          <w:p w14:paraId="7D1420B0" w14:textId="77777777" w:rsidR="00917950" w:rsidRPr="00917950" w:rsidRDefault="00917950" w:rsidP="00917950">
            <w:pPr>
              <w:spacing w:after="0" w:line="360" w:lineRule="auto"/>
              <w:jc w:val="both"/>
              <w:rPr>
                <w:rFonts w:ascii="Arial" w:hAnsi="Arial" w:cs="Arial"/>
              </w:rPr>
            </w:pPr>
            <w:r w:rsidRPr="00917950">
              <w:rPr>
                <w:rFonts w:ascii="Arial" w:hAnsi="Arial" w:cs="Arial"/>
              </w:rPr>
              <w:t>1</w:t>
            </w:r>
          </w:p>
        </w:tc>
        <w:tc>
          <w:tcPr>
            <w:tcW w:w="638" w:type="dxa"/>
          </w:tcPr>
          <w:p w14:paraId="0836F847" w14:textId="77777777" w:rsidR="00917950" w:rsidRPr="00917950" w:rsidRDefault="00917950" w:rsidP="00917950">
            <w:pPr>
              <w:spacing w:after="0" w:line="360" w:lineRule="auto"/>
              <w:jc w:val="both"/>
              <w:rPr>
                <w:rFonts w:ascii="Arial" w:hAnsi="Arial" w:cs="Arial"/>
              </w:rPr>
            </w:pPr>
            <w:r w:rsidRPr="00917950">
              <w:rPr>
                <w:rFonts w:ascii="Arial" w:hAnsi="Arial" w:cs="Arial"/>
              </w:rPr>
              <w:t>6</w:t>
            </w:r>
          </w:p>
        </w:tc>
        <w:tc>
          <w:tcPr>
            <w:tcW w:w="638" w:type="dxa"/>
          </w:tcPr>
          <w:p w14:paraId="3FDF647B" w14:textId="77777777" w:rsidR="00917950" w:rsidRPr="00917950" w:rsidRDefault="00917950" w:rsidP="00917950">
            <w:pPr>
              <w:spacing w:after="0" w:line="360" w:lineRule="auto"/>
              <w:jc w:val="both"/>
              <w:rPr>
                <w:rFonts w:ascii="Arial" w:hAnsi="Arial" w:cs="Arial"/>
              </w:rPr>
            </w:pPr>
          </w:p>
        </w:tc>
        <w:tc>
          <w:tcPr>
            <w:tcW w:w="638" w:type="dxa"/>
          </w:tcPr>
          <w:p w14:paraId="781E8E5C" w14:textId="77777777" w:rsidR="00917950" w:rsidRPr="00917950" w:rsidRDefault="00917950" w:rsidP="00917950">
            <w:pPr>
              <w:spacing w:after="0" w:line="360" w:lineRule="auto"/>
              <w:jc w:val="both"/>
              <w:rPr>
                <w:rFonts w:ascii="Arial" w:hAnsi="Arial" w:cs="Arial"/>
              </w:rPr>
            </w:pPr>
          </w:p>
        </w:tc>
        <w:tc>
          <w:tcPr>
            <w:tcW w:w="638" w:type="dxa"/>
          </w:tcPr>
          <w:p w14:paraId="47484ACB" w14:textId="77777777" w:rsidR="00917950" w:rsidRPr="00917950" w:rsidRDefault="00917950" w:rsidP="00917950">
            <w:pPr>
              <w:spacing w:after="0" w:line="360" w:lineRule="auto"/>
              <w:jc w:val="both"/>
              <w:rPr>
                <w:rFonts w:ascii="Arial" w:hAnsi="Arial" w:cs="Arial"/>
              </w:rPr>
            </w:pPr>
          </w:p>
        </w:tc>
        <w:tc>
          <w:tcPr>
            <w:tcW w:w="638" w:type="dxa"/>
          </w:tcPr>
          <w:p w14:paraId="3B6A32D3" w14:textId="77777777" w:rsidR="00917950" w:rsidRPr="00917950" w:rsidRDefault="00917950" w:rsidP="00917950">
            <w:pPr>
              <w:spacing w:after="0" w:line="360" w:lineRule="auto"/>
              <w:jc w:val="both"/>
              <w:rPr>
                <w:rFonts w:ascii="Arial" w:hAnsi="Arial" w:cs="Arial"/>
              </w:rPr>
            </w:pPr>
          </w:p>
        </w:tc>
        <w:tc>
          <w:tcPr>
            <w:tcW w:w="638" w:type="dxa"/>
          </w:tcPr>
          <w:p w14:paraId="742CA3C3" w14:textId="77777777" w:rsidR="00917950" w:rsidRPr="00917950" w:rsidRDefault="00917950" w:rsidP="00917950">
            <w:pPr>
              <w:spacing w:after="0" w:line="360" w:lineRule="auto"/>
              <w:jc w:val="both"/>
              <w:rPr>
                <w:rFonts w:ascii="Arial" w:hAnsi="Arial" w:cs="Arial"/>
              </w:rPr>
            </w:pPr>
          </w:p>
        </w:tc>
        <w:tc>
          <w:tcPr>
            <w:tcW w:w="638" w:type="dxa"/>
          </w:tcPr>
          <w:p w14:paraId="6F936B3F" w14:textId="77777777" w:rsidR="00917950" w:rsidRPr="00917950" w:rsidRDefault="00917950" w:rsidP="00917950">
            <w:pPr>
              <w:spacing w:after="0" w:line="360" w:lineRule="auto"/>
              <w:jc w:val="both"/>
              <w:rPr>
                <w:rFonts w:ascii="Arial" w:hAnsi="Arial" w:cs="Arial"/>
              </w:rPr>
            </w:pPr>
          </w:p>
        </w:tc>
        <w:tc>
          <w:tcPr>
            <w:tcW w:w="638" w:type="dxa"/>
          </w:tcPr>
          <w:p w14:paraId="05863006" w14:textId="77777777" w:rsidR="00917950" w:rsidRPr="00917950" w:rsidRDefault="00917950" w:rsidP="00917950">
            <w:pPr>
              <w:spacing w:after="0" w:line="360" w:lineRule="auto"/>
              <w:jc w:val="both"/>
              <w:rPr>
                <w:rFonts w:ascii="Arial" w:hAnsi="Arial" w:cs="Arial"/>
              </w:rPr>
            </w:pPr>
            <w:r w:rsidRPr="00917950">
              <w:rPr>
                <w:rFonts w:ascii="Arial" w:hAnsi="Arial" w:cs="Arial"/>
              </w:rPr>
              <w:t>2</w:t>
            </w:r>
          </w:p>
        </w:tc>
        <w:tc>
          <w:tcPr>
            <w:tcW w:w="638" w:type="dxa"/>
          </w:tcPr>
          <w:p w14:paraId="07ED0B75" w14:textId="77777777" w:rsidR="00917950" w:rsidRPr="00917950" w:rsidRDefault="00917950" w:rsidP="00917950">
            <w:pPr>
              <w:spacing w:after="0" w:line="360" w:lineRule="auto"/>
              <w:jc w:val="both"/>
              <w:rPr>
                <w:rFonts w:ascii="Arial" w:hAnsi="Arial" w:cs="Arial"/>
              </w:rPr>
            </w:pPr>
            <w:r w:rsidRPr="00917950">
              <w:rPr>
                <w:rFonts w:ascii="Arial" w:hAnsi="Arial" w:cs="Arial"/>
              </w:rPr>
              <w:t>13</w:t>
            </w:r>
          </w:p>
        </w:tc>
      </w:tr>
      <w:tr w:rsidR="00917950" w:rsidRPr="00917950" w14:paraId="5814D8B0" w14:textId="77777777" w:rsidTr="00721840">
        <w:tc>
          <w:tcPr>
            <w:tcW w:w="1809" w:type="dxa"/>
          </w:tcPr>
          <w:p w14:paraId="62041727" w14:textId="77777777" w:rsidR="00917950" w:rsidRPr="00917950" w:rsidRDefault="00917950" w:rsidP="00917950">
            <w:pPr>
              <w:spacing w:after="0" w:line="360" w:lineRule="auto"/>
              <w:jc w:val="both"/>
              <w:rPr>
                <w:rFonts w:ascii="Arial" w:hAnsi="Arial" w:cs="Arial"/>
              </w:rPr>
            </w:pPr>
            <w:r w:rsidRPr="00917950">
              <w:rPr>
                <w:rFonts w:ascii="Arial" w:hAnsi="Arial" w:cs="Arial"/>
              </w:rPr>
              <w:t>ПУ с.Шлегово</w:t>
            </w:r>
          </w:p>
        </w:tc>
        <w:tc>
          <w:tcPr>
            <w:tcW w:w="567" w:type="dxa"/>
          </w:tcPr>
          <w:p w14:paraId="51F930BF" w14:textId="77777777" w:rsidR="00917950" w:rsidRPr="00917950" w:rsidRDefault="00917950" w:rsidP="00917950">
            <w:pPr>
              <w:spacing w:after="0" w:line="360" w:lineRule="auto"/>
              <w:jc w:val="both"/>
              <w:rPr>
                <w:rFonts w:ascii="Arial" w:hAnsi="Arial" w:cs="Arial"/>
              </w:rPr>
            </w:pPr>
          </w:p>
        </w:tc>
        <w:tc>
          <w:tcPr>
            <w:tcW w:w="567" w:type="dxa"/>
          </w:tcPr>
          <w:p w14:paraId="5FCFF9B5" w14:textId="59C3826B" w:rsidR="00917950" w:rsidRPr="00FD0CCE" w:rsidRDefault="00FD0CCE" w:rsidP="00917950">
            <w:pPr>
              <w:spacing w:after="0" w:line="360" w:lineRule="auto"/>
              <w:jc w:val="both"/>
              <w:rPr>
                <w:rFonts w:ascii="Arial" w:hAnsi="Arial" w:cs="Arial"/>
                <w:lang w:val="mk-MK"/>
              </w:rPr>
            </w:pPr>
            <w:r>
              <w:rPr>
                <w:rFonts w:ascii="Arial" w:hAnsi="Arial" w:cs="Arial"/>
                <w:lang w:val="mk-MK"/>
              </w:rPr>
              <w:t>2</w:t>
            </w:r>
          </w:p>
        </w:tc>
        <w:tc>
          <w:tcPr>
            <w:tcW w:w="638" w:type="dxa"/>
          </w:tcPr>
          <w:p w14:paraId="48AB8B4A" w14:textId="3C6F1A50" w:rsidR="00917950" w:rsidRPr="00FD0CCE" w:rsidRDefault="00FD0CCE" w:rsidP="00917950">
            <w:pPr>
              <w:spacing w:after="0" w:line="360" w:lineRule="auto"/>
              <w:jc w:val="both"/>
              <w:rPr>
                <w:rFonts w:ascii="Arial" w:hAnsi="Arial" w:cs="Arial"/>
                <w:lang w:val="mk-MK"/>
              </w:rPr>
            </w:pPr>
            <w:r>
              <w:rPr>
                <w:rFonts w:ascii="Arial" w:hAnsi="Arial" w:cs="Arial"/>
                <w:lang w:val="mk-MK"/>
              </w:rPr>
              <w:t>1</w:t>
            </w:r>
          </w:p>
        </w:tc>
        <w:tc>
          <w:tcPr>
            <w:tcW w:w="638" w:type="dxa"/>
          </w:tcPr>
          <w:p w14:paraId="780B7D5B" w14:textId="0D5147EE" w:rsidR="00917950" w:rsidRPr="00FD0CCE" w:rsidRDefault="00FD0CCE" w:rsidP="00917950">
            <w:pPr>
              <w:spacing w:after="0" w:line="360" w:lineRule="auto"/>
              <w:jc w:val="both"/>
              <w:rPr>
                <w:rFonts w:ascii="Arial" w:hAnsi="Arial" w:cs="Arial"/>
                <w:lang w:val="mk-MK"/>
              </w:rPr>
            </w:pPr>
            <w:r>
              <w:rPr>
                <w:rFonts w:ascii="Arial" w:hAnsi="Arial" w:cs="Arial"/>
                <w:lang w:val="mk-MK"/>
              </w:rPr>
              <w:t>1</w:t>
            </w:r>
          </w:p>
        </w:tc>
        <w:tc>
          <w:tcPr>
            <w:tcW w:w="638" w:type="dxa"/>
          </w:tcPr>
          <w:p w14:paraId="6BD50657" w14:textId="1B3EF4AB" w:rsidR="00917950" w:rsidRPr="00FD0CCE" w:rsidRDefault="00917950" w:rsidP="00917950">
            <w:pPr>
              <w:spacing w:after="0" w:line="360" w:lineRule="auto"/>
              <w:jc w:val="both"/>
              <w:rPr>
                <w:rFonts w:ascii="Arial" w:hAnsi="Arial" w:cs="Arial"/>
                <w:lang w:val="mk-MK"/>
              </w:rPr>
            </w:pPr>
          </w:p>
        </w:tc>
        <w:tc>
          <w:tcPr>
            <w:tcW w:w="638" w:type="dxa"/>
          </w:tcPr>
          <w:p w14:paraId="6661223A" w14:textId="77777777" w:rsidR="00917950" w:rsidRPr="00FD0CCE" w:rsidRDefault="00917950" w:rsidP="00917950">
            <w:pPr>
              <w:spacing w:after="0" w:line="360" w:lineRule="auto"/>
              <w:jc w:val="both"/>
              <w:rPr>
                <w:rFonts w:ascii="Arial" w:hAnsi="Arial" w:cs="Arial"/>
                <w:lang w:val="mk-MK"/>
              </w:rPr>
            </w:pPr>
          </w:p>
        </w:tc>
        <w:tc>
          <w:tcPr>
            <w:tcW w:w="638" w:type="dxa"/>
          </w:tcPr>
          <w:p w14:paraId="376AF731" w14:textId="77777777" w:rsidR="00917950" w:rsidRPr="00917950" w:rsidRDefault="00917950" w:rsidP="00917950">
            <w:pPr>
              <w:spacing w:after="0" w:line="360" w:lineRule="auto"/>
              <w:jc w:val="both"/>
              <w:rPr>
                <w:rFonts w:ascii="Arial" w:hAnsi="Arial" w:cs="Arial"/>
              </w:rPr>
            </w:pPr>
          </w:p>
        </w:tc>
        <w:tc>
          <w:tcPr>
            <w:tcW w:w="638" w:type="dxa"/>
          </w:tcPr>
          <w:p w14:paraId="1D99F0C3" w14:textId="77777777" w:rsidR="00917950" w:rsidRPr="00917950" w:rsidRDefault="00917950" w:rsidP="00917950">
            <w:pPr>
              <w:spacing w:after="0" w:line="360" w:lineRule="auto"/>
              <w:jc w:val="both"/>
              <w:rPr>
                <w:rFonts w:ascii="Arial" w:hAnsi="Arial" w:cs="Arial"/>
              </w:rPr>
            </w:pPr>
          </w:p>
        </w:tc>
        <w:tc>
          <w:tcPr>
            <w:tcW w:w="638" w:type="dxa"/>
          </w:tcPr>
          <w:p w14:paraId="35B63A23" w14:textId="77777777" w:rsidR="00917950" w:rsidRPr="00917950" w:rsidRDefault="00917950" w:rsidP="00917950">
            <w:pPr>
              <w:spacing w:after="0" w:line="360" w:lineRule="auto"/>
              <w:jc w:val="both"/>
              <w:rPr>
                <w:rFonts w:ascii="Arial" w:hAnsi="Arial" w:cs="Arial"/>
              </w:rPr>
            </w:pPr>
          </w:p>
        </w:tc>
        <w:tc>
          <w:tcPr>
            <w:tcW w:w="638" w:type="dxa"/>
          </w:tcPr>
          <w:p w14:paraId="2AE12DA1" w14:textId="77777777" w:rsidR="00917950" w:rsidRPr="00917950" w:rsidRDefault="00917950" w:rsidP="00917950">
            <w:pPr>
              <w:spacing w:after="0" w:line="360" w:lineRule="auto"/>
              <w:jc w:val="both"/>
              <w:rPr>
                <w:rFonts w:ascii="Arial" w:hAnsi="Arial" w:cs="Arial"/>
              </w:rPr>
            </w:pPr>
          </w:p>
        </w:tc>
        <w:tc>
          <w:tcPr>
            <w:tcW w:w="638" w:type="dxa"/>
          </w:tcPr>
          <w:p w14:paraId="1BA035F5" w14:textId="593D0D7A" w:rsidR="00917950" w:rsidRPr="00FD0CCE" w:rsidRDefault="00FD0CCE" w:rsidP="00917950">
            <w:pPr>
              <w:spacing w:after="0" w:line="360" w:lineRule="auto"/>
              <w:jc w:val="both"/>
              <w:rPr>
                <w:rFonts w:ascii="Arial" w:hAnsi="Arial" w:cs="Arial"/>
                <w:lang w:val="mk-MK"/>
              </w:rPr>
            </w:pPr>
            <w:r>
              <w:rPr>
                <w:rFonts w:ascii="Arial" w:hAnsi="Arial" w:cs="Arial"/>
                <w:lang w:val="mk-MK"/>
              </w:rPr>
              <w:t>1</w:t>
            </w:r>
          </w:p>
        </w:tc>
        <w:tc>
          <w:tcPr>
            <w:tcW w:w="638" w:type="dxa"/>
          </w:tcPr>
          <w:p w14:paraId="6C42C1E1" w14:textId="163AEB7F" w:rsidR="00917950" w:rsidRPr="00FD0CCE" w:rsidRDefault="00FD0CCE" w:rsidP="00917950">
            <w:pPr>
              <w:spacing w:after="0" w:line="360" w:lineRule="auto"/>
              <w:jc w:val="both"/>
              <w:rPr>
                <w:rFonts w:ascii="Arial" w:hAnsi="Arial" w:cs="Arial"/>
                <w:lang w:val="mk-MK"/>
              </w:rPr>
            </w:pPr>
            <w:r>
              <w:rPr>
                <w:rFonts w:ascii="Arial" w:hAnsi="Arial" w:cs="Arial"/>
                <w:lang w:val="mk-MK"/>
              </w:rPr>
              <w:t>4</w:t>
            </w:r>
          </w:p>
        </w:tc>
      </w:tr>
      <w:tr w:rsidR="00917950" w:rsidRPr="00917950" w14:paraId="2F7493D3" w14:textId="77777777" w:rsidTr="00721840">
        <w:tc>
          <w:tcPr>
            <w:tcW w:w="1809" w:type="dxa"/>
          </w:tcPr>
          <w:p w14:paraId="32C9ACD5" w14:textId="77777777" w:rsidR="00917950" w:rsidRPr="00917950" w:rsidRDefault="00917950" w:rsidP="00917950">
            <w:pPr>
              <w:spacing w:after="0" w:line="360" w:lineRule="auto"/>
              <w:jc w:val="both"/>
              <w:rPr>
                <w:rFonts w:ascii="Arial" w:hAnsi="Arial" w:cs="Arial"/>
              </w:rPr>
            </w:pPr>
            <w:r w:rsidRPr="00917950">
              <w:rPr>
                <w:rFonts w:ascii="Arial" w:hAnsi="Arial" w:cs="Arial"/>
              </w:rPr>
              <w:t>Вкупно</w:t>
            </w:r>
          </w:p>
        </w:tc>
        <w:tc>
          <w:tcPr>
            <w:tcW w:w="567" w:type="dxa"/>
          </w:tcPr>
          <w:p w14:paraId="7DF8397F" w14:textId="77777777" w:rsidR="00917950" w:rsidRPr="00917950" w:rsidRDefault="00917950" w:rsidP="00917950">
            <w:pPr>
              <w:spacing w:after="0" w:line="360" w:lineRule="auto"/>
              <w:jc w:val="both"/>
              <w:rPr>
                <w:rFonts w:ascii="Arial" w:hAnsi="Arial" w:cs="Arial"/>
              </w:rPr>
            </w:pPr>
          </w:p>
        </w:tc>
        <w:tc>
          <w:tcPr>
            <w:tcW w:w="567" w:type="dxa"/>
          </w:tcPr>
          <w:p w14:paraId="36C2C056" w14:textId="77777777" w:rsidR="00917950" w:rsidRPr="00917950" w:rsidRDefault="00917950" w:rsidP="00917950">
            <w:pPr>
              <w:spacing w:after="0" w:line="360" w:lineRule="auto"/>
              <w:jc w:val="both"/>
              <w:rPr>
                <w:rFonts w:ascii="Arial" w:hAnsi="Arial" w:cs="Arial"/>
              </w:rPr>
            </w:pPr>
          </w:p>
        </w:tc>
        <w:tc>
          <w:tcPr>
            <w:tcW w:w="638" w:type="dxa"/>
          </w:tcPr>
          <w:p w14:paraId="68597F2D" w14:textId="77777777" w:rsidR="00917950" w:rsidRPr="00917950" w:rsidRDefault="00917950" w:rsidP="00917950">
            <w:pPr>
              <w:spacing w:after="0" w:line="360" w:lineRule="auto"/>
              <w:jc w:val="both"/>
              <w:rPr>
                <w:rFonts w:ascii="Arial" w:hAnsi="Arial" w:cs="Arial"/>
              </w:rPr>
            </w:pPr>
          </w:p>
        </w:tc>
        <w:tc>
          <w:tcPr>
            <w:tcW w:w="638" w:type="dxa"/>
          </w:tcPr>
          <w:p w14:paraId="4C70DCAE" w14:textId="77777777" w:rsidR="00917950" w:rsidRPr="00917950" w:rsidRDefault="00917950" w:rsidP="00917950">
            <w:pPr>
              <w:spacing w:after="0" w:line="360" w:lineRule="auto"/>
              <w:jc w:val="both"/>
              <w:rPr>
                <w:rFonts w:ascii="Arial" w:hAnsi="Arial" w:cs="Arial"/>
              </w:rPr>
            </w:pPr>
          </w:p>
        </w:tc>
        <w:tc>
          <w:tcPr>
            <w:tcW w:w="638" w:type="dxa"/>
          </w:tcPr>
          <w:p w14:paraId="20CED84E" w14:textId="77777777" w:rsidR="00917950" w:rsidRPr="00917950" w:rsidRDefault="00917950" w:rsidP="00917950">
            <w:pPr>
              <w:spacing w:after="0" w:line="360" w:lineRule="auto"/>
              <w:jc w:val="both"/>
              <w:rPr>
                <w:rFonts w:ascii="Arial" w:hAnsi="Arial" w:cs="Arial"/>
              </w:rPr>
            </w:pPr>
          </w:p>
        </w:tc>
        <w:tc>
          <w:tcPr>
            <w:tcW w:w="638" w:type="dxa"/>
          </w:tcPr>
          <w:p w14:paraId="3A4CDAB0" w14:textId="77777777" w:rsidR="00917950" w:rsidRPr="00917950" w:rsidRDefault="00917950" w:rsidP="00917950">
            <w:pPr>
              <w:spacing w:after="0" w:line="360" w:lineRule="auto"/>
              <w:jc w:val="both"/>
              <w:rPr>
                <w:rFonts w:ascii="Arial" w:hAnsi="Arial" w:cs="Arial"/>
              </w:rPr>
            </w:pPr>
          </w:p>
        </w:tc>
        <w:tc>
          <w:tcPr>
            <w:tcW w:w="638" w:type="dxa"/>
          </w:tcPr>
          <w:p w14:paraId="316E6E2D" w14:textId="77777777" w:rsidR="00917950" w:rsidRPr="00917950" w:rsidRDefault="00917950" w:rsidP="00917950">
            <w:pPr>
              <w:spacing w:after="0" w:line="360" w:lineRule="auto"/>
              <w:jc w:val="both"/>
              <w:rPr>
                <w:rFonts w:ascii="Arial" w:hAnsi="Arial" w:cs="Arial"/>
              </w:rPr>
            </w:pPr>
          </w:p>
        </w:tc>
        <w:tc>
          <w:tcPr>
            <w:tcW w:w="638" w:type="dxa"/>
          </w:tcPr>
          <w:p w14:paraId="74857ED3" w14:textId="77777777" w:rsidR="00917950" w:rsidRPr="00917950" w:rsidRDefault="00917950" w:rsidP="00917950">
            <w:pPr>
              <w:spacing w:after="0" w:line="360" w:lineRule="auto"/>
              <w:jc w:val="both"/>
              <w:rPr>
                <w:rFonts w:ascii="Arial" w:hAnsi="Arial" w:cs="Arial"/>
              </w:rPr>
            </w:pPr>
          </w:p>
        </w:tc>
        <w:tc>
          <w:tcPr>
            <w:tcW w:w="638" w:type="dxa"/>
          </w:tcPr>
          <w:p w14:paraId="405F539F" w14:textId="77777777" w:rsidR="00917950" w:rsidRPr="00917950" w:rsidRDefault="00917950" w:rsidP="00917950">
            <w:pPr>
              <w:spacing w:after="0" w:line="360" w:lineRule="auto"/>
              <w:jc w:val="both"/>
              <w:rPr>
                <w:rFonts w:ascii="Arial" w:hAnsi="Arial" w:cs="Arial"/>
              </w:rPr>
            </w:pPr>
          </w:p>
        </w:tc>
        <w:tc>
          <w:tcPr>
            <w:tcW w:w="638" w:type="dxa"/>
          </w:tcPr>
          <w:p w14:paraId="2417D50D" w14:textId="77777777" w:rsidR="00917950" w:rsidRPr="00917950" w:rsidRDefault="00917950" w:rsidP="00917950">
            <w:pPr>
              <w:spacing w:after="0" w:line="360" w:lineRule="auto"/>
              <w:jc w:val="both"/>
              <w:rPr>
                <w:rFonts w:ascii="Arial" w:hAnsi="Arial" w:cs="Arial"/>
              </w:rPr>
            </w:pPr>
          </w:p>
        </w:tc>
        <w:tc>
          <w:tcPr>
            <w:tcW w:w="638" w:type="dxa"/>
          </w:tcPr>
          <w:p w14:paraId="415528D7" w14:textId="7131F751" w:rsidR="00917950" w:rsidRPr="00687664" w:rsidRDefault="00687664" w:rsidP="00917950">
            <w:pPr>
              <w:spacing w:after="0" w:line="360" w:lineRule="auto"/>
              <w:jc w:val="both"/>
              <w:rPr>
                <w:rFonts w:ascii="Arial" w:hAnsi="Arial" w:cs="Arial"/>
                <w:lang w:val="mk-MK"/>
              </w:rPr>
            </w:pPr>
            <w:r>
              <w:rPr>
                <w:rFonts w:ascii="Arial" w:hAnsi="Arial" w:cs="Arial"/>
                <w:lang w:val="mk-MK"/>
              </w:rPr>
              <w:t>9</w:t>
            </w:r>
            <w:bookmarkStart w:id="45" w:name="_GoBack"/>
            <w:bookmarkEnd w:id="45"/>
          </w:p>
        </w:tc>
        <w:tc>
          <w:tcPr>
            <w:tcW w:w="638" w:type="dxa"/>
          </w:tcPr>
          <w:p w14:paraId="7B0CA721" w14:textId="1F073954" w:rsidR="00917950" w:rsidRPr="00687664" w:rsidRDefault="00687664" w:rsidP="00917950">
            <w:pPr>
              <w:spacing w:after="0" w:line="360" w:lineRule="auto"/>
              <w:jc w:val="both"/>
              <w:rPr>
                <w:rFonts w:ascii="Arial" w:hAnsi="Arial" w:cs="Arial"/>
                <w:lang w:val="mk-MK"/>
              </w:rPr>
            </w:pPr>
            <w:r>
              <w:rPr>
                <w:rFonts w:ascii="Arial" w:hAnsi="Arial" w:cs="Arial"/>
                <w:lang w:val="mk-MK"/>
              </w:rPr>
              <w:t>43</w:t>
            </w:r>
          </w:p>
        </w:tc>
      </w:tr>
    </w:tbl>
    <w:p w14:paraId="2657E2CA" w14:textId="77777777" w:rsidR="00917950" w:rsidRPr="00917950" w:rsidRDefault="00917950" w:rsidP="00917950">
      <w:pPr>
        <w:spacing w:line="360" w:lineRule="auto"/>
        <w:jc w:val="both"/>
        <w:rPr>
          <w:rFonts w:ascii="Arial" w:hAnsi="Arial" w:cs="Arial"/>
          <w:sz w:val="20"/>
          <w:szCs w:val="20"/>
        </w:rPr>
      </w:pPr>
    </w:p>
    <w:p w14:paraId="14A430C2" w14:textId="77777777" w:rsidR="00917950" w:rsidRPr="00917950" w:rsidRDefault="00917950" w:rsidP="00917950">
      <w:pPr>
        <w:spacing w:line="360" w:lineRule="auto"/>
        <w:jc w:val="both"/>
        <w:rPr>
          <w:rFonts w:ascii="Arial" w:hAnsi="Arial" w:cs="Arial"/>
          <w:sz w:val="20"/>
          <w:szCs w:val="20"/>
        </w:rPr>
      </w:pPr>
    </w:p>
    <w:p w14:paraId="79EF3FFD" w14:textId="77777777" w:rsidR="00917950" w:rsidRPr="00917950" w:rsidRDefault="00917950" w:rsidP="00917950">
      <w:pPr>
        <w:spacing w:line="360" w:lineRule="auto"/>
        <w:jc w:val="both"/>
        <w:rPr>
          <w:rFonts w:ascii="Arial" w:hAnsi="Arial" w:cs="Arial"/>
          <w:sz w:val="20"/>
          <w:szCs w:val="20"/>
          <w:lang w:val="ru-RU"/>
        </w:rPr>
      </w:pPr>
      <w:r w:rsidRPr="00917950">
        <w:rPr>
          <w:rFonts w:ascii="Arial" w:hAnsi="Arial" w:cs="Arial"/>
          <w:sz w:val="20"/>
          <w:szCs w:val="20"/>
          <w:lang w:val="mk-MK"/>
        </w:rPr>
        <w:t xml:space="preserve">, а од VI до IX одделение има </w:t>
      </w:r>
      <w:r w:rsidRPr="00917950">
        <w:rPr>
          <w:rFonts w:ascii="Arial" w:hAnsi="Arial" w:cs="Arial"/>
          <w:sz w:val="20"/>
          <w:szCs w:val="20"/>
          <w:lang w:val="ru-RU"/>
        </w:rPr>
        <w:t xml:space="preserve">2 </w:t>
      </w:r>
      <w:r w:rsidRPr="00917950">
        <w:rPr>
          <w:rFonts w:ascii="Arial" w:hAnsi="Arial" w:cs="Arial"/>
          <w:sz w:val="20"/>
          <w:szCs w:val="20"/>
          <w:lang w:val="mk-MK"/>
        </w:rPr>
        <w:t>комбинирани паралелки</w:t>
      </w:r>
      <w:r w:rsidRPr="00917950">
        <w:rPr>
          <w:rFonts w:ascii="Arial" w:hAnsi="Arial" w:cs="Arial"/>
          <w:sz w:val="20"/>
          <w:szCs w:val="20"/>
          <w:lang w:val="ru-RU"/>
        </w:rPr>
        <w:t xml:space="preserve"> со 14 ученици</w:t>
      </w:r>
    </w:p>
    <w:tbl>
      <w:tblPr>
        <w:tblStyle w:val="TableGrid"/>
        <w:tblW w:w="0" w:type="auto"/>
        <w:tblLook w:val="04A0" w:firstRow="1" w:lastRow="0" w:firstColumn="1" w:lastColumn="0" w:noHBand="0" w:noVBand="1"/>
      </w:tblPr>
      <w:tblGrid>
        <w:gridCol w:w="1809"/>
        <w:gridCol w:w="570"/>
        <w:gridCol w:w="642"/>
        <w:gridCol w:w="638"/>
        <w:gridCol w:w="7"/>
        <w:gridCol w:w="642"/>
        <w:gridCol w:w="638"/>
        <w:gridCol w:w="7"/>
        <w:gridCol w:w="642"/>
        <w:gridCol w:w="638"/>
        <w:gridCol w:w="7"/>
        <w:gridCol w:w="642"/>
        <w:gridCol w:w="638"/>
        <w:gridCol w:w="7"/>
        <w:gridCol w:w="642"/>
        <w:gridCol w:w="570"/>
        <w:gridCol w:w="30"/>
        <w:gridCol w:w="676"/>
        <w:gridCol w:w="615"/>
        <w:gridCol w:w="23"/>
        <w:gridCol w:w="638"/>
      </w:tblGrid>
      <w:tr w:rsidR="00917950" w:rsidRPr="00917950" w14:paraId="272924A2" w14:textId="77777777" w:rsidTr="00721840">
        <w:trPr>
          <w:trHeight w:val="630"/>
        </w:trPr>
        <w:tc>
          <w:tcPr>
            <w:tcW w:w="1809" w:type="dxa"/>
            <w:vMerge w:val="restart"/>
          </w:tcPr>
          <w:p w14:paraId="6A76D1FB" w14:textId="77777777" w:rsidR="00917950" w:rsidRPr="00917950" w:rsidRDefault="00917950" w:rsidP="00917950">
            <w:pPr>
              <w:spacing w:after="0" w:line="360" w:lineRule="auto"/>
              <w:jc w:val="both"/>
              <w:rPr>
                <w:rFonts w:ascii="Arial" w:hAnsi="Arial" w:cs="Arial"/>
                <w:lang w:val="ru-RU"/>
              </w:rPr>
            </w:pPr>
          </w:p>
        </w:tc>
        <w:tc>
          <w:tcPr>
            <w:tcW w:w="1137" w:type="dxa"/>
            <w:gridSpan w:val="2"/>
          </w:tcPr>
          <w:p w14:paraId="6B627ACC" w14:textId="77777777" w:rsidR="00917950" w:rsidRPr="00917950" w:rsidRDefault="00917950" w:rsidP="00917950">
            <w:pPr>
              <w:spacing w:after="0" w:line="360" w:lineRule="auto"/>
              <w:jc w:val="both"/>
              <w:rPr>
                <w:rFonts w:ascii="Arial" w:hAnsi="Arial" w:cs="Arial"/>
              </w:rPr>
            </w:pPr>
            <w:r w:rsidRPr="00917950">
              <w:rPr>
                <w:rFonts w:ascii="Arial" w:hAnsi="Arial" w:cs="Arial"/>
              </w:rPr>
              <w:t>VI-VII одд.</w:t>
            </w:r>
          </w:p>
        </w:tc>
        <w:tc>
          <w:tcPr>
            <w:tcW w:w="1276" w:type="dxa"/>
            <w:gridSpan w:val="3"/>
          </w:tcPr>
          <w:p w14:paraId="3C0DE489" w14:textId="77777777" w:rsidR="00917950" w:rsidRPr="00917950" w:rsidRDefault="00917950" w:rsidP="00917950">
            <w:pPr>
              <w:spacing w:after="0" w:line="360" w:lineRule="auto"/>
              <w:jc w:val="both"/>
              <w:rPr>
                <w:rFonts w:ascii="Arial" w:hAnsi="Arial" w:cs="Arial"/>
              </w:rPr>
            </w:pPr>
            <w:r w:rsidRPr="00917950">
              <w:rPr>
                <w:rFonts w:ascii="Arial" w:hAnsi="Arial" w:cs="Arial"/>
              </w:rPr>
              <w:t>VIII-IX одд.</w:t>
            </w:r>
          </w:p>
        </w:tc>
        <w:tc>
          <w:tcPr>
            <w:tcW w:w="1276" w:type="dxa"/>
            <w:gridSpan w:val="3"/>
          </w:tcPr>
          <w:p w14:paraId="7C05427E" w14:textId="77777777" w:rsidR="00917950" w:rsidRPr="00917950" w:rsidRDefault="00917950" w:rsidP="00917950">
            <w:pPr>
              <w:spacing w:after="0" w:line="360" w:lineRule="auto"/>
              <w:jc w:val="both"/>
              <w:rPr>
                <w:rFonts w:ascii="Arial" w:hAnsi="Arial" w:cs="Arial"/>
              </w:rPr>
            </w:pPr>
            <w:r w:rsidRPr="00917950">
              <w:rPr>
                <w:rFonts w:ascii="Arial" w:hAnsi="Arial" w:cs="Arial"/>
              </w:rPr>
              <w:t>V-VIIIодд.</w:t>
            </w:r>
          </w:p>
        </w:tc>
        <w:tc>
          <w:tcPr>
            <w:tcW w:w="1276" w:type="dxa"/>
            <w:gridSpan w:val="3"/>
          </w:tcPr>
          <w:p w14:paraId="70D4DD19" w14:textId="77777777" w:rsidR="00917950" w:rsidRPr="00917950" w:rsidRDefault="00917950" w:rsidP="00917950">
            <w:pPr>
              <w:spacing w:after="0" w:line="360" w:lineRule="auto"/>
              <w:jc w:val="both"/>
              <w:rPr>
                <w:rFonts w:ascii="Arial" w:hAnsi="Arial" w:cs="Arial"/>
              </w:rPr>
            </w:pPr>
            <w:r w:rsidRPr="00917950">
              <w:rPr>
                <w:rFonts w:ascii="Arial" w:hAnsi="Arial" w:cs="Arial"/>
              </w:rPr>
              <w:t>V-VI-VII одд.</w:t>
            </w:r>
          </w:p>
        </w:tc>
        <w:tc>
          <w:tcPr>
            <w:tcW w:w="1276" w:type="dxa"/>
            <w:gridSpan w:val="3"/>
          </w:tcPr>
          <w:p w14:paraId="3132F5B4" w14:textId="77777777" w:rsidR="00917950" w:rsidRPr="00917950" w:rsidRDefault="00917950" w:rsidP="00917950">
            <w:pPr>
              <w:spacing w:after="0" w:line="360" w:lineRule="auto"/>
              <w:jc w:val="both"/>
              <w:rPr>
                <w:rFonts w:ascii="Arial" w:hAnsi="Arial" w:cs="Arial"/>
              </w:rPr>
            </w:pPr>
            <w:r w:rsidRPr="00917950">
              <w:rPr>
                <w:rFonts w:ascii="Arial" w:hAnsi="Arial" w:cs="Arial"/>
              </w:rPr>
              <w:t>VI-VII-VIII одд.</w:t>
            </w:r>
          </w:p>
        </w:tc>
        <w:tc>
          <w:tcPr>
            <w:tcW w:w="1276" w:type="dxa"/>
            <w:gridSpan w:val="3"/>
          </w:tcPr>
          <w:p w14:paraId="0B08CA58" w14:textId="77777777" w:rsidR="00917950" w:rsidRPr="00917950" w:rsidRDefault="00917950" w:rsidP="00917950">
            <w:pPr>
              <w:spacing w:after="0" w:line="360" w:lineRule="auto"/>
              <w:jc w:val="both"/>
              <w:rPr>
                <w:rFonts w:ascii="Arial" w:hAnsi="Arial" w:cs="Arial"/>
              </w:rPr>
            </w:pPr>
            <w:r w:rsidRPr="00917950">
              <w:rPr>
                <w:rFonts w:ascii="Arial" w:hAnsi="Arial" w:cs="Arial"/>
              </w:rPr>
              <w:t>V</w:t>
            </w:r>
            <w:r w:rsidRPr="00917950">
              <w:rPr>
                <w:rFonts w:ascii="Arial" w:hAnsi="Arial" w:cs="Arial"/>
                <w:lang w:val="ru-RU"/>
              </w:rPr>
              <w:t>-</w:t>
            </w:r>
            <w:r w:rsidRPr="00917950">
              <w:rPr>
                <w:rFonts w:ascii="Arial" w:hAnsi="Arial" w:cs="Arial"/>
              </w:rPr>
              <w:t>VI</w:t>
            </w:r>
            <w:r w:rsidRPr="00917950">
              <w:rPr>
                <w:rFonts w:ascii="Arial" w:hAnsi="Arial" w:cs="Arial"/>
                <w:lang w:val="ru-RU"/>
              </w:rPr>
              <w:t>-</w:t>
            </w:r>
            <w:r w:rsidRPr="00917950">
              <w:rPr>
                <w:rFonts w:ascii="Arial" w:hAnsi="Arial" w:cs="Arial"/>
              </w:rPr>
              <w:t>VII</w:t>
            </w:r>
            <w:r w:rsidRPr="00917950">
              <w:rPr>
                <w:rFonts w:ascii="Arial" w:hAnsi="Arial" w:cs="Arial"/>
                <w:lang w:val="ru-RU"/>
              </w:rPr>
              <w:t>-</w:t>
            </w:r>
            <w:r w:rsidRPr="00917950">
              <w:rPr>
                <w:rFonts w:ascii="Arial" w:hAnsi="Arial" w:cs="Arial"/>
              </w:rPr>
              <w:t>VIII</w:t>
            </w:r>
            <w:r w:rsidRPr="00917950">
              <w:rPr>
                <w:rFonts w:ascii="Arial" w:hAnsi="Arial" w:cs="Arial"/>
                <w:lang w:val="ru-RU"/>
              </w:rPr>
              <w:t xml:space="preserve"> </w:t>
            </w:r>
            <w:r w:rsidRPr="00917950">
              <w:rPr>
                <w:rFonts w:ascii="Arial" w:hAnsi="Arial" w:cs="Arial"/>
              </w:rPr>
              <w:t>одд.</w:t>
            </w:r>
          </w:p>
        </w:tc>
        <w:tc>
          <w:tcPr>
            <w:tcW w:w="1276" w:type="dxa"/>
            <w:gridSpan w:val="3"/>
          </w:tcPr>
          <w:p w14:paraId="6B473E2D" w14:textId="77777777" w:rsidR="00917950" w:rsidRPr="00917950" w:rsidRDefault="00917950" w:rsidP="00917950">
            <w:pPr>
              <w:spacing w:after="0" w:line="360" w:lineRule="auto"/>
              <w:jc w:val="both"/>
              <w:rPr>
                <w:rFonts w:ascii="Arial" w:hAnsi="Arial" w:cs="Arial"/>
              </w:rPr>
            </w:pPr>
            <w:r w:rsidRPr="00917950">
              <w:rPr>
                <w:rFonts w:ascii="Arial" w:hAnsi="Arial" w:cs="Arial"/>
              </w:rPr>
              <w:t>Вкупно</w:t>
            </w:r>
          </w:p>
        </w:tc>
      </w:tr>
      <w:tr w:rsidR="00917950" w:rsidRPr="00917950" w14:paraId="7FB1DAC1" w14:textId="77777777" w:rsidTr="00721840">
        <w:trPr>
          <w:trHeight w:val="210"/>
        </w:trPr>
        <w:tc>
          <w:tcPr>
            <w:tcW w:w="1809" w:type="dxa"/>
            <w:vMerge/>
          </w:tcPr>
          <w:p w14:paraId="706F1E0F" w14:textId="77777777" w:rsidR="00917950" w:rsidRPr="00917950" w:rsidRDefault="00917950" w:rsidP="00917950">
            <w:pPr>
              <w:spacing w:after="0" w:line="360" w:lineRule="auto"/>
              <w:jc w:val="both"/>
              <w:rPr>
                <w:rFonts w:ascii="Arial" w:hAnsi="Arial" w:cs="Arial"/>
              </w:rPr>
            </w:pPr>
          </w:p>
        </w:tc>
        <w:tc>
          <w:tcPr>
            <w:tcW w:w="570" w:type="dxa"/>
          </w:tcPr>
          <w:p w14:paraId="71E12307" w14:textId="77777777" w:rsidR="00917950" w:rsidRPr="00917950" w:rsidRDefault="00917950" w:rsidP="00917950">
            <w:pPr>
              <w:spacing w:after="0" w:line="360" w:lineRule="auto"/>
              <w:jc w:val="both"/>
              <w:rPr>
                <w:rFonts w:ascii="Arial" w:hAnsi="Arial" w:cs="Arial"/>
              </w:rPr>
            </w:pPr>
            <w:r w:rsidRPr="00917950">
              <w:rPr>
                <w:rFonts w:ascii="Arial" w:hAnsi="Arial" w:cs="Arial"/>
              </w:rPr>
              <w:t>пар</w:t>
            </w:r>
          </w:p>
        </w:tc>
        <w:tc>
          <w:tcPr>
            <w:tcW w:w="567" w:type="dxa"/>
          </w:tcPr>
          <w:p w14:paraId="6509ADDD" w14:textId="77777777" w:rsidR="00917950" w:rsidRPr="00917950" w:rsidRDefault="00917950" w:rsidP="00917950">
            <w:pPr>
              <w:spacing w:after="0" w:line="360" w:lineRule="auto"/>
              <w:jc w:val="both"/>
              <w:rPr>
                <w:rFonts w:ascii="Arial" w:hAnsi="Arial" w:cs="Arial"/>
              </w:rPr>
            </w:pPr>
            <w:r w:rsidRPr="00917950">
              <w:rPr>
                <w:rFonts w:ascii="Arial" w:hAnsi="Arial" w:cs="Arial"/>
              </w:rPr>
              <w:t>учен</w:t>
            </w:r>
          </w:p>
        </w:tc>
        <w:tc>
          <w:tcPr>
            <w:tcW w:w="645" w:type="dxa"/>
            <w:gridSpan w:val="2"/>
          </w:tcPr>
          <w:p w14:paraId="3F5FEDE6" w14:textId="77777777" w:rsidR="00917950" w:rsidRPr="00917950" w:rsidRDefault="00917950" w:rsidP="00917950">
            <w:pPr>
              <w:spacing w:after="0" w:line="360" w:lineRule="auto"/>
              <w:jc w:val="both"/>
              <w:rPr>
                <w:rFonts w:ascii="Arial" w:hAnsi="Arial" w:cs="Arial"/>
              </w:rPr>
            </w:pPr>
            <w:r w:rsidRPr="00917950">
              <w:rPr>
                <w:rFonts w:ascii="Arial" w:hAnsi="Arial" w:cs="Arial"/>
              </w:rPr>
              <w:t>пар</w:t>
            </w:r>
          </w:p>
        </w:tc>
        <w:tc>
          <w:tcPr>
            <w:tcW w:w="631" w:type="dxa"/>
          </w:tcPr>
          <w:p w14:paraId="5E3658A2" w14:textId="77777777" w:rsidR="00917950" w:rsidRPr="00917950" w:rsidRDefault="00917950" w:rsidP="00917950">
            <w:pPr>
              <w:spacing w:after="0" w:line="360" w:lineRule="auto"/>
              <w:jc w:val="both"/>
              <w:rPr>
                <w:rFonts w:ascii="Arial" w:hAnsi="Arial" w:cs="Arial"/>
              </w:rPr>
            </w:pPr>
            <w:r w:rsidRPr="00917950">
              <w:rPr>
                <w:rFonts w:ascii="Arial" w:hAnsi="Arial" w:cs="Arial"/>
              </w:rPr>
              <w:t>учен</w:t>
            </w:r>
          </w:p>
        </w:tc>
        <w:tc>
          <w:tcPr>
            <w:tcW w:w="645" w:type="dxa"/>
            <w:gridSpan w:val="2"/>
          </w:tcPr>
          <w:p w14:paraId="65F33503" w14:textId="77777777" w:rsidR="00917950" w:rsidRPr="00917950" w:rsidRDefault="00917950" w:rsidP="00917950">
            <w:pPr>
              <w:spacing w:after="0" w:line="360" w:lineRule="auto"/>
              <w:jc w:val="both"/>
              <w:rPr>
                <w:rFonts w:ascii="Arial" w:hAnsi="Arial" w:cs="Arial"/>
              </w:rPr>
            </w:pPr>
            <w:r w:rsidRPr="00917950">
              <w:rPr>
                <w:rFonts w:ascii="Arial" w:hAnsi="Arial" w:cs="Arial"/>
              </w:rPr>
              <w:t>пар</w:t>
            </w:r>
          </w:p>
        </w:tc>
        <w:tc>
          <w:tcPr>
            <w:tcW w:w="631" w:type="dxa"/>
          </w:tcPr>
          <w:p w14:paraId="3E459F16" w14:textId="77777777" w:rsidR="00917950" w:rsidRPr="00917950" w:rsidRDefault="00917950" w:rsidP="00917950">
            <w:pPr>
              <w:spacing w:after="0" w:line="360" w:lineRule="auto"/>
              <w:jc w:val="both"/>
              <w:rPr>
                <w:rFonts w:ascii="Arial" w:hAnsi="Arial" w:cs="Arial"/>
              </w:rPr>
            </w:pPr>
            <w:r w:rsidRPr="00917950">
              <w:rPr>
                <w:rFonts w:ascii="Arial" w:hAnsi="Arial" w:cs="Arial"/>
              </w:rPr>
              <w:t>учен</w:t>
            </w:r>
          </w:p>
        </w:tc>
        <w:tc>
          <w:tcPr>
            <w:tcW w:w="645" w:type="dxa"/>
            <w:gridSpan w:val="2"/>
          </w:tcPr>
          <w:p w14:paraId="0FF4F785" w14:textId="77777777" w:rsidR="00917950" w:rsidRPr="00917950" w:rsidRDefault="00917950" w:rsidP="00917950">
            <w:pPr>
              <w:spacing w:after="0" w:line="360" w:lineRule="auto"/>
              <w:jc w:val="both"/>
              <w:rPr>
                <w:rFonts w:ascii="Arial" w:hAnsi="Arial" w:cs="Arial"/>
              </w:rPr>
            </w:pPr>
            <w:r w:rsidRPr="00917950">
              <w:rPr>
                <w:rFonts w:ascii="Arial" w:hAnsi="Arial" w:cs="Arial"/>
              </w:rPr>
              <w:t>пар</w:t>
            </w:r>
          </w:p>
        </w:tc>
        <w:tc>
          <w:tcPr>
            <w:tcW w:w="631" w:type="dxa"/>
          </w:tcPr>
          <w:p w14:paraId="43C86BB4" w14:textId="77777777" w:rsidR="00917950" w:rsidRPr="00917950" w:rsidRDefault="00917950" w:rsidP="00917950">
            <w:pPr>
              <w:spacing w:after="0" w:line="360" w:lineRule="auto"/>
              <w:jc w:val="both"/>
              <w:rPr>
                <w:rFonts w:ascii="Arial" w:hAnsi="Arial" w:cs="Arial"/>
              </w:rPr>
            </w:pPr>
            <w:r w:rsidRPr="00917950">
              <w:rPr>
                <w:rFonts w:ascii="Arial" w:hAnsi="Arial" w:cs="Arial"/>
              </w:rPr>
              <w:t>учен</w:t>
            </w:r>
          </w:p>
        </w:tc>
        <w:tc>
          <w:tcPr>
            <w:tcW w:w="645" w:type="dxa"/>
            <w:gridSpan w:val="2"/>
          </w:tcPr>
          <w:p w14:paraId="7AD8AFAE" w14:textId="77777777" w:rsidR="00917950" w:rsidRPr="00917950" w:rsidRDefault="00917950" w:rsidP="00917950">
            <w:pPr>
              <w:spacing w:after="0" w:line="360" w:lineRule="auto"/>
              <w:jc w:val="both"/>
              <w:rPr>
                <w:rFonts w:ascii="Arial" w:hAnsi="Arial" w:cs="Arial"/>
              </w:rPr>
            </w:pPr>
            <w:r w:rsidRPr="00917950">
              <w:rPr>
                <w:rFonts w:ascii="Arial" w:hAnsi="Arial" w:cs="Arial"/>
              </w:rPr>
              <w:t>пар</w:t>
            </w:r>
          </w:p>
        </w:tc>
        <w:tc>
          <w:tcPr>
            <w:tcW w:w="631" w:type="dxa"/>
          </w:tcPr>
          <w:p w14:paraId="65D89780" w14:textId="77777777" w:rsidR="00917950" w:rsidRPr="00917950" w:rsidRDefault="00917950" w:rsidP="00917950">
            <w:pPr>
              <w:spacing w:after="0" w:line="360" w:lineRule="auto"/>
              <w:jc w:val="both"/>
              <w:rPr>
                <w:rFonts w:ascii="Arial" w:hAnsi="Arial" w:cs="Arial"/>
              </w:rPr>
            </w:pPr>
            <w:r w:rsidRPr="00917950">
              <w:rPr>
                <w:rFonts w:ascii="Arial" w:hAnsi="Arial" w:cs="Arial"/>
              </w:rPr>
              <w:t>учен</w:t>
            </w:r>
          </w:p>
        </w:tc>
        <w:tc>
          <w:tcPr>
            <w:tcW w:w="570" w:type="dxa"/>
          </w:tcPr>
          <w:p w14:paraId="4138FBEA" w14:textId="77777777" w:rsidR="00917950" w:rsidRPr="00917950" w:rsidRDefault="00917950" w:rsidP="00917950">
            <w:pPr>
              <w:spacing w:after="0" w:line="360" w:lineRule="auto"/>
              <w:jc w:val="both"/>
              <w:rPr>
                <w:rFonts w:ascii="Arial" w:hAnsi="Arial" w:cs="Arial"/>
              </w:rPr>
            </w:pPr>
            <w:r w:rsidRPr="00917950">
              <w:rPr>
                <w:rFonts w:ascii="Arial" w:hAnsi="Arial" w:cs="Arial"/>
              </w:rPr>
              <w:t>пар</w:t>
            </w:r>
          </w:p>
        </w:tc>
        <w:tc>
          <w:tcPr>
            <w:tcW w:w="706" w:type="dxa"/>
            <w:gridSpan w:val="2"/>
          </w:tcPr>
          <w:p w14:paraId="422527DC" w14:textId="77777777" w:rsidR="00917950" w:rsidRPr="00917950" w:rsidRDefault="00917950" w:rsidP="00917950">
            <w:pPr>
              <w:spacing w:after="0" w:line="360" w:lineRule="auto"/>
              <w:jc w:val="both"/>
              <w:rPr>
                <w:rFonts w:ascii="Arial" w:hAnsi="Arial" w:cs="Arial"/>
              </w:rPr>
            </w:pPr>
            <w:r w:rsidRPr="00917950">
              <w:rPr>
                <w:rFonts w:ascii="Arial" w:hAnsi="Arial" w:cs="Arial"/>
              </w:rPr>
              <w:t>учен</w:t>
            </w:r>
          </w:p>
        </w:tc>
        <w:tc>
          <w:tcPr>
            <w:tcW w:w="615" w:type="dxa"/>
          </w:tcPr>
          <w:p w14:paraId="2676F352" w14:textId="77777777" w:rsidR="00917950" w:rsidRPr="00917950" w:rsidRDefault="00917950" w:rsidP="00917950">
            <w:pPr>
              <w:spacing w:after="0" w:line="360" w:lineRule="auto"/>
              <w:jc w:val="both"/>
              <w:rPr>
                <w:rFonts w:ascii="Arial" w:hAnsi="Arial" w:cs="Arial"/>
              </w:rPr>
            </w:pPr>
            <w:r w:rsidRPr="00917950">
              <w:rPr>
                <w:rFonts w:ascii="Arial" w:hAnsi="Arial" w:cs="Arial"/>
              </w:rPr>
              <w:t>пар</w:t>
            </w:r>
          </w:p>
        </w:tc>
        <w:tc>
          <w:tcPr>
            <w:tcW w:w="661" w:type="dxa"/>
            <w:gridSpan w:val="2"/>
          </w:tcPr>
          <w:p w14:paraId="3C6166CF" w14:textId="77777777" w:rsidR="00917950" w:rsidRPr="00917950" w:rsidRDefault="00917950" w:rsidP="00917950">
            <w:pPr>
              <w:spacing w:after="0" w:line="360" w:lineRule="auto"/>
              <w:jc w:val="both"/>
              <w:rPr>
                <w:rFonts w:ascii="Arial" w:hAnsi="Arial" w:cs="Arial"/>
              </w:rPr>
            </w:pPr>
            <w:r w:rsidRPr="00917950">
              <w:rPr>
                <w:rFonts w:ascii="Arial" w:hAnsi="Arial" w:cs="Arial"/>
              </w:rPr>
              <w:t>учен</w:t>
            </w:r>
          </w:p>
        </w:tc>
      </w:tr>
      <w:tr w:rsidR="00917950" w:rsidRPr="00917950" w14:paraId="3D650D03" w14:textId="77777777" w:rsidTr="00721840">
        <w:tc>
          <w:tcPr>
            <w:tcW w:w="1809" w:type="dxa"/>
          </w:tcPr>
          <w:p w14:paraId="652209DC" w14:textId="77777777" w:rsidR="00917950" w:rsidRPr="00917950" w:rsidRDefault="00917950" w:rsidP="00917950">
            <w:pPr>
              <w:spacing w:after="0" w:line="360" w:lineRule="auto"/>
              <w:jc w:val="both"/>
              <w:rPr>
                <w:rFonts w:ascii="Arial" w:hAnsi="Arial" w:cs="Arial"/>
              </w:rPr>
            </w:pPr>
            <w:r w:rsidRPr="00917950">
              <w:rPr>
                <w:rFonts w:ascii="Arial" w:hAnsi="Arial" w:cs="Arial"/>
              </w:rPr>
              <w:t xml:space="preserve">ПУ с. Секулица </w:t>
            </w:r>
          </w:p>
        </w:tc>
        <w:tc>
          <w:tcPr>
            <w:tcW w:w="570" w:type="dxa"/>
          </w:tcPr>
          <w:p w14:paraId="65E11E8D" w14:textId="77777777" w:rsidR="00917950" w:rsidRPr="00917950" w:rsidRDefault="00917950" w:rsidP="00917950">
            <w:pPr>
              <w:spacing w:after="0" w:line="360" w:lineRule="auto"/>
              <w:jc w:val="both"/>
              <w:rPr>
                <w:rFonts w:ascii="Arial" w:hAnsi="Arial" w:cs="Arial"/>
              </w:rPr>
            </w:pPr>
            <w:r w:rsidRPr="00917950">
              <w:rPr>
                <w:rFonts w:ascii="Arial" w:hAnsi="Arial" w:cs="Arial"/>
              </w:rPr>
              <w:t>1</w:t>
            </w:r>
          </w:p>
        </w:tc>
        <w:tc>
          <w:tcPr>
            <w:tcW w:w="567" w:type="dxa"/>
          </w:tcPr>
          <w:p w14:paraId="085DFB11" w14:textId="77777777" w:rsidR="00917950" w:rsidRPr="00917950" w:rsidRDefault="00917950" w:rsidP="00917950">
            <w:pPr>
              <w:spacing w:after="0" w:line="360" w:lineRule="auto"/>
              <w:jc w:val="both"/>
              <w:rPr>
                <w:rFonts w:ascii="Arial" w:hAnsi="Arial" w:cs="Arial"/>
              </w:rPr>
            </w:pPr>
            <w:r w:rsidRPr="00917950">
              <w:rPr>
                <w:rFonts w:ascii="Arial" w:hAnsi="Arial" w:cs="Arial"/>
              </w:rPr>
              <w:t>6</w:t>
            </w:r>
          </w:p>
        </w:tc>
        <w:tc>
          <w:tcPr>
            <w:tcW w:w="638" w:type="dxa"/>
          </w:tcPr>
          <w:p w14:paraId="1875679C" w14:textId="77777777" w:rsidR="00917950" w:rsidRPr="00917950" w:rsidRDefault="00917950" w:rsidP="00917950">
            <w:pPr>
              <w:spacing w:after="0" w:line="360" w:lineRule="auto"/>
              <w:jc w:val="both"/>
              <w:rPr>
                <w:rFonts w:ascii="Arial" w:hAnsi="Arial" w:cs="Arial"/>
              </w:rPr>
            </w:pPr>
            <w:r w:rsidRPr="00917950">
              <w:rPr>
                <w:rFonts w:ascii="Arial" w:hAnsi="Arial" w:cs="Arial"/>
              </w:rPr>
              <w:t>1</w:t>
            </w:r>
          </w:p>
        </w:tc>
        <w:tc>
          <w:tcPr>
            <w:tcW w:w="638" w:type="dxa"/>
            <w:gridSpan w:val="2"/>
          </w:tcPr>
          <w:p w14:paraId="6B149A7E" w14:textId="77777777" w:rsidR="00917950" w:rsidRPr="00917950" w:rsidRDefault="00917950" w:rsidP="00917950">
            <w:pPr>
              <w:spacing w:after="0" w:line="360" w:lineRule="auto"/>
              <w:jc w:val="both"/>
              <w:rPr>
                <w:rFonts w:ascii="Arial" w:hAnsi="Arial" w:cs="Arial"/>
              </w:rPr>
            </w:pPr>
            <w:r w:rsidRPr="00917950">
              <w:rPr>
                <w:rFonts w:ascii="Arial" w:hAnsi="Arial" w:cs="Arial"/>
              </w:rPr>
              <w:t>8</w:t>
            </w:r>
          </w:p>
        </w:tc>
        <w:tc>
          <w:tcPr>
            <w:tcW w:w="638" w:type="dxa"/>
          </w:tcPr>
          <w:p w14:paraId="1077D747" w14:textId="77777777" w:rsidR="00917950" w:rsidRPr="00917950" w:rsidRDefault="00917950" w:rsidP="00917950">
            <w:pPr>
              <w:spacing w:after="0" w:line="360" w:lineRule="auto"/>
              <w:jc w:val="both"/>
              <w:rPr>
                <w:rFonts w:ascii="Arial" w:hAnsi="Arial" w:cs="Arial"/>
              </w:rPr>
            </w:pPr>
          </w:p>
        </w:tc>
        <w:tc>
          <w:tcPr>
            <w:tcW w:w="638" w:type="dxa"/>
            <w:gridSpan w:val="2"/>
          </w:tcPr>
          <w:p w14:paraId="608A69E0" w14:textId="77777777" w:rsidR="00917950" w:rsidRPr="00917950" w:rsidRDefault="00917950" w:rsidP="00917950">
            <w:pPr>
              <w:spacing w:after="0" w:line="360" w:lineRule="auto"/>
              <w:jc w:val="both"/>
              <w:rPr>
                <w:rFonts w:ascii="Arial" w:hAnsi="Arial" w:cs="Arial"/>
              </w:rPr>
            </w:pPr>
          </w:p>
        </w:tc>
        <w:tc>
          <w:tcPr>
            <w:tcW w:w="638" w:type="dxa"/>
          </w:tcPr>
          <w:p w14:paraId="390CA139" w14:textId="77777777" w:rsidR="00917950" w:rsidRPr="00917950" w:rsidRDefault="00917950" w:rsidP="00917950">
            <w:pPr>
              <w:spacing w:after="0" w:line="360" w:lineRule="auto"/>
              <w:jc w:val="both"/>
              <w:rPr>
                <w:rFonts w:ascii="Arial" w:hAnsi="Arial" w:cs="Arial"/>
              </w:rPr>
            </w:pPr>
          </w:p>
        </w:tc>
        <w:tc>
          <w:tcPr>
            <w:tcW w:w="638" w:type="dxa"/>
            <w:gridSpan w:val="2"/>
          </w:tcPr>
          <w:p w14:paraId="3491E24C" w14:textId="77777777" w:rsidR="00917950" w:rsidRPr="00917950" w:rsidRDefault="00917950" w:rsidP="00917950">
            <w:pPr>
              <w:spacing w:after="0" w:line="360" w:lineRule="auto"/>
              <w:jc w:val="both"/>
              <w:rPr>
                <w:rFonts w:ascii="Arial" w:hAnsi="Arial" w:cs="Arial"/>
              </w:rPr>
            </w:pPr>
          </w:p>
        </w:tc>
        <w:tc>
          <w:tcPr>
            <w:tcW w:w="638" w:type="dxa"/>
          </w:tcPr>
          <w:p w14:paraId="5BA3483D" w14:textId="77777777" w:rsidR="00917950" w:rsidRPr="00917950" w:rsidRDefault="00917950" w:rsidP="00917950">
            <w:pPr>
              <w:spacing w:after="0" w:line="360" w:lineRule="auto"/>
              <w:jc w:val="both"/>
              <w:rPr>
                <w:rFonts w:ascii="Arial" w:hAnsi="Arial" w:cs="Arial"/>
              </w:rPr>
            </w:pPr>
          </w:p>
        </w:tc>
        <w:tc>
          <w:tcPr>
            <w:tcW w:w="638" w:type="dxa"/>
            <w:gridSpan w:val="2"/>
          </w:tcPr>
          <w:p w14:paraId="221722B4" w14:textId="77777777" w:rsidR="00917950" w:rsidRPr="00917950" w:rsidRDefault="00917950" w:rsidP="00917950">
            <w:pPr>
              <w:spacing w:after="0" w:line="360" w:lineRule="auto"/>
              <w:jc w:val="both"/>
              <w:rPr>
                <w:rFonts w:ascii="Arial" w:hAnsi="Arial" w:cs="Arial"/>
              </w:rPr>
            </w:pPr>
          </w:p>
        </w:tc>
        <w:tc>
          <w:tcPr>
            <w:tcW w:w="600" w:type="dxa"/>
            <w:gridSpan w:val="2"/>
          </w:tcPr>
          <w:p w14:paraId="6C9B255C" w14:textId="77777777" w:rsidR="00917950" w:rsidRPr="00917950" w:rsidRDefault="00917950" w:rsidP="00917950">
            <w:pPr>
              <w:spacing w:after="0" w:line="360" w:lineRule="auto"/>
              <w:jc w:val="both"/>
              <w:rPr>
                <w:rFonts w:ascii="Arial" w:hAnsi="Arial" w:cs="Arial"/>
              </w:rPr>
            </w:pPr>
          </w:p>
        </w:tc>
        <w:tc>
          <w:tcPr>
            <w:tcW w:w="676" w:type="dxa"/>
          </w:tcPr>
          <w:p w14:paraId="16F52FB0" w14:textId="77777777" w:rsidR="00917950" w:rsidRPr="00917950" w:rsidRDefault="00917950" w:rsidP="00917950">
            <w:pPr>
              <w:spacing w:after="0" w:line="360" w:lineRule="auto"/>
              <w:jc w:val="both"/>
              <w:rPr>
                <w:rFonts w:ascii="Arial" w:hAnsi="Arial" w:cs="Arial"/>
              </w:rPr>
            </w:pPr>
          </w:p>
        </w:tc>
        <w:tc>
          <w:tcPr>
            <w:tcW w:w="638" w:type="dxa"/>
            <w:gridSpan w:val="2"/>
          </w:tcPr>
          <w:p w14:paraId="573330C1" w14:textId="77777777" w:rsidR="00917950" w:rsidRPr="00917950" w:rsidRDefault="00917950" w:rsidP="00917950">
            <w:pPr>
              <w:spacing w:after="0" w:line="360" w:lineRule="auto"/>
              <w:jc w:val="both"/>
              <w:rPr>
                <w:rFonts w:ascii="Arial" w:hAnsi="Arial" w:cs="Arial"/>
              </w:rPr>
            </w:pPr>
            <w:r w:rsidRPr="00917950">
              <w:rPr>
                <w:rFonts w:ascii="Arial" w:hAnsi="Arial" w:cs="Arial"/>
              </w:rPr>
              <w:t>2</w:t>
            </w:r>
          </w:p>
        </w:tc>
        <w:tc>
          <w:tcPr>
            <w:tcW w:w="638" w:type="dxa"/>
          </w:tcPr>
          <w:p w14:paraId="61E23055" w14:textId="77777777" w:rsidR="00917950" w:rsidRPr="00917950" w:rsidRDefault="00917950" w:rsidP="00917950">
            <w:pPr>
              <w:spacing w:after="0" w:line="360" w:lineRule="auto"/>
              <w:jc w:val="both"/>
              <w:rPr>
                <w:rFonts w:ascii="Arial" w:hAnsi="Arial" w:cs="Arial"/>
              </w:rPr>
            </w:pPr>
            <w:r w:rsidRPr="00917950">
              <w:rPr>
                <w:rFonts w:ascii="Arial" w:hAnsi="Arial" w:cs="Arial"/>
              </w:rPr>
              <w:t>14</w:t>
            </w:r>
          </w:p>
        </w:tc>
      </w:tr>
      <w:tr w:rsidR="00917950" w:rsidRPr="00917950" w14:paraId="72643675" w14:textId="77777777" w:rsidTr="00721840">
        <w:tc>
          <w:tcPr>
            <w:tcW w:w="1809" w:type="dxa"/>
          </w:tcPr>
          <w:p w14:paraId="68B107A6" w14:textId="77777777" w:rsidR="00917950" w:rsidRPr="00917950" w:rsidRDefault="00917950" w:rsidP="00917950">
            <w:pPr>
              <w:spacing w:after="0" w:line="360" w:lineRule="auto"/>
              <w:jc w:val="both"/>
              <w:rPr>
                <w:rFonts w:ascii="Arial" w:hAnsi="Arial" w:cs="Arial"/>
              </w:rPr>
            </w:pPr>
            <w:r w:rsidRPr="00917950">
              <w:rPr>
                <w:rFonts w:ascii="Arial" w:hAnsi="Arial" w:cs="Arial"/>
              </w:rPr>
              <w:t>Вкупно</w:t>
            </w:r>
          </w:p>
        </w:tc>
        <w:tc>
          <w:tcPr>
            <w:tcW w:w="570" w:type="dxa"/>
          </w:tcPr>
          <w:p w14:paraId="6A7F6A28" w14:textId="77777777" w:rsidR="00917950" w:rsidRPr="00917950" w:rsidRDefault="00917950" w:rsidP="00917950">
            <w:pPr>
              <w:spacing w:after="0" w:line="360" w:lineRule="auto"/>
              <w:jc w:val="both"/>
              <w:rPr>
                <w:rFonts w:ascii="Arial" w:hAnsi="Arial" w:cs="Arial"/>
              </w:rPr>
            </w:pPr>
            <w:r w:rsidRPr="00917950">
              <w:rPr>
                <w:rFonts w:ascii="Arial" w:hAnsi="Arial" w:cs="Arial"/>
              </w:rPr>
              <w:t>1</w:t>
            </w:r>
          </w:p>
        </w:tc>
        <w:tc>
          <w:tcPr>
            <w:tcW w:w="567" w:type="dxa"/>
          </w:tcPr>
          <w:p w14:paraId="35186E3A" w14:textId="77777777" w:rsidR="00917950" w:rsidRPr="00917950" w:rsidRDefault="00917950" w:rsidP="00917950">
            <w:pPr>
              <w:spacing w:after="0" w:line="360" w:lineRule="auto"/>
              <w:jc w:val="both"/>
              <w:rPr>
                <w:rFonts w:ascii="Arial" w:hAnsi="Arial" w:cs="Arial"/>
              </w:rPr>
            </w:pPr>
            <w:r w:rsidRPr="00917950">
              <w:rPr>
                <w:rFonts w:ascii="Arial" w:hAnsi="Arial" w:cs="Arial"/>
              </w:rPr>
              <w:t>6</w:t>
            </w:r>
          </w:p>
        </w:tc>
        <w:tc>
          <w:tcPr>
            <w:tcW w:w="638" w:type="dxa"/>
          </w:tcPr>
          <w:p w14:paraId="05497DEB" w14:textId="77777777" w:rsidR="00917950" w:rsidRPr="00917950" w:rsidRDefault="00917950" w:rsidP="00917950">
            <w:pPr>
              <w:spacing w:after="0" w:line="360" w:lineRule="auto"/>
              <w:jc w:val="both"/>
              <w:rPr>
                <w:rFonts w:ascii="Arial" w:hAnsi="Arial" w:cs="Arial"/>
              </w:rPr>
            </w:pPr>
            <w:r w:rsidRPr="00917950">
              <w:rPr>
                <w:rFonts w:ascii="Arial" w:hAnsi="Arial" w:cs="Arial"/>
              </w:rPr>
              <w:t>1</w:t>
            </w:r>
          </w:p>
        </w:tc>
        <w:tc>
          <w:tcPr>
            <w:tcW w:w="638" w:type="dxa"/>
            <w:gridSpan w:val="2"/>
          </w:tcPr>
          <w:p w14:paraId="6F70417D" w14:textId="77777777" w:rsidR="00917950" w:rsidRPr="00917950" w:rsidRDefault="00917950" w:rsidP="00917950">
            <w:pPr>
              <w:spacing w:after="0" w:line="360" w:lineRule="auto"/>
              <w:jc w:val="both"/>
              <w:rPr>
                <w:rFonts w:ascii="Arial" w:hAnsi="Arial" w:cs="Arial"/>
              </w:rPr>
            </w:pPr>
            <w:r w:rsidRPr="00917950">
              <w:rPr>
                <w:rFonts w:ascii="Arial" w:hAnsi="Arial" w:cs="Arial"/>
              </w:rPr>
              <w:t>8</w:t>
            </w:r>
          </w:p>
        </w:tc>
        <w:tc>
          <w:tcPr>
            <w:tcW w:w="638" w:type="dxa"/>
          </w:tcPr>
          <w:p w14:paraId="408D3D30" w14:textId="77777777" w:rsidR="00917950" w:rsidRPr="00917950" w:rsidRDefault="00917950" w:rsidP="00917950">
            <w:pPr>
              <w:spacing w:after="0" w:line="360" w:lineRule="auto"/>
              <w:jc w:val="both"/>
              <w:rPr>
                <w:rFonts w:ascii="Arial" w:hAnsi="Arial" w:cs="Arial"/>
              </w:rPr>
            </w:pPr>
          </w:p>
        </w:tc>
        <w:tc>
          <w:tcPr>
            <w:tcW w:w="638" w:type="dxa"/>
            <w:gridSpan w:val="2"/>
          </w:tcPr>
          <w:p w14:paraId="0571401E" w14:textId="77777777" w:rsidR="00917950" w:rsidRPr="00917950" w:rsidRDefault="00917950" w:rsidP="00917950">
            <w:pPr>
              <w:spacing w:after="0" w:line="360" w:lineRule="auto"/>
              <w:jc w:val="both"/>
              <w:rPr>
                <w:rFonts w:ascii="Arial" w:hAnsi="Arial" w:cs="Arial"/>
              </w:rPr>
            </w:pPr>
          </w:p>
        </w:tc>
        <w:tc>
          <w:tcPr>
            <w:tcW w:w="638" w:type="dxa"/>
          </w:tcPr>
          <w:p w14:paraId="64B58508" w14:textId="77777777" w:rsidR="00917950" w:rsidRPr="00917950" w:rsidRDefault="00917950" w:rsidP="00917950">
            <w:pPr>
              <w:spacing w:after="0" w:line="360" w:lineRule="auto"/>
              <w:jc w:val="both"/>
              <w:rPr>
                <w:rFonts w:ascii="Arial" w:hAnsi="Arial" w:cs="Arial"/>
              </w:rPr>
            </w:pPr>
          </w:p>
        </w:tc>
        <w:tc>
          <w:tcPr>
            <w:tcW w:w="638" w:type="dxa"/>
            <w:gridSpan w:val="2"/>
          </w:tcPr>
          <w:p w14:paraId="22BD5E59" w14:textId="77777777" w:rsidR="00917950" w:rsidRPr="00917950" w:rsidRDefault="00917950" w:rsidP="00917950">
            <w:pPr>
              <w:spacing w:after="0" w:line="360" w:lineRule="auto"/>
              <w:jc w:val="both"/>
              <w:rPr>
                <w:rFonts w:ascii="Arial" w:hAnsi="Arial" w:cs="Arial"/>
              </w:rPr>
            </w:pPr>
          </w:p>
        </w:tc>
        <w:tc>
          <w:tcPr>
            <w:tcW w:w="638" w:type="dxa"/>
          </w:tcPr>
          <w:p w14:paraId="55D93906" w14:textId="77777777" w:rsidR="00917950" w:rsidRPr="00917950" w:rsidRDefault="00917950" w:rsidP="00917950">
            <w:pPr>
              <w:spacing w:after="0" w:line="360" w:lineRule="auto"/>
              <w:jc w:val="both"/>
              <w:rPr>
                <w:rFonts w:ascii="Arial" w:hAnsi="Arial" w:cs="Arial"/>
              </w:rPr>
            </w:pPr>
          </w:p>
        </w:tc>
        <w:tc>
          <w:tcPr>
            <w:tcW w:w="638" w:type="dxa"/>
            <w:gridSpan w:val="2"/>
          </w:tcPr>
          <w:p w14:paraId="096D79F8" w14:textId="77777777" w:rsidR="00917950" w:rsidRPr="00917950" w:rsidRDefault="00917950" w:rsidP="00917950">
            <w:pPr>
              <w:spacing w:after="0" w:line="360" w:lineRule="auto"/>
              <w:jc w:val="both"/>
              <w:rPr>
                <w:rFonts w:ascii="Arial" w:hAnsi="Arial" w:cs="Arial"/>
              </w:rPr>
            </w:pPr>
          </w:p>
        </w:tc>
        <w:tc>
          <w:tcPr>
            <w:tcW w:w="600" w:type="dxa"/>
            <w:gridSpan w:val="2"/>
          </w:tcPr>
          <w:p w14:paraId="47ECC9F4" w14:textId="77777777" w:rsidR="00917950" w:rsidRPr="00917950" w:rsidRDefault="00917950" w:rsidP="00917950">
            <w:pPr>
              <w:spacing w:after="0" w:line="360" w:lineRule="auto"/>
              <w:jc w:val="both"/>
              <w:rPr>
                <w:rFonts w:ascii="Arial" w:hAnsi="Arial" w:cs="Arial"/>
              </w:rPr>
            </w:pPr>
          </w:p>
        </w:tc>
        <w:tc>
          <w:tcPr>
            <w:tcW w:w="676" w:type="dxa"/>
          </w:tcPr>
          <w:p w14:paraId="620C6B95" w14:textId="77777777" w:rsidR="00917950" w:rsidRPr="00917950" w:rsidRDefault="00917950" w:rsidP="00917950">
            <w:pPr>
              <w:spacing w:after="0" w:line="360" w:lineRule="auto"/>
              <w:jc w:val="both"/>
              <w:rPr>
                <w:rFonts w:ascii="Arial" w:hAnsi="Arial" w:cs="Arial"/>
              </w:rPr>
            </w:pPr>
          </w:p>
        </w:tc>
        <w:tc>
          <w:tcPr>
            <w:tcW w:w="638" w:type="dxa"/>
            <w:gridSpan w:val="2"/>
          </w:tcPr>
          <w:p w14:paraId="11881A15" w14:textId="77777777" w:rsidR="00917950" w:rsidRPr="00917950" w:rsidRDefault="00917950" w:rsidP="00917950">
            <w:pPr>
              <w:spacing w:after="0" w:line="360" w:lineRule="auto"/>
              <w:jc w:val="both"/>
              <w:rPr>
                <w:rFonts w:ascii="Arial" w:hAnsi="Arial" w:cs="Arial"/>
              </w:rPr>
            </w:pPr>
            <w:r w:rsidRPr="00917950">
              <w:rPr>
                <w:rFonts w:ascii="Arial" w:hAnsi="Arial" w:cs="Arial"/>
              </w:rPr>
              <w:t>2</w:t>
            </w:r>
          </w:p>
        </w:tc>
        <w:tc>
          <w:tcPr>
            <w:tcW w:w="638" w:type="dxa"/>
          </w:tcPr>
          <w:p w14:paraId="2D5D6123" w14:textId="77777777" w:rsidR="00917950" w:rsidRPr="00917950" w:rsidRDefault="00917950" w:rsidP="00917950">
            <w:pPr>
              <w:spacing w:after="0" w:line="360" w:lineRule="auto"/>
              <w:jc w:val="both"/>
              <w:rPr>
                <w:rFonts w:ascii="Arial" w:hAnsi="Arial" w:cs="Arial"/>
              </w:rPr>
            </w:pPr>
            <w:r w:rsidRPr="00917950">
              <w:rPr>
                <w:rFonts w:ascii="Arial" w:hAnsi="Arial" w:cs="Arial"/>
              </w:rPr>
              <w:t>14</w:t>
            </w:r>
          </w:p>
        </w:tc>
      </w:tr>
    </w:tbl>
    <w:p w14:paraId="098A0FEF" w14:textId="77777777" w:rsidR="00917950" w:rsidRPr="00917950" w:rsidRDefault="00917950" w:rsidP="00917950">
      <w:pPr>
        <w:spacing w:line="360" w:lineRule="auto"/>
        <w:jc w:val="both"/>
        <w:rPr>
          <w:rFonts w:ascii="Arial" w:hAnsi="Arial" w:cs="Arial"/>
          <w:sz w:val="20"/>
          <w:szCs w:val="20"/>
          <w:lang w:val="mk-MK"/>
        </w:rPr>
      </w:pPr>
    </w:p>
    <w:p w14:paraId="1091E6D2" w14:textId="77777777" w:rsidR="00917950" w:rsidRPr="00917950" w:rsidRDefault="00917950" w:rsidP="00917950">
      <w:pPr>
        <w:spacing w:line="360" w:lineRule="auto"/>
        <w:jc w:val="both"/>
        <w:rPr>
          <w:rFonts w:ascii="Arial" w:hAnsi="Arial" w:cs="Arial"/>
          <w:sz w:val="20"/>
          <w:szCs w:val="20"/>
        </w:rPr>
      </w:pPr>
    </w:p>
    <w:p w14:paraId="4850B319" w14:textId="77777777" w:rsidR="00917950" w:rsidRPr="00917950" w:rsidRDefault="00917950" w:rsidP="009B0145">
      <w:pPr>
        <w:keepNext/>
        <w:keepLines/>
        <w:numPr>
          <w:ilvl w:val="1"/>
          <w:numId w:val="44"/>
        </w:numPr>
        <w:spacing w:before="40" w:after="0"/>
        <w:outlineLvl w:val="1"/>
        <w:rPr>
          <w:rFonts w:ascii="Cambria" w:eastAsia="Times New Roman" w:hAnsi="Cambria"/>
          <w:color w:val="365F91"/>
          <w:sz w:val="26"/>
          <w:szCs w:val="26"/>
          <w:lang w:val="mk-MK"/>
        </w:rPr>
      </w:pPr>
      <w:bookmarkStart w:id="46" w:name="_Toc237598493"/>
      <w:r w:rsidRPr="00917950">
        <w:rPr>
          <w:rFonts w:ascii="Cambria" w:eastAsia="Times New Roman" w:hAnsi="Cambria"/>
          <w:color w:val="365F91"/>
          <w:sz w:val="26"/>
          <w:szCs w:val="26"/>
          <w:lang w:val="mk-MK"/>
        </w:rPr>
        <w:t>Странски јазици што се изучуваат во основното училиште</w:t>
      </w:r>
      <w:bookmarkEnd w:id="46"/>
    </w:p>
    <w:p w14:paraId="5AF39162" w14:textId="77777777" w:rsidR="00917950" w:rsidRPr="00917950" w:rsidRDefault="00917950" w:rsidP="00917950">
      <w:pPr>
        <w:ind w:left="456"/>
        <w:contextualSpacing/>
        <w:rPr>
          <w:rFonts w:cs="Calibri"/>
          <w:color w:val="000000"/>
          <w:lang w:val="mk-MK" w:eastAsia="mk-MK"/>
        </w:rPr>
      </w:pPr>
    </w:p>
    <w:p w14:paraId="4D1D4B7F" w14:textId="77777777" w:rsidR="00917950" w:rsidRPr="00917950" w:rsidRDefault="00917950" w:rsidP="00917950">
      <w:pPr>
        <w:spacing w:line="360" w:lineRule="auto"/>
        <w:jc w:val="both"/>
        <w:rPr>
          <w:rFonts w:ascii="Arial" w:hAnsi="Arial" w:cs="Arial"/>
          <w:sz w:val="20"/>
          <w:szCs w:val="20"/>
          <w:lang w:val="mk-MK"/>
        </w:rPr>
      </w:pPr>
      <w:r w:rsidRPr="00917950">
        <w:rPr>
          <w:rFonts w:ascii="Arial" w:hAnsi="Arial" w:cs="Arial"/>
          <w:sz w:val="20"/>
          <w:szCs w:val="20"/>
          <w:lang w:val="mk-MK"/>
        </w:rPr>
        <w:t>Англиски јазик: 34 паралелки;</w:t>
      </w:r>
    </w:p>
    <w:p w14:paraId="77E61A61" w14:textId="77777777" w:rsidR="00917950" w:rsidRPr="00917950" w:rsidRDefault="00917950" w:rsidP="00917950">
      <w:pPr>
        <w:spacing w:line="360" w:lineRule="auto"/>
        <w:jc w:val="both"/>
        <w:rPr>
          <w:rFonts w:ascii="Arial" w:hAnsi="Arial" w:cs="Arial"/>
          <w:sz w:val="20"/>
          <w:szCs w:val="20"/>
          <w:lang w:val="mk-MK"/>
        </w:rPr>
      </w:pPr>
      <w:r w:rsidRPr="00917950">
        <w:rPr>
          <w:rFonts w:ascii="Arial" w:hAnsi="Arial" w:cs="Arial"/>
          <w:sz w:val="20"/>
          <w:szCs w:val="20"/>
          <w:lang w:val="mk-MK"/>
        </w:rPr>
        <w:t>Германски јазик:12 паралелки;</w:t>
      </w:r>
    </w:p>
    <w:p w14:paraId="518EF3DF" w14:textId="77777777" w:rsidR="00917950" w:rsidRPr="00917950" w:rsidRDefault="00917950" w:rsidP="00917950">
      <w:pPr>
        <w:spacing w:line="360" w:lineRule="auto"/>
        <w:jc w:val="both"/>
        <w:rPr>
          <w:rFonts w:ascii="Arial" w:hAnsi="Arial" w:cs="Arial"/>
          <w:sz w:val="20"/>
          <w:szCs w:val="20"/>
        </w:rPr>
      </w:pPr>
      <w:r w:rsidRPr="00917950">
        <w:rPr>
          <w:rFonts w:ascii="Arial" w:hAnsi="Arial" w:cs="Arial"/>
          <w:sz w:val="20"/>
          <w:szCs w:val="20"/>
          <w:lang w:val="mk-MK"/>
        </w:rPr>
        <w:t xml:space="preserve"> Француски јазик: 6 паралелки.</w:t>
      </w:r>
    </w:p>
    <w:p w14:paraId="742E9CEE" w14:textId="77777777" w:rsidR="00917950" w:rsidRPr="00917950" w:rsidRDefault="00917950" w:rsidP="00917950">
      <w:pPr>
        <w:spacing w:line="360" w:lineRule="auto"/>
        <w:jc w:val="both"/>
        <w:rPr>
          <w:rFonts w:ascii="Arial" w:hAnsi="Arial" w:cs="Arial"/>
          <w:sz w:val="20"/>
          <w:szCs w:val="20"/>
        </w:rPr>
      </w:pPr>
    </w:p>
    <w:p w14:paraId="3B475E62" w14:textId="77777777" w:rsidR="00917950" w:rsidRPr="00917950" w:rsidRDefault="00917950" w:rsidP="009B0145">
      <w:pPr>
        <w:keepNext/>
        <w:keepLines/>
        <w:numPr>
          <w:ilvl w:val="1"/>
          <w:numId w:val="44"/>
        </w:numPr>
        <w:spacing w:before="40" w:after="0"/>
        <w:outlineLvl w:val="1"/>
        <w:rPr>
          <w:rFonts w:ascii="Cambria" w:eastAsia="Times New Roman" w:hAnsi="Cambria"/>
          <w:color w:val="365F91"/>
          <w:sz w:val="26"/>
          <w:szCs w:val="26"/>
          <w:lang w:val="mk-MK"/>
        </w:rPr>
      </w:pPr>
      <w:bookmarkStart w:id="47" w:name="_Toc237598494"/>
      <w:r w:rsidRPr="00917950">
        <w:rPr>
          <w:rFonts w:ascii="Cambria" w:eastAsia="Times New Roman" w:hAnsi="Cambria"/>
          <w:color w:val="365F91"/>
          <w:sz w:val="26"/>
          <w:szCs w:val="26"/>
          <w:lang w:val="mk-MK"/>
        </w:rPr>
        <w:t>Реализација на физичко и здравствено образование со учениците од прво до петто одделение</w:t>
      </w:r>
      <w:bookmarkEnd w:id="47"/>
    </w:p>
    <w:p w14:paraId="3BFC9C42" w14:textId="77777777" w:rsidR="00917950" w:rsidRPr="00917950" w:rsidRDefault="00917950" w:rsidP="00917950">
      <w:pPr>
        <w:ind w:left="456"/>
        <w:contextualSpacing/>
        <w:rPr>
          <w:rFonts w:cs="Calibri"/>
          <w:color w:val="000000"/>
          <w:lang w:val="mk-MK" w:eastAsia="mk-MK"/>
        </w:rPr>
      </w:pPr>
    </w:p>
    <w:p w14:paraId="650374D4" w14:textId="77777777" w:rsidR="00917950" w:rsidRPr="00917950" w:rsidRDefault="00917950" w:rsidP="00917950">
      <w:pPr>
        <w:spacing w:line="360" w:lineRule="auto"/>
        <w:jc w:val="both"/>
        <w:rPr>
          <w:rFonts w:ascii="Arial" w:hAnsi="Arial" w:cs="Arial"/>
          <w:sz w:val="20"/>
          <w:szCs w:val="20"/>
          <w:lang w:val="ru-RU"/>
        </w:rPr>
      </w:pPr>
      <w:r w:rsidRPr="00917950">
        <w:rPr>
          <w:rFonts w:ascii="Arial" w:hAnsi="Arial" w:cs="Arial"/>
          <w:sz w:val="20"/>
          <w:szCs w:val="20"/>
          <w:lang w:val="mk-MK"/>
        </w:rPr>
        <w:lastRenderedPageBreak/>
        <w:t>Наставниците кои реализираат тандем настава по физичко и здравствено образование</w:t>
      </w:r>
      <w:r w:rsidRPr="00917950">
        <w:rPr>
          <w:rFonts w:ascii="Arial" w:hAnsi="Arial" w:cs="Arial"/>
          <w:sz w:val="20"/>
          <w:szCs w:val="20"/>
          <w:lang w:val="ru-RU"/>
        </w:rPr>
        <w:t>:</w:t>
      </w:r>
    </w:p>
    <w:p w14:paraId="50A5D596" w14:textId="77777777" w:rsidR="00917950" w:rsidRPr="00917950" w:rsidRDefault="00917950" w:rsidP="00917950">
      <w:pPr>
        <w:numPr>
          <w:ilvl w:val="0"/>
          <w:numId w:val="27"/>
        </w:numPr>
        <w:spacing w:line="360" w:lineRule="auto"/>
        <w:contextualSpacing/>
        <w:jc w:val="both"/>
        <w:rPr>
          <w:rFonts w:ascii="Arial" w:hAnsi="Arial" w:cs="Arial"/>
          <w:color w:val="000000"/>
          <w:sz w:val="20"/>
          <w:szCs w:val="20"/>
          <w:lang w:val="mk-MK" w:eastAsia="mk-MK"/>
        </w:rPr>
      </w:pPr>
      <w:r w:rsidRPr="00917950">
        <w:rPr>
          <w:rFonts w:ascii="Arial" w:hAnsi="Arial" w:cs="Arial"/>
          <w:color w:val="000000"/>
          <w:sz w:val="20"/>
          <w:szCs w:val="20"/>
          <w:lang w:val="mk-MK" w:eastAsia="mk-MK"/>
        </w:rPr>
        <w:t xml:space="preserve">Далибор Трајчев </w:t>
      </w:r>
    </w:p>
    <w:p w14:paraId="04FFBCE7" w14:textId="77777777" w:rsidR="00917950" w:rsidRPr="00917950" w:rsidRDefault="00917950" w:rsidP="00917950">
      <w:pPr>
        <w:numPr>
          <w:ilvl w:val="0"/>
          <w:numId w:val="27"/>
        </w:numPr>
        <w:spacing w:line="360" w:lineRule="auto"/>
        <w:contextualSpacing/>
        <w:jc w:val="both"/>
        <w:rPr>
          <w:rFonts w:ascii="Arial" w:hAnsi="Arial" w:cs="Arial"/>
          <w:color w:val="000000"/>
          <w:sz w:val="20"/>
          <w:szCs w:val="20"/>
          <w:lang w:val="mk-MK" w:eastAsia="mk-MK"/>
        </w:rPr>
      </w:pPr>
      <w:r w:rsidRPr="00917950">
        <w:rPr>
          <w:rFonts w:ascii="Arial" w:hAnsi="Arial" w:cs="Arial"/>
          <w:color w:val="000000"/>
          <w:sz w:val="20"/>
          <w:szCs w:val="20"/>
          <w:lang w:val="mk-MK" w:eastAsia="mk-MK"/>
        </w:rPr>
        <w:t>Драги Иванов</w:t>
      </w:r>
    </w:p>
    <w:p w14:paraId="61FEA27D" w14:textId="77777777" w:rsidR="00917950" w:rsidRPr="00917950" w:rsidRDefault="00917950" w:rsidP="00917950">
      <w:pPr>
        <w:numPr>
          <w:ilvl w:val="0"/>
          <w:numId w:val="27"/>
        </w:numPr>
        <w:spacing w:line="360" w:lineRule="auto"/>
        <w:contextualSpacing/>
        <w:jc w:val="both"/>
        <w:rPr>
          <w:rFonts w:ascii="Arial" w:hAnsi="Arial" w:cs="Arial"/>
          <w:color w:val="000000"/>
          <w:sz w:val="20"/>
          <w:szCs w:val="20"/>
          <w:lang w:val="mk-MK" w:eastAsia="mk-MK"/>
        </w:rPr>
      </w:pPr>
      <w:r w:rsidRPr="00917950">
        <w:rPr>
          <w:rFonts w:ascii="Arial" w:hAnsi="Arial" w:cs="Arial"/>
          <w:color w:val="000000"/>
          <w:sz w:val="20"/>
          <w:szCs w:val="20"/>
          <w:lang w:val="mk-MK" w:eastAsia="mk-MK"/>
        </w:rPr>
        <w:t>Борче Спиридонов</w:t>
      </w:r>
    </w:p>
    <w:p w14:paraId="00AC7493" w14:textId="77777777" w:rsidR="00917950" w:rsidRPr="00917950" w:rsidRDefault="00917950" w:rsidP="00917950">
      <w:pPr>
        <w:numPr>
          <w:ilvl w:val="0"/>
          <w:numId w:val="27"/>
        </w:numPr>
        <w:spacing w:line="360" w:lineRule="auto"/>
        <w:contextualSpacing/>
        <w:jc w:val="both"/>
        <w:rPr>
          <w:rFonts w:ascii="Arial" w:hAnsi="Arial" w:cs="Arial"/>
          <w:color w:val="000000"/>
          <w:sz w:val="20"/>
          <w:szCs w:val="20"/>
          <w:lang w:val="mk-MK" w:eastAsia="mk-MK"/>
        </w:rPr>
      </w:pPr>
      <w:r w:rsidRPr="00917950">
        <w:rPr>
          <w:rFonts w:ascii="Arial" w:hAnsi="Arial" w:cs="Arial"/>
          <w:color w:val="000000"/>
          <w:sz w:val="20"/>
          <w:szCs w:val="20"/>
          <w:lang w:val="mk-MK" w:eastAsia="mk-MK"/>
        </w:rPr>
        <w:t>Софија Арсовски</w:t>
      </w:r>
    </w:p>
    <w:p w14:paraId="7300D2BD" w14:textId="77777777" w:rsidR="00917950" w:rsidRPr="00917950" w:rsidRDefault="00917950" w:rsidP="00917950">
      <w:pPr>
        <w:spacing w:line="360" w:lineRule="auto"/>
        <w:ind w:left="720"/>
        <w:contextualSpacing/>
        <w:jc w:val="both"/>
        <w:rPr>
          <w:rFonts w:ascii="Arial" w:hAnsi="Arial" w:cs="Arial"/>
          <w:color w:val="000000"/>
          <w:sz w:val="20"/>
          <w:szCs w:val="20"/>
          <w:lang w:val="mk-MK" w:eastAsia="mk-MK"/>
        </w:rPr>
      </w:pPr>
    </w:p>
    <w:p w14:paraId="01A1845E" w14:textId="77777777" w:rsidR="00917950" w:rsidRDefault="00917950" w:rsidP="009B0145">
      <w:pPr>
        <w:keepNext/>
        <w:keepLines/>
        <w:numPr>
          <w:ilvl w:val="1"/>
          <w:numId w:val="44"/>
        </w:numPr>
        <w:spacing w:before="40" w:after="0"/>
        <w:outlineLvl w:val="1"/>
        <w:rPr>
          <w:rFonts w:ascii="Cambria" w:eastAsia="Times New Roman" w:hAnsi="Cambria"/>
          <w:color w:val="365F91"/>
          <w:sz w:val="26"/>
          <w:szCs w:val="26"/>
          <w:lang w:val="mk-MK"/>
        </w:rPr>
      </w:pPr>
      <w:bookmarkStart w:id="48" w:name="_Toc237598495"/>
      <w:r w:rsidRPr="00917950">
        <w:rPr>
          <w:rFonts w:ascii="Cambria" w:eastAsia="Times New Roman" w:hAnsi="Cambria"/>
          <w:color w:val="365F91"/>
          <w:sz w:val="26"/>
          <w:szCs w:val="26"/>
          <w:lang w:val="mk-MK"/>
        </w:rPr>
        <w:t>Изборна настава</w:t>
      </w:r>
      <w:bookmarkEnd w:id="48"/>
    </w:p>
    <w:p w14:paraId="6A8B98E3" w14:textId="77777777" w:rsidR="00290AFA" w:rsidRPr="00917950" w:rsidRDefault="00290AFA" w:rsidP="00290AFA">
      <w:pPr>
        <w:keepNext/>
        <w:keepLines/>
        <w:spacing w:before="40" w:after="0"/>
        <w:ind w:left="456"/>
        <w:outlineLvl w:val="1"/>
        <w:rPr>
          <w:rFonts w:ascii="Cambria" w:eastAsia="Times New Roman" w:hAnsi="Cambria"/>
          <w:color w:val="365F91"/>
          <w:sz w:val="26"/>
          <w:szCs w:val="26"/>
          <w:lang w:val="mk-MK"/>
        </w:rPr>
      </w:pPr>
    </w:p>
    <w:p w14:paraId="2C5FB1C9" w14:textId="77777777" w:rsidR="00917950" w:rsidRPr="00917950" w:rsidRDefault="00917950" w:rsidP="00917950">
      <w:pPr>
        <w:spacing w:line="360" w:lineRule="auto"/>
        <w:jc w:val="both"/>
        <w:rPr>
          <w:rFonts w:ascii="Arial" w:hAnsi="Arial" w:cs="Arial"/>
          <w:color w:val="000000"/>
          <w:sz w:val="20"/>
          <w:szCs w:val="20"/>
          <w:lang w:val="mk-MK"/>
        </w:rPr>
      </w:pPr>
      <w:r w:rsidRPr="00917950">
        <w:rPr>
          <w:rFonts w:ascii="Arial" w:hAnsi="Arial" w:cs="Arial"/>
          <w:color w:val="000000"/>
          <w:sz w:val="20"/>
          <w:szCs w:val="20"/>
          <w:lang w:val="ru-RU"/>
        </w:rPr>
        <w:tab/>
      </w:r>
      <w:r w:rsidRPr="00917950">
        <w:rPr>
          <w:rFonts w:ascii="Arial" w:hAnsi="Arial" w:cs="Arial"/>
          <w:color w:val="000000"/>
          <w:sz w:val="20"/>
          <w:szCs w:val="20"/>
          <w:lang w:val="mk-MK"/>
        </w:rPr>
        <w:t xml:space="preserve">Изборните предмети даваат можност учениците да ги прошират и да ги продлабочат знаењата по одделни наставни предмети и да ги развиваат своите способности. </w:t>
      </w:r>
    </w:p>
    <w:p w14:paraId="6E34493B" w14:textId="77777777" w:rsidR="00917950" w:rsidRPr="00917950" w:rsidRDefault="00917950" w:rsidP="00917950">
      <w:pPr>
        <w:spacing w:line="360" w:lineRule="auto"/>
        <w:jc w:val="both"/>
        <w:rPr>
          <w:rFonts w:ascii="Arial" w:hAnsi="Arial" w:cs="Arial"/>
          <w:color w:val="000000"/>
          <w:sz w:val="20"/>
          <w:szCs w:val="20"/>
          <w:lang w:val="ru-RU"/>
        </w:rPr>
      </w:pPr>
      <w:r w:rsidRPr="00917950">
        <w:rPr>
          <w:rFonts w:ascii="Arial" w:hAnsi="Arial" w:cs="Arial"/>
          <w:color w:val="000000"/>
          <w:sz w:val="20"/>
          <w:szCs w:val="20"/>
          <w:lang w:val="mk-MK"/>
        </w:rPr>
        <w:t xml:space="preserve">Во училиштето оваа учебна година ќе се изведува настава по овие изборни предмети: </w:t>
      </w:r>
    </w:p>
    <w:tbl>
      <w:tblPr>
        <w:tblW w:w="10620" w:type="dxa"/>
        <w:jc w:val="center"/>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Look w:val="0400" w:firstRow="0" w:lastRow="0" w:firstColumn="0" w:lastColumn="0" w:noHBand="0" w:noVBand="1"/>
      </w:tblPr>
      <w:tblGrid>
        <w:gridCol w:w="6045"/>
        <w:gridCol w:w="4575"/>
      </w:tblGrid>
      <w:tr w:rsidR="00917950" w:rsidRPr="000C6B0A" w14:paraId="6BC1600B" w14:textId="77777777" w:rsidTr="00721840">
        <w:trPr>
          <w:trHeight w:val="20"/>
          <w:jc w:val="center"/>
        </w:trPr>
        <w:tc>
          <w:tcPr>
            <w:tcW w:w="6045" w:type="dxa"/>
            <w:tcBorders>
              <w:top w:val="single" w:sz="8" w:space="0" w:color="5B9BD5"/>
              <w:left w:val="single" w:sz="8" w:space="0" w:color="5B9BD5"/>
              <w:bottom w:val="single" w:sz="8" w:space="0" w:color="5B9BD5"/>
              <w:right w:val="single" w:sz="8" w:space="0" w:color="5B9BD5"/>
            </w:tcBorders>
            <w:shd w:val="clear" w:color="auto" w:fill="D6E6F4"/>
            <w:hideMark/>
          </w:tcPr>
          <w:p w14:paraId="66EA4046" w14:textId="77777777" w:rsidR="00917950" w:rsidRPr="00917950" w:rsidRDefault="00917950" w:rsidP="00917950">
            <w:pPr>
              <w:spacing w:line="360" w:lineRule="auto"/>
              <w:jc w:val="both"/>
              <w:rPr>
                <w:rFonts w:ascii="Arial" w:hAnsi="Arial" w:cs="Arial"/>
                <w:b/>
                <w:color w:val="000000"/>
                <w:sz w:val="20"/>
                <w:szCs w:val="20"/>
                <w:lang w:val="mk-MK"/>
              </w:rPr>
            </w:pPr>
            <w:r w:rsidRPr="00917950">
              <w:rPr>
                <w:rFonts w:ascii="Arial" w:hAnsi="Arial" w:cs="Arial"/>
                <w:b/>
                <w:color w:val="000000"/>
                <w:sz w:val="20"/>
                <w:szCs w:val="20"/>
                <w:lang w:val="mk-MK"/>
              </w:rPr>
              <w:t>Изборни предмети</w:t>
            </w:r>
          </w:p>
        </w:tc>
        <w:tc>
          <w:tcPr>
            <w:tcW w:w="4575" w:type="dxa"/>
            <w:tcBorders>
              <w:top w:val="single" w:sz="8" w:space="0" w:color="5B9BD5"/>
              <w:left w:val="single" w:sz="8" w:space="0" w:color="5B9BD5"/>
              <w:bottom w:val="single" w:sz="8" w:space="0" w:color="5B9BD5"/>
              <w:right w:val="single" w:sz="8" w:space="0" w:color="5B9BD5"/>
            </w:tcBorders>
            <w:shd w:val="clear" w:color="auto" w:fill="D6E6F4"/>
            <w:hideMark/>
          </w:tcPr>
          <w:p w14:paraId="43B0ABF3" w14:textId="77777777" w:rsidR="00917950" w:rsidRPr="00917950" w:rsidRDefault="00917950" w:rsidP="00917950">
            <w:pPr>
              <w:spacing w:line="360" w:lineRule="auto"/>
              <w:jc w:val="both"/>
              <w:rPr>
                <w:rFonts w:ascii="Arial" w:hAnsi="Arial" w:cs="Arial"/>
                <w:b/>
                <w:color w:val="000000"/>
                <w:sz w:val="20"/>
                <w:szCs w:val="20"/>
                <w:lang w:val="mk-MK"/>
              </w:rPr>
            </w:pPr>
            <w:r w:rsidRPr="00917950">
              <w:rPr>
                <w:rFonts w:ascii="Arial" w:hAnsi="Arial" w:cs="Arial"/>
                <w:b/>
                <w:color w:val="000000"/>
                <w:sz w:val="20"/>
                <w:szCs w:val="20"/>
                <w:lang w:val="mk-MK"/>
              </w:rPr>
              <w:t>Одделение во кое ќе се изведуваат</w:t>
            </w:r>
          </w:p>
        </w:tc>
      </w:tr>
      <w:tr w:rsidR="00917950" w:rsidRPr="00917950" w14:paraId="18E7A2D2" w14:textId="77777777" w:rsidTr="00721840">
        <w:trPr>
          <w:trHeight w:val="20"/>
          <w:jc w:val="center"/>
        </w:trPr>
        <w:tc>
          <w:tcPr>
            <w:tcW w:w="6045" w:type="dxa"/>
            <w:tcBorders>
              <w:top w:val="single" w:sz="8" w:space="0" w:color="5B9BD5"/>
              <w:left w:val="single" w:sz="8" w:space="0" w:color="5B9BD5"/>
              <w:bottom w:val="single" w:sz="8" w:space="0" w:color="5B9BD5"/>
              <w:right w:val="single" w:sz="8" w:space="0" w:color="5B9BD5"/>
            </w:tcBorders>
            <w:shd w:val="clear" w:color="auto" w:fill="D6E6F4"/>
          </w:tcPr>
          <w:p w14:paraId="748E6CDF" w14:textId="77777777" w:rsidR="00917950" w:rsidRPr="00917950" w:rsidRDefault="00917950" w:rsidP="00917950">
            <w:pPr>
              <w:spacing w:line="360" w:lineRule="auto"/>
              <w:jc w:val="both"/>
              <w:rPr>
                <w:rFonts w:ascii="Arial" w:hAnsi="Arial" w:cs="Arial"/>
                <w:color w:val="000000"/>
                <w:sz w:val="20"/>
                <w:szCs w:val="20"/>
                <w:lang w:val="mk-MK"/>
              </w:rPr>
            </w:pPr>
            <w:r w:rsidRPr="00917950">
              <w:rPr>
                <w:rFonts w:ascii="Arial" w:hAnsi="Arial" w:cs="Arial"/>
                <w:color w:val="000000"/>
                <w:sz w:val="20"/>
                <w:szCs w:val="20"/>
                <w:lang w:val="mk-MK"/>
              </w:rPr>
              <w:t>Слободен изборен предмет 1 , Слободен изборен предмет 2</w:t>
            </w:r>
          </w:p>
        </w:tc>
        <w:tc>
          <w:tcPr>
            <w:tcW w:w="4575" w:type="dxa"/>
            <w:tcBorders>
              <w:top w:val="single" w:sz="8" w:space="0" w:color="5B9BD5"/>
              <w:left w:val="single" w:sz="8" w:space="0" w:color="5B9BD5"/>
              <w:bottom w:val="single" w:sz="8" w:space="0" w:color="5B9BD5"/>
              <w:right w:val="single" w:sz="8" w:space="0" w:color="5B9BD5"/>
            </w:tcBorders>
            <w:shd w:val="clear" w:color="auto" w:fill="D6E6F4"/>
          </w:tcPr>
          <w:p w14:paraId="16F38FFD" w14:textId="77777777" w:rsidR="00917950" w:rsidRPr="00917950" w:rsidRDefault="00917950" w:rsidP="00917950">
            <w:pPr>
              <w:spacing w:line="360" w:lineRule="auto"/>
              <w:jc w:val="both"/>
              <w:rPr>
                <w:rFonts w:ascii="Arial" w:hAnsi="Arial" w:cs="Arial"/>
                <w:color w:val="000000"/>
                <w:sz w:val="20"/>
                <w:szCs w:val="20"/>
                <w:lang w:val="mk-MK"/>
              </w:rPr>
            </w:pPr>
            <w:r w:rsidRPr="00917950">
              <w:rPr>
                <w:rFonts w:ascii="Arial" w:hAnsi="Arial" w:cs="Arial"/>
                <w:color w:val="000000"/>
                <w:sz w:val="20"/>
                <w:szCs w:val="20"/>
                <w:lang w:val="mk-MK"/>
              </w:rPr>
              <w:t>4</w:t>
            </w:r>
          </w:p>
        </w:tc>
      </w:tr>
      <w:tr w:rsidR="00917950" w:rsidRPr="00917950" w14:paraId="0C6E776B" w14:textId="77777777" w:rsidTr="00721840">
        <w:trPr>
          <w:trHeight w:val="20"/>
          <w:jc w:val="center"/>
        </w:trPr>
        <w:tc>
          <w:tcPr>
            <w:tcW w:w="6045" w:type="dxa"/>
            <w:tcBorders>
              <w:top w:val="single" w:sz="8" w:space="0" w:color="5B9BD5"/>
              <w:left w:val="single" w:sz="8" w:space="0" w:color="5B9BD5"/>
              <w:bottom w:val="single" w:sz="8" w:space="0" w:color="5B9BD5"/>
              <w:right w:val="single" w:sz="8" w:space="0" w:color="5B9BD5"/>
            </w:tcBorders>
            <w:hideMark/>
          </w:tcPr>
          <w:p w14:paraId="095E17D4" w14:textId="77777777" w:rsidR="00917950" w:rsidRPr="00917950" w:rsidRDefault="00917950" w:rsidP="00917950">
            <w:pPr>
              <w:spacing w:line="360" w:lineRule="auto"/>
              <w:jc w:val="both"/>
              <w:rPr>
                <w:rFonts w:ascii="Arial" w:hAnsi="Arial" w:cs="Arial"/>
                <w:color w:val="000000"/>
                <w:sz w:val="20"/>
                <w:szCs w:val="20"/>
                <w:lang w:val="mk-MK"/>
              </w:rPr>
            </w:pPr>
            <w:r w:rsidRPr="00917950">
              <w:rPr>
                <w:rFonts w:ascii="Arial" w:hAnsi="Arial" w:cs="Arial"/>
                <w:color w:val="000000"/>
                <w:sz w:val="20"/>
                <w:szCs w:val="20"/>
                <w:lang w:val="mk-MK"/>
              </w:rPr>
              <w:t>Слободен изборен предмет 1 , Слободен изборен предмет 2</w:t>
            </w:r>
          </w:p>
        </w:tc>
        <w:tc>
          <w:tcPr>
            <w:tcW w:w="4575" w:type="dxa"/>
            <w:tcBorders>
              <w:top w:val="single" w:sz="8" w:space="0" w:color="5B9BD5"/>
              <w:left w:val="single" w:sz="8" w:space="0" w:color="5B9BD5"/>
              <w:bottom w:val="single" w:sz="8" w:space="0" w:color="5B9BD5"/>
              <w:right w:val="single" w:sz="8" w:space="0" w:color="5B9BD5"/>
            </w:tcBorders>
            <w:hideMark/>
          </w:tcPr>
          <w:p w14:paraId="79C4C2B4" w14:textId="77777777" w:rsidR="00917950" w:rsidRPr="00917950" w:rsidRDefault="00917950" w:rsidP="00917950">
            <w:pPr>
              <w:spacing w:line="360" w:lineRule="auto"/>
              <w:jc w:val="both"/>
              <w:rPr>
                <w:rFonts w:ascii="Arial" w:hAnsi="Arial" w:cs="Arial"/>
                <w:color w:val="000000"/>
                <w:sz w:val="20"/>
                <w:szCs w:val="20"/>
                <w:lang w:val="mk-MK"/>
              </w:rPr>
            </w:pPr>
            <w:r w:rsidRPr="00917950">
              <w:rPr>
                <w:rFonts w:ascii="Arial" w:hAnsi="Arial" w:cs="Arial"/>
                <w:color w:val="000000"/>
                <w:sz w:val="20"/>
                <w:szCs w:val="20"/>
                <w:lang w:val="mk-MK"/>
              </w:rPr>
              <w:t>5</w:t>
            </w:r>
          </w:p>
        </w:tc>
      </w:tr>
      <w:tr w:rsidR="00917950" w:rsidRPr="00917950" w14:paraId="49AD0BB1" w14:textId="77777777" w:rsidTr="00721840">
        <w:trPr>
          <w:trHeight w:val="20"/>
          <w:jc w:val="center"/>
        </w:trPr>
        <w:tc>
          <w:tcPr>
            <w:tcW w:w="6045" w:type="dxa"/>
            <w:tcBorders>
              <w:top w:val="single" w:sz="8" w:space="0" w:color="5B9BD5"/>
              <w:left w:val="single" w:sz="8" w:space="0" w:color="5B9BD5"/>
              <w:bottom w:val="single" w:sz="8" w:space="0" w:color="5B9BD5"/>
              <w:right w:val="single" w:sz="8" w:space="0" w:color="5B9BD5"/>
            </w:tcBorders>
          </w:tcPr>
          <w:p w14:paraId="04E7F973" w14:textId="77777777" w:rsidR="00917950" w:rsidRPr="00917950" w:rsidRDefault="00917950" w:rsidP="00917950">
            <w:pPr>
              <w:spacing w:line="360" w:lineRule="auto"/>
              <w:jc w:val="both"/>
              <w:rPr>
                <w:rFonts w:ascii="Arial" w:hAnsi="Arial" w:cs="Arial"/>
                <w:color w:val="000000"/>
                <w:sz w:val="20"/>
                <w:szCs w:val="20"/>
                <w:lang w:val="mk-MK"/>
              </w:rPr>
            </w:pPr>
            <w:r w:rsidRPr="00917950">
              <w:rPr>
                <w:rFonts w:ascii="Arial" w:hAnsi="Arial" w:cs="Arial"/>
                <w:color w:val="000000"/>
                <w:sz w:val="20"/>
                <w:szCs w:val="20"/>
                <w:lang w:val="mk-MK"/>
              </w:rPr>
              <w:t>Слободен изборен предмет 1 , Слободен изборен предмет 2</w:t>
            </w:r>
          </w:p>
        </w:tc>
        <w:tc>
          <w:tcPr>
            <w:tcW w:w="4575" w:type="dxa"/>
            <w:tcBorders>
              <w:top w:val="single" w:sz="8" w:space="0" w:color="5B9BD5"/>
              <w:left w:val="single" w:sz="8" w:space="0" w:color="5B9BD5"/>
              <w:bottom w:val="single" w:sz="8" w:space="0" w:color="5B9BD5"/>
              <w:right w:val="single" w:sz="8" w:space="0" w:color="5B9BD5"/>
            </w:tcBorders>
          </w:tcPr>
          <w:p w14:paraId="52595F62" w14:textId="77777777" w:rsidR="00917950" w:rsidRPr="00917950" w:rsidRDefault="00917950" w:rsidP="00917950">
            <w:pPr>
              <w:spacing w:line="360" w:lineRule="auto"/>
              <w:jc w:val="both"/>
              <w:rPr>
                <w:rFonts w:ascii="Arial" w:hAnsi="Arial" w:cs="Arial"/>
                <w:color w:val="000000"/>
                <w:sz w:val="20"/>
                <w:szCs w:val="20"/>
                <w:lang w:val="mk-MK"/>
              </w:rPr>
            </w:pPr>
            <w:r w:rsidRPr="00917950">
              <w:rPr>
                <w:rFonts w:ascii="Arial" w:hAnsi="Arial" w:cs="Arial"/>
                <w:color w:val="000000"/>
                <w:sz w:val="20"/>
                <w:szCs w:val="20"/>
                <w:lang w:val="mk-MK"/>
              </w:rPr>
              <w:t>6</w:t>
            </w:r>
          </w:p>
        </w:tc>
      </w:tr>
      <w:tr w:rsidR="00917950" w:rsidRPr="00917950" w14:paraId="646E9FC7" w14:textId="77777777" w:rsidTr="00721840">
        <w:trPr>
          <w:trHeight w:val="20"/>
          <w:jc w:val="center"/>
        </w:trPr>
        <w:tc>
          <w:tcPr>
            <w:tcW w:w="6045" w:type="dxa"/>
            <w:tcBorders>
              <w:top w:val="single" w:sz="8" w:space="0" w:color="5B9BD5"/>
              <w:left w:val="single" w:sz="8" w:space="0" w:color="5B9BD5"/>
              <w:bottom w:val="single" w:sz="8" w:space="0" w:color="5B9BD5"/>
              <w:right w:val="single" w:sz="8" w:space="0" w:color="5B9BD5"/>
            </w:tcBorders>
            <w:shd w:val="clear" w:color="auto" w:fill="D6E6F4"/>
            <w:hideMark/>
          </w:tcPr>
          <w:p w14:paraId="0EA65E05" w14:textId="77777777" w:rsidR="00917950" w:rsidRPr="00917950" w:rsidRDefault="00917950" w:rsidP="00917950">
            <w:pPr>
              <w:spacing w:line="360" w:lineRule="auto"/>
              <w:jc w:val="both"/>
              <w:rPr>
                <w:rFonts w:ascii="Arial" w:hAnsi="Arial" w:cs="Arial"/>
                <w:color w:val="000000"/>
                <w:sz w:val="20"/>
                <w:szCs w:val="20"/>
                <w:lang w:val="ru-RU"/>
              </w:rPr>
            </w:pPr>
            <w:r w:rsidRPr="00917950">
              <w:rPr>
                <w:rFonts w:ascii="Arial" w:hAnsi="Arial" w:cs="Arial"/>
                <w:color w:val="000000"/>
                <w:sz w:val="20"/>
                <w:szCs w:val="20"/>
                <w:lang w:val="mk-MK"/>
              </w:rPr>
              <w:t>Слободен изборен предмет 1 , Слободен изборен предмет 2</w:t>
            </w:r>
          </w:p>
        </w:tc>
        <w:tc>
          <w:tcPr>
            <w:tcW w:w="4575" w:type="dxa"/>
            <w:tcBorders>
              <w:top w:val="single" w:sz="8" w:space="0" w:color="5B9BD5"/>
              <w:left w:val="single" w:sz="8" w:space="0" w:color="5B9BD5"/>
              <w:bottom w:val="single" w:sz="8" w:space="0" w:color="5B9BD5"/>
              <w:right w:val="single" w:sz="8" w:space="0" w:color="5B9BD5"/>
            </w:tcBorders>
            <w:shd w:val="clear" w:color="auto" w:fill="D6E6F4"/>
            <w:vAlign w:val="center"/>
            <w:hideMark/>
          </w:tcPr>
          <w:p w14:paraId="1F719BB1" w14:textId="77777777" w:rsidR="00917950" w:rsidRPr="00917950" w:rsidRDefault="00917950" w:rsidP="00917950">
            <w:pPr>
              <w:spacing w:line="360" w:lineRule="auto"/>
              <w:jc w:val="both"/>
              <w:rPr>
                <w:rFonts w:ascii="Arial" w:hAnsi="Arial" w:cs="Arial"/>
                <w:color w:val="000000"/>
                <w:sz w:val="20"/>
                <w:szCs w:val="20"/>
                <w:lang w:val="mk-MK"/>
              </w:rPr>
            </w:pPr>
            <w:r w:rsidRPr="00917950">
              <w:rPr>
                <w:rFonts w:ascii="Arial" w:hAnsi="Arial" w:cs="Arial"/>
                <w:color w:val="000000"/>
                <w:sz w:val="20"/>
                <w:szCs w:val="20"/>
                <w:lang w:val="mk-MK"/>
              </w:rPr>
              <w:t>7</w:t>
            </w:r>
          </w:p>
        </w:tc>
      </w:tr>
      <w:tr w:rsidR="00917950" w:rsidRPr="00917950" w14:paraId="2BBA8DBD" w14:textId="77777777" w:rsidTr="00721840">
        <w:trPr>
          <w:trHeight w:val="20"/>
          <w:jc w:val="center"/>
        </w:trPr>
        <w:tc>
          <w:tcPr>
            <w:tcW w:w="6045" w:type="dxa"/>
            <w:tcBorders>
              <w:top w:val="single" w:sz="8" w:space="0" w:color="5B9BD5"/>
              <w:left w:val="single" w:sz="8" w:space="0" w:color="5B9BD5"/>
              <w:bottom w:val="single" w:sz="8" w:space="0" w:color="5B9BD5"/>
              <w:right w:val="single" w:sz="8" w:space="0" w:color="5B9BD5"/>
            </w:tcBorders>
            <w:hideMark/>
          </w:tcPr>
          <w:p w14:paraId="02F48444" w14:textId="77777777" w:rsidR="00917950" w:rsidRPr="00917950" w:rsidRDefault="00917950" w:rsidP="00917950">
            <w:pPr>
              <w:spacing w:line="360" w:lineRule="auto"/>
              <w:jc w:val="both"/>
              <w:rPr>
                <w:rFonts w:ascii="Arial" w:hAnsi="Arial" w:cs="Arial"/>
                <w:color w:val="000000"/>
                <w:sz w:val="20"/>
                <w:szCs w:val="20"/>
                <w:lang w:val="mk-MK"/>
              </w:rPr>
            </w:pPr>
            <w:r w:rsidRPr="00917950">
              <w:rPr>
                <w:rFonts w:ascii="Arial" w:hAnsi="Arial" w:cs="Arial"/>
                <w:color w:val="000000"/>
                <w:sz w:val="20"/>
                <w:szCs w:val="20"/>
                <w:lang w:val="mk-MK"/>
              </w:rPr>
              <w:t>Слободен изборен предмет 1 , Слободен изборен предмет 2</w:t>
            </w:r>
          </w:p>
        </w:tc>
        <w:tc>
          <w:tcPr>
            <w:tcW w:w="4575" w:type="dxa"/>
            <w:tcBorders>
              <w:top w:val="single" w:sz="8" w:space="0" w:color="5B9BD5"/>
              <w:left w:val="single" w:sz="8" w:space="0" w:color="5B9BD5"/>
              <w:bottom w:val="single" w:sz="8" w:space="0" w:color="5B9BD5"/>
              <w:right w:val="single" w:sz="8" w:space="0" w:color="5B9BD5"/>
            </w:tcBorders>
            <w:hideMark/>
          </w:tcPr>
          <w:p w14:paraId="7982D88D" w14:textId="77777777" w:rsidR="00917950" w:rsidRPr="00917950" w:rsidRDefault="00917950" w:rsidP="00917950">
            <w:pPr>
              <w:spacing w:line="360" w:lineRule="auto"/>
              <w:jc w:val="both"/>
              <w:rPr>
                <w:rFonts w:ascii="Arial" w:hAnsi="Arial" w:cs="Arial"/>
                <w:color w:val="000000"/>
                <w:sz w:val="20"/>
                <w:szCs w:val="20"/>
                <w:lang w:val="mk-MK"/>
              </w:rPr>
            </w:pPr>
            <w:r w:rsidRPr="00917950">
              <w:rPr>
                <w:rFonts w:ascii="Arial" w:hAnsi="Arial" w:cs="Arial"/>
                <w:color w:val="000000"/>
                <w:sz w:val="20"/>
                <w:szCs w:val="20"/>
                <w:lang w:val="mk-MK"/>
              </w:rPr>
              <w:t>8</w:t>
            </w:r>
          </w:p>
        </w:tc>
      </w:tr>
      <w:tr w:rsidR="00917950" w:rsidRPr="00917950" w14:paraId="45767F88" w14:textId="77777777" w:rsidTr="00721840">
        <w:trPr>
          <w:trHeight w:val="20"/>
          <w:jc w:val="center"/>
        </w:trPr>
        <w:tc>
          <w:tcPr>
            <w:tcW w:w="6045" w:type="dxa"/>
            <w:tcBorders>
              <w:top w:val="single" w:sz="8" w:space="0" w:color="5B9BD5"/>
              <w:left w:val="single" w:sz="8" w:space="0" w:color="5B9BD5"/>
              <w:bottom w:val="single" w:sz="8" w:space="0" w:color="5B9BD5"/>
              <w:right w:val="single" w:sz="8" w:space="0" w:color="5B9BD5"/>
            </w:tcBorders>
            <w:shd w:val="clear" w:color="auto" w:fill="D6E6F4"/>
            <w:hideMark/>
          </w:tcPr>
          <w:p w14:paraId="2EDC6773" w14:textId="77777777" w:rsidR="00917950" w:rsidRPr="00917950" w:rsidRDefault="00917950" w:rsidP="00917950">
            <w:pPr>
              <w:spacing w:line="360" w:lineRule="auto"/>
              <w:jc w:val="both"/>
              <w:rPr>
                <w:rFonts w:ascii="Arial" w:hAnsi="Arial" w:cs="Arial"/>
                <w:color w:val="000000"/>
                <w:sz w:val="20"/>
                <w:szCs w:val="20"/>
                <w:lang w:val="mk-MK"/>
              </w:rPr>
            </w:pPr>
            <w:r w:rsidRPr="00917950">
              <w:rPr>
                <w:rFonts w:ascii="Arial" w:hAnsi="Arial" w:cs="Arial"/>
                <w:color w:val="000000"/>
                <w:sz w:val="20"/>
                <w:szCs w:val="20"/>
                <w:lang w:val="mk-MK"/>
              </w:rPr>
              <w:t>Слободен изборен предмет 1 , Слободен изборен предмет 2</w:t>
            </w:r>
          </w:p>
        </w:tc>
        <w:tc>
          <w:tcPr>
            <w:tcW w:w="4575" w:type="dxa"/>
            <w:tcBorders>
              <w:top w:val="single" w:sz="8" w:space="0" w:color="5B9BD5"/>
              <w:left w:val="single" w:sz="8" w:space="0" w:color="5B9BD5"/>
              <w:bottom w:val="single" w:sz="8" w:space="0" w:color="5B9BD5"/>
              <w:right w:val="single" w:sz="8" w:space="0" w:color="5B9BD5"/>
            </w:tcBorders>
            <w:shd w:val="clear" w:color="auto" w:fill="D6E6F4"/>
            <w:hideMark/>
          </w:tcPr>
          <w:p w14:paraId="58796DCF" w14:textId="77777777" w:rsidR="00917950" w:rsidRPr="00917950" w:rsidRDefault="00917950" w:rsidP="00917950">
            <w:pPr>
              <w:spacing w:line="360" w:lineRule="auto"/>
              <w:jc w:val="both"/>
              <w:rPr>
                <w:rFonts w:ascii="Arial" w:hAnsi="Arial" w:cs="Arial"/>
                <w:color w:val="000000"/>
                <w:sz w:val="20"/>
                <w:szCs w:val="20"/>
                <w:lang w:val="mk-MK"/>
              </w:rPr>
            </w:pPr>
            <w:r w:rsidRPr="00917950">
              <w:rPr>
                <w:rFonts w:ascii="Arial" w:hAnsi="Arial" w:cs="Arial"/>
                <w:color w:val="000000"/>
                <w:sz w:val="20"/>
                <w:szCs w:val="20"/>
                <w:lang w:val="mk-MK"/>
              </w:rPr>
              <w:t>9</w:t>
            </w:r>
          </w:p>
        </w:tc>
      </w:tr>
    </w:tbl>
    <w:p w14:paraId="6E075C5F" w14:textId="77777777" w:rsidR="00917950" w:rsidRPr="00917950" w:rsidRDefault="00917950" w:rsidP="00917950">
      <w:pPr>
        <w:numPr>
          <w:ilvl w:val="0"/>
          <w:numId w:val="43"/>
        </w:numPr>
        <w:spacing w:line="360" w:lineRule="auto"/>
        <w:jc w:val="both"/>
        <w:rPr>
          <w:rFonts w:ascii="Arial" w:hAnsi="Arial" w:cs="Arial"/>
          <w:color w:val="000000"/>
          <w:sz w:val="20"/>
          <w:szCs w:val="20"/>
          <w:lang w:val="en-GB"/>
        </w:rPr>
      </w:pPr>
      <w:r w:rsidRPr="00917950">
        <w:rPr>
          <w:rFonts w:ascii="Arial" w:hAnsi="Arial" w:cs="Arial"/>
          <w:color w:val="000000"/>
          <w:sz w:val="20"/>
          <w:szCs w:val="20"/>
          <w:lang w:val="en-GB"/>
        </w:rPr>
        <w:t>Во рамките на подготовките за учебната 2026/2027 година, секое училиште има обврска да изврши избор на слободните изборни предмети (СИП) кои ќе им бидат понудени на учениците. Изборот се врши од официјалната листа на одобрени слободни изборни предмети објавена од Бирото за ра</w:t>
      </w:r>
      <w:r w:rsidRPr="00917950">
        <w:rPr>
          <w:rFonts w:ascii="Arial" w:hAnsi="Arial" w:cs="Arial"/>
          <w:color w:val="000000"/>
          <w:sz w:val="20"/>
          <w:szCs w:val="20"/>
          <w:lang w:val="mk-MK"/>
        </w:rPr>
        <w:t>звој.</w:t>
      </w:r>
      <w:r w:rsidRPr="00917950">
        <w:rPr>
          <w:rFonts w:ascii="Arial" w:hAnsi="Arial" w:cs="Arial"/>
          <w:color w:val="000000"/>
          <w:sz w:val="20"/>
          <w:szCs w:val="20"/>
          <w:lang w:val="en-GB"/>
        </w:rPr>
        <w:t xml:space="preserve"> Изборот на слободните изборни предмети е важен дел од планирањето на наставата за учебната 2026/2027 година. </w:t>
      </w:r>
      <w:r w:rsidRPr="00917950">
        <w:rPr>
          <w:rFonts w:ascii="Arial" w:hAnsi="Arial" w:cs="Arial"/>
          <w:color w:val="000000"/>
          <w:sz w:val="20"/>
          <w:szCs w:val="20"/>
          <w:lang w:val="en-GB"/>
        </w:rPr>
        <w:lastRenderedPageBreak/>
        <w:t>Затоа се препорачува родителите/старателите внимателно да ги разгледаат сите понудени предмети и да направат избор кој најмногу одговара на интересите, способностите и афинитетите на нивното дете</w:t>
      </w:r>
      <w:r w:rsidRPr="00917950">
        <w:rPr>
          <w:rFonts w:ascii="Arial" w:hAnsi="Arial" w:cs="Arial"/>
          <w:color w:val="000000"/>
          <w:sz w:val="20"/>
          <w:szCs w:val="20"/>
          <w:lang w:val="mk-MK"/>
        </w:rPr>
        <w:t>.</w:t>
      </w:r>
      <w:r w:rsidRPr="00917950">
        <w:rPr>
          <w:rFonts w:ascii="Arial" w:hAnsi="Arial" w:cs="Arial"/>
          <w:color w:val="000000"/>
          <w:sz w:val="20"/>
          <w:szCs w:val="20"/>
          <w:lang w:val="en-GB"/>
        </w:rPr>
        <w:t>.</w:t>
      </w:r>
    </w:p>
    <w:p w14:paraId="2B6F8BCB" w14:textId="77777777" w:rsidR="00917950" w:rsidRPr="00917950" w:rsidRDefault="00917950" w:rsidP="00917950">
      <w:pPr>
        <w:numPr>
          <w:ilvl w:val="0"/>
          <w:numId w:val="43"/>
        </w:numPr>
        <w:spacing w:line="360" w:lineRule="auto"/>
        <w:jc w:val="both"/>
        <w:rPr>
          <w:rFonts w:ascii="Arial" w:hAnsi="Arial" w:cs="Arial"/>
          <w:color w:val="000000"/>
          <w:sz w:val="20"/>
          <w:szCs w:val="20"/>
          <w:lang w:val="en-GB"/>
        </w:rPr>
      </w:pPr>
      <w:r w:rsidRPr="00917950">
        <w:rPr>
          <w:rFonts w:ascii="Arial" w:hAnsi="Arial" w:cs="Arial"/>
          <w:color w:val="000000"/>
          <w:sz w:val="20"/>
          <w:szCs w:val="20"/>
          <w:lang w:val="en-GB"/>
        </w:rPr>
        <w:t>Навременото и правилно пополнување на анкетата овозможува училиштето успешно да ги формира групите и навремено да ја организира наставата по слободните изборни предмети.</w:t>
      </w:r>
    </w:p>
    <w:p w14:paraId="7152B825" w14:textId="77777777" w:rsidR="00917950" w:rsidRPr="00917950" w:rsidRDefault="00917950" w:rsidP="00917950">
      <w:pPr>
        <w:spacing w:line="360" w:lineRule="auto"/>
        <w:jc w:val="both"/>
        <w:rPr>
          <w:rFonts w:ascii="Arial" w:hAnsi="Arial" w:cs="Arial"/>
          <w:color w:val="000000"/>
          <w:sz w:val="20"/>
          <w:szCs w:val="20"/>
          <w:lang w:val="mk-MK"/>
        </w:rPr>
      </w:pPr>
      <w:r w:rsidRPr="00917950">
        <w:rPr>
          <w:rFonts w:ascii="Arial" w:hAnsi="Arial" w:cs="Arial"/>
          <w:color w:val="000000"/>
          <w:sz w:val="20"/>
          <w:szCs w:val="20"/>
          <w:lang w:val="en-GB"/>
        </w:rPr>
        <w:t>По изборот на предметите од страна на училиштето, системот автоматски овозможува креирање и објавување на електронска анкета за родителите/старателите, преку која тие ги избираат предметите што ученикот ќе ги посетува во следната учебна година.</w:t>
      </w:r>
    </w:p>
    <w:p w14:paraId="0D6F55A3" w14:textId="77777777" w:rsidR="00917950" w:rsidRPr="00721840" w:rsidRDefault="00917950" w:rsidP="00917950">
      <w:pPr>
        <w:spacing w:line="360" w:lineRule="auto"/>
        <w:jc w:val="both"/>
        <w:rPr>
          <w:rFonts w:ascii="Arial" w:hAnsi="Arial" w:cs="Arial"/>
          <w:color w:val="000000"/>
          <w:sz w:val="20"/>
          <w:szCs w:val="20"/>
          <w:lang w:val="mk-MK"/>
        </w:rPr>
      </w:pPr>
      <w:r w:rsidRPr="00721840">
        <w:rPr>
          <w:rFonts w:ascii="Arial" w:hAnsi="Arial" w:cs="Arial"/>
          <w:color w:val="000000"/>
          <w:sz w:val="20"/>
          <w:szCs w:val="20"/>
          <w:lang w:val="mk-MK"/>
        </w:rPr>
        <w:t>При изборот на предметите што ќе бидат понудени, училиштето мора да го почитува следниот принцип:</w:t>
      </w:r>
    </w:p>
    <w:p w14:paraId="0334FACD" w14:textId="77777777" w:rsidR="00917950" w:rsidRPr="00721840" w:rsidRDefault="00917950" w:rsidP="00917950">
      <w:pPr>
        <w:numPr>
          <w:ilvl w:val="0"/>
          <w:numId w:val="43"/>
        </w:numPr>
        <w:spacing w:line="360" w:lineRule="auto"/>
        <w:jc w:val="both"/>
        <w:rPr>
          <w:rFonts w:ascii="Arial" w:hAnsi="Arial" w:cs="Arial"/>
          <w:color w:val="000000"/>
          <w:sz w:val="20"/>
          <w:szCs w:val="20"/>
          <w:lang w:val="mk-MK"/>
        </w:rPr>
      </w:pPr>
      <w:r w:rsidRPr="00721840">
        <w:rPr>
          <w:rFonts w:ascii="Arial" w:hAnsi="Arial" w:cs="Arial"/>
          <w:color w:val="000000"/>
          <w:sz w:val="20"/>
          <w:szCs w:val="20"/>
          <w:lang w:val="mk-MK"/>
        </w:rPr>
        <w:t>да бидат понудени </w:t>
      </w:r>
      <w:r w:rsidRPr="00721840">
        <w:rPr>
          <w:rFonts w:ascii="Arial" w:hAnsi="Arial" w:cs="Arial"/>
          <w:b/>
          <w:bCs/>
          <w:color w:val="000000"/>
          <w:sz w:val="20"/>
          <w:szCs w:val="20"/>
          <w:lang w:val="mk-MK"/>
        </w:rPr>
        <w:t>најмалку четири (4) слободни изборни предмети од секоја категорија</w:t>
      </w:r>
      <w:r w:rsidRPr="00721840">
        <w:rPr>
          <w:rFonts w:ascii="Arial" w:hAnsi="Arial" w:cs="Arial"/>
          <w:color w:val="000000"/>
          <w:sz w:val="20"/>
          <w:szCs w:val="20"/>
          <w:lang w:val="mk-MK"/>
        </w:rPr>
        <w:t> утврдена од БРО;</w:t>
      </w:r>
    </w:p>
    <w:p w14:paraId="228640DF" w14:textId="77777777" w:rsidR="00917950" w:rsidRPr="00721840" w:rsidRDefault="00917950" w:rsidP="00917950">
      <w:pPr>
        <w:numPr>
          <w:ilvl w:val="0"/>
          <w:numId w:val="43"/>
        </w:numPr>
        <w:spacing w:line="360" w:lineRule="auto"/>
        <w:jc w:val="both"/>
        <w:rPr>
          <w:rFonts w:ascii="Arial" w:hAnsi="Arial" w:cs="Arial"/>
          <w:color w:val="000000"/>
          <w:sz w:val="20"/>
          <w:szCs w:val="20"/>
          <w:lang w:val="mk-MK"/>
        </w:rPr>
      </w:pPr>
      <w:r w:rsidRPr="00721840">
        <w:rPr>
          <w:rFonts w:ascii="Arial" w:hAnsi="Arial" w:cs="Arial"/>
          <w:color w:val="000000"/>
          <w:sz w:val="20"/>
          <w:szCs w:val="20"/>
          <w:lang w:val="mk-MK"/>
        </w:rPr>
        <w:t>предметите да бидат внимателно избрани според кадровските, просторните и организациските можности на училиштето;</w:t>
      </w:r>
    </w:p>
    <w:p w14:paraId="13737FE9" w14:textId="77777777" w:rsidR="00917950" w:rsidRPr="00721840" w:rsidRDefault="00917950" w:rsidP="00917950">
      <w:pPr>
        <w:numPr>
          <w:ilvl w:val="0"/>
          <w:numId w:val="43"/>
        </w:numPr>
        <w:spacing w:line="360" w:lineRule="auto"/>
        <w:jc w:val="both"/>
        <w:rPr>
          <w:rFonts w:ascii="Arial" w:hAnsi="Arial" w:cs="Arial"/>
          <w:color w:val="000000"/>
          <w:sz w:val="20"/>
          <w:szCs w:val="20"/>
          <w:lang w:val="mk-MK"/>
        </w:rPr>
      </w:pPr>
      <w:r w:rsidRPr="00721840">
        <w:rPr>
          <w:rFonts w:ascii="Arial" w:hAnsi="Arial" w:cs="Arial"/>
          <w:color w:val="000000"/>
          <w:sz w:val="20"/>
          <w:szCs w:val="20"/>
          <w:lang w:val="mk-MK"/>
        </w:rPr>
        <w:t>по внесувањето, листата на предмети да биде објавена како анкета за родителите/старателите.</w:t>
      </w:r>
    </w:p>
    <w:p w14:paraId="50FED068" w14:textId="77777777" w:rsidR="00917950" w:rsidRPr="00721840" w:rsidRDefault="00917950" w:rsidP="00917950">
      <w:pPr>
        <w:numPr>
          <w:ilvl w:val="0"/>
          <w:numId w:val="43"/>
        </w:numPr>
        <w:spacing w:line="360" w:lineRule="auto"/>
        <w:jc w:val="both"/>
        <w:rPr>
          <w:rFonts w:ascii="Arial" w:hAnsi="Arial" w:cs="Arial"/>
          <w:color w:val="000000"/>
          <w:sz w:val="20"/>
          <w:szCs w:val="20"/>
          <w:lang w:val="mk-MK"/>
        </w:rPr>
      </w:pPr>
      <w:r w:rsidRPr="00721840">
        <w:rPr>
          <w:rFonts w:ascii="Arial" w:hAnsi="Arial" w:cs="Arial"/>
          <w:color w:val="000000"/>
          <w:sz w:val="20"/>
          <w:szCs w:val="20"/>
          <w:lang w:val="mk-MK"/>
        </w:rPr>
        <w:t>За секој ученик задолжително е да се направи избор на предмети за </w:t>
      </w:r>
      <w:r w:rsidRPr="00721840">
        <w:rPr>
          <w:rFonts w:ascii="Arial" w:hAnsi="Arial" w:cs="Arial"/>
          <w:b/>
          <w:bCs/>
          <w:color w:val="000000"/>
          <w:sz w:val="20"/>
          <w:szCs w:val="20"/>
          <w:lang w:val="mk-MK"/>
        </w:rPr>
        <w:t>двата наставни периода</w:t>
      </w:r>
      <w:r w:rsidRPr="00721840">
        <w:rPr>
          <w:rFonts w:ascii="Arial" w:hAnsi="Arial" w:cs="Arial"/>
          <w:color w:val="000000"/>
          <w:sz w:val="20"/>
          <w:szCs w:val="20"/>
          <w:lang w:val="mk-MK"/>
        </w:rPr>
        <w:t>, при што мора да бидат избрани:</w:t>
      </w:r>
    </w:p>
    <w:p w14:paraId="5A8DF98D" w14:textId="77777777" w:rsidR="00917950" w:rsidRPr="00917950" w:rsidRDefault="00917950" w:rsidP="00917950">
      <w:pPr>
        <w:numPr>
          <w:ilvl w:val="0"/>
          <w:numId w:val="43"/>
        </w:numPr>
        <w:spacing w:line="360" w:lineRule="auto"/>
        <w:jc w:val="both"/>
        <w:rPr>
          <w:rFonts w:ascii="Arial" w:hAnsi="Arial" w:cs="Arial"/>
          <w:color w:val="000000"/>
          <w:sz w:val="20"/>
          <w:szCs w:val="20"/>
          <w:lang w:val="en-GB"/>
        </w:rPr>
      </w:pPr>
      <w:r w:rsidRPr="00917950">
        <w:rPr>
          <w:rFonts w:ascii="Arial" w:hAnsi="Arial" w:cs="Arial"/>
          <w:b/>
          <w:bCs/>
          <w:color w:val="000000"/>
          <w:sz w:val="20"/>
          <w:szCs w:val="20"/>
          <w:lang w:val="en-GB"/>
        </w:rPr>
        <w:t>два (2) главни предмети</w:t>
      </w:r>
      <w:r w:rsidRPr="00917950">
        <w:rPr>
          <w:rFonts w:ascii="Arial" w:hAnsi="Arial" w:cs="Arial"/>
          <w:color w:val="000000"/>
          <w:sz w:val="20"/>
          <w:szCs w:val="20"/>
          <w:lang w:val="en-GB"/>
        </w:rPr>
        <w:t>;</w:t>
      </w:r>
    </w:p>
    <w:p w14:paraId="13AB72E9" w14:textId="77777777" w:rsidR="00917950" w:rsidRPr="00917950" w:rsidRDefault="00917950" w:rsidP="00917950">
      <w:pPr>
        <w:numPr>
          <w:ilvl w:val="0"/>
          <w:numId w:val="43"/>
        </w:numPr>
        <w:spacing w:line="360" w:lineRule="auto"/>
        <w:jc w:val="both"/>
        <w:rPr>
          <w:rFonts w:ascii="Arial" w:hAnsi="Arial" w:cs="Arial"/>
          <w:color w:val="000000"/>
          <w:sz w:val="20"/>
          <w:szCs w:val="20"/>
          <w:lang w:val="en-GB"/>
        </w:rPr>
      </w:pPr>
      <w:r w:rsidRPr="00917950">
        <w:rPr>
          <w:rFonts w:ascii="Arial" w:hAnsi="Arial" w:cs="Arial"/>
          <w:b/>
          <w:bCs/>
          <w:color w:val="000000"/>
          <w:sz w:val="20"/>
          <w:szCs w:val="20"/>
          <w:lang w:val="en-GB"/>
        </w:rPr>
        <w:t>два (2) алтернативни предмети</w:t>
      </w:r>
      <w:r w:rsidRPr="00917950">
        <w:rPr>
          <w:rFonts w:ascii="Arial" w:hAnsi="Arial" w:cs="Arial"/>
          <w:color w:val="000000"/>
          <w:sz w:val="20"/>
          <w:szCs w:val="20"/>
          <w:lang w:val="en-GB"/>
        </w:rPr>
        <w:t>.</w:t>
      </w:r>
    </w:p>
    <w:p w14:paraId="33642292" w14:textId="77777777" w:rsidR="00917950" w:rsidRPr="00917950" w:rsidRDefault="00917950" w:rsidP="00917950">
      <w:pPr>
        <w:numPr>
          <w:ilvl w:val="0"/>
          <w:numId w:val="43"/>
        </w:numPr>
        <w:spacing w:line="360" w:lineRule="auto"/>
        <w:jc w:val="both"/>
        <w:rPr>
          <w:rFonts w:ascii="Arial" w:hAnsi="Arial" w:cs="Arial"/>
          <w:b/>
          <w:bCs/>
          <w:color w:val="000000"/>
          <w:sz w:val="20"/>
          <w:szCs w:val="20"/>
          <w:lang w:val="en-GB"/>
        </w:rPr>
      </w:pPr>
      <w:r w:rsidRPr="00917950">
        <w:rPr>
          <w:rFonts w:ascii="Arial" w:hAnsi="Arial" w:cs="Arial"/>
          <w:b/>
          <w:bCs/>
          <w:color w:val="000000"/>
          <w:sz w:val="20"/>
          <w:szCs w:val="20"/>
          <w:lang w:val="en-GB"/>
        </w:rPr>
        <w:t>Главни предмети</w:t>
      </w:r>
    </w:p>
    <w:p w14:paraId="238F1149" w14:textId="77777777" w:rsidR="00917950" w:rsidRPr="00917950" w:rsidRDefault="00917950" w:rsidP="00917950">
      <w:pPr>
        <w:numPr>
          <w:ilvl w:val="0"/>
          <w:numId w:val="43"/>
        </w:numPr>
        <w:spacing w:line="360" w:lineRule="auto"/>
        <w:jc w:val="both"/>
        <w:rPr>
          <w:rFonts w:ascii="Arial" w:hAnsi="Arial" w:cs="Arial"/>
          <w:color w:val="000000"/>
          <w:sz w:val="20"/>
          <w:szCs w:val="20"/>
          <w:lang w:val="en-GB"/>
        </w:rPr>
      </w:pPr>
      <w:r w:rsidRPr="00917950">
        <w:rPr>
          <w:rFonts w:ascii="Arial" w:hAnsi="Arial" w:cs="Arial"/>
          <w:color w:val="000000"/>
          <w:sz w:val="20"/>
          <w:szCs w:val="20"/>
          <w:lang w:val="en-GB"/>
        </w:rPr>
        <w:t>Главните предмети претставуваат прв избор на ученикот и родителот/старателот. Доколку се исполнети условите за нивна реализација (доволен број ученици, кадровски и организациски услови), ученикот ќе ги следи токму овие предмети.</w:t>
      </w:r>
    </w:p>
    <w:p w14:paraId="4296D39E" w14:textId="77777777" w:rsidR="00917950" w:rsidRPr="00917950" w:rsidRDefault="00917950" w:rsidP="00917950">
      <w:pPr>
        <w:numPr>
          <w:ilvl w:val="0"/>
          <w:numId w:val="43"/>
        </w:numPr>
        <w:spacing w:line="360" w:lineRule="auto"/>
        <w:jc w:val="both"/>
        <w:rPr>
          <w:rFonts w:ascii="Arial" w:hAnsi="Arial" w:cs="Arial"/>
          <w:b/>
          <w:bCs/>
          <w:color w:val="000000"/>
          <w:sz w:val="20"/>
          <w:szCs w:val="20"/>
          <w:lang w:val="en-GB"/>
        </w:rPr>
      </w:pPr>
      <w:r w:rsidRPr="00917950">
        <w:rPr>
          <w:rFonts w:ascii="Arial" w:hAnsi="Arial" w:cs="Arial"/>
          <w:b/>
          <w:bCs/>
          <w:color w:val="000000"/>
          <w:sz w:val="20"/>
          <w:szCs w:val="20"/>
          <w:lang w:val="en-GB"/>
        </w:rPr>
        <w:t>Алтернативни предмети</w:t>
      </w:r>
    </w:p>
    <w:p w14:paraId="2F4133C9" w14:textId="77777777" w:rsidR="00917950" w:rsidRPr="00917950" w:rsidRDefault="00917950" w:rsidP="00917950">
      <w:pPr>
        <w:numPr>
          <w:ilvl w:val="0"/>
          <w:numId w:val="43"/>
        </w:numPr>
        <w:spacing w:line="360" w:lineRule="auto"/>
        <w:jc w:val="both"/>
        <w:rPr>
          <w:rFonts w:ascii="Arial" w:hAnsi="Arial" w:cs="Arial"/>
          <w:color w:val="000000"/>
          <w:sz w:val="20"/>
          <w:szCs w:val="20"/>
          <w:lang w:val="en-GB"/>
        </w:rPr>
      </w:pPr>
      <w:r w:rsidRPr="00917950">
        <w:rPr>
          <w:rFonts w:ascii="Arial" w:hAnsi="Arial" w:cs="Arial"/>
          <w:color w:val="000000"/>
          <w:sz w:val="20"/>
          <w:szCs w:val="20"/>
          <w:lang w:val="en-GB"/>
        </w:rPr>
        <w:t>Алтернативните предмети служат како резервен избор. Доколку некој од главните предмети не може да се реализира поради недоволен број пријавени ученици или други организациски причини, ученикот автоматски ќе биде распределен на соодветниот алтернативен предмет.</w:t>
      </w:r>
    </w:p>
    <w:p w14:paraId="736C6242" w14:textId="77777777" w:rsidR="00917950" w:rsidRPr="00917950" w:rsidRDefault="00917950" w:rsidP="00917950">
      <w:pPr>
        <w:numPr>
          <w:ilvl w:val="0"/>
          <w:numId w:val="43"/>
        </w:numPr>
        <w:spacing w:line="360" w:lineRule="auto"/>
        <w:jc w:val="both"/>
        <w:rPr>
          <w:rFonts w:ascii="Arial" w:hAnsi="Arial" w:cs="Arial"/>
          <w:color w:val="000000"/>
          <w:sz w:val="20"/>
          <w:szCs w:val="20"/>
          <w:lang w:val="en-GB"/>
        </w:rPr>
      </w:pPr>
      <w:r w:rsidRPr="00917950">
        <w:rPr>
          <w:rFonts w:ascii="Arial" w:hAnsi="Arial" w:cs="Arial"/>
          <w:color w:val="000000"/>
          <w:sz w:val="20"/>
          <w:szCs w:val="20"/>
          <w:lang w:val="en-GB"/>
        </w:rPr>
        <w:lastRenderedPageBreak/>
        <w:t>Поради оваа причина, родителите/старателите треба внимателно да ги изберат и алтернативните предмети, бидејќи тие можат да станат конечен избор за ученикот.</w:t>
      </w:r>
    </w:p>
    <w:p w14:paraId="20027FAE" w14:textId="77777777" w:rsidR="00917950" w:rsidRPr="00917950" w:rsidRDefault="00917950" w:rsidP="00917950">
      <w:pPr>
        <w:numPr>
          <w:ilvl w:val="0"/>
          <w:numId w:val="43"/>
        </w:numPr>
        <w:spacing w:line="360" w:lineRule="auto"/>
        <w:jc w:val="both"/>
        <w:rPr>
          <w:rFonts w:ascii="Arial" w:hAnsi="Arial" w:cs="Arial"/>
          <w:b/>
          <w:bCs/>
          <w:color w:val="000000"/>
          <w:sz w:val="20"/>
          <w:szCs w:val="20"/>
          <w:lang w:val="en-GB"/>
        </w:rPr>
      </w:pPr>
      <w:r w:rsidRPr="00917950">
        <w:rPr>
          <w:rFonts w:ascii="Arial" w:hAnsi="Arial" w:cs="Arial"/>
          <w:b/>
          <w:bCs/>
          <w:color w:val="000000"/>
          <w:sz w:val="20"/>
          <w:szCs w:val="20"/>
          <w:lang w:val="en-GB"/>
        </w:rPr>
        <w:t>По успешно пополнување на анкетата</w:t>
      </w:r>
    </w:p>
    <w:p w14:paraId="1AE8F9E0" w14:textId="77777777" w:rsidR="00917950" w:rsidRPr="00917950" w:rsidRDefault="00917950" w:rsidP="00917950">
      <w:pPr>
        <w:numPr>
          <w:ilvl w:val="0"/>
          <w:numId w:val="43"/>
        </w:numPr>
        <w:spacing w:line="360" w:lineRule="auto"/>
        <w:jc w:val="both"/>
        <w:rPr>
          <w:rFonts w:ascii="Arial" w:hAnsi="Arial" w:cs="Arial"/>
          <w:color w:val="000000"/>
          <w:sz w:val="20"/>
          <w:szCs w:val="20"/>
          <w:lang w:val="en-GB"/>
        </w:rPr>
      </w:pPr>
      <w:r w:rsidRPr="00917950">
        <w:rPr>
          <w:rFonts w:ascii="Arial" w:hAnsi="Arial" w:cs="Arial"/>
          <w:color w:val="000000"/>
          <w:sz w:val="20"/>
          <w:szCs w:val="20"/>
          <w:lang w:val="en-GB"/>
        </w:rPr>
        <w:t>Откако родителот/старателот ќе ја заврши анкетата:</w:t>
      </w:r>
    </w:p>
    <w:p w14:paraId="76C6BAAC" w14:textId="77777777" w:rsidR="00917950" w:rsidRPr="00917950" w:rsidRDefault="00917950" w:rsidP="00917950">
      <w:pPr>
        <w:numPr>
          <w:ilvl w:val="0"/>
          <w:numId w:val="43"/>
        </w:numPr>
        <w:spacing w:line="360" w:lineRule="auto"/>
        <w:jc w:val="both"/>
        <w:rPr>
          <w:rFonts w:ascii="Arial" w:hAnsi="Arial" w:cs="Arial"/>
          <w:color w:val="000000"/>
          <w:sz w:val="20"/>
          <w:szCs w:val="20"/>
          <w:lang w:val="en-GB"/>
        </w:rPr>
      </w:pPr>
      <w:r w:rsidRPr="00917950">
        <w:rPr>
          <w:rFonts w:ascii="Arial" w:hAnsi="Arial" w:cs="Arial"/>
          <w:color w:val="000000"/>
          <w:sz w:val="20"/>
          <w:szCs w:val="20"/>
          <w:lang w:val="en-GB"/>
        </w:rPr>
        <w:t>анкетата ќе добие статус </w:t>
      </w:r>
      <w:r w:rsidRPr="00917950">
        <w:rPr>
          <w:rFonts w:ascii="Arial" w:hAnsi="Arial" w:cs="Arial"/>
          <w:b/>
          <w:bCs/>
          <w:color w:val="000000"/>
          <w:sz w:val="20"/>
          <w:szCs w:val="20"/>
          <w:lang w:val="en-GB"/>
        </w:rPr>
        <w:t>„Завршена“</w:t>
      </w:r>
      <w:r w:rsidRPr="00917950">
        <w:rPr>
          <w:rFonts w:ascii="Arial" w:hAnsi="Arial" w:cs="Arial"/>
          <w:color w:val="000000"/>
          <w:sz w:val="20"/>
          <w:szCs w:val="20"/>
          <w:lang w:val="en-GB"/>
        </w:rPr>
        <w:t>;</w:t>
      </w:r>
    </w:p>
    <w:p w14:paraId="40F45072" w14:textId="77777777" w:rsidR="00917950" w:rsidRPr="00917950" w:rsidRDefault="00917950" w:rsidP="00917950">
      <w:pPr>
        <w:numPr>
          <w:ilvl w:val="0"/>
          <w:numId w:val="43"/>
        </w:numPr>
        <w:spacing w:line="360" w:lineRule="auto"/>
        <w:jc w:val="both"/>
        <w:rPr>
          <w:rFonts w:ascii="Arial" w:hAnsi="Arial" w:cs="Arial"/>
          <w:color w:val="000000"/>
          <w:sz w:val="20"/>
          <w:szCs w:val="20"/>
          <w:lang w:val="en-GB"/>
        </w:rPr>
      </w:pPr>
      <w:r w:rsidRPr="00917950">
        <w:rPr>
          <w:rFonts w:ascii="Arial" w:hAnsi="Arial" w:cs="Arial"/>
          <w:color w:val="000000"/>
          <w:sz w:val="20"/>
          <w:szCs w:val="20"/>
          <w:lang w:val="en-GB"/>
        </w:rPr>
        <w:t>јасно ќе бидат прикажани избраните </w:t>
      </w:r>
      <w:r w:rsidRPr="00917950">
        <w:rPr>
          <w:rFonts w:ascii="Arial" w:hAnsi="Arial" w:cs="Arial"/>
          <w:b/>
          <w:bCs/>
          <w:color w:val="000000"/>
          <w:sz w:val="20"/>
          <w:szCs w:val="20"/>
          <w:lang w:val="en-GB"/>
        </w:rPr>
        <w:t>главни</w:t>
      </w:r>
      <w:r w:rsidRPr="00917950">
        <w:rPr>
          <w:rFonts w:ascii="Arial" w:hAnsi="Arial" w:cs="Arial"/>
          <w:color w:val="000000"/>
          <w:sz w:val="20"/>
          <w:szCs w:val="20"/>
          <w:lang w:val="en-GB"/>
        </w:rPr>
        <w:t> и </w:t>
      </w:r>
      <w:r w:rsidRPr="00917950">
        <w:rPr>
          <w:rFonts w:ascii="Arial" w:hAnsi="Arial" w:cs="Arial"/>
          <w:b/>
          <w:bCs/>
          <w:color w:val="000000"/>
          <w:sz w:val="20"/>
          <w:szCs w:val="20"/>
          <w:lang w:val="en-GB"/>
        </w:rPr>
        <w:t>алтернативни</w:t>
      </w:r>
      <w:r w:rsidRPr="00917950">
        <w:rPr>
          <w:rFonts w:ascii="Arial" w:hAnsi="Arial" w:cs="Arial"/>
          <w:color w:val="000000"/>
          <w:sz w:val="20"/>
          <w:szCs w:val="20"/>
          <w:lang w:val="en-GB"/>
        </w:rPr>
        <w:t> предмети;</w:t>
      </w:r>
    </w:p>
    <w:p w14:paraId="77BEF7E8" w14:textId="77777777" w:rsidR="00917950" w:rsidRPr="00917950" w:rsidRDefault="00917950" w:rsidP="00917950">
      <w:pPr>
        <w:numPr>
          <w:ilvl w:val="0"/>
          <w:numId w:val="43"/>
        </w:numPr>
        <w:spacing w:line="360" w:lineRule="auto"/>
        <w:jc w:val="both"/>
        <w:rPr>
          <w:rFonts w:ascii="Arial" w:hAnsi="Arial" w:cs="Arial"/>
          <w:color w:val="000000"/>
          <w:sz w:val="20"/>
          <w:szCs w:val="20"/>
          <w:lang w:val="en-GB"/>
        </w:rPr>
      </w:pPr>
      <w:r w:rsidRPr="00917950">
        <w:rPr>
          <w:rFonts w:ascii="Arial" w:hAnsi="Arial" w:cs="Arial"/>
          <w:color w:val="000000"/>
          <w:sz w:val="20"/>
          <w:szCs w:val="20"/>
          <w:lang w:val="en-GB"/>
        </w:rPr>
        <w:t>изборот ќе биде евидентиран во системот;</w:t>
      </w:r>
    </w:p>
    <w:p w14:paraId="74397EF5" w14:textId="77777777" w:rsidR="00917950" w:rsidRPr="00917950" w:rsidRDefault="00917950" w:rsidP="00917950">
      <w:pPr>
        <w:numPr>
          <w:ilvl w:val="0"/>
          <w:numId w:val="43"/>
        </w:numPr>
        <w:spacing w:line="360" w:lineRule="auto"/>
        <w:jc w:val="both"/>
        <w:rPr>
          <w:rFonts w:ascii="Arial" w:hAnsi="Arial" w:cs="Arial"/>
          <w:color w:val="000000"/>
          <w:sz w:val="20"/>
          <w:szCs w:val="20"/>
          <w:lang w:val="en-GB"/>
        </w:rPr>
      </w:pPr>
      <w:r w:rsidRPr="00917950">
        <w:rPr>
          <w:rFonts w:ascii="Arial" w:hAnsi="Arial" w:cs="Arial"/>
          <w:color w:val="000000"/>
          <w:sz w:val="20"/>
          <w:szCs w:val="20"/>
          <w:lang w:val="en-GB"/>
        </w:rPr>
        <w:t>анкетата повеќе нема да може да се уредува или повторно да се пополнува.</w:t>
      </w:r>
    </w:p>
    <w:p w14:paraId="5CC86A9F" w14:textId="77777777" w:rsidR="00917950" w:rsidRPr="00917950" w:rsidRDefault="00917950" w:rsidP="00917950">
      <w:pPr>
        <w:numPr>
          <w:ilvl w:val="0"/>
          <w:numId w:val="43"/>
        </w:numPr>
        <w:spacing w:line="360" w:lineRule="auto"/>
        <w:jc w:val="both"/>
        <w:rPr>
          <w:rFonts w:ascii="Arial" w:hAnsi="Arial" w:cs="Arial"/>
          <w:color w:val="000000"/>
          <w:sz w:val="20"/>
          <w:szCs w:val="20"/>
          <w:lang w:val="en-GB"/>
        </w:rPr>
      </w:pPr>
      <w:r w:rsidRPr="00917950">
        <w:rPr>
          <w:rFonts w:ascii="Arial" w:hAnsi="Arial" w:cs="Arial"/>
          <w:color w:val="000000"/>
          <w:sz w:val="20"/>
          <w:szCs w:val="20"/>
          <w:lang w:val="en-GB"/>
        </w:rPr>
        <w:t>Изборот на слободните изборни предмети е важен дел од планирањето на наставата за учебната 2026/2027 година. Затоа се препорачува родителите/старателите внимателно да ги разгледаат сите понудени предмети и да направат избор кој најмногу одговара на интересите, способностите и афинитетите на нивното дете.</w:t>
      </w:r>
    </w:p>
    <w:p w14:paraId="0FAF4C14" w14:textId="77777777" w:rsidR="00917950" w:rsidRPr="00917950" w:rsidRDefault="00917950" w:rsidP="00917950">
      <w:pPr>
        <w:numPr>
          <w:ilvl w:val="0"/>
          <w:numId w:val="43"/>
        </w:numPr>
        <w:spacing w:line="360" w:lineRule="auto"/>
        <w:jc w:val="both"/>
        <w:rPr>
          <w:rFonts w:ascii="Arial" w:hAnsi="Arial" w:cs="Arial"/>
          <w:color w:val="000000"/>
          <w:sz w:val="20"/>
          <w:szCs w:val="20"/>
          <w:lang w:val="en-GB"/>
        </w:rPr>
      </w:pPr>
      <w:r w:rsidRPr="00917950">
        <w:rPr>
          <w:rFonts w:ascii="Arial" w:hAnsi="Arial" w:cs="Arial"/>
          <w:color w:val="000000"/>
          <w:sz w:val="20"/>
          <w:szCs w:val="20"/>
          <w:lang w:val="en-GB"/>
        </w:rPr>
        <w:t>Навременото и правилно пополнување на анкетата овозможува училиштето успешно да ги формира групите и навремено да ја организира наставата по слободните изборни предмети.</w:t>
      </w:r>
    </w:p>
    <w:p w14:paraId="53064779" w14:textId="77777777" w:rsidR="00917950" w:rsidRPr="00917950" w:rsidRDefault="00917950" w:rsidP="009B0145">
      <w:pPr>
        <w:keepNext/>
        <w:keepLines/>
        <w:numPr>
          <w:ilvl w:val="1"/>
          <w:numId w:val="44"/>
        </w:numPr>
        <w:spacing w:before="40" w:after="0"/>
        <w:outlineLvl w:val="1"/>
        <w:rPr>
          <w:rFonts w:ascii="Cambria" w:eastAsia="Times New Roman" w:hAnsi="Cambria"/>
          <w:i/>
          <w:color w:val="365F91"/>
          <w:sz w:val="26"/>
          <w:szCs w:val="26"/>
          <w:lang w:val="mk-MK"/>
        </w:rPr>
      </w:pPr>
      <w:bookmarkStart w:id="49" w:name="_Toc237598496"/>
      <w:r w:rsidRPr="00917950">
        <w:rPr>
          <w:rFonts w:ascii="Cambria" w:eastAsia="Times New Roman" w:hAnsi="Cambria"/>
          <w:color w:val="365F91"/>
          <w:sz w:val="26"/>
          <w:szCs w:val="26"/>
          <w:lang w:val="mk-MK"/>
        </w:rPr>
        <w:t>Дополнителна настава</w:t>
      </w:r>
      <w:bookmarkEnd w:id="49"/>
      <w:r w:rsidRPr="00917950">
        <w:rPr>
          <w:rFonts w:ascii="Cambria" w:eastAsia="Times New Roman" w:hAnsi="Cambria"/>
          <w:i/>
          <w:color w:val="365F91"/>
          <w:sz w:val="26"/>
          <w:szCs w:val="26"/>
          <w:lang w:val="mk-MK"/>
        </w:rPr>
        <w:t xml:space="preserve"> </w:t>
      </w:r>
    </w:p>
    <w:p w14:paraId="32F0CD3E" w14:textId="77777777" w:rsidR="00917950" w:rsidRPr="00917950" w:rsidRDefault="00917950" w:rsidP="00917950">
      <w:pPr>
        <w:ind w:left="456"/>
        <w:contextualSpacing/>
        <w:rPr>
          <w:rFonts w:cs="Calibri"/>
          <w:color w:val="000000"/>
          <w:lang w:val="mk-MK" w:eastAsia="mk-MK"/>
        </w:rPr>
      </w:pPr>
    </w:p>
    <w:p w14:paraId="5AFE86A8" w14:textId="77777777" w:rsidR="00917950" w:rsidRPr="00917950" w:rsidRDefault="00917950" w:rsidP="00917950">
      <w:pPr>
        <w:spacing w:line="360" w:lineRule="auto"/>
        <w:jc w:val="both"/>
        <w:rPr>
          <w:rFonts w:ascii="Arial" w:hAnsi="Arial" w:cs="Arial"/>
          <w:color w:val="000000"/>
          <w:sz w:val="20"/>
          <w:szCs w:val="20"/>
          <w:lang w:val="mk-MK"/>
        </w:rPr>
      </w:pPr>
      <w:r w:rsidRPr="00917950">
        <w:rPr>
          <w:rFonts w:ascii="Arial" w:hAnsi="Arial" w:cs="Arial"/>
          <w:color w:val="000000"/>
          <w:sz w:val="24"/>
          <w:szCs w:val="24"/>
          <w:lang w:val="ru-RU"/>
        </w:rPr>
        <w:tab/>
      </w:r>
      <w:r w:rsidRPr="00917950">
        <w:rPr>
          <w:rFonts w:ascii="Arial" w:hAnsi="Arial" w:cs="Arial"/>
          <w:color w:val="000000"/>
          <w:sz w:val="20"/>
          <w:szCs w:val="20"/>
          <w:lang w:val="mk-MK"/>
        </w:rPr>
        <w:t xml:space="preserve">Дополнителната настава како дидактички модел на настава во Наставниот план е застапена со одреден број часови со што добива задолжителен карактер. Секој наставник е должен по својот предмет да реализира дополнителна настава за сите ученици </w:t>
      </w:r>
      <w:r w:rsidRPr="00917950">
        <w:rPr>
          <w:rFonts w:ascii="Arial" w:hAnsi="Arial" w:cs="Arial"/>
          <w:color w:val="000000"/>
          <w:sz w:val="20"/>
          <w:szCs w:val="20"/>
          <w:lang w:val="ru-RU"/>
        </w:rPr>
        <w:t xml:space="preserve">кои имаат потреба од дополнителна поддршка за да ги постигнат очекуваните резултати, односно на барање на ученик, негов родител, односно старател или по проценка на </w:t>
      </w:r>
      <w:r w:rsidRPr="00917950">
        <w:rPr>
          <w:rFonts w:ascii="Arial" w:hAnsi="Arial" w:cs="Arial"/>
          <w:color w:val="000000"/>
          <w:sz w:val="20"/>
          <w:szCs w:val="20"/>
          <w:lang w:val="mk-MK"/>
        </w:rPr>
        <w:t xml:space="preserve">самиот </w:t>
      </w:r>
      <w:r w:rsidRPr="00917950">
        <w:rPr>
          <w:rFonts w:ascii="Arial" w:hAnsi="Arial" w:cs="Arial"/>
          <w:color w:val="000000"/>
          <w:sz w:val="20"/>
          <w:szCs w:val="20"/>
          <w:lang w:val="ru-RU"/>
        </w:rPr>
        <w:t>настав</w:t>
      </w:r>
      <w:r w:rsidRPr="00917950">
        <w:rPr>
          <w:rFonts w:ascii="Arial" w:hAnsi="Arial" w:cs="Arial"/>
          <w:color w:val="000000"/>
          <w:sz w:val="20"/>
          <w:szCs w:val="20"/>
          <w:lang w:val="mk-MK"/>
        </w:rPr>
        <w:t xml:space="preserve">ник. За таквите потреби наставниците изготвуваат распоред, почитувајќи го времето кое им одговара на учениците за кои е наменета и јавно го истакнуваат. </w:t>
      </w:r>
    </w:p>
    <w:p w14:paraId="7180D1A4" w14:textId="77777777" w:rsidR="00917950" w:rsidRPr="00917950" w:rsidRDefault="00917950" w:rsidP="00917950">
      <w:pPr>
        <w:spacing w:line="360" w:lineRule="auto"/>
        <w:jc w:val="both"/>
        <w:rPr>
          <w:rFonts w:ascii="Arial" w:hAnsi="Arial" w:cs="Arial"/>
          <w:color w:val="000000"/>
          <w:sz w:val="20"/>
          <w:szCs w:val="20"/>
          <w:lang w:val="mk-MK"/>
        </w:rPr>
      </w:pPr>
      <w:r w:rsidRPr="00917950">
        <w:rPr>
          <w:rFonts w:ascii="Arial" w:hAnsi="Arial" w:cs="Arial"/>
          <w:color w:val="000000"/>
          <w:sz w:val="20"/>
          <w:szCs w:val="20"/>
          <w:lang w:val="ru-RU"/>
        </w:rPr>
        <w:tab/>
        <w:t>За потребата од посета на ученикот на дополнителна настава одделенскиот, односно предметниот наставник води евиденција и го известува родителот, односно старателот на детето во рок од три дена од констатирањето на потребата.</w:t>
      </w:r>
    </w:p>
    <w:p w14:paraId="75F76F05" w14:textId="77777777" w:rsidR="00917950" w:rsidRPr="00917950" w:rsidRDefault="00917950" w:rsidP="00917950">
      <w:pPr>
        <w:spacing w:line="360" w:lineRule="auto"/>
        <w:jc w:val="both"/>
        <w:rPr>
          <w:rFonts w:ascii="Arial" w:hAnsi="Arial" w:cs="Arial"/>
          <w:color w:val="000000"/>
          <w:sz w:val="20"/>
          <w:szCs w:val="20"/>
          <w:lang w:val="ru-RU"/>
        </w:rPr>
      </w:pPr>
      <w:r w:rsidRPr="00917950">
        <w:rPr>
          <w:rFonts w:ascii="Arial" w:hAnsi="Arial" w:cs="Arial"/>
          <w:color w:val="000000"/>
          <w:sz w:val="20"/>
          <w:szCs w:val="20"/>
          <w:lang w:val="ru-RU"/>
        </w:rPr>
        <w:lastRenderedPageBreak/>
        <w:tab/>
      </w:r>
      <w:r w:rsidRPr="00917950">
        <w:rPr>
          <w:rFonts w:ascii="Arial" w:hAnsi="Arial" w:cs="Arial"/>
          <w:color w:val="000000"/>
          <w:sz w:val="20"/>
          <w:szCs w:val="20"/>
          <w:lang w:val="mk-MK"/>
        </w:rPr>
        <w:t>Дополнителната настава се организира за учениците од одделенска и од предметна настава. Оваа настава се организира во текот на целата наставна година и во вид на продолжена настава на крајот од наставната година.</w:t>
      </w:r>
    </w:p>
    <w:p w14:paraId="306B0921" w14:textId="77777777" w:rsidR="00917950" w:rsidRPr="00917950" w:rsidRDefault="00917950" w:rsidP="00917950">
      <w:pPr>
        <w:spacing w:line="360" w:lineRule="auto"/>
        <w:jc w:val="both"/>
        <w:rPr>
          <w:rFonts w:ascii="Arial" w:hAnsi="Arial" w:cs="Arial"/>
          <w:color w:val="000000"/>
          <w:sz w:val="20"/>
          <w:szCs w:val="20"/>
          <w:lang w:val="mk-MK"/>
        </w:rPr>
      </w:pPr>
      <w:r w:rsidRPr="00917950">
        <w:rPr>
          <w:rFonts w:ascii="Arial" w:hAnsi="Arial" w:cs="Arial"/>
          <w:color w:val="000000"/>
          <w:sz w:val="20"/>
          <w:szCs w:val="20"/>
          <w:lang w:val="ru-RU"/>
        </w:rPr>
        <w:t xml:space="preserve"> </w:t>
      </w:r>
      <w:r w:rsidRPr="00917950">
        <w:rPr>
          <w:rFonts w:ascii="Arial" w:hAnsi="Arial" w:cs="Arial"/>
          <w:color w:val="000000"/>
          <w:sz w:val="20"/>
          <w:szCs w:val="20"/>
          <w:lang w:val="ru-RU"/>
        </w:rPr>
        <w:tab/>
        <w:t xml:space="preserve">Дополнителната настава за учениците во </w:t>
      </w:r>
      <w:r w:rsidRPr="00917950">
        <w:rPr>
          <w:rFonts w:ascii="Arial" w:hAnsi="Arial" w:cs="Arial"/>
          <w:color w:val="000000"/>
          <w:sz w:val="20"/>
          <w:szCs w:val="20"/>
        </w:rPr>
        <w:t>II</w:t>
      </w:r>
      <w:r w:rsidRPr="00917950">
        <w:rPr>
          <w:rFonts w:ascii="Arial" w:hAnsi="Arial" w:cs="Arial"/>
          <w:color w:val="000000"/>
          <w:sz w:val="20"/>
          <w:szCs w:val="20"/>
          <w:lang w:val="ru-RU"/>
        </w:rPr>
        <w:t xml:space="preserve">, </w:t>
      </w:r>
      <w:r w:rsidRPr="00917950">
        <w:rPr>
          <w:rFonts w:ascii="Arial" w:hAnsi="Arial" w:cs="Arial"/>
          <w:color w:val="000000"/>
          <w:sz w:val="20"/>
          <w:szCs w:val="20"/>
        </w:rPr>
        <w:t>III</w:t>
      </w:r>
      <w:r w:rsidRPr="00917950">
        <w:rPr>
          <w:rFonts w:ascii="Arial" w:hAnsi="Arial" w:cs="Arial"/>
          <w:color w:val="000000"/>
          <w:sz w:val="20"/>
          <w:szCs w:val="20"/>
          <w:lang w:val="mk-MK"/>
        </w:rPr>
        <w:t>,</w:t>
      </w:r>
      <w:r w:rsidRPr="00917950">
        <w:rPr>
          <w:rFonts w:ascii="Arial" w:hAnsi="Arial" w:cs="Arial"/>
          <w:color w:val="000000"/>
          <w:sz w:val="20"/>
          <w:szCs w:val="20"/>
          <w:lang w:val="ru-RU"/>
        </w:rPr>
        <w:t xml:space="preserve"> </w:t>
      </w:r>
      <w:r w:rsidRPr="00917950">
        <w:rPr>
          <w:rFonts w:ascii="Arial" w:hAnsi="Arial" w:cs="Arial"/>
          <w:color w:val="000000"/>
          <w:sz w:val="20"/>
          <w:szCs w:val="20"/>
        </w:rPr>
        <w:t>IV</w:t>
      </w:r>
      <w:r w:rsidRPr="00917950">
        <w:rPr>
          <w:rFonts w:ascii="Arial" w:hAnsi="Arial" w:cs="Arial"/>
          <w:color w:val="000000"/>
          <w:sz w:val="20"/>
          <w:szCs w:val="20"/>
          <w:lang w:val="ru-RU"/>
        </w:rPr>
        <w:t xml:space="preserve"> </w:t>
      </w:r>
      <w:r w:rsidRPr="00917950">
        <w:rPr>
          <w:rFonts w:ascii="Arial" w:hAnsi="Arial" w:cs="Arial"/>
          <w:color w:val="000000"/>
          <w:sz w:val="20"/>
          <w:szCs w:val="20"/>
          <w:lang w:val="mk-MK"/>
        </w:rPr>
        <w:t>и</w:t>
      </w:r>
      <w:r w:rsidRPr="00917950">
        <w:rPr>
          <w:rFonts w:ascii="Arial" w:hAnsi="Arial" w:cs="Arial"/>
          <w:color w:val="000000"/>
          <w:sz w:val="20"/>
          <w:szCs w:val="20"/>
          <w:lang w:val="ru-RU"/>
        </w:rPr>
        <w:t xml:space="preserve"> </w:t>
      </w:r>
      <w:r w:rsidRPr="00917950">
        <w:rPr>
          <w:rFonts w:ascii="Arial" w:hAnsi="Arial" w:cs="Arial"/>
          <w:color w:val="000000"/>
          <w:sz w:val="20"/>
          <w:szCs w:val="20"/>
        </w:rPr>
        <w:t>V</w:t>
      </w:r>
      <w:r w:rsidRPr="00917950">
        <w:rPr>
          <w:rFonts w:ascii="Arial" w:hAnsi="Arial" w:cs="Arial"/>
          <w:color w:val="000000"/>
          <w:sz w:val="20"/>
          <w:szCs w:val="20"/>
          <w:lang w:val="ru-RU"/>
        </w:rPr>
        <w:t xml:space="preserve"> одделение</w:t>
      </w:r>
      <w:r w:rsidRPr="00917950">
        <w:rPr>
          <w:rFonts w:ascii="Arial" w:hAnsi="Arial" w:cs="Arial"/>
          <w:color w:val="000000"/>
          <w:sz w:val="20"/>
          <w:szCs w:val="20"/>
          <w:lang w:val="mk-MK"/>
        </w:rPr>
        <w:t>, според Новата Концепција,</w:t>
      </w:r>
      <w:r w:rsidRPr="00917950">
        <w:rPr>
          <w:rFonts w:ascii="Arial" w:hAnsi="Arial" w:cs="Arial"/>
          <w:color w:val="000000"/>
          <w:sz w:val="20"/>
          <w:szCs w:val="20"/>
          <w:lang w:val="ru-RU"/>
        </w:rPr>
        <w:t xml:space="preserve"> се реализира во рамки на петте задолжителни саати (во случај на поголем број ученици со иста потреба) или по петте задолжителни саати (доколку се работи за мал број ученици – индивидуализиран пристап во планирањето). Реализацијата на дополнителната настава за учениците од </w:t>
      </w:r>
      <w:r w:rsidRPr="00917950">
        <w:rPr>
          <w:rFonts w:ascii="Arial" w:hAnsi="Arial" w:cs="Arial"/>
          <w:color w:val="000000"/>
          <w:sz w:val="20"/>
          <w:szCs w:val="20"/>
          <w:lang w:val="mk-MK"/>
        </w:rPr>
        <w:t>овие</w:t>
      </w:r>
      <w:r w:rsidRPr="00917950">
        <w:rPr>
          <w:rFonts w:ascii="Arial" w:hAnsi="Arial" w:cs="Arial"/>
          <w:color w:val="000000"/>
          <w:sz w:val="20"/>
          <w:szCs w:val="20"/>
          <w:lang w:val="ru-RU"/>
        </w:rPr>
        <w:t xml:space="preserve"> одделени</w:t>
      </w:r>
      <w:r w:rsidRPr="00917950">
        <w:rPr>
          <w:rFonts w:ascii="Arial" w:hAnsi="Arial" w:cs="Arial"/>
          <w:color w:val="000000"/>
          <w:sz w:val="20"/>
          <w:szCs w:val="20"/>
          <w:lang w:val="mk-MK"/>
        </w:rPr>
        <w:t>ја</w:t>
      </w:r>
      <w:r w:rsidRPr="00917950">
        <w:rPr>
          <w:rFonts w:ascii="Arial" w:hAnsi="Arial" w:cs="Arial"/>
          <w:color w:val="000000"/>
          <w:sz w:val="20"/>
          <w:szCs w:val="20"/>
          <w:lang w:val="ru-RU"/>
        </w:rPr>
        <w:t>, наставникот ја планира во рамките на неделното планирање на паралелката во делот на други активности, а ги евидентира во електронскиот дневник само активностите што ги презема и со која цел.</w:t>
      </w:r>
    </w:p>
    <w:p w14:paraId="154A09A3" w14:textId="77777777" w:rsidR="00917950" w:rsidRPr="00917950" w:rsidRDefault="00917950" w:rsidP="00917950">
      <w:pPr>
        <w:spacing w:line="360" w:lineRule="auto"/>
        <w:jc w:val="both"/>
        <w:rPr>
          <w:rFonts w:ascii="Arial" w:hAnsi="Arial" w:cs="Arial"/>
          <w:color w:val="000000"/>
          <w:sz w:val="20"/>
          <w:szCs w:val="20"/>
          <w:lang w:val="mk-MK"/>
        </w:rPr>
      </w:pPr>
    </w:p>
    <w:p w14:paraId="5460731A" w14:textId="77777777" w:rsidR="00917950" w:rsidRPr="00721840" w:rsidRDefault="00917950" w:rsidP="00917950">
      <w:pPr>
        <w:spacing w:line="360" w:lineRule="auto"/>
        <w:jc w:val="both"/>
        <w:rPr>
          <w:rFonts w:ascii="Arial" w:hAnsi="Arial" w:cs="Arial"/>
          <w:color w:val="000000"/>
          <w:sz w:val="20"/>
          <w:szCs w:val="20"/>
          <w:lang w:val="mk-MK"/>
        </w:rPr>
      </w:pPr>
      <w:r w:rsidRPr="00917950">
        <w:rPr>
          <w:rFonts w:ascii="Arial" w:hAnsi="Arial" w:cs="Arial"/>
          <w:color w:val="000000"/>
          <w:sz w:val="20"/>
          <w:szCs w:val="20"/>
          <w:lang w:val="mk-MK"/>
        </w:rPr>
        <w:t>НАПОМЕНА: У</w:t>
      </w:r>
      <w:r w:rsidRPr="00917950">
        <w:rPr>
          <w:rFonts w:ascii="Arial" w:hAnsi="Arial" w:cs="Arial"/>
          <w:color w:val="000000"/>
          <w:sz w:val="20"/>
          <w:szCs w:val="20"/>
          <w:lang w:val="ru-RU"/>
        </w:rPr>
        <w:t xml:space="preserve">чилиштето на месечна основа </w:t>
      </w:r>
      <w:r w:rsidRPr="00917950">
        <w:rPr>
          <w:rFonts w:ascii="Arial" w:hAnsi="Arial" w:cs="Arial"/>
          <w:color w:val="000000"/>
          <w:sz w:val="20"/>
          <w:szCs w:val="20"/>
          <w:lang w:val="mk-MK"/>
        </w:rPr>
        <w:t xml:space="preserve">ќе </w:t>
      </w:r>
      <w:r w:rsidRPr="00917950">
        <w:rPr>
          <w:rFonts w:ascii="Arial" w:hAnsi="Arial" w:cs="Arial"/>
          <w:color w:val="000000"/>
          <w:sz w:val="20"/>
          <w:szCs w:val="20"/>
          <w:lang w:val="ru-RU"/>
        </w:rPr>
        <w:t xml:space="preserve">изготвува распоред за дополнителна настава за секој наставен предмет и </w:t>
      </w:r>
      <w:r w:rsidRPr="00917950">
        <w:rPr>
          <w:rFonts w:ascii="Arial" w:hAnsi="Arial" w:cs="Arial"/>
          <w:color w:val="000000"/>
          <w:sz w:val="20"/>
          <w:szCs w:val="20"/>
          <w:lang w:val="mk-MK"/>
        </w:rPr>
        <w:t xml:space="preserve">ќе </w:t>
      </w:r>
      <w:r w:rsidRPr="00917950">
        <w:rPr>
          <w:rFonts w:ascii="Arial" w:hAnsi="Arial" w:cs="Arial"/>
          <w:color w:val="000000"/>
          <w:sz w:val="20"/>
          <w:szCs w:val="20"/>
          <w:lang w:val="ru-RU"/>
        </w:rPr>
        <w:t>го објавува на огласна табла и на својата интернет страница.</w:t>
      </w:r>
    </w:p>
    <w:p w14:paraId="132C91D4" w14:textId="77777777" w:rsidR="00917950" w:rsidRPr="00721840" w:rsidRDefault="00917950" w:rsidP="00917950">
      <w:pPr>
        <w:spacing w:line="360" w:lineRule="auto"/>
        <w:jc w:val="both"/>
        <w:rPr>
          <w:rFonts w:ascii="Arial" w:hAnsi="Arial" w:cs="Arial"/>
          <w:color w:val="000000"/>
          <w:sz w:val="20"/>
          <w:szCs w:val="20"/>
          <w:lang w:val="mk-MK"/>
        </w:rPr>
      </w:pPr>
    </w:p>
    <w:p w14:paraId="2FE31C47" w14:textId="77777777" w:rsidR="00917950" w:rsidRPr="00721840" w:rsidRDefault="00917950" w:rsidP="00917950">
      <w:pPr>
        <w:spacing w:line="360" w:lineRule="auto"/>
        <w:jc w:val="both"/>
        <w:rPr>
          <w:rFonts w:ascii="Arial" w:hAnsi="Arial" w:cs="Arial"/>
          <w:color w:val="000000"/>
          <w:sz w:val="20"/>
          <w:szCs w:val="20"/>
          <w:lang w:val="mk-MK"/>
        </w:rPr>
      </w:pPr>
    </w:p>
    <w:p w14:paraId="36C0945A" w14:textId="77777777" w:rsidR="00917950" w:rsidRPr="00917950" w:rsidRDefault="00917950" w:rsidP="00917950">
      <w:pPr>
        <w:spacing w:line="360" w:lineRule="auto"/>
        <w:jc w:val="both"/>
        <w:rPr>
          <w:rFonts w:ascii="Arial" w:hAnsi="Arial" w:cs="Arial"/>
          <w:color w:val="000000"/>
          <w:sz w:val="20"/>
          <w:szCs w:val="20"/>
          <w:lang w:val="ru-RU"/>
        </w:rPr>
      </w:pPr>
    </w:p>
    <w:p w14:paraId="15082241" w14:textId="77777777" w:rsidR="00917950" w:rsidRPr="00917950" w:rsidRDefault="00917950" w:rsidP="009B0145">
      <w:pPr>
        <w:keepNext/>
        <w:keepLines/>
        <w:numPr>
          <w:ilvl w:val="1"/>
          <w:numId w:val="44"/>
        </w:numPr>
        <w:spacing w:before="40" w:after="0"/>
        <w:outlineLvl w:val="1"/>
        <w:rPr>
          <w:rFonts w:ascii="Cambria" w:eastAsia="Times New Roman" w:hAnsi="Cambria"/>
          <w:color w:val="365F91"/>
          <w:sz w:val="26"/>
          <w:szCs w:val="26"/>
        </w:rPr>
      </w:pPr>
      <w:bookmarkStart w:id="50" w:name="_Toc237598497"/>
      <w:r w:rsidRPr="00917950">
        <w:rPr>
          <w:rFonts w:ascii="Cambria" w:eastAsia="Times New Roman" w:hAnsi="Cambria"/>
          <w:color w:val="365F91"/>
          <w:sz w:val="26"/>
          <w:szCs w:val="26"/>
          <w:lang w:val="mk-MK"/>
        </w:rPr>
        <w:t>Додатна настава</w:t>
      </w:r>
      <w:bookmarkEnd w:id="50"/>
    </w:p>
    <w:p w14:paraId="7416DE1E" w14:textId="77777777" w:rsidR="00917950" w:rsidRPr="00917950" w:rsidRDefault="00917950" w:rsidP="00917950"/>
    <w:p w14:paraId="2C54222E" w14:textId="77777777" w:rsidR="00917950" w:rsidRPr="00917950" w:rsidRDefault="00917950" w:rsidP="00917950">
      <w:pPr>
        <w:autoSpaceDE w:val="0"/>
        <w:autoSpaceDN w:val="0"/>
        <w:adjustRightInd w:val="0"/>
        <w:spacing w:after="240" w:line="360" w:lineRule="auto"/>
        <w:ind w:firstLine="709"/>
        <w:jc w:val="both"/>
        <w:rPr>
          <w:rFonts w:ascii="Arial" w:eastAsia="Times New Roman" w:hAnsi="Arial" w:cs="Arial"/>
          <w:sz w:val="20"/>
          <w:szCs w:val="20"/>
          <w:lang w:val="ru-RU"/>
        </w:rPr>
      </w:pPr>
      <w:r w:rsidRPr="00917950">
        <w:rPr>
          <w:rFonts w:ascii="Arial" w:hAnsi="Arial" w:cs="Arial"/>
          <w:sz w:val="20"/>
          <w:szCs w:val="20"/>
          <w:lang w:val="ru-RU"/>
        </w:rPr>
        <w:t>Додатна настава се организира за учениците кои постигнуваат значителни резултати по одделни наставни предмети. Додатната настава, наставникот е должен да им ја понуди на учениците, а учениците одлучуваат дали ќе ја посетуваат. Се организира во слободното време на учениците, според одредена програма, во помали групи.</w:t>
      </w:r>
    </w:p>
    <w:p w14:paraId="32B00D29" w14:textId="77777777" w:rsidR="00917950" w:rsidRPr="00917950" w:rsidRDefault="00917950" w:rsidP="00917950">
      <w:pPr>
        <w:autoSpaceDE w:val="0"/>
        <w:autoSpaceDN w:val="0"/>
        <w:adjustRightInd w:val="0"/>
        <w:spacing w:after="240" w:line="360" w:lineRule="auto"/>
        <w:ind w:firstLine="709"/>
        <w:jc w:val="both"/>
        <w:rPr>
          <w:rFonts w:ascii="Arial" w:hAnsi="Arial" w:cs="Arial"/>
          <w:sz w:val="20"/>
          <w:szCs w:val="20"/>
          <w:lang w:val="ru-RU"/>
        </w:rPr>
      </w:pPr>
      <w:r w:rsidRPr="00917950">
        <w:rPr>
          <w:rFonts w:ascii="Arial" w:hAnsi="Arial" w:cs="Arial"/>
          <w:sz w:val="20"/>
          <w:szCs w:val="20"/>
          <w:lang w:val="ru-RU"/>
        </w:rPr>
        <w:t>Голем дел од додатната настава ќе се реализира преку слободните изборни предмети кои ќе служат за продлабочување и проширување на знаењата од задолжителните предмети. За учениците кои се подготвуваат за натпревари, наставникот реализира додатни менторски часови, за чиј распоред исто така се договара со учениците и јавно го истакнува.</w:t>
      </w:r>
    </w:p>
    <w:p w14:paraId="26F5BE8E" w14:textId="77777777" w:rsidR="00917950" w:rsidRPr="00917950" w:rsidRDefault="00917950" w:rsidP="00917950">
      <w:pPr>
        <w:autoSpaceDE w:val="0"/>
        <w:autoSpaceDN w:val="0"/>
        <w:adjustRightInd w:val="0"/>
        <w:spacing w:after="0" w:line="360" w:lineRule="auto"/>
        <w:rPr>
          <w:rFonts w:ascii="Arial" w:eastAsia="Times New Roman" w:hAnsi="Arial" w:cs="Arial"/>
          <w:sz w:val="20"/>
          <w:szCs w:val="20"/>
          <w:lang w:val="ru-RU"/>
        </w:rPr>
      </w:pPr>
      <w:r w:rsidRPr="00917950">
        <w:rPr>
          <w:rFonts w:ascii="Arial" w:eastAsia="Times New Roman" w:hAnsi="Arial" w:cs="Arial"/>
          <w:sz w:val="20"/>
          <w:szCs w:val="20"/>
          <w:lang w:val="ru-RU"/>
        </w:rPr>
        <w:lastRenderedPageBreak/>
        <w:t xml:space="preserve"> </w:t>
      </w:r>
      <w:r w:rsidRPr="00917950">
        <w:rPr>
          <w:rFonts w:ascii="Arial" w:eastAsia="Times New Roman" w:hAnsi="Arial" w:cs="Arial"/>
          <w:sz w:val="20"/>
          <w:szCs w:val="20"/>
          <w:lang w:val="mk-MK"/>
        </w:rPr>
        <w:tab/>
      </w:r>
      <w:r w:rsidRPr="00917950">
        <w:rPr>
          <w:rFonts w:ascii="Arial" w:eastAsia="Times New Roman" w:hAnsi="Arial" w:cs="Arial"/>
          <w:sz w:val="20"/>
          <w:szCs w:val="20"/>
          <w:lang w:val="ru-RU"/>
        </w:rPr>
        <w:t xml:space="preserve">Додатна настава за учениците во </w:t>
      </w:r>
      <w:r w:rsidRPr="00721840">
        <w:rPr>
          <w:rFonts w:ascii="Arial" w:eastAsia="Times New Roman" w:hAnsi="Arial" w:cs="Arial"/>
          <w:sz w:val="20"/>
          <w:szCs w:val="20"/>
          <w:lang w:val="mk-MK"/>
        </w:rPr>
        <w:t>II</w:t>
      </w:r>
      <w:r w:rsidRPr="00917950">
        <w:rPr>
          <w:rFonts w:ascii="Arial" w:eastAsia="Times New Roman" w:hAnsi="Arial" w:cs="Arial"/>
          <w:sz w:val="20"/>
          <w:szCs w:val="20"/>
          <w:lang w:val="ru-RU"/>
        </w:rPr>
        <w:t xml:space="preserve">, </w:t>
      </w:r>
      <w:r w:rsidRPr="00721840">
        <w:rPr>
          <w:rFonts w:ascii="Arial" w:eastAsia="Times New Roman" w:hAnsi="Arial" w:cs="Arial"/>
          <w:sz w:val="20"/>
          <w:szCs w:val="20"/>
          <w:lang w:val="mk-MK"/>
        </w:rPr>
        <w:t>III</w:t>
      </w:r>
      <w:r w:rsidRPr="00917950">
        <w:rPr>
          <w:rFonts w:ascii="Arial" w:eastAsia="Times New Roman" w:hAnsi="Arial" w:cs="Arial"/>
          <w:sz w:val="20"/>
          <w:szCs w:val="20"/>
          <w:lang w:val="mk-MK"/>
        </w:rPr>
        <w:t>,</w:t>
      </w:r>
      <w:r w:rsidRPr="00917950">
        <w:rPr>
          <w:rFonts w:ascii="Arial" w:eastAsia="Times New Roman" w:hAnsi="Arial" w:cs="Arial"/>
          <w:sz w:val="20"/>
          <w:szCs w:val="20"/>
          <w:lang w:val="ru-RU"/>
        </w:rPr>
        <w:t xml:space="preserve"> </w:t>
      </w:r>
      <w:r w:rsidRPr="00721840">
        <w:rPr>
          <w:rFonts w:ascii="Arial" w:eastAsia="Times New Roman" w:hAnsi="Arial" w:cs="Arial"/>
          <w:sz w:val="20"/>
          <w:szCs w:val="20"/>
          <w:lang w:val="mk-MK"/>
        </w:rPr>
        <w:t>IV</w:t>
      </w:r>
      <w:r w:rsidRPr="00917950">
        <w:rPr>
          <w:rFonts w:ascii="Arial" w:eastAsia="Times New Roman" w:hAnsi="Arial" w:cs="Arial"/>
          <w:sz w:val="20"/>
          <w:szCs w:val="20"/>
          <w:lang w:val="ru-RU"/>
        </w:rPr>
        <w:t xml:space="preserve"> </w:t>
      </w:r>
      <w:r w:rsidRPr="00917950">
        <w:rPr>
          <w:rFonts w:ascii="Arial" w:eastAsia="Times New Roman" w:hAnsi="Arial" w:cs="Arial"/>
          <w:sz w:val="20"/>
          <w:szCs w:val="20"/>
          <w:lang w:val="mk-MK"/>
        </w:rPr>
        <w:t>и</w:t>
      </w:r>
      <w:r w:rsidRPr="00917950">
        <w:rPr>
          <w:rFonts w:ascii="Arial" w:eastAsia="Times New Roman" w:hAnsi="Arial" w:cs="Arial"/>
          <w:sz w:val="20"/>
          <w:szCs w:val="20"/>
          <w:lang w:val="ru-RU"/>
        </w:rPr>
        <w:t xml:space="preserve"> </w:t>
      </w:r>
      <w:r w:rsidRPr="00721840">
        <w:rPr>
          <w:rFonts w:ascii="Arial" w:eastAsia="Times New Roman" w:hAnsi="Arial" w:cs="Arial"/>
          <w:sz w:val="20"/>
          <w:szCs w:val="20"/>
          <w:lang w:val="mk-MK"/>
        </w:rPr>
        <w:t>V</w:t>
      </w:r>
      <w:r w:rsidRPr="00917950">
        <w:rPr>
          <w:rFonts w:ascii="Arial" w:eastAsia="Times New Roman" w:hAnsi="Arial" w:cs="Arial"/>
          <w:sz w:val="20"/>
          <w:szCs w:val="20"/>
          <w:lang w:val="ru-RU"/>
        </w:rPr>
        <w:t xml:space="preserve"> одделение</w:t>
      </w:r>
      <w:r w:rsidRPr="00917950">
        <w:rPr>
          <w:rFonts w:ascii="Arial" w:eastAsia="Times New Roman" w:hAnsi="Arial" w:cs="Arial"/>
          <w:sz w:val="20"/>
          <w:szCs w:val="20"/>
          <w:lang w:val="mk-MK"/>
        </w:rPr>
        <w:t>, според Новата Концепција,</w:t>
      </w:r>
      <w:r w:rsidRPr="00917950">
        <w:rPr>
          <w:rFonts w:ascii="Arial" w:eastAsia="Times New Roman" w:hAnsi="Arial" w:cs="Arial"/>
          <w:sz w:val="20"/>
          <w:szCs w:val="20"/>
          <w:lang w:val="ru-RU"/>
        </w:rPr>
        <w:t xml:space="preserve"> може да се реализира преку проектни и истражувачки активности, преку слободните изборни предмети, а додатни часови за подготовка за натпревар – по петте задолжителни саати на престој. Реализацијата на додатната настава за учениците од </w:t>
      </w:r>
      <w:r w:rsidRPr="00917950">
        <w:rPr>
          <w:rFonts w:ascii="Arial" w:eastAsia="Times New Roman" w:hAnsi="Arial" w:cs="Arial"/>
          <w:sz w:val="20"/>
          <w:szCs w:val="20"/>
          <w:lang w:val="mk-MK"/>
        </w:rPr>
        <w:t>овие</w:t>
      </w:r>
      <w:r w:rsidRPr="00917950">
        <w:rPr>
          <w:rFonts w:ascii="Arial" w:eastAsia="Times New Roman" w:hAnsi="Arial" w:cs="Arial"/>
          <w:sz w:val="20"/>
          <w:szCs w:val="20"/>
          <w:lang w:val="ru-RU"/>
        </w:rPr>
        <w:t xml:space="preserve"> одделени</w:t>
      </w:r>
      <w:r w:rsidRPr="00917950">
        <w:rPr>
          <w:rFonts w:ascii="Arial" w:eastAsia="Times New Roman" w:hAnsi="Arial" w:cs="Arial"/>
          <w:sz w:val="20"/>
          <w:szCs w:val="20"/>
          <w:lang w:val="mk-MK"/>
        </w:rPr>
        <w:t>ја</w:t>
      </w:r>
      <w:r w:rsidRPr="00917950">
        <w:rPr>
          <w:rFonts w:ascii="Arial" w:eastAsia="Times New Roman" w:hAnsi="Arial" w:cs="Arial"/>
          <w:sz w:val="20"/>
          <w:szCs w:val="20"/>
          <w:lang w:val="ru-RU"/>
        </w:rPr>
        <w:t>, наставникот ја планира во рамките на неделното планирање на паралелката во делот на други активности, а ги евидентира во електронскиот дневник само активностите што ги презема и со која цел.</w:t>
      </w:r>
    </w:p>
    <w:p w14:paraId="3C9C0D33" w14:textId="77777777" w:rsidR="00917950" w:rsidRPr="00917950" w:rsidRDefault="00917950" w:rsidP="00917950">
      <w:pPr>
        <w:spacing w:after="240" w:line="360" w:lineRule="auto"/>
        <w:ind w:firstLine="720"/>
        <w:jc w:val="both"/>
        <w:rPr>
          <w:rFonts w:ascii="Arial" w:hAnsi="Arial" w:cs="Arial"/>
          <w:sz w:val="20"/>
          <w:szCs w:val="20"/>
          <w:lang w:val="ru-RU"/>
        </w:rPr>
      </w:pPr>
      <w:r w:rsidRPr="00917950">
        <w:rPr>
          <w:rFonts w:ascii="Arial" w:hAnsi="Arial" w:cs="Arial"/>
          <w:sz w:val="20"/>
          <w:szCs w:val="20"/>
          <w:lang w:val="ru-RU"/>
        </w:rPr>
        <w:t>НАПОМЕНА: Училиштето на месечна основа ќе изготвува распоред за додатна настава за секој наставен предмет и ќе го објавува на огласна табла и на својата интернет страница.</w:t>
      </w:r>
    </w:p>
    <w:p w14:paraId="49B33F89" w14:textId="77777777" w:rsidR="00917950" w:rsidRPr="00721840" w:rsidRDefault="00917950" w:rsidP="00917950">
      <w:pPr>
        <w:spacing w:line="360" w:lineRule="auto"/>
        <w:jc w:val="both"/>
        <w:rPr>
          <w:rFonts w:ascii="Arial" w:hAnsi="Arial" w:cs="Arial"/>
          <w:sz w:val="24"/>
          <w:szCs w:val="24"/>
          <w:lang w:val="ru-RU"/>
        </w:rPr>
      </w:pPr>
    </w:p>
    <w:p w14:paraId="7C9934B8" w14:textId="3FA6CA02" w:rsidR="00917950" w:rsidRPr="00290AFA" w:rsidRDefault="00917950" w:rsidP="009B0145">
      <w:pPr>
        <w:pStyle w:val="ListParagraph"/>
        <w:keepNext/>
        <w:keepLines/>
        <w:numPr>
          <w:ilvl w:val="1"/>
          <w:numId w:val="44"/>
        </w:numPr>
        <w:spacing w:before="40" w:after="0"/>
        <w:outlineLvl w:val="1"/>
        <w:rPr>
          <w:rFonts w:ascii="Cambria" w:eastAsia="Times New Roman" w:hAnsi="Cambria"/>
          <w:color w:val="365F91"/>
          <w:sz w:val="26"/>
          <w:szCs w:val="26"/>
        </w:rPr>
      </w:pPr>
      <w:bookmarkStart w:id="51" w:name="_Toc237598498"/>
      <w:r w:rsidRPr="00290AFA">
        <w:rPr>
          <w:rFonts w:ascii="Cambria" w:eastAsia="Times New Roman" w:hAnsi="Cambria"/>
          <w:color w:val="365F91"/>
          <w:sz w:val="26"/>
          <w:szCs w:val="26"/>
        </w:rPr>
        <w:t>Работа со надарени и талентирани ученици</w:t>
      </w:r>
      <w:bookmarkEnd w:id="51"/>
    </w:p>
    <w:p w14:paraId="090C8068" w14:textId="77777777" w:rsidR="00290AFA" w:rsidRPr="00290AFA" w:rsidRDefault="00290AFA" w:rsidP="00290AFA">
      <w:pPr>
        <w:pStyle w:val="ListParagraph"/>
        <w:keepNext/>
        <w:keepLines/>
        <w:spacing w:before="40" w:after="0"/>
        <w:ind w:left="456"/>
        <w:outlineLvl w:val="1"/>
        <w:rPr>
          <w:rFonts w:ascii="Cambria" w:eastAsia="Times New Roman" w:hAnsi="Cambria"/>
          <w:color w:val="365F91"/>
          <w:sz w:val="26"/>
          <w:szCs w:val="26"/>
        </w:rPr>
      </w:pPr>
    </w:p>
    <w:p w14:paraId="0C0B4D57" w14:textId="6583B6E6" w:rsidR="00290AFA" w:rsidRPr="00290AFA" w:rsidRDefault="00290AFA" w:rsidP="00290AFA">
      <w:pPr>
        <w:spacing w:after="240" w:line="360" w:lineRule="auto"/>
        <w:ind w:firstLine="720"/>
        <w:jc w:val="both"/>
        <w:rPr>
          <w:rFonts w:ascii="Arial" w:eastAsia="Times New Roman" w:hAnsi="Arial" w:cs="Arial"/>
          <w:b/>
          <w:color w:val="000000"/>
          <w:sz w:val="20"/>
          <w:szCs w:val="20"/>
          <w:lang w:val="ru-RU"/>
        </w:rPr>
      </w:pPr>
      <w:r w:rsidRPr="00290AFA">
        <w:rPr>
          <w:rFonts w:ascii="Arial" w:eastAsia="Times New Roman" w:hAnsi="Arial" w:cs="Arial"/>
          <w:b/>
          <w:color w:val="000000"/>
          <w:sz w:val="20"/>
          <w:szCs w:val="20"/>
          <w:lang w:val="mk-MK"/>
        </w:rPr>
        <w:t>Програма за работа со надарени и талентирани ученици во учебната 202</w:t>
      </w:r>
      <w:r>
        <w:rPr>
          <w:rFonts w:ascii="Arial" w:eastAsia="Times New Roman" w:hAnsi="Arial" w:cs="Arial"/>
          <w:b/>
          <w:color w:val="000000"/>
          <w:sz w:val="20"/>
          <w:szCs w:val="20"/>
          <w:lang w:val="mk-MK"/>
        </w:rPr>
        <w:t>6</w:t>
      </w:r>
      <w:r w:rsidRPr="00290AFA">
        <w:rPr>
          <w:rFonts w:ascii="Arial" w:eastAsia="Times New Roman" w:hAnsi="Arial" w:cs="Arial"/>
          <w:b/>
          <w:color w:val="000000"/>
          <w:sz w:val="20"/>
          <w:szCs w:val="20"/>
          <w:lang w:val="mk-MK"/>
        </w:rPr>
        <w:t>/202</w:t>
      </w:r>
      <w:r>
        <w:rPr>
          <w:rFonts w:ascii="Arial" w:eastAsia="Times New Roman" w:hAnsi="Arial" w:cs="Arial"/>
          <w:b/>
          <w:color w:val="000000"/>
          <w:sz w:val="20"/>
          <w:szCs w:val="20"/>
          <w:lang w:val="mk-MK"/>
        </w:rPr>
        <w:t>7</w:t>
      </w:r>
      <w:r w:rsidRPr="00290AFA">
        <w:rPr>
          <w:rFonts w:ascii="Arial" w:eastAsia="Times New Roman" w:hAnsi="Arial" w:cs="Arial"/>
          <w:b/>
          <w:color w:val="000000"/>
          <w:sz w:val="20"/>
          <w:szCs w:val="20"/>
          <w:lang w:val="mk-MK"/>
        </w:rPr>
        <w:t xml:space="preserve"> година</w:t>
      </w:r>
    </w:p>
    <w:p w14:paraId="28A2C059" w14:textId="77777777" w:rsidR="00290AFA" w:rsidRPr="00290AFA" w:rsidRDefault="00290AFA" w:rsidP="00290AFA">
      <w:pPr>
        <w:spacing w:after="120" w:line="360" w:lineRule="auto"/>
        <w:ind w:firstLine="720"/>
        <w:jc w:val="both"/>
        <w:rPr>
          <w:rFonts w:ascii="Arial" w:eastAsia="Times New Roman" w:hAnsi="Arial" w:cs="Arial"/>
          <w:color w:val="000000"/>
          <w:sz w:val="20"/>
          <w:szCs w:val="20"/>
          <w:lang w:val="ru-RU"/>
        </w:rPr>
      </w:pPr>
      <w:r w:rsidRPr="00290AFA">
        <w:rPr>
          <w:rFonts w:ascii="Arial" w:eastAsia="Times New Roman" w:hAnsi="Arial" w:cs="Arial"/>
          <w:color w:val="000000"/>
          <w:sz w:val="20"/>
          <w:szCs w:val="20"/>
          <w:lang w:val="mk-MK"/>
        </w:rPr>
        <w:t>Во училиштето изработена е програма за работа со талентирани и надарени ученици со која се предвидени активностите кои ќе се реализираат оваа учебна година.</w:t>
      </w:r>
    </w:p>
    <w:tbl>
      <w:tblPr>
        <w:tblStyle w:val="LightGrid-Accent1111"/>
        <w:tblW w:w="14640" w:type="dxa"/>
        <w:jc w:val="center"/>
        <w:tblLayout w:type="fixed"/>
        <w:tblLook w:val="0400" w:firstRow="0" w:lastRow="0" w:firstColumn="0" w:lastColumn="0" w:noHBand="0" w:noVBand="1"/>
      </w:tblPr>
      <w:tblGrid>
        <w:gridCol w:w="3435"/>
        <w:gridCol w:w="3970"/>
        <w:gridCol w:w="2553"/>
        <w:gridCol w:w="1702"/>
        <w:gridCol w:w="2980"/>
      </w:tblGrid>
      <w:tr w:rsidR="00290AFA" w:rsidRPr="00290AFA" w14:paraId="0AABB576" w14:textId="77777777" w:rsidTr="00290AFA">
        <w:trPr>
          <w:cnfStyle w:val="000000100000" w:firstRow="0" w:lastRow="0" w:firstColumn="0" w:lastColumn="0" w:oddVBand="0" w:evenVBand="0" w:oddHBand="1" w:evenHBand="0" w:firstRowFirstColumn="0" w:firstRowLastColumn="0" w:lastRowFirstColumn="0" w:lastRowLastColumn="0"/>
          <w:trHeight w:val="437"/>
          <w:jc w:val="center"/>
        </w:trPr>
        <w:tc>
          <w:tcPr>
            <w:tcW w:w="3434" w:type="dxa"/>
            <w:vAlign w:val="center"/>
            <w:hideMark/>
          </w:tcPr>
          <w:p w14:paraId="06B9E396" w14:textId="77777777" w:rsidR="00290AFA" w:rsidRPr="00290AFA" w:rsidRDefault="00290AFA" w:rsidP="00290AFA">
            <w:pPr>
              <w:spacing w:after="0" w:line="360" w:lineRule="auto"/>
              <w:jc w:val="center"/>
              <w:rPr>
                <w:rFonts w:ascii="Arial" w:hAnsi="Arial" w:cs="Arial"/>
                <w:b/>
                <w:sz w:val="20"/>
                <w:szCs w:val="20"/>
              </w:rPr>
            </w:pPr>
            <w:r w:rsidRPr="00290AFA">
              <w:rPr>
                <w:rFonts w:ascii="Arial" w:hAnsi="Arial" w:cs="Arial"/>
                <w:b/>
                <w:sz w:val="20"/>
                <w:szCs w:val="20"/>
              </w:rPr>
              <w:t>ЦЕЛИ</w:t>
            </w:r>
          </w:p>
        </w:tc>
        <w:tc>
          <w:tcPr>
            <w:tcW w:w="3969" w:type="dxa"/>
            <w:vAlign w:val="center"/>
            <w:hideMark/>
          </w:tcPr>
          <w:p w14:paraId="245CAF63" w14:textId="77777777" w:rsidR="00290AFA" w:rsidRPr="00290AFA" w:rsidRDefault="00290AFA" w:rsidP="00290AFA">
            <w:pPr>
              <w:spacing w:after="0" w:line="360" w:lineRule="auto"/>
              <w:jc w:val="center"/>
              <w:rPr>
                <w:rFonts w:ascii="Arial" w:hAnsi="Arial" w:cs="Arial"/>
                <w:b/>
                <w:sz w:val="20"/>
                <w:szCs w:val="20"/>
              </w:rPr>
            </w:pPr>
            <w:r w:rsidRPr="00290AFA">
              <w:rPr>
                <w:rFonts w:ascii="Arial" w:hAnsi="Arial" w:cs="Arial"/>
                <w:b/>
                <w:sz w:val="20"/>
                <w:szCs w:val="20"/>
              </w:rPr>
              <w:t>СОДРЖИНИ И АКТИВНОСТИ</w:t>
            </w:r>
          </w:p>
        </w:tc>
        <w:tc>
          <w:tcPr>
            <w:tcW w:w="2552" w:type="dxa"/>
            <w:vAlign w:val="center"/>
            <w:hideMark/>
          </w:tcPr>
          <w:p w14:paraId="12C11DCB" w14:textId="77777777" w:rsidR="00290AFA" w:rsidRPr="00290AFA" w:rsidRDefault="00290AFA" w:rsidP="00290AFA">
            <w:pPr>
              <w:spacing w:after="0" w:line="360" w:lineRule="auto"/>
              <w:jc w:val="center"/>
              <w:rPr>
                <w:rFonts w:ascii="Arial" w:hAnsi="Arial" w:cs="Arial"/>
                <w:b/>
                <w:sz w:val="20"/>
                <w:szCs w:val="20"/>
              </w:rPr>
            </w:pPr>
            <w:r w:rsidRPr="00290AFA">
              <w:rPr>
                <w:rFonts w:ascii="Arial" w:hAnsi="Arial" w:cs="Arial"/>
                <w:b/>
                <w:sz w:val="20"/>
                <w:szCs w:val="20"/>
              </w:rPr>
              <w:t>РЕАЛИЗАТОР</w:t>
            </w:r>
          </w:p>
        </w:tc>
        <w:tc>
          <w:tcPr>
            <w:tcW w:w="1701" w:type="dxa"/>
            <w:vAlign w:val="center"/>
            <w:hideMark/>
          </w:tcPr>
          <w:p w14:paraId="15A0AA66" w14:textId="77777777" w:rsidR="00290AFA" w:rsidRPr="00290AFA" w:rsidRDefault="00290AFA" w:rsidP="00290AFA">
            <w:pPr>
              <w:spacing w:after="0" w:line="360" w:lineRule="auto"/>
              <w:jc w:val="center"/>
              <w:rPr>
                <w:rFonts w:ascii="Arial" w:hAnsi="Arial" w:cs="Arial"/>
                <w:b/>
                <w:sz w:val="20"/>
                <w:szCs w:val="20"/>
              </w:rPr>
            </w:pPr>
            <w:r w:rsidRPr="00290AFA">
              <w:rPr>
                <w:rFonts w:ascii="Arial" w:hAnsi="Arial" w:cs="Arial"/>
                <w:b/>
                <w:sz w:val="20"/>
                <w:szCs w:val="20"/>
              </w:rPr>
              <w:t>ВРЕМЕ</w:t>
            </w:r>
          </w:p>
        </w:tc>
        <w:tc>
          <w:tcPr>
            <w:tcW w:w="2979" w:type="dxa"/>
            <w:vAlign w:val="center"/>
            <w:hideMark/>
          </w:tcPr>
          <w:p w14:paraId="4FB5C0A1" w14:textId="77777777" w:rsidR="00290AFA" w:rsidRPr="00290AFA" w:rsidRDefault="00290AFA" w:rsidP="00290AFA">
            <w:pPr>
              <w:spacing w:after="0" w:line="360" w:lineRule="auto"/>
              <w:jc w:val="center"/>
              <w:rPr>
                <w:rFonts w:ascii="Arial" w:hAnsi="Arial" w:cs="Arial"/>
                <w:b/>
                <w:sz w:val="20"/>
                <w:szCs w:val="20"/>
              </w:rPr>
            </w:pPr>
            <w:r w:rsidRPr="00290AFA">
              <w:rPr>
                <w:rFonts w:ascii="Arial" w:hAnsi="Arial" w:cs="Arial"/>
                <w:b/>
                <w:sz w:val="20"/>
                <w:szCs w:val="20"/>
              </w:rPr>
              <w:t>ОЧЕКУВАНИ ЕФЕКТИ</w:t>
            </w:r>
          </w:p>
        </w:tc>
      </w:tr>
      <w:tr w:rsidR="00290AFA" w:rsidRPr="00290AFA" w14:paraId="7099A5B4" w14:textId="77777777" w:rsidTr="00290AFA">
        <w:trPr>
          <w:cnfStyle w:val="000000010000" w:firstRow="0" w:lastRow="0" w:firstColumn="0" w:lastColumn="0" w:oddVBand="0" w:evenVBand="0" w:oddHBand="0" w:evenHBand="1" w:firstRowFirstColumn="0" w:firstRowLastColumn="0" w:lastRowFirstColumn="0" w:lastRowLastColumn="0"/>
          <w:trHeight w:val="20"/>
          <w:jc w:val="center"/>
        </w:trPr>
        <w:tc>
          <w:tcPr>
            <w:tcW w:w="3434" w:type="dxa"/>
            <w:hideMark/>
          </w:tcPr>
          <w:p w14:paraId="785D2297" w14:textId="77777777" w:rsidR="00290AFA" w:rsidRPr="00290AFA" w:rsidRDefault="00290AFA" w:rsidP="00290AFA">
            <w:pPr>
              <w:spacing w:after="240" w:line="360" w:lineRule="auto"/>
              <w:ind w:right="113"/>
              <w:rPr>
                <w:rFonts w:ascii="Arial" w:hAnsi="Arial" w:cs="Arial"/>
                <w:b/>
                <w:sz w:val="20"/>
                <w:szCs w:val="20"/>
              </w:rPr>
            </w:pPr>
            <w:r w:rsidRPr="00290AFA">
              <w:rPr>
                <w:rFonts w:ascii="Arial" w:hAnsi="Arial" w:cs="Arial"/>
                <w:b/>
                <w:sz w:val="20"/>
                <w:szCs w:val="20"/>
              </w:rPr>
              <w:t>Креирање на политика за работа со надарени ученици</w:t>
            </w:r>
          </w:p>
          <w:p w14:paraId="2804F9F0" w14:textId="77777777" w:rsidR="00290AFA" w:rsidRPr="00290AFA" w:rsidRDefault="00290AFA" w:rsidP="00290AFA">
            <w:pPr>
              <w:spacing w:after="240" w:line="360" w:lineRule="auto"/>
              <w:ind w:right="113"/>
              <w:rPr>
                <w:rFonts w:ascii="Arial" w:hAnsi="Arial" w:cs="Arial"/>
                <w:b/>
                <w:sz w:val="20"/>
                <w:szCs w:val="20"/>
              </w:rPr>
            </w:pPr>
            <w:r w:rsidRPr="00290AFA">
              <w:rPr>
                <w:rFonts w:ascii="Arial" w:hAnsi="Arial" w:cs="Arial"/>
                <w:b/>
                <w:sz w:val="20"/>
                <w:szCs w:val="20"/>
              </w:rPr>
              <w:t>Формирање на Училишен тим за работа со надарени ученици</w:t>
            </w:r>
          </w:p>
        </w:tc>
        <w:tc>
          <w:tcPr>
            <w:tcW w:w="3969" w:type="dxa"/>
            <w:hideMark/>
          </w:tcPr>
          <w:p w14:paraId="61F5220F" w14:textId="77777777" w:rsidR="00290AFA" w:rsidRPr="00290AFA" w:rsidRDefault="00290AFA" w:rsidP="00290AFA">
            <w:pPr>
              <w:spacing w:after="240" w:line="360" w:lineRule="auto"/>
              <w:ind w:right="113"/>
              <w:rPr>
                <w:rFonts w:ascii="Arial" w:hAnsi="Arial" w:cs="Arial"/>
                <w:sz w:val="20"/>
                <w:szCs w:val="20"/>
              </w:rPr>
            </w:pPr>
            <w:r w:rsidRPr="00290AFA">
              <w:rPr>
                <w:rFonts w:ascii="Arial" w:hAnsi="Arial" w:cs="Arial"/>
                <w:sz w:val="20"/>
                <w:szCs w:val="20"/>
              </w:rPr>
              <w:t>Формирање на тим за поддршка</w:t>
            </w:r>
          </w:p>
          <w:p w14:paraId="14288A4B" w14:textId="77777777" w:rsidR="00290AFA" w:rsidRPr="00290AFA" w:rsidRDefault="00290AFA" w:rsidP="00290AFA">
            <w:pPr>
              <w:spacing w:after="240" w:line="360" w:lineRule="auto"/>
              <w:ind w:right="113"/>
              <w:rPr>
                <w:rFonts w:ascii="Arial" w:hAnsi="Arial" w:cs="Arial"/>
                <w:sz w:val="20"/>
                <w:szCs w:val="20"/>
              </w:rPr>
            </w:pPr>
            <w:r w:rsidRPr="00290AFA">
              <w:rPr>
                <w:rFonts w:ascii="Arial" w:hAnsi="Arial" w:cs="Arial"/>
                <w:sz w:val="20"/>
                <w:szCs w:val="20"/>
              </w:rPr>
              <w:t>Изготвување на годишна програма за работа</w:t>
            </w:r>
          </w:p>
          <w:p w14:paraId="724E27D9" w14:textId="77777777" w:rsidR="00290AFA" w:rsidRPr="00290AFA" w:rsidRDefault="00290AFA" w:rsidP="00290AFA">
            <w:pPr>
              <w:spacing w:after="240" w:line="360" w:lineRule="auto"/>
              <w:ind w:right="113"/>
              <w:rPr>
                <w:rFonts w:ascii="Arial" w:hAnsi="Arial" w:cs="Arial"/>
                <w:sz w:val="20"/>
                <w:szCs w:val="20"/>
              </w:rPr>
            </w:pPr>
            <w:r w:rsidRPr="00290AFA">
              <w:rPr>
                <w:rFonts w:ascii="Arial" w:hAnsi="Arial" w:cs="Arial"/>
                <w:sz w:val="20"/>
                <w:szCs w:val="20"/>
              </w:rPr>
              <w:t>Евидентирање на надарените ученици</w:t>
            </w:r>
          </w:p>
          <w:p w14:paraId="3B5BB069" w14:textId="77777777" w:rsidR="00290AFA" w:rsidRPr="00290AFA" w:rsidRDefault="00290AFA" w:rsidP="00290AFA">
            <w:pPr>
              <w:spacing w:after="240" w:line="360" w:lineRule="auto"/>
              <w:ind w:right="113"/>
              <w:rPr>
                <w:rFonts w:ascii="Arial" w:hAnsi="Arial" w:cs="Arial"/>
                <w:sz w:val="20"/>
                <w:szCs w:val="20"/>
              </w:rPr>
            </w:pPr>
            <w:r w:rsidRPr="00290AFA">
              <w:rPr>
                <w:rFonts w:ascii="Arial" w:hAnsi="Arial" w:cs="Arial"/>
                <w:sz w:val="20"/>
                <w:szCs w:val="20"/>
              </w:rPr>
              <w:t xml:space="preserve">Разговор со одд. наставници и раководители </w:t>
            </w:r>
          </w:p>
        </w:tc>
        <w:tc>
          <w:tcPr>
            <w:tcW w:w="2552" w:type="dxa"/>
          </w:tcPr>
          <w:p w14:paraId="478B7A4B" w14:textId="77777777" w:rsidR="00290AFA" w:rsidRPr="00290AFA" w:rsidRDefault="00290AFA" w:rsidP="00290AFA">
            <w:pPr>
              <w:spacing w:after="240" w:line="360" w:lineRule="auto"/>
              <w:ind w:left="113" w:right="113"/>
              <w:rPr>
                <w:rFonts w:ascii="Arial" w:hAnsi="Arial" w:cs="Arial"/>
                <w:sz w:val="20"/>
                <w:szCs w:val="20"/>
              </w:rPr>
            </w:pPr>
            <w:r w:rsidRPr="00290AFA">
              <w:rPr>
                <w:rFonts w:ascii="Arial" w:hAnsi="Arial" w:cs="Arial"/>
                <w:sz w:val="20"/>
                <w:szCs w:val="20"/>
              </w:rPr>
              <w:t>Стручни соработници, одд. наставници, одд.раководители;</w:t>
            </w:r>
          </w:p>
          <w:p w14:paraId="4CDF7A65" w14:textId="77777777" w:rsidR="00290AFA" w:rsidRPr="00290AFA" w:rsidRDefault="00290AFA" w:rsidP="00290AFA">
            <w:pPr>
              <w:spacing w:after="240" w:line="360" w:lineRule="auto"/>
              <w:ind w:right="113"/>
              <w:rPr>
                <w:rFonts w:ascii="Arial" w:hAnsi="Arial" w:cs="Arial"/>
                <w:sz w:val="20"/>
                <w:szCs w:val="20"/>
              </w:rPr>
            </w:pPr>
          </w:p>
        </w:tc>
        <w:tc>
          <w:tcPr>
            <w:tcW w:w="1701" w:type="dxa"/>
            <w:hideMark/>
          </w:tcPr>
          <w:p w14:paraId="346744CA" w14:textId="77777777" w:rsidR="00290AFA" w:rsidRPr="00290AFA" w:rsidRDefault="00290AFA" w:rsidP="00290AFA">
            <w:pPr>
              <w:spacing w:after="240" w:line="360" w:lineRule="auto"/>
              <w:ind w:left="113" w:right="113"/>
              <w:jc w:val="center"/>
              <w:rPr>
                <w:rFonts w:ascii="Arial" w:hAnsi="Arial" w:cs="Arial"/>
                <w:sz w:val="20"/>
                <w:szCs w:val="20"/>
              </w:rPr>
            </w:pPr>
            <w:r w:rsidRPr="00290AFA">
              <w:rPr>
                <w:rFonts w:ascii="Arial" w:hAnsi="Arial" w:cs="Arial"/>
                <w:sz w:val="20"/>
                <w:szCs w:val="20"/>
              </w:rPr>
              <w:t>септември</w:t>
            </w:r>
          </w:p>
          <w:p w14:paraId="78C6D9E3" w14:textId="77777777" w:rsidR="00290AFA" w:rsidRPr="00290AFA" w:rsidRDefault="00290AFA" w:rsidP="00290AFA">
            <w:pPr>
              <w:spacing w:after="240" w:line="360" w:lineRule="auto"/>
              <w:ind w:left="113" w:right="113"/>
              <w:jc w:val="center"/>
              <w:rPr>
                <w:rFonts w:ascii="Arial" w:hAnsi="Arial" w:cs="Arial"/>
                <w:sz w:val="20"/>
                <w:szCs w:val="20"/>
              </w:rPr>
            </w:pPr>
            <w:r w:rsidRPr="00290AFA">
              <w:rPr>
                <w:rFonts w:ascii="Arial" w:hAnsi="Arial" w:cs="Arial"/>
                <w:sz w:val="20"/>
                <w:szCs w:val="20"/>
              </w:rPr>
              <w:t>октомври</w:t>
            </w:r>
          </w:p>
        </w:tc>
        <w:tc>
          <w:tcPr>
            <w:tcW w:w="2979" w:type="dxa"/>
          </w:tcPr>
          <w:p w14:paraId="7FA1D7DE" w14:textId="77777777" w:rsidR="00290AFA" w:rsidRPr="00290AFA" w:rsidRDefault="00290AFA" w:rsidP="00290AFA">
            <w:pPr>
              <w:spacing w:after="240" w:line="360" w:lineRule="auto"/>
              <w:ind w:right="113"/>
              <w:rPr>
                <w:rFonts w:ascii="Arial" w:hAnsi="Arial" w:cs="Arial"/>
                <w:sz w:val="20"/>
                <w:szCs w:val="20"/>
              </w:rPr>
            </w:pPr>
            <w:r w:rsidRPr="00290AFA">
              <w:rPr>
                <w:rFonts w:ascii="Arial" w:hAnsi="Arial" w:cs="Arial"/>
                <w:sz w:val="20"/>
                <w:szCs w:val="20"/>
              </w:rPr>
              <w:t>Успешна реализација на планираните активности</w:t>
            </w:r>
          </w:p>
          <w:p w14:paraId="7EE349F8" w14:textId="77777777" w:rsidR="00290AFA" w:rsidRPr="00290AFA" w:rsidRDefault="00290AFA" w:rsidP="00290AFA">
            <w:pPr>
              <w:spacing w:after="240" w:line="360" w:lineRule="auto"/>
              <w:ind w:left="113" w:right="113"/>
              <w:rPr>
                <w:rFonts w:ascii="Arial" w:hAnsi="Arial" w:cs="Arial"/>
                <w:sz w:val="20"/>
                <w:szCs w:val="20"/>
              </w:rPr>
            </w:pPr>
          </w:p>
        </w:tc>
      </w:tr>
      <w:tr w:rsidR="00290AFA" w:rsidRPr="000C6B0A" w14:paraId="54A9DBB1" w14:textId="77777777" w:rsidTr="00290AFA">
        <w:trPr>
          <w:cnfStyle w:val="000000100000" w:firstRow="0" w:lastRow="0" w:firstColumn="0" w:lastColumn="0" w:oddVBand="0" w:evenVBand="0" w:oddHBand="1" w:evenHBand="0" w:firstRowFirstColumn="0" w:firstRowLastColumn="0" w:lastRowFirstColumn="0" w:lastRowLastColumn="0"/>
          <w:trHeight w:val="4943"/>
          <w:jc w:val="center"/>
        </w:trPr>
        <w:tc>
          <w:tcPr>
            <w:tcW w:w="3434" w:type="dxa"/>
            <w:hideMark/>
          </w:tcPr>
          <w:p w14:paraId="5176D8E9" w14:textId="77777777" w:rsidR="00290AFA" w:rsidRPr="00290AFA" w:rsidRDefault="00290AFA" w:rsidP="00290AFA">
            <w:pPr>
              <w:spacing w:after="240" w:line="360" w:lineRule="auto"/>
              <w:ind w:right="113"/>
              <w:rPr>
                <w:rFonts w:ascii="Arial" w:hAnsi="Arial" w:cs="Arial"/>
                <w:b/>
                <w:sz w:val="20"/>
                <w:szCs w:val="20"/>
              </w:rPr>
            </w:pPr>
            <w:r w:rsidRPr="00290AFA">
              <w:rPr>
                <w:rFonts w:ascii="Arial" w:hAnsi="Arial" w:cs="Arial"/>
                <w:b/>
                <w:sz w:val="20"/>
                <w:szCs w:val="20"/>
              </w:rPr>
              <w:lastRenderedPageBreak/>
              <w:t>Идентификација на надарените ученици преку прашалници за логичко-математичка надареност, музичка, ликовна и надареност за јазик;</w:t>
            </w:r>
          </w:p>
          <w:p w14:paraId="576C397C" w14:textId="77777777" w:rsidR="00290AFA" w:rsidRPr="00290AFA" w:rsidRDefault="00290AFA" w:rsidP="00290AFA">
            <w:pPr>
              <w:spacing w:after="240" w:line="360" w:lineRule="auto"/>
              <w:ind w:right="113"/>
              <w:rPr>
                <w:rFonts w:ascii="Arial" w:hAnsi="Arial" w:cs="Arial"/>
                <w:b/>
                <w:sz w:val="20"/>
                <w:szCs w:val="20"/>
              </w:rPr>
            </w:pPr>
            <w:r w:rsidRPr="00290AFA">
              <w:rPr>
                <w:rFonts w:ascii="Arial" w:hAnsi="Arial" w:cs="Arial"/>
                <w:b/>
                <w:sz w:val="20"/>
                <w:szCs w:val="20"/>
              </w:rPr>
              <w:t>Запознавање на тимот со надарените  ученици и видот на надареност;</w:t>
            </w:r>
          </w:p>
          <w:p w14:paraId="6DE637E4" w14:textId="77777777" w:rsidR="00290AFA" w:rsidRPr="00290AFA" w:rsidRDefault="00290AFA" w:rsidP="00290AFA">
            <w:pPr>
              <w:spacing w:after="0" w:line="360" w:lineRule="auto"/>
              <w:ind w:right="113"/>
              <w:rPr>
                <w:rFonts w:ascii="Arial" w:hAnsi="Arial" w:cs="Arial"/>
                <w:b/>
                <w:sz w:val="20"/>
                <w:szCs w:val="20"/>
              </w:rPr>
            </w:pPr>
            <w:r w:rsidRPr="00290AFA">
              <w:rPr>
                <w:rFonts w:ascii="Arial" w:hAnsi="Arial" w:cs="Arial"/>
                <w:b/>
                <w:sz w:val="20"/>
                <w:szCs w:val="20"/>
              </w:rPr>
              <w:t>Задавање на тестови за утврдување на специфичните способности на учениците;</w:t>
            </w:r>
          </w:p>
        </w:tc>
        <w:tc>
          <w:tcPr>
            <w:tcW w:w="3969" w:type="dxa"/>
          </w:tcPr>
          <w:p w14:paraId="33FB0A9C" w14:textId="77777777" w:rsidR="00290AFA" w:rsidRPr="00290AFA" w:rsidRDefault="00290AFA" w:rsidP="00290AFA">
            <w:pPr>
              <w:spacing w:after="240" w:line="360" w:lineRule="auto"/>
              <w:ind w:right="113"/>
              <w:rPr>
                <w:rFonts w:ascii="Arial" w:hAnsi="Arial" w:cs="Arial"/>
                <w:sz w:val="20"/>
                <w:szCs w:val="20"/>
              </w:rPr>
            </w:pPr>
            <w:r w:rsidRPr="00290AFA">
              <w:rPr>
                <w:rFonts w:ascii="Arial" w:hAnsi="Arial" w:cs="Arial"/>
                <w:sz w:val="20"/>
                <w:szCs w:val="20"/>
              </w:rPr>
              <w:t>Разговори со одд.наставници, раководители, предметни наставници и родители;</w:t>
            </w:r>
          </w:p>
          <w:p w14:paraId="40D2C1FD" w14:textId="77777777" w:rsidR="00290AFA" w:rsidRPr="00290AFA" w:rsidRDefault="00290AFA" w:rsidP="00290AFA">
            <w:pPr>
              <w:spacing w:after="240" w:line="360" w:lineRule="auto"/>
              <w:ind w:right="113"/>
              <w:rPr>
                <w:rFonts w:ascii="Arial" w:hAnsi="Arial" w:cs="Arial"/>
                <w:sz w:val="20"/>
                <w:szCs w:val="20"/>
              </w:rPr>
            </w:pPr>
          </w:p>
          <w:p w14:paraId="7068CD0A" w14:textId="77777777" w:rsidR="00290AFA" w:rsidRPr="00290AFA" w:rsidRDefault="00290AFA" w:rsidP="00290AFA">
            <w:pPr>
              <w:spacing w:after="240" w:line="360" w:lineRule="auto"/>
              <w:ind w:right="113"/>
              <w:rPr>
                <w:rFonts w:ascii="Arial" w:hAnsi="Arial" w:cs="Arial"/>
                <w:sz w:val="20"/>
                <w:szCs w:val="20"/>
              </w:rPr>
            </w:pPr>
          </w:p>
          <w:p w14:paraId="7F8EF96E" w14:textId="77777777" w:rsidR="00290AFA" w:rsidRPr="00290AFA" w:rsidRDefault="00290AFA" w:rsidP="00290AFA">
            <w:pPr>
              <w:spacing w:after="240" w:line="360" w:lineRule="auto"/>
              <w:ind w:right="113"/>
              <w:rPr>
                <w:rFonts w:ascii="Arial" w:hAnsi="Arial" w:cs="Arial"/>
                <w:sz w:val="20"/>
                <w:szCs w:val="20"/>
              </w:rPr>
            </w:pPr>
            <w:r w:rsidRPr="00290AFA">
              <w:rPr>
                <w:rFonts w:ascii="Arial" w:hAnsi="Arial" w:cs="Arial"/>
                <w:sz w:val="20"/>
                <w:szCs w:val="20"/>
              </w:rPr>
              <w:t>Советодавно-консултативни разговори со одделенските наствници, раководители, предметни наставници, ученици и нивните родители;</w:t>
            </w:r>
          </w:p>
        </w:tc>
        <w:tc>
          <w:tcPr>
            <w:tcW w:w="2552" w:type="dxa"/>
            <w:hideMark/>
          </w:tcPr>
          <w:p w14:paraId="2B03FA75" w14:textId="77777777" w:rsidR="00290AFA" w:rsidRPr="00290AFA" w:rsidRDefault="00290AFA" w:rsidP="00290AFA">
            <w:pPr>
              <w:spacing w:after="240" w:line="360" w:lineRule="auto"/>
              <w:ind w:left="113" w:right="113"/>
              <w:rPr>
                <w:rFonts w:ascii="Arial" w:hAnsi="Arial" w:cs="Arial"/>
                <w:sz w:val="20"/>
                <w:szCs w:val="20"/>
              </w:rPr>
            </w:pPr>
            <w:r w:rsidRPr="00290AFA">
              <w:rPr>
                <w:rFonts w:ascii="Arial" w:hAnsi="Arial" w:cs="Arial"/>
                <w:sz w:val="20"/>
                <w:szCs w:val="20"/>
              </w:rPr>
              <w:t>Стручни соработници, одд. наставници и раководители, предметни наставници;</w:t>
            </w:r>
          </w:p>
          <w:p w14:paraId="52AC19F8" w14:textId="77777777" w:rsidR="00290AFA" w:rsidRPr="00290AFA" w:rsidRDefault="00290AFA" w:rsidP="00290AFA">
            <w:pPr>
              <w:spacing w:after="0" w:line="360" w:lineRule="auto"/>
              <w:ind w:left="113" w:right="113"/>
              <w:rPr>
                <w:rFonts w:ascii="Arial" w:hAnsi="Arial" w:cs="Arial"/>
                <w:sz w:val="20"/>
                <w:szCs w:val="20"/>
              </w:rPr>
            </w:pPr>
            <w:r w:rsidRPr="00290AFA">
              <w:rPr>
                <w:rFonts w:ascii="Arial" w:hAnsi="Arial" w:cs="Arial"/>
                <w:sz w:val="20"/>
                <w:szCs w:val="20"/>
              </w:rPr>
              <w:t>Стручни соработници, одд.наставници, одд.раководители и предметни наставници, ученици,  родители;</w:t>
            </w:r>
          </w:p>
        </w:tc>
        <w:tc>
          <w:tcPr>
            <w:tcW w:w="1701" w:type="dxa"/>
            <w:hideMark/>
          </w:tcPr>
          <w:p w14:paraId="2F6D132A" w14:textId="77777777" w:rsidR="00290AFA" w:rsidRPr="00290AFA" w:rsidRDefault="00290AFA" w:rsidP="00290AFA">
            <w:pPr>
              <w:spacing w:after="240" w:line="360" w:lineRule="auto"/>
              <w:ind w:left="113" w:right="113"/>
              <w:jc w:val="center"/>
              <w:rPr>
                <w:rFonts w:ascii="Arial" w:hAnsi="Arial" w:cs="Arial"/>
                <w:sz w:val="20"/>
                <w:szCs w:val="20"/>
              </w:rPr>
            </w:pPr>
            <w:r w:rsidRPr="00290AFA">
              <w:rPr>
                <w:rFonts w:ascii="Arial" w:hAnsi="Arial" w:cs="Arial"/>
                <w:sz w:val="20"/>
                <w:szCs w:val="20"/>
              </w:rPr>
              <w:t>oктомври</w:t>
            </w:r>
          </w:p>
          <w:p w14:paraId="06850475" w14:textId="77777777" w:rsidR="00290AFA" w:rsidRPr="00290AFA" w:rsidRDefault="00290AFA" w:rsidP="00290AFA">
            <w:pPr>
              <w:spacing w:after="240" w:line="360" w:lineRule="auto"/>
              <w:ind w:left="113" w:right="113"/>
              <w:jc w:val="center"/>
              <w:rPr>
                <w:rFonts w:ascii="Arial" w:hAnsi="Arial" w:cs="Arial"/>
                <w:sz w:val="20"/>
                <w:szCs w:val="20"/>
              </w:rPr>
            </w:pPr>
            <w:r w:rsidRPr="00290AFA">
              <w:rPr>
                <w:rFonts w:ascii="Arial" w:hAnsi="Arial" w:cs="Arial"/>
                <w:sz w:val="20"/>
                <w:szCs w:val="20"/>
              </w:rPr>
              <w:t>јануари</w:t>
            </w:r>
          </w:p>
          <w:p w14:paraId="3808B9F2" w14:textId="77777777" w:rsidR="00290AFA" w:rsidRPr="00290AFA" w:rsidRDefault="00290AFA" w:rsidP="00290AFA">
            <w:pPr>
              <w:spacing w:after="240" w:line="360" w:lineRule="auto"/>
              <w:ind w:left="113" w:right="113"/>
              <w:jc w:val="center"/>
              <w:rPr>
                <w:rFonts w:ascii="Arial" w:hAnsi="Arial" w:cs="Arial"/>
                <w:sz w:val="20"/>
                <w:szCs w:val="20"/>
              </w:rPr>
            </w:pPr>
            <w:r w:rsidRPr="00290AFA">
              <w:rPr>
                <w:rFonts w:ascii="Arial" w:hAnsi="Arial" w:cs="Arial"/>
                <w:sz w:val="20"/>
                <w:szCs w:val="20"/>
              </w:rPr>
              <w:t>февруари</w:t>
            </w:r>
          </w:p>
        </w:tc>
        <w:tc>
          <w:tcPr>
            <w:tcW w:w="2979" w:type="dxa"/>
            <w:hideMark/>
          </w:tcPr>
          <w:p w14:paraId="41D250A8" w14:textId="77777777" w:rsidR="00290AFA" w:rsidRPr="00290AFA" w:rsidRDefault="00290AFA" w:rsidP="00290AFA">
            <w:pPr>
              <w:spacing w:after="240" w:line="360" w:lineRule="auto"/>
              <w:ind w:right="113"/>
              <w:rPr>
                <w:rFonts w:ascii="Arial" w:hAnsi="Arial" w:cs="Arial"/>
                <w:sz w:val="20"/>
                <w:szCs w:val="20"/>
              </w:rPr>
            </w:pPr>
            <w:r w:rsidRPr="00290AFA">
              <w:rPr>
                <w:rFonts w:ascii="Arial" w:hAnsi="Arial" w:cs="Arial"/>
                <w:sz w:val="20"/>
                <w:szCs w:val="20"/>
              </w:rPr>
              <w:t>Преглед и евиденција на надарените ученици според видот на надареноста на учениците;</w:t>
            </w:r>
          </w:p>
          <w:p w14:paraId="3C6D0B68" w14:textId="77777777" w:rsidR="00290AFA" w:rsidRPr="00290AFA" w:rsidRDefault="00290AFA" w:rsidP="00290AFA">
            <w:pPr>
              <w:spacing w:after="240" w:line="360" w:lineRule="auto"/>
              <w:ind w:right="113"/>
              <w:rPr>
                <w:rFonts w:ascii="Arial" w:hAnsi="Arial" w:cs="Arial"/>
                <w:sz w:val="20"/>
                <w:szCs w:val="20"/>
              </w:rPr>
            </w:pPr>
            <w:r w:rsidRPr="00290AFA">
              <w:rPr>
                <w:rFonts w:ascii="Arial" w:hAnsi="Arial" w:cs="Arial"/>
                <w:sz w:val="20"/>
                <w:szCs w:val="20"/>
              </w:rPr>
              <w:t>Проценка на специфичните способности на  надарените ученици;</w:t>
            </w:r>
          </w:p>
          <w:p w14:paraId="3E5B6E79" w14:textId="77777777" w:rsidR="00290AFA" w:rsidRPr="00290AFA" w:rsidRDefault="00290AFA" w:rsidP="00290AFA">
            <w:pPr>
              <w:spacing w:after="240" w:line="360" w:lineRule="auto"/>
              <w:ind w:right="113"/>
              <w:rPr>
                <w:rFonts w:ascii="Arial" w:hAnsi="Arial" w:cs="Arial"/>
                <w:sz w:val="20"/>
                <w:szCs w:val="20"/>
              </w:rPr>
            </w:pPr>
            <w:r w:rsidRPr="00290AFA">
              <w:rPr>
                <w:rFonts w:ascii="Arial" w:hAnsi="Arial" w:cs="Arial"/>
                <w:sz w:val="20"/>
                <w:szCs w:val="20"/>
              </w:rPr>
              <w:t>Примена на соодветни форми/методи за работа со овие ученици;</w:t>
            </w:r>
          </w:p>
        </w:tc>
      </w:tr>
      <w:tr w:rsidR="00290AFA" w:rsidRPr="000C6B0A" w14:paraId="3EE6D88D" w14:textId="77777777" w:rsidTr="00290AFA">
        <w:trPr>
          <w:cnfStyle w:val="000000010000" w:firstRow="0" w:lastRow="0" w:firstColumn="0" w:lastColumn="0" w:oddVBand="0" w:evenVBand="0" w:oddHBand="0" w:evenHBand="1" w:firstRowFirstColumn="0" w:firstRowLastColumn="0" w:lastRowFirstColumn="0" w:lastRowLastColumn="0"/>
          <w:trHeight w:val="20"/>
          <w:jc w:val="center"/>
        </w:trPr>
        <w:tc>
          <w:tcPr>
            <w:tcW w:w="3434" w:type="dxa"/>
            <w:hideMark/>
          </w:tcPr>
          <w:p w14:paraId="135DF6EF" w14:textId="77777777" w:rsidR="00290AFA" w:rsidRPr="00290AFA" w:rsidRDefault="00290AFA" w:rsidP="00290AFA">
            <w:pPr>
              <w:spacing w:after="240" w:line="360" w:lineRule="auto"/>
              <w:ind w:right="113"/>
              <w:rPr>
                <w:rFonts w:ascii="Arial" w:hAnsi="Arial" w:cs="Arial"/>
                <w:b/>
                <w:sz w:val="20"/>
                <w:szCs w:val="20"/>
              </w:rPr>
            </w:pPr>
            <w:r w:rsidRPr="00290AFA">
              <w:rPr>
                <w:rFonts w:ascii="Arial" w:hAnsi="Arial" w:cs="Arial"/>
                <w:b/>
                <w:sz w:val="20"/>
                <w:szCs w:val="20"/>
              </w:rPr>
              <w:t>Вклучување на надарените ученици во проекти, додатна настава и воннаставни ученички активности;</w:t>
            </w:r>
          </w:p>
        </w:tc>
        <w:tc>
          <w:tcPr>
            <w:tcW w:w="3969" w:type="dxa"/>
            <w:hideMark/>
          </w:tcPr>
          <w:p w14:paraId="16D6FC4E" w14:textId="77777777" w:rsidR="00290AFA" w:rsidRPr="00290AFA" w:rsidRDefault="00290AFA" w:rsidP="00290AFA">
            <w:pPr>
              <w:spacing w:after="240" w:line="360" w:lineRule="auto"/>
              <w:ind w:right="113"/>
              <w:rPr>
                <w:rFonts w:ascii="Arial" w:hAnsi="Arial" w:cs="Arial"/>
                <w:sz w:val="20"/>
                <w:szCs w:val="20"/>
              </w:rPr>
            </w:pPr>
            <w:r w:rsidRPr="00290AFA">
              <w:rPr>
                <w:rFonts w:ascii="Arial" w:hAnsi="Arial" w:cs="Arial"/>
                <w:sz w:val="20"/>
                <w:szCs w:val="20"/>
              </w:rPr>
              <w:t>Вклучување на надарените ученици во е-твининг проекти преку кои ќе го продлабочат нивното знаење за одредена тема;</w:t>
            </w:r>
          </w:p>
          <w:p w14:paraId="5099E8C5" w14:textId="77777777" w:rsidR="00290AFA" w:rsidRPr="00290AFA" w:rsidRDefault="00290AFA" w:rsidP="00290AFA">
            <w:pPr>
              <w:spacing w:after="240" w:line="360" w:lineRule="auto"/>
              <w:ind w:right="113"/>
              <w:rPr>
                <w:rFonts w:ascii="Arial" w:hAnsi="Arial" w:cs="Arial"/>
                <w:sz w:val="20"/>
                <w:szCs w:val="20"/>
              </w:rPr>
            </w:pPr>
            <w:r w:rsidRPr="00290AFA">
              <w:rPr>
                <w:rFonts w:ascii="Arial" w:hAnsi="Arial" w:cs="Arial"/>
                <w:sz w:val="20"/>
                <w:szCs w:val="20"/>
              </w:rPr>
              <w:t>Вклучување на надарените ученици во ученички размени преку Еразмус+ проекти;</w:t>
            </w:r>
          </w:p>
          <w:p w14:paraId="3B839C64" w14:textId="77777777" w:rsidR="00290AFA" w:rsidRPr="00290AFA" w:rsidRDefault="00290AFA" w:rsidP="00290AFA">
            <w:pPr>
              <w:spacing w:after="240" w:line="360" w:lineRule="auto"/>
              <w:ind w:right="113"/>
              <w:rPr>
                <w:rFonts w:ascii="Arial" w:hAnsi="Arial" w:cs="Arial"/>
                <w:sz w:val="20"/>
                <w:szCs w:val="20"/>
              </w:rPr>
            </w:pPr>
            <w:r w:rsidRPr="00290AFA">
              <w:rPr>
                <w:rFonts w:ascii="Arial" w:hAnsi="Arial" w:cs="Arial"/>
                <w:sz w:val="20"/>
                <w:szCs w:val="20"/>
              </w:rPr>
              <w:t xml:space="preserve">Примена на современи наставни методи и форми; </w:t>
            </w:r>
          </w:p>
          <w:p w14:paraId="43138577" w14:textId="77777777" w:rsidR="00290AFA" w:rsidRPr="00290AFA" w:rsidRDefault="00290AFA" w:rsidP="00290AFA">
            <w:pPr>
              <w:spacing w:after="240" w:line="360" w:lineRule="auto"/>
              <w:ind w:right="113"/>
              <w:rPr>
                <w:rFonts w:ascii="Arial" w:hAnsi="Arial" w:cs="Arial"/>
                <w:sz w:val="20"/>
                <w:szCs w:val="20"/>
              </w:rPr>
            </w:pPr>
            <w:r w:rsidRPr="00290AFA">
              <w:rPr>
                <w:rFonts w:ascii="Arial" w:hAnsi="Arial" w:cs="Arial"/>
                <w:sz w:val="20"/>
                <w:szCs w:val="20"/>
              </w:rPr>
              <w:t xml:space="preserve">Избор на задачи, материјали, </w:t>
            </w:r>
            <w:r w:rsidRPr="00290AFA">
              <w:rPr>
                <w:rFonts w:ascii="Arial" w:hAnsi="Arial" w:cs="Arial"/>
                <w:sz w:val="20"/>
                <w:szCs w:val="20"/>
              </w:rPr>
              <w:lastRenderedPageBreak/>
              <w:t>дополнителна литература за развивање на интересите и надареноста на овие ученици;</w:t>
            </w:r>
          </w:p>
        </w:tc>
        <w:tc>
          <w:tcPr>
            <w:tcW w:w="2552" w:type="dxa"/>
          </w:tcPr>
          <w:p w14:paraId="5EF3F79A" w14:textId="77777777" w:rsidR="00290AFA" w:rsidRPr="00290AFA" w:rsidRDefault="00290AFA" w:rsidP="00290AFA">
            <w:pPr>
              <w:spacing w:after="240" w:line="360" w:lineRule="auto"/>
              <w:ind w:left="113" w:right="113"/>
              <w:rPr>
                <w:rFonts w:ascii="Arial" w:hAnsi="Arial" w:cs="Arial"/>
                <w:sz w:val="20"/>
                <w:szCs w:val="20"/>
              </w:rPr>
            </w:pPr>
            <w:r w:rsidRPr="00290AFA">
              <w:rPr>
                <w:rFonts w:ascii="Arial" w:hAnsi="Arial" w:cs="Arial"/>
                <w:sz w:val="20"/>
                <w:szCs w:val="20"/>
              </w:rPr>
              <w:lastRenderedPageBreak/>
              <w:t>Проектен координатор, одд.наставници и раководители, предметни наставници</w:t>
            </w:r>
          </w:p>
          <w:p w14:paraId="506EB2D3" w14:textId="77777777" w:rsidR="00290AFA" w:rsidRPr="00290AFA" w:rsidRDefault="00290AFA" w:rsidP="00290AFA">
            <w:pPr>
              <w:spacing w:after="240" w:line="360" w:lineRule="auto"/>
              <w:ind w:left="113" w:right="113"/>
              <w:rPr>
                <w:rFonts w:ascii="Arial" w:hAnsi="Arial" w:cs="Arial"/>
                <w:sz w:val="20"/>
                <w:szCs w:val="20"/>
              </w:rPr>
            </w:pPr>
          </w:p>
        </w:tc>
        <w:tc>
          <w:tcPr>
            <w:tcW w:w="1701" w:type="dxa"/>
            <w:hideMark/>
          </w:tcPr>
          <w:p w14:paraId="41CF275D" w14:textId="77777777" w:rsidR="00290AFA" w:rsidRPr="00290AFA" w:rsidRDefault="00290AFA" w:rsidP="00290AFA">
            <w:pPr>
              <w:spacing w:after="240" w:line="360" w:lineRule="auto"/>
              <w:ind w:right="113"/>
              <w:jc w:val="center"/>
              <w:rPr>
                <w:rFonts w:ascii="Arial" w:hAnsi="Arial" w:cs="Arial"/>
                <w:sz w:val="20"/>
                <w:szCs w:val="20"/>
              </w:rPr>
            </w:pPr>
            <w:r w:rsidRPr="00290AFA">
              <w:rPr>
                <w:rFonts w:ascii="Arial" w:hAnsi="Arial" w:cs="Arial"/>
                <w:sz w:val="20"/>
                <w:szCs w:val="20"/>
              </w:rPr>
              <w:t>во текот на годината</w:t>
            </w:r>
          </w:p>
        </w:tc>
        <w:tc>
          <w:tcPr>
            <w:tcW w:w="2979" w:type="dxa"/>
          </w:tcPr>
          <w:p w14:paraId="4325E50A" w14:textId="77777777" w:rsidR="00290AFA" w:rsidRPr="00290AFA" w:rsidRDefault="00290AFA" w:rsidP="00290AFA">
            <w:pPr>
              <w:spacing w:after="240" w:line="360" w:lineRule="auto"/>
              <w:ind w:right="113"/>
              <w:rPr>
                <w:rFonts w:ascii="Arial" w:hAnsi="Arial" w:cs="Arial"/>
                <w:sz w:val="20"/>
                <w:szCs w:val="20"/>
              </w:rPr>
            </w:pPr>
            <w:r w:rsidRPr="00290AFA">
              <w:rPr>
                <w:rFonts w:ascii="Arial" w:hAnsi="Arial" w:cs="Arial"/>
                <w:sz w:val="20"/>
                <w:szCs w:val="20"/>
              </w:rPr>
              <w:t>Планирање и организација на поучувањето на овие ученици;</w:t>
            </w:r>
          </w:p>
          <w:p w14:paraId="1FD08AB3" w14:textId="77777777" w:rsidR="00290AFA" w:rsidRPr="00290AFA" w:rsidRDefault="00290AFA" w:rsidP="00290AFA">
            <w:pPr>
              <w:spacing w:after="240" w:line="360" w:lineRule="auto"/>
              <w:ind w:right="113"/>
              <w:rPr>
                <w:rFonts w:ascii="Arial" w:hAnsi="Arial" w:cs="Arial"/>
                <w:sz w:val="20"/>
                <w:szCs w:val="20"/>
              </w:rPr>
            </w:pPr>
          </w:p>
          <w:p w14:paraId="1E65B53E" w14:textId="77777777" w:rsidR="00290AFA" w:rsidRPr="00290AFA" w:rsidRDefault="00290AFA" w:rsidP="00290AFA">
            <w:pPr>
              <w:spacing w:after="240" w:line="360" w:lineRule="auto"/>
              <w:ind w:right="113"/>
              <w:rPr>
                <w:rFonts w:ascii="Arial" w:hAnsi="Arial" w:cs="Arial"/>
                <w:sz w:val="20"/>
                <w:szCs w:val="20"/>
              </w:rPr>
            </w:pPr>
            <w:r w:rsidRPr="00290AFA">
              <w:rPr>
                <w:rFonts w:ascii="Arial" w:hAnsi="Arial" w:cs="Arial"/>
                <w:sz w:val="20"/>
                <w:szCs w:val="20"/>
              </w:rPr>
              <w:t xml:space="preserve">Проширување на програмите за работа со соодветни содржини прилагодени кон потребите на надарените ученици; </w:t>
            </w:r>
          </w:p>
        </w:tc>
      </w:tr>
      <w:tr w:rsidR="00290AFA" w:rsidRPr="000C6B0A" w14:paraId="1A3C120C" w14:textId="77777777" w:rsidTr="00290AFA">
        <w:trPr>
          <w:cnfStyle w:val="000000100000" w:firstRow="0" w:lastRow="0" w:firstColumn="0" w:lastColumn="0" w:oddVBand="0" w:evenVBand="0" w:oddHBand="1" w:evenHBand="0" w:firstRowFirstColumn="0" w:firstRowLastColumn="0" w:lastRowFirstColumn="0" w:lastRowLastColumn="0"/>
          <w:trHeight w:val="20"/>
          <w:jc w:val="center"/>
        </w:trPr>
        <w:tc>
          <w:tcPr>
            <w:tcW w:w="3434" w:type="dxa"/>
            <w:hideMark/>
          </w:tcPr>
          <w:p w14:paraId="390E6893" w14:textId="77777777" w:rsidR="00290AFA" w:rsidRPr="00290AFA" w:rsidRDefault="00290AFA" w:rsidP="00290AFA">
            <w:pPr>
              <w:spacing w:after="240" w:line="360" w:lineRule="auto"/>
              <w:ind w:right="113"/>
              <w:rPr>
                <w:rFonts w:ascii="Arial" w:hAnsi="Arial" w:cs="Arial"/>
                <w:b/>
                <w:sz w:val="20"/>
                <w:szCs w:val="20"/>
              </w:rPr>
            </w:pPr>
            <w:r w:rsidRPr="00290AFA">
              <w:rPr>
                <w:rFonts w:ascii="Arial" w:hAnsi="Arial" w:cs="Arial"/>
                <w:b/>
                <w:sz w:val="20"/>
                <w:szCs w:val="20"/>
              </w:rPr>
              <w:lastRenderedPageBreak/>
              <w:t>Следење на индивидуалните постигања на надарените учениците (на крајот на секој квалификационен период)</w:t>
            </w:r>
          </w:p>
        </w:tc>
        <w:tc>
          <w:tcPr>
            <w:tcW w:w="3969" w:type="dxa"/>
            <w:hideMark/>
          </w:tcPr>
          <w:p w14:paraId="78CE9096" w14:textId="77777777" w:rsidR="00290AFA" w:rsidRPr="00290AFA" w:rsidRDefault="00290AFA" w:rsidP="00290AFA">
            <w:pPr>
              <w:spacing w:after="240" w:line="360" w:lineRule="auto"/>
              <w:ind w:right="113"/>
              <w:rPr>
                <w:rFonts w:ascii="Arial" w:hAnsi="Arial" w:cs="Arial"/>
                <w:sz w:val="20"/>
                <w:szCs w:val="20"/>
              </w:rPr>
            </w:pPr>
            <w:r w:rsidRPr="00290AFA">
              <w:rPr>
                <w:rFonts w:ascii="Arial" w:hAnsi="Arial" w:cs="Arial"/>
                <w:sz w:val="20"/>
                <w:szCs w:val="20"/>
              </w:rPr>
              <w:t>Евиденција                                на успехот, редовноста и однесувањето;</w:t>
            </w:r>
          </w:p>
          <w:p w14:paraId="278DCBBF" w14:textId="77777777" w:rsidR="00290AFA" w:rsidRPr="00290AFA" w:rsidRDefault="00290AFA" w:rsidP="00290AFA">
            <w:pPr>
              <w:spacing w:after="240" w:line="360" w:lineRule="auto"/>
              <w:ind w:right="113"/>
              <w:rPr>
                <w:rFonts w:ascii="Arial" w:hAnsi="Arial" w:cs="Arial"/>
                <w:sz w:val="20"/>
                <w:szCs w:val="20"/>
              </w:rPr>
            </w:pPr>
            <w:r w:rsidRPr="00290AFA">
              <w:rPr>
                <w:rFonts w:ascii="Arial" w:hAnsi="Arial" w:cs="Arial"/>
                <w:sz w:val="20"/>
                <w:szCs w:val="20"/>
              </w:rPr>
              <w:t>Анализа на постигањата на надарените ученици од работата во воннаставните ученички активности и додатната настава;</w:t>
            </w:r>
          </w:p>
        </w:tc>
        <w:tc>
          <w:tcPr>
            <w:tcW w:w="2552" w:type="dxa"/>
            <w:hideMark/>
          </w:tcPr>
          <w:p w14:paraId="05CE1E9B" w14:textId="77777777" w:rsidR="00290AFA" w:rsidRPr="00290AFA" w:rsidRDefault="00290AFA" w:rsidP="00290AFA">
            <w:pPr>
              <w:spacing w:after="240" w:line="360" w:lineRule="auto"/>
              <w:ind w:right="113"/>
              <w:rPr>
                <w:rFonts w:ascii="Arial" w:hAnsi="Arial" w:cs="Arial"/>
                <w:sz w:val="20"/>
                <w:szCs w:val="20"/>
              </w:rPr>
            </w:pPr>
            <w:r w:rsidRPr="00290AFA">
              <w:rPr>
                <w:rFonts w:ascii="Arial" w:hAnsi="Arial" w:cs="Arial"/>
                <w:sz w:val="20"/>
                <w:szCs w:val="20"/>
              </w:rPr>
              <w:t>Одд. наставници, одд.раководители,  стручни соработници, предметни наставници, родители</w:t>
            </w:r>
          </w:p>
        </w:tc>
        <w:tc>
          <w:tcPr>
            <w:tcW w:w="1701" w:type="dxa"/>
            <w:hideMark/>
          </w:tcPr>
          <w:p w14:paraId="4F78C6F9" w14:textId="77777777" w:rsidR="00290AFA" w:rsidRPr="00290AFA" w:rsidRDefault="00290AFA" w:rsidP="00290AFA">
            <w:pPr>
              <w:spacing w:after="240" w:line="360" w:lineRule="auto"/>
              <w:ind w:right="113"/>
              <w:jc w:val="center"/>
              <w:rPr>
                <w:rFonts w:ascii="Arial" w:hAnsi="Arial" w:cs="Arial"/>
                <w:sz w:val="20"/>
                <w:szCs w:val="20"/>
              </w:rPr>
            </w:pPr>
            <w:r w:rsidRPr="00290AFA">
              <w:rPr>
                <w:rFonts w:ascii="Arial" w:hAnsi="Arial" w:cs="Arial"/>
                <w:sz w:val="20"/>
                <w:szCs w:val="20"/>
              </w:rPr>
              <w:t xml:space="preserve">ноември </w:t>
            </w:r>
          </w:p>
          <w:p w14:paraId="67760DCE" w14:textId="77777777" w:rsidR="00290AFA" w:rsidRPr="00290AFA" w:rsidRDefault="00290AFA" w:rsidP="00290AFA">
            <w:pPr>
              <w:spacing w:after="240" w:line="360" w:lineRule="auto"/>
              <w:ind w:right="113"/>
              <w:jc w:val="center"/>
              <w:rPr>
                <w:rFonts w:ascii="Arial" w:hAnsi="Arial" w:cs="Arial"/>
                <w:sz w:val="20"/>
                <w:szCs w:val="20"/>
              </w:rPr>
            </w:pPr>
            <w:r w:rsidRPr="00290AFA">
              <w:rPr>
                <w:rFonts w:ascii="Arial" w:hAnsi="Arial" w:cs="Arial"/>
                <w:sz w:val="20"/>
                <w:szCs w:val="20"/>
              </w:rPr>
              <w:t>јануари</w:t>
            </w:r>
          </w:p>
          <w:p w14:paraId="36FC7F63" w14:textId="77777777" w:rsidR="00290AFA" w:rsidRPr="00290AFA" w:rsidRDefault="00290AFA" w:rsidP="00290AFA">
            <w:pPr>
              <w:spacing w:after="240" w:line="360" w:lineRule="auto"/>
              <w:ind w:right="113"/>
              <w:jc w:val="center"/>
              <w:rPr>
                <w:rFonts w:ascii="Arial" w:hAnsi="Arial" w:cs="Arial"/>
                <w:sz w:val="20"/>
                <w:szCs w:val="20"/>
              </w:rPr>
            </w:pPr>
            <w:r w:rsidRPr="00290AFA">
              <w:rPr>
                <w:rFonts w:ascii="Arial" w:hAnsi="Arial" w:cs="Arial"/>
                <w:sz w:val="20"/>
                <w:szCs w:val="20"/>
              </w:rPr>
              <w:t xml:space="preserve"> април</w:t>
            </w:r>
          </w:p>
          <w:p w14:paraId="0FAFD3DB" w14:textId="77777777" w:rsidR="00290AFA" w:rsidRPr="00290AFA" w:rsidRDefault="00290AFA" w:rsidP="00290AFA">
            <w:pPr>
              <w:spacing w:after="240" w:line="360" w:lineRule="auto"/>
              <w:ind w:right="113"/>
              <w:jc w:val="center"/>
              <w:rPr>
                <w:rFonts w:ascii="Arial" w:hAnsi="Arial" w:cs="Arial"/>
                <w:sz w:val="20"/>
                <w:szCs w:val="20"/>
              </w:rPr>
            </w:pPr>
            <w:r w:rsidRPr="00290AFA">
              <w:rPr>
                <w:rFonts w:ascii="Arial" w:hAnsi="Arial" w:cs="Arial"/>
                <w:sz w:val="20"/>
                <w:szCs w:val="20"/>
              </w:rPr>
              <w:t>јуни</w:t>
            </w:r>
          </w:p>
        </w:tc>
        <w:tc>
          <w:tcPr>
            <w:tcW w:w="2979" w:type="dxa"/>
            <w:hideMark/>
          </w:tcPr>
          <w:p w14:paraId="675F38B2" w14:textId="77777777" w:rsidR="00290AFA" w:rsidRPr="00290AFA" w:rsidRDefault="00290AFA" w:rsidP="00290AFA">
            <w:pPr>
              <w:spacing w:after="240" w:line="360" w:lineRule="auto"/>
              <w:ind w:right="113"/>
              <w:rPr>
                <w:rFonts w:ascii="Arial" w:hAnsi="Arial" w:cs="Arial"/>
                <w:sz w:val="20"/>
                <w:szCs w:val="20"/>
              </w:rPr>
            </w:pPr>
            <w:r w:rsidRPr="00290AFA">
              <w:rPr>
                <w:rFonts w:ascii="Arial" w:hAnsi="Arial" w:cs="Arial"/>
                <w:sz w:val="20"/>
                <w:szCs w:val="20"/>
              </w:rPr>
              <w:t xml:space="preserve">Проценка на постигањата на овие ученици; </w:t>
            </w:r>
          </w:p>
          <w:p w14:paraId="4B0EF116" w14:textId="77777777" w:rsidR="00290AFA" w:rsidRPr="00290AFA" w:rsidRDefault="00290AFA" w:rsidP="00290AFA">
            <w:pPr>
              <w:spacing w:after="240" w:line="360" w:lineRule="auto"/>
              <w:ind w:right="113"/>
              <w:rPr>
                <w:rFonts w:ascii="Arial" w:hAnsi="Arial" w:cs="Arial"/>
                <w:sz w:val="20"/>
                <w:szCs w:val="20"/>
              </w:rPr>
            </w:pPr>
            <w:r w:rsidRPr="00290AFA">
              <w:rPr>
                <w:rFonts w:ascii="Arial" w:hAnsi="Arial" w:cs="Arial"/>
                <w:sz w:val="20"/>
                <w:szCs w:val="20"/>
              </w:rPr>
              <w:t>Определување на соодветни форми/методи за понатамошна работа;</w:t>
            </w:r>
          </w:p>
          <w:p w14:paraId="1743AC77" w14:textId="77777777" w:rsidR="00290AFA" w:rsidRPr="00290AFA" w:rsidRDefault="00290AFA" w:rsidP="00290AFA">
            <w:pPr>
              <w:spacing w:after="0" w:line="360" w:lineRule="auto"/>
              <w:ind w:right="113"/>
              <w:rPr>
                <w:rFonts w:ascii="Arial" w:hAnsi="Arial" w:cs="Arial"/>
                <w:sz w:val="20"/>
                <w:szCs w:val="20"/>
              </w:rPr>
            </w:pPr>
            <w:r w:rsidRPr="00290AFA">
              <w:rPr>
                <w:rFonts w:ascii="Arial" w:hAnsi="Arial" w:cs="Arial"/>
                <w:sz w:val="20"/>
                <w:szCs w:val="20"/>
              </w:rPr>
              <w:t>Подобрување на постигањата на надарените ученици;</w:t>
            </w:r>
          </w:p>
        </w:tc>
      </w:tr>
      <w:tr w:rsidR="00290AFA" w:rsidRPr="000C6B0A" w14:paraId="285FCB7E" w14:textId="77777777" w:rsidTr="00290AFA">
        <w:trPr>
          <w:cnfStyle w:val="000000010000" w:firstRow="0" w:lastRow="0" w:firstColumn="0" w:lastColumn="0" w:oddVBand="0" w:evenVBand="0" w:oddHBand="0" w:evenHBand="1" w:firstRowFirstColumn="0" w:firstRowLastColumn="0" w:lastRowFirstColumn="0" w:lastRowLastColumn="0"/>
          <w:trHeight w:val="20"/>
          <w:jc w:val="center"/>
        </w:trPr>
        <w:tc>
          <w:tcPr>
            <w:tcW w:w="3434" w:type="dxa"/>
            <w:hideMark/>
          </w:tcPr>
          <w:p w14:paraId="0D8D0E69" w14:textId="77777777" w:rsidR="00290AFA" w:rsidRPr="00290AFA" w:rsidRDefault="00290AFA" w:rsidP="00290AFA">
            <w:pPr>
              <w:spacing w:after="240" w:line="360" w:lineRule="auto"/>
              <w:ind w:right="113"/>
              <w:rPr>
                <w:rFonts w:ascii="Arial" w:hAnsi="Arial" w:cs="Arial"/>
                <w:b/>
                <w:sz w:val="20"/>
                <w:szCs w:val="20"/>
              </w:rPr>
            </w:pPr>
            <w:r w:rsidRPr="00290AFA">
              <w:rPr>
                <w:rFonts w:ascii="Arial" w:hAnsi="Arial" w:cs="Arial"/>
                <w:b/>
                <w:sz w:val="20"/>
                <w:szCs w:val="20"/>
              </w:rPr>
              <w:t>Подобрување на социјалниот и емоционалниот статус на надарените ученици</w:t>
            </w:r>
          </w:p>
        </w:tc>
        <w:tc>
          <w:tcPr>
            <w:tcW w:w="3969" w:type="dxa"/>
            <w:hideMark/>
          </w:tcPr>
          <w:p w14:paraId="776E8086" w14:textId="77777777" w:rsidR="00290AFA" w:rsidRPr="00290AFA" w:rsidRDefault="00290AFA" w:rsidP="00290AFA">
            <w:pPr>
              <w:spacing w:after="240" w:line="360" w:lineRule="auto"/>
              <w:ind w:right="113"/>
              <w:rPr>
                <w:rFonts w:ascii="Arial" w:hAnsi="Arial" w:cs="Arial"/>
                <w:sz w:val="20"/>
                <w:szCs w:val="20"/>
              </w:rPr>
            </w:pPr>
            <w:r w:rsidRPr="00290AFA">
              <w:rPr>
                <w:rFonts w:ascii="Arial" w:hAnsi="Arial" w:cs="Arial"/>
                <w:sz w:val="20"/>
                <w:szCs w:val="20"/>
              </w:rPr>
              <w:t xml:space="preserve">Разговори со учениците на одд.часови; </w:t>
            </w:r>
          </w:p>
          <w:p w14:paraId="65457F3A" w14:textId="77777777" w:rsidR="00290AFA" w:rsidRPr="00290AFA" w:rsidRDefault="00290AFA" w:rsidP="00290AFA">
            <w:pPr>
              <w:spacing w:after="240" w:line="360" w:lineRule="auto"/>
              <w:ind w:right="113"/>
              <w:rPr>
                <w:rFonts w:ascii="Arial" w:hAnsi="Arial" w:cs="Arial"/>
                <w:sz w:val="20"/>
                <w:szCs w:val="20"/>
              </w:rPr>
            </w:pPr>
            <w:r w:rsidRPr="00290AFA">
              <w:rPr>
                <w:rFonts w:ascii="Arial" w:hAnsi="Arial" w:cs="Arial"/>
                <w:sz w:val="20"/>
                <w:szCs w:val="20"/>
              </w:rPr>
              <w:t>Разговори со родителите на родителски и индивидуални средби;</w:t>
            </w:r>
          </w:p>
        </w:tc>
        <w:tc>
          <w:tcPr>
            <w:tcW w:w="2552" w:type="dxa"/>
            <w:hideMark/>
          </w:tcPr>
          <w:p w14:paraId="362EB94D" w14:textId="77777777" w:rsidR="00290AFA" w:rsidRPr="00290AFA" w:rsidRDefault="00290AFA" w:rsidP="00290AFA">
            <w:pPr>
              <w:spacing w:after="240" w:line="360" w:lineRule="auto"/>
              <w:ind w:right="113"/>
              <w:rPr>
                <w:rFonts w:ascii="Arial" w:hAnsi="Arial" w:cs="Arial"/>
                <w:sz w:val="20"/>
                <w:szCs w:val="20"/>
              </w:rPr>
            </w:pPr>
            <w:r w:rsidRPr="00290AFA">
              <w:rPr>
                <w:rFonts w:ascii="Arial" w:hAnsi="Arial" w:cs="Arial"/>
                <w:sz w:val="20"/>
                <w:szCs w:val="20"/>
              </w:rPr>
              <w:t xml:space="preserve">Стручни соработници, родители, одд.наставници и раководители, предметни наставници </w:t>
            </w:r>
          </w:p>
        </w:tc>
        <w:tc>
          <w:tcPr>
            <w:tcW w:w="1701" w:type="dxa"/>
            <w:hideMark/>
          </w:tcPr>
          <w:p w14:paraId="398781A9" w14:textId="77777777" w:rsidR="00290AFA" w:rsidRPr="00290AFA" w:rsidRDefault="00290AFA" w:rsidP="00290AFA">
            <w:pPr>
              <w:spacing w:after="240" w:line="360" w:lineRule="auto"/>
              <w:ind w:right="113"/>
              <w:jc w:val="center"/>
              <w:rPr>
                <w:rFonts w:ascii="Arial" w:hAnsi="Arial" w:cs="Arial"/>
                <w:sz w:val="20"/>
                <w:szCs w:val="20"/>
              </w:rPr>
            </w:pPr>
            <w:r w:rsidRPr="00290AFA">
              <w:rPr>
                <w:rFonts w:ascii="Arial" w:hAnsi="Arial" w:cs="Arial"/>
                <w:sz w:val="20"/>
                <w:szCs w:val="20"/>
              </w:rPr>
              <w:t>во тек на годината</w:t>
            </w:r>
          </w:p>
        </w:tc>
        <w:tc>
          <w:tcPr>
            <w:tcW w:w="2979" w:type="dxa"/>
            <w:hideMark/>
          </w:tcPr>
          <w:p w14:paraId="1E85FD33" w14:textId="77777777" w:rsidR="00290AFA" w:rsidRPr="00290AFA" w:rsidRDefault="00290AFA" w:rsidP="00290AFA">
            <w:pPr>
              <w:spacing w:after="240" w:line="360" w:lineRule="auto"/>
              <w:ind w:right="113"/>
              <w:rPr>
                <w:rFonts w:ascii="Arial" w:hAnsi="Arial" w:cs="Arial"/>
                <w:sz w:val="20"/>
                <w:szCs w:val="20"/>
              </w:rPr>
            </w:pPr>
            <w:r w:rsidRPr="00290AFA">
              <w:rPr>
                <w:rFonts w:ascii="Arial" w:hAnsi="Arial" w:cs="Arial"/>
                <w:sz w:val="20"/>
                <w:szCs w:val="20"/>
              </w:rPr>
              <w:t xml:space="preserve">Развивање на позитивни ставови кај учениците кон надарените учениците; </w:t>
            </w:r>
          </w:p>
          <w:p w14:paraId="154F47F9" w14:textId="77777777" w:rsidR="00290AFA" w:rsidRPr="00290AFA" w:rsidRDefault="00290AFA" w:rsidP="00290AFA">
            <w:pPr>
              <w:spacing w:after="240" w:line="360" w:lineRule="auto"/>
              <w:ind w:right="113"/>
              <w:rPr>
                <w:rFonts w:ascii="Arial" w:hAnsi="Arial" w:cs="Arial"/>
                <w:sz w:val="20"/>
                <w:szCs w:val="20"/>
              </w:rPr>
            </w:pPr>
            <w:r w:rsidRPr="00290AFA">
              <w:rPr>
                <w:rFonts w:ascii="Arial" w:hAnsi="Arial" w:cs="Arial"/>
                <w:sz w:val="20"/>
                <w:szCs w:val="20"/>
              </w:rPr>
              <w:t>Вклучување на надарените ученици во активности од локалната заедница;</w:t>
            </w:r>
          </w:p>
          <w:p w14:paraId="1D88E903" w14:textId="77777777" w:rsidR="00290AFA" w:rsidRPr="00290AFA" w:rsidRDefault="00290AFA" w:rsidP="00290AFA">
            <w:pPr>
              <w:spacing w:after="0" w:line="360" w:lineRule="auto"/>
              <w:ind w:right="113"/>
              <w:rPr>
                <w:rFonts w:ascii="Arial" w:hAnsi="Arial" w:cs="Arial"/>
                <w:sz w:val="20"/>
                <w:szCs w:val="20"/>
              </w:rPr>
            </w:pPr>
            <w:r w:rsidRPr="00290AFA">
              <w:rPr>
                <w:rFonts w:ascii="Arial" w:hAnsi="Arial" w:cs="Arial"/>
                <w:sz w:val="20"/>
                <w:szCs w:val="20"/>
              </w:rPr>
              <w:t>Подобрување на социјализацијата на  надарените учениците;</w:t>
            </w:r>
          </w:p>
        </w:tc>
      </w:tr>
      <w:tr w:rsidR="00290AFA" w:rsidRPr="000C6B0A" w14:paraId="7010D252" w14:textId="77777777" w:rsidTr="00290AFA">
        <w:trPr>
          <w:cnfStyle w:val="000000100000" w:firstRow="0" w:lastRow="0" w:firstColumn="0" w:lastColumn="0" w:oddVBand="0" w:evenVBand="0" w:oddHBand="1" w:evenHBand="0" w:firstRowFirstColumn="0" w:firstRowLastColumn="0" w:lastRowFirstColumn="0" w:lastRowLastColumn="0"/>
          <w:trHeight w:val="20"/>
          <w:jc w:val="center"/>
        </w:trPr>
        <w:tc>
          <w:tcPr>
            <w:tcW w:w="3434" w:type="dxa"/>
            <w:hideMark/>
          </w:tcPr>
          <w:p w14:paraId="7E0E6B79" w14:textId="77777777" w:rsidR="00290AFA" w:rsidRPr="00290AFA" w:rsidRDefault="00290AFA" w:rsidP="00290AFA">
            <w:pPr>
              <w:spacing w:after="240" w:line="360" w:lineRule="auto"/>
              <w:ind w:right="113"/>
              <w:rPr>
                <w:rFonts w:ascii="Arial" w:hAnsi="Arial" w:cs="Arial"/>
                <w:b/>
                <w:sz w:val="20"/>
                <w:szCs w:val="20"/>
              </w:rPr>
            </w:pPr>
            <w:r w:rsidRPr="00290AFA">
              <w:rPr>
                <w:rFonts w:ascii="Arial" w:hAnsi="Arial" w:cs="Arial"/>
                <w:b/>
                <w:sz w:val="20"/>
                <w:szCs w:val="20"/>
              </w:rPr>
              <w:t xml:space="preserve">Евалуација на активностите предвидени со програмата за </w:t>
            </w:r>
            <w:r w:rsidRPr="00290AFA">
              <w:rPr>
                <w:rFonts w:ascii="Arial" w:hAnsi="Arial" w:cs="Arial"/>
                <w:b/>
                <w:sz w:val="20"/>
                <w:szCs w:val="20"/>
              </w:rPr>
              <w:lastRenderedPageBreak/>
              <w:t>работа со надарените ученици</w:t>
            </w:r>
          </w:p>
        </w:tc>
        <w:tc>
          <w:tcPr>
            <w:tcW w:w="3969" w:type="dxa"/>
            <w:hideMark/>
          </w:tcPr>
          <w:p w14:paraId="0A3E04D6" w14:textId="77777777" w:rsidR="00290AFA" w:rsidRPr="00290AFA" w:rsidRDefault="00290AFA" w:rsidP="00290AFA">
            <w:pPr>
              <w:spacing w:after="240" w:line="360" w:lineRule="auto"/>
              <w:ind w:right="113"/>
              <w:rPr>
                <w:rFonts w:ascii="Arial" w:hAnsi="Arial" w:cs="Arial"/>
                <w:sz w:val="20"/>
                <w:szCs w:val="20"/>
              </w:rPr>
            </w:pPr>
            <w:r w:rsidRPr="00290AFA">
              <w:rPr>
                <w:rFonts w:ascii="Arial" w:hAnsi="Arial" w:cs="Arial"/>
                <w:sz w:val="20"/>
                <w:szCs w:val="20"/>
              </w:rPr>
              <w:lastRenderedPageBreak/>
              <w:t xml:space="preserve">Утврдување на јаки/слаби страни од реализацијата на програмата за </w:t>
            </w:r>
            <w:r w:rsidRPr="00290AFA">
              <w:rPr>
                <w:rFonts w:ascii="Arial" w:hAnsi="Arial" w:cs="Arial"/>
                <w:sz w:val="20"/>
                <w:szCs w:val="20"/>
              </w:rPr>
              <w:lastRenderedPageBreak/>
              <w:t>работа со надарени ученици;</w:t>
            </w:r>
          </w:p>
          <w:p w14:paraId="084C2D3C" w14:textId="77777777" w:rsidR="00290AFA" w:rsidRPr="00290AFA" w:rsidRDefault="00290AFA" w:rsidP="00290AFA">
            <w:pPr>
              <w:spacing w:after="240" w:line="360" w:lineRule="auto"/>
              <w:ind w:right="113"/>
              <w:rPr>
                <w:rFonts w:ascii="Arial" w:hAnsi="Arial" w:cs="Arial"/>
                <w:sz w:val="20"/>
                <w:szCs w:val="20"/>
              </w:rPr>
            </w:pPr>
            <w:r w:rsidRPr="00290AFA">
              <w:rPr>
                <w:rFonts w:ascii="Arial" w:hAnsi="Arial" w:cs="Arial"/>
                <w:sz w:val="20"/>
                <w:szCs w:val="20"/>
              </w:rPr>
              <w:t>Изготвување на стратегија за понатамошна работа;</w:t>
            </w:r>
          </w:p>
        </w:tc>
        <w:tc>
          <w:tcPr>
            <w:tcW w:w="2552" w:type="dxa"/>
            <w:hideMark/>
          </w:tcPr>
          <w:p w14:paraId="6D6FFFB5" w14:textId="77777777" w:rsidR="00290AFA" w:rsidRPr="00290AFA" w:rsidRDefault="00290AFA" w:rsidP="00290AFA">
            <w:pPr>
              <w:spacing w:after="240" w:line="360" w:lineRule="auto"/>
              <w:ind w:right="113"/>
              <w:rPr>
                <w:rFonts w:ascii="Arial" w:hAnsi="Arial" w:cs="Arial"/>
                <w:sz w:val="20"/>
                <w:szCs w:val="20"/>
              </w:rPr>
            </w:pPr>
            <w:r w:rsidRPr="00290AFA">
              <w:rPr>
                <w:rFonts w:ascii="Arial" w:hAnsi="Arial" w:cs="Arial"/>
                <w:sz w:val="20"/>
                <w:szCs w:val="20"/>
              </w:rPr>
              <w:lastRenderedPageBreak/>
              <w:t xml:space="preserve">Стручни соработници, одд. наставници, </w:t>
            </w:r>
            <w:r w:rsidRPr="00290AFA">
              <w:rPr>
                <w:rFonts w:ascii="Arial" w:hAnsi="Arial" w:cs="Arial"/>
                <w:sz w:val="20"/>
                <w:szCs w:val="20"/>
              </w:rPr>
              <w:lastRenderedPageBreak/>
              <w:t>одд.раководители</w:t>
            </w:r>
          </w:p>
        </w:tc>
        <w:tc>
          <w:tcPr>
            <w:tcW w:w="1701" w:type="dxa"/>
            <w:hideMark/>
          </w:tcPr>
          <w:p w14:paraId="7CB1A355" w14:textId="77777777" w:rsidR="00290AFA" w:rsidRPr="00290AFA" w:rsidRDefault="00290AFA" w:rsidP="00290AFA">
            <w:pPr>
              <w:spacing w:after="240" w:line="360" w:lineRule="auto"/>
              <w:ind w:right="113"/>
              <w:jc w:val="center"/>
              <w:rPr>
                <w:rFonts w:ascii="Arial" w:hAnsi="Arial" w:cs="Arial"/>
                <w:sz w:val="20"/>
                <w:szCs w:val="20"/>
              </w:rPr>
            </w:pPr>
            <w:r w:rsidRPr="00290AFA">
              <w:rPr>
                <w:rFonts w:ascii="Arial" w:hAnsi="Arial" w:cs="Arial"/>
                <w:sz w:val="20"/>
                <w:szCs w:val="20"/>
              </w:rPr>
              <w:lastRenderedPageBreak/>
              <w:t>јуни</w:t>
            </w:r>
          </w:p>
        </w:tc>
        <w:tc>
          <w:tcPr>
            <w:tcW w:w="2979" w:type="dxa"/>
            <w:hideMark/>
          </w:tcPr>
          <w:p w14:paraId="45D3F953" w14:textId="77777777" w:rsidR="00290AFA" w:rsidRPr="00290AFA" w:rsidRDefault="00290AFA" w:rsidP="00290AFA">
            <w:pPr>
              <w:spacing w:after="240" w:line="360" w:lineRule="auto"/>
              <w:ind w:right="113"/>
              <w:rPr>
                <w:rFonts w:ascii="Arial" w:hAnsi="Arial" w:cs="Arial"/>
                <w:sz w:val="20"/>
                <w:szCs w:val="20"/>
              </w:rPr>
            </w:pPr>
            <w:r w:rsidRPr="00290AFA">
              <w:rPr>
                <w:rFonts w:ascii="Arial" w:hAnsi="Arial" w:cs="Arial"/>
                <w:sz w:val="20"/>
                <w:szCs w:val="20"/>
              </w:rPr>
              <w:t xml:space="preserve">Проценка на ефектите и постигнатоста  на планираните цели во </w:t>
            </w:r>
            <w:r w:rsidRPr="00290AFA">
              <w:rPr>
                <w:rFonts w:ascii="Arial" w:hAnsi="Arial" w:cs="Arial"/>
                <w:sz w:val="20"/>
                <w:szCs w:val="20"/>
              </w:rPr>
              <w:lastRenderedPageBreak/>
              <w:t>воспитно образовниот процес со овие деца.</w:t>
            </w:r>
          </w:p>
        </w:tc>
      </w:tr>
    </w:tbl>
    <w:p w14:paraId="50618694" w14:textId="2EA2AF4F" w:rsidR="00290AFA" w:rsidRDefault="00290AFA" w:rsidP="00290AFA">
      <w:pPr>
        <w:spacing w:before="240" w:after="0" w:line="360" w:lineRule="auto"/>
        <w:rPr>
          <w:rFonts w:ascii="Arial" w:eastAsia="Times New Roman" w:hAnsi="Arial" w:cs="Arial"/>
          <w:color w:val="000000"/>
          <w:sz w:val="20"/>
          <w:szCs w:val="20"/>
          <w:lang w:val="mk-MK"/>
        </w:rPr>
      </w:pPr>
      <w:r w:rsidRPr="00290AFA">
        <w:rPr>
          <w:rFonts w:ascii="Arial" w:eastAsia="Times New Roman" w:hAnsi="Arial" w:cs="Arial"/>
          <w:b/>
          <w:color w:val="000000"/>
          <w:sz w:val="20"/>
          <w:szCs w:val="20"/>
          <w:lang w:val="mk-MK"/>
        </w:rPr>
        <w:lastRenderedPageBreak/>
        <w:t>Тим за поддршка</w:t>
      </w:r>
      <w:r w:rsidRPr="00290AFA">
        <w:rPr>
          <w:rFonts w:ascii="Arial" w:eastAsia="Times New Roman" w:hAnsi="Arial" w:cs="Arial"/>
          <w:color w:val="000000"/>
          <w:sz w:val="20"/>
          <w:szCs w:val="20"/>
          <w:lang w:val="mk-MK"/>
        </w:rPr>
        <w:t xml:space="preserve">: </w:t>
      </w:r>
      <w:r w:rsidRPr="00A904E5">
        <w:rPr>
          <w:rFonts w:ascii="Arial" w:eastAsia="Times New Roman" w:hAnsi="Arial" w:cs="Arial"/>
          <w:color w:val="000000"/>
          <w:sz w:val="20"/>
          <w:szCs w:val="20"/>
          <w:lang w:val="mk-MK"/>
        </w:rPr>
        <w:t>Маре Ангелова</w:t>
      </w:r>
      <w:r w:rsidRPr="00A904E5">
        <w:rPr>
          <w:rFonts w:ascii="Arial" w:eastAsia="Times New Roman" w:hAnsi="Arial" w:cs="Arial"/>
          <w:color w:val="000000"/>
          <w:sz w:val="20"/>
          <w:szCs w:val="20"/>
          <w:lang w:val="ru-RU"/>
        </w:rPr>
        <w:t xml:space="preserve">, </w:t>
      </w:r>
      <w:r w:rsidR="00A904E5" w:rsidRPr="00A904E5">
        <w:rPr>
          <w:rFonts w:ascii="Arial" w:eastAsia="Times New Roman" w:hAnsi="Arial" w:cs="Arial"/>
          <w:color w:val="000000"/>
          <w:sz w:val="20"/>
          <w:szCs w:val="20"/>
          <w:lang w:val="mk-MK"/>
        </w:rPr>
        <w:t>Љубомир Арсовски</w:t>
      </w:r>
      <w:r w:rsidRPr="00A904E5">
        <w:rPr>
          <w:rFonts w:ascii="Arial" w:eastAsia="Times New Roman" w:hAnsi="Arial" w:cs="Arial"/>
          <w:color w:val="000000"/>
          <w:sz w:val="20"/>
          <w:szCs w:val="20"/>
          <w:lang w:val="mk-MK"/>
        </w:rPr>
        <w:t xml:space="preserve"> –психолог, Даниел Тодоровски, Мартин Николовски.</w:t>
      </w:r>
    </w:p>
    <w:p w14:paraId="4874C018" w14:textId="77777777" w:rsidR="00290AFA" w:rsidRPr="00290AFA" w:rsidRDefault="00290AFA" w:rsidP="00290AFA">
      <w:pPr>
        <w:spacing w:before="240" w:after="0" w:line="360" w:lineRule="auto"/>
        <w:rPr>
          <w:rFonts w:ascii="Arial" w:eastAsia="Times New Roman" w:hAnsi="Arial" w:cs="Arial"/>
          <w:color w:val="000000"/>
          <w:sz w:val="20"/>
          <w:szCs w:val="20"/>
          <w:lang w:val="mk-MK"/>
        </w:rPr>
      </w:pPr>
    </w:p>
    <w:p w14:paraId="73A80978" w14:textId="77777777" w:rsidR="00917950" w:rsidRPr="00917950" w:rsidRDefault="00917950" w:rsidP="00917950">
      <w:pPr>
        <w:keepNext/>
        <w:keepLines/>
        <w:spacing w:before="40" w:after="0"/>
        <w:outlineLvl w:val="1"/>
        <w:rPr>
          <w:rFonts w:ascii="Cambria" w:eastAsia="Times New Roman" w:hAnsi="Cambria"/>
          <w:color w:val="C00000"/>
          <w:sz w:val="26"/>
          <w:szCs w:val="26"/>
          <w:lang w:val="mk-MK"/>
        </w:rPr>
      </w:pPr>
      <w:bookmarkStart w:id="52" w:name="_Toc237598499"/>
      <w:r w:rsidRPr="00917950">
        <w:rPr>
          <w:rFonts w:ascii="Cambria" w:eastAsia="Times New Roman" w:hAnsi="Cambria"/>
          <w:color w:val="365F91"/>
          <w:sz w:val="26"/>
          <w:szCs w:val="26"/>
          <w:lang w:val="mk-MK"/>
        </w:rPr>
        <w:t>8.13. Работа со ученици со посебни образовни потреби</w:t>
      </w:r>
      <w:bookmarkEnd w:id="52"/>
    </w:p>
    <w:p w14:paraId="10804452" w14:textId="77777777" w:rsidR="00917950" w:rsidRPr="00917950" w:rsidRDefault="00917950" w:rsidP="00917950">
      <w:pPr>
        <w:spacing w:line="360" w:lineRule="auto"/>
        <w:jc w:val="both"/>
        <w:rPr>
          <w:rFonts w:ascii="Arial" w:hAnsi="Arial" w:cs="Arial"/>
          <w:sz w:val="20"/>
          <w:szCs w:val="20"/>
          <w:lang w:val="ru-RU"/>
        </w:rPr>
      </w:pPr>
    </w:p>
    <w:p w14:paraId="23C9BDDB" w14:textId="77777777" w:rsidR="00917950" w:rsidRPr="00917950" w:rsidRDefault="00917950" w:rsidP="00917950">
      <w:pPr>
        <w:spacing w:line="360" w:lineRule="auto"/>
        <w:jc w:val="both"/>
        <w:rPr>
          <w:rFonts w:ascii="Arial" w:hAnsi="Arial" w:cs="Arial"/>
          <w:b/>
          <w:sz w:val="20"/>
          <w:szCs w:val="20"/>
          <w:lang w:val="ru-RU"/>
        </w:rPr>
      </w:pPr>
      <w:r w:rsidRPr="00917950">
        <w:rPr>
          <w:rFonts w:ascii="Arial" w:hAnsi="Arial" w:cs="Arial"/>
          <w:b/>
          <w:sz w:val="20"/>
          <w:szCs w:val="20"/>
          <w:lang w:val="ru-RU"/>
        </w:rPr>
        <w:t xml:space="preserve">Програмски содржини-цели на работа: </w:t>
      </w:r>
    </w:p>
    <w:p w14:paraId="0D8539A7" w14:textId="77777777" w:rsidR="00917950" w:rsidRPr="00917950" w:rsidRDefault="00917950" w:rsidP="00917950">
      <w:pPr>
        <w:spacing w:after="0" w:line="360" w:lineRule="auto"/>
        <w:jc w:val="both"/>
        <w:rPr>
          <w:rFonts w:ascii="Arial" w:hAnsi="Arial" w:cs="Arial"/>
          <w:sz w:val="20"/>
          <w:szCs w:val="20"/>
          <w:lang w:val="ru-RU"/>
        </w:rPr>
      </w:pPr>
      <w:r w:rsidRPr="00917950">
        <w:rPr>
          <w:rFonts w:ascii="Arial" w:hAnsi="Arial" w:cs="Arial"/>
          <w:sz w:val="20"/>
          <w:szCs w:val="20"/>
          <w:lang w:val="ru-RU"/>
        </w:rPr>
        <w:t xml:space="preserve">• формирање на училишен тим за инклузија,согласно ЗОО </w:t>
      </w:r>
    </w:p>
    <w:p w14:paraId="4B016CE5" w14:textId="77777777" w:rsidR="00917950" w:rsidRPr="00917950" w:rsidRDefault="00917950" w:rsidP="00917950">
      <w:pPr>
        <w:spacing w:after="0" w:line="360" w:lineRule="auto"/>
        <w:jc w:val="both"/>
        <w:rPr>
          <w:rFonts w:ascii="Arial" w:hAnsi="Arial" w:cs="Arial"/>
          <w:sz w:val="20"/>
          <w:szCs w:val="20"/>
          <w:lang w:val="ru-RU"/>
        </w:rPr>
      </w:pPr>
      <w:r w:rsidRPr="00917950">
        <w:rPr>
          <w:rFonts w:ascii="Arial" w:hAnsi="Arial" w:cs="Arial"/>
          <w:sz w:val="20"/>
          <w:szCs w:val="20"/>
          <w:lang w:val="ru-RU"/>
        </w:rPr>
        <w:t xml:space="preserve">• анализа на актуелната состојба во училиштето, идентификација на децата со потешкотии и потребите за додатна поддршка/планирање и реализација на дополнителна настава </w:t>
      </w:r>
    </w:p>
    <w:p w14:paraId="10BB73FF" w14:textId="77777777" w:rsidR="00917950" w:rsidRPr="00917950" w:rsidRDefault="00917950" w:rsidP="00917950">
      <w:pPr>
        <w:spacing w:after="0" w:line="360" w:lineRule="auto"/>
        <w:jc w:val="both"/>
        <w:rPr>
          <w:rFonts w:ascii="Arial" w:hAnsi="Arial" w:cs="Arial"/>
          <w:sz w:val="20"/>
          <w:szCs w:val="20"/>
          <w:lang w:val="ru-RU"/>
        </w:rPr>
      </w:pPr>
      <w:r w:rsidRPr="00917950">
        <w:rPr>
          <w:rFonts w:ascii="Arial" w:hAnsi="Arial" w:cs="Arial"/>
          <w:sz w:val="20"/>
          <w:szCs w:val="20"/>
          <w:lang w:val="ru-RU"/>
        </w:rPr>
        <w:t xml:space="preserve">• планирање, реализација и вреднување на диференцираната настава </w:t>
      </w:r>
    </w:p>
    <w:p w14:paraId="025DB935" w14:textId="77777777" w:rsidR="00917950" w:rsidRPr="00917950" w:rsidRDefault="00917950" w:rsidP="00917950">
      <w:pPr>
        <w:spacing w:after="0" w:line="360" w:lineRule="auto"/>
        <w:jc w:val="both"/>
        <w:rPr>
          <w:rFonts w:ascii="Arial" w:hAnsi="Arial" w:cs="Arial"/>
          <w:sz w:val="20"/>
          <w:szCs w:val="20"/>
          <w:lang w:val="ru-RU"/>
        </w:rPr>
      </w:pPr>
      <w:r w:rsidRPr="00917950">
        <w:rPr>
          <w:rFonts w:ascii="Arial" w:hAnsi="Arial" w:cs="Arial"/>
          <w:sz w:val="20"/>
          <w:szCs w:val="20"/>
          <w:lang w:val="ru-RU"/>
        </w:rPr>
        <w:t xml:space="preserve">• функционирање на инклузивни тимови за индивидуална работа со ученици / изготвувањето и примена на индивидуален образовен план (ИОП), следење на реализацијата на ИОП и евалуација </w:t>
      </w:r>
    </w:p>
    <w:p w14:paraId="6096E93D" w14:textId="77777777" w:rsidR="00917950" w:rsidRPr="00917950" w:rsidRDefault="00917950" w:rsidP="00917950">
      <w:pPr>
        <w:spacing w:after="0" w:line="360" w:lineRule="auto"/>
        <w:jc w:val="both"/>
        <w:rPr>
          <w:rFonts w:ascii="Arial" w:hAnsi="Arial" w:cs="Arial"/>
          <w:sz w:val="20"/>
          <w:szCs w:val="20"/>
          <w:lang w:val="ru-RU"/>
        </w:rPr>
      </w:pPr>
      <w:r w:rsidRPr="00917950">
        <w:rPr>
          <w:rFonts w:ascii="Arial" w:hAnsi="Arial" w:cs="Arial"/>
          <w:sz w:val="20"/>
          <w:szCs w:val="20"/>
          <w:lang w:val="ru-RU"/>
        </w:rPr>
        <w:t xml:space="preserve">• водење евиденција – педагошко досие на ученикот со посебни образовни потреби </w:t>
      </w:r>
    </w:p>
    <w:p w14:paraId="187EB1D7" w14:textId="77777777" w:rsidR="00917950" w:rsidRPr="00917950" w:rsidRDefault="00917950" w:rsidP="00917950">
      <w:pPr>
        <w:spacing w:after="0" w:line="360" w:lineRule="auto"/>
        <w:jc w:val="both"/>
        <w:rPr>
          <w:rFonts w:ascii="Arial" w:hAnsi="Arial" w:cs="Arial"/>
          <w:sz w:val="20"/>
          <w:szCs w:val="20"/>
          <w:lang w:val="ru-RU"/>
        </w:rPr>
      </w:pPr>
      <w:r w:rsidRPr="00917950">
        <w:rPr>
          <w:rFonts w:ascii="Arial" w:hAnsi="Arial" w:cs="Arial"/>
          <w:sz w:val="20"/>
          <w:szCs w:val="20"/>
          <w:lang w:val="ru-RU"/>
        </w:rPr>
        <w:t xml:space="preserve">• давање поддршка на учениците со посебни образовни потреби и на нивните родители </w:t>
      </w:r>
    </w:p>
    <w:p w14:paraId="4F794611" w14:textId="77777777" w:rsidR="00917950" w:rsidRPr="00917950" w:rsidRDefault="00917950" w:rsidP="00917950">
      <w:pPr>
        <w:spacing w:after="0" w:line="360" w:lineRule="auto"/>
        <w:jc w:val="both"/>
        <w:rPr>
          <w:rFonts w:ascii="Arial" w:hAnsi="Arial" w:cs="Arial"/>
          <w:sz w:val="20"/>
          <w:szCs w:val="20"/>
          <w:lang w:val="ru-RU"/>
        </w:rPr>
      </w:pPr>
      <w:r w:rsidRPr="00917950">
        <w:rPr>
          <w:rFonts w:ascii="Arial" w:hAnsi="Arial" w:cs="Arial"/>
          <w:sz w:val="20"/>
          <w:szCs w:val="20"/>
          <w:lang w:val="ru-RU"/>
        </w:rPr>
        <w:t xml:space="preserve">• стручното усовршување на наставниците </w:t>
      </w:r>
    </w:p>
    <w:p w14:paraId="7A81E685" w14:textId="77777777" w:rsidR="00917950" w:rsidRPr="00721840" w:rsidRDefault="00917950" w:rsidP="00917950">
      <w:pPr>
        <w:spacing w:after="0" w:line="360" w:lineRule="auto"/>
        <w:jc w:val="both"/>
        <w:rPr>
          <w:rFonts w:ascii="Arial" w:hAnsi="Arial" w:cs="Arial"/>
          <w:sz w:val="20"/>
          <w:szCs w:val="20"/>
          <w:lang w:val="ru-RU"/>
        </w:rPr>
      </w:pPr>
      <w:r w:rsidRPr="00917950">
        <w:rPr>
          <w:rFonts w:ascii="Arial" w:hAnsi="Arial" w:cs="Arial"/>
          <w:sz w:val="20"/>
          <w:szCs w:val="20"/>
          <w:lang w:val="ru-RU"/>
        </w:rPr>
        <w:t xml:space="preserve">• соработка со Општина, институции и специјализирани здруженија </w:t>
      </w:r>
    </w:p>
    <w:p w14:paraId="64756F2E" w14:textId="77777777" w:rsidR="00917950" w:rsidRPr="00721840" w:rsidRDefault="00917950" w:rsidP="00917950">
      <w:pPr>
        <w:spacing w:after="0" w:line="360" w:lineRule="auto"/>
        <w:jc w:val="both"/>
        <w:rPr>
          <w:rFonts w:ascii="Arial" w:hAnsi="Arial" w:cs="Arial"/>
          <w:sz w:val="20"/>
          <w:szCs w:val="20"/>
          <w:lang w:val="ru-RU"/>
        </w:rPr>
      </w:pPr>
    </w:p>
    <w:p w14:paraId="08372316" w14:textId="77777777" w:rsidR="00917950" w:rsidRPr="00917950" w:rsidRDefault="00917950" w:rsidP="00917950">
      <w:pPr>
        <w:keepNext/>
        <w:keepLines/>
        <w:spacing w:before="40" w:after="0"/>
        <w:outlineLvl w:val="1"/>
        <w:rPr>
          <w:rFonts w:ascii="Cambria" w:eastAsia="Times New Roman" w:hAnsi="Cambria"/>
          <w:color w:val="365F91"/>
          <w:sz w:val="26"/>
          <w:szCs w:val="26"/>
          <w:lang w:val="ru-RU"/>
        </w:rPr>
      </w:pPr>
      <w:r w:rsidRPr="00917950">
        <w:rPr>
          <w:rFonts w:ascii="Cambria" w:eastAsia="Times New Roman" w:hAnsi="Cambria"/>
          <w:b/>
          <w:color w:val="365F91"/>
          <w:sz w:val="26"/>
          <w:szCs w:val="26"/>
          <w:lang w:val="mk-MK"/>
        </w:rPr>
        <w:t xml:space="preserve">  </w:t>
      </w:r>
      <w:bookmarkStart w:id="53" w:name="_Toc237598500"/>
      <w:r w:rsidRPr="00917950">
        <w:rPr>
          <w:rFonts w:ascii="Cambria" w:eastAsia="Times New Roman" w:hAnsi="Cambria"/>
          <w:color w:val="365F91"/>
          <w:sz w:val="26"/>
          <w:szCs w:val="26"/>
          <w:lang w:val="mk-MK"/>
        </w:rPr>
        <w:t>8.14. Туторска поддршка на учениците</w:t>
      </w:r>
      <w:bookmarkEnd w:id="53"/>
    </w:p>
    <w:p w14:paraId="4649C1A2" w14:textId="77777777" w:rsidR="00917950" w:rsidRPr="00917950" w:rsidRDefault="00917950" w:rsidP="00917950">
      <w:pPr>
        <w:rPr>
          <w:lang w:val="ru-RU"/>
        </w:rPr>
      </w:pPr>
    </w:p>
    <w:p w14:paraId="16963800" w14:textId="77777777" w:rsidR="00917950" w:rsidRPr="00721840" w:rsidRDefault="00917950" w:rsidP="00917950">
      <w:pPr>
        <w:spacing w:line="360" w:lineRule="auto"/>
        <w:jc w:val="both"/>
        <w:rPr>
          <w:rFonts w:ascii="Arial" w:hAnsi="Arial" w:cs="Arial"/>
          <w:color w:val="000000"/>
          <w:sz w:val="20"/>
          <w:szCs w:val="20"/>
          <w:lang w:val="ru-RU"/>
        </w:rPr>
      </w:pPr>
      <w:r w:rsidRPr="00917950">
        <w:rPr>
          <w:rFonts w:ascii="Arial" w:hAnsi="Arial" w:cs="Arial"/>
          <w:color w:val="000000"/>
          <w:sz w:val="20"/>
          <w:szCs w:val="20"/>
          <w:lang w:val="ru-RU"/>
        </w:rPr>
        <w:tab/>
        <w:t xml:space="preserve">Програмата за обезбедување туторство на ученици од основното и средното образование е проект на Министерството за образование и наука на Р. Северна Македонија (МОН), која што има за цел да ја поттикне социјалната одговорност на студентите и да им овозможи пристап до </w:t>
      </w:r>
      <w:r w:rsidRPr="00917950">
        <w:rPr>
          <w:rFonts w:ascii="Arial" w:hAnsi="Arial" w:cs="Arial"/>
          <w:color w:val="000000"/>
          <w:sz w:val="20"/>
          <w:szCs w:val="20"/>
          <w:lang w:val="ru-RU"/>
        </w:rPr>
        <w:lastRenderedPageBreak/>
        <w:t>бесплатни дополнителни часови на учениците од основното и средното образование. Со оваа програма им се овозможува на студентите да развијат вештини за подучување на ученици, а учениците истовремено имаат можност за бесплатно и интерактивно подучување согласно своите индивидуални потреби. Доколку постои потреба училиштето ќе излезе во пресрет на родителите.</w:t>
      </w:r>
    </w:p>
    <w:p w14:paraId="1BEF0ACE" w14:textId="77777777" w:rsidR="00917950" w:rsidRPr="00721840" w:rsidRDefault="00917950" w:rsidP="00917950">
      <w:pPr>
        <w:spacing w:line="360" w:lineRule="auto"/>
        <w:jc w:val="both"/>
        <w:rPr>
          <w:rFonts w:ascii="Arial" w:hAnsi="Arial" w:cs="Arial"/>
          <w:color w:val="000000"/>
          <w:sz w:val="20"/>
          <w:szCs w:val="20"/>
          <w:lang w:val="ru-RU"/>
        </w:rPr>
      </w:pPr>
    </w:p>
    <w:p w14:paraId="3C7E3A28" w14:textId="77777777" w:rsidR="00917950" w:rsidRPr="00917950" w:rsidRDefault="00917950" w:rsidP="00917950">
      <w:pPr>
        <w:keepNext/>
        <w:keepLines/>
        <w:spacing w:before="40" w:after="0"/>
        <w:outlineLvl w:val="1"/>
        <w:rPr>
          <w:rFonts w:ascii="Cambria" w:eastAsia="Times New Roman" w:hAnsi="Cambria"/>
          <w:color w:val="365F91"/>
          <w:sz w:val="26"/>
          <w:szCs w:val="26"/>
          <w:lang w:val="ru-RU"/>
        </w:rPr>
      </w:pPr>
      <w:r w:rsidRPr="00917950">
        <w:rPr>
          <w:rFonts w:ascii="Cambria" w:eastAsia="Times New Roman" w:hAnsi="Cambria"/>
          <w:color w:val="365F91"/>
          <w:sz w:val="26"/>
          <w:szCs w:val="26"/>
          <w:lang w:val="mk-MK"/>
        </w:rPr>
        <w:t xml:space="preserve">  </w:t>
      </w:r>
      <w:bookmarkStart w:id="54" w:name="_Toc237598501"/>
      <w:r w:rsidRPr="00917950">
        <w:rPr>
          <w:rFonts w:ascii="Cambria" w:eastAsia="Times New Roman" w:hAnsi="Cambria"/>
          <w:color w:val="365F91"/>
          <w:sz w:val="26"/>
          <w:szCs w:val="26"/>
          <w:lang w:val="mk-MK"/>
        </w:rPr>
        <w:t>8.15. План на образовниот медијатор</w:t>
      </w:r>
      <w:bookmarkEnd w:id="54"/>
    </w:p>
    <w:p w14:paraId="5189E8A5" w14:textId="77777777" w:rsidR="00917950" w:rsidRPr="00917950" w:rsidRDefault="00917950" w:rsidP="00917950">
      <w:pPr>
        <w:rPr>
          <w:lang w:val="ru-RU"/>
        </w:rPr>
      </w:pPr>
    </w:p>
    <w:p w14:paraId="32AEF329" w14:textId="77777777" w:rsidR="00917950" w:rsidRPr="00721840" w:rsidRDefault="00917950" w:rsidP="00917950">
      <w:pPr>
        <w:spacing w:line="360" w:lineRule="auto"/>
        <w:jc w:val="both"/>
        <w:rPr>
          <w:rFonts w:ascii="Arial" w:hAnsi="Arial" w:cs="Arial"/>
          <w:sz w:val="20"/>
          <w:szCs w:val="20"/>
          <w:lang w:val="mk-MK"/>
        </w:rPr>
      </w:pPr>
      <w:r w:rsidRPr="00917950">
        <w:rPr>
          <w:rFonts w:ascii="Arial" w:hAnsi="Arial" w:cs="Arial"/>
          <w:sz w:val="20"/>
          <w:szCs w:val="20"/>
          <w:lang w:val="mk-MK"/>
        </w:rPr>
        <w:t xml:space="preserve">Во нашето училиште нема образовни медијатори. </w:t>
      </w:r>
    </w:p>
    <w:p w14:paraId="7193C1CD" w14:textId="77777777" w:rsidR="00441A1C" w:rsidRDefault="00441A1C" w:rsidP="0089175A">
      <w:pPr>
        <w:spacing w:line="360" w:lineRule="auto"/>
        <w:jc w:val="both"/>
        <w:rPr>
          <w:rFonts w:ascii="Arial" w:hAnsi="Arial" w:cs="Arial"/>
          <w:sz w:val="20"/>
          <w:szCs w:val="20"/>
          <w:lang w:val="mk-MK"/>
        </w:rPr>
      </w:pPr>
    </w:p>
    <w:p w14:paraId="46A46BB8" w14:textId="77777777" w:rsidR="00441A1C" w:rsidRPr="00BD4671" w:rsidRDefault="00441A1C" w:rsidP="0089175A">
      <w:pPr>
        <w:spacing w:line="360" w:lineRule="auto"/>
        <w:jc w:val="both"/>
        <w:rPr>
          <w:rFonts w:ascii="Arial" w:hAnsi="Arial" w:cs="Arial"/>
          <w:sz w:val="20"/>
          <w:szCs w:val="20"/>
          <w:lang w:val="ru-RU"/>
        </w:rPr>
      </w:pPr>
    </w:p>
    <w:p w14:paraId="42633021" w14:textId="77777777" w:rsidR="00B157A7" w:rsidRPr="00B1375D" w:rsidRDefault="00B157A7" w:rsidP="005D4A2F">
      <w:pPr>
        <w:pStyle w:val="Heading1"/>
        <w:rPr>
          <w:lang w:val="mk-MK"/>
        </w:rPr>
      </w:pPr>
      <w:bookmarkStart w:id="55" w:name="_Toc237598502"/>
      <w:r w:rsidRPr="00B1375D">
        <w:rPr>
          <w:lang w:val="mk-MK"/>
        </w:rPr>
        <w:t>9.  Воннаставни активности</w:t>
      </w:r>
      <w:bookmarkEnd w:id="55"/>
    </w:p>
    <w:p w14:paraId="723A481D" w14:textId="77777777" w:rsidR="00B157A7" w:rsidRDefault="00B157A7" w:rsidP="005D4A2F">
      <w:pPr>
        <w:pStyle w:val="Heading2"/>
        <w:rPr>
          <w:lang w:val="mk-MK"/>
        </w:rPr>
      </w:pPr>
      <w:r w:rsidRPr="00B1375D">
        <w:rPr>
          <w:b/>
          <w:lang w:val="mk-MK"/>
        </w:rPr>
        <w:t xml:space="preserve">     </w:t>
      </w:r>
      <w:bookmarkStart w:id="56" w:name="_Toc237598503"/>
      <w:r w:rsidR="00153CF9" w:rsidRPr="00B1375D">
        <w:rPr>
          <w:lang w:val="mk-MK"/>
        </w:rPr>
        <w:t>9.1. Училишн</w:t>
      </w:r>
      <w:r w:rsidRPr="00B1375D">
        <w:rPr>
          <w:lang w:val="mk-MK"/>
        </w:rPr>
        <w:t>и спортски клубови</w:t>
      </w:r>
      <w:bookmarkEnd w:id="56"/>
    </w:p>
    <w:p w14:paraId="31960676" w14:textId="77777777" w:rsidR="005D4A2F" w:rsidRPr="005D4A2F" w:rsidRDefault="005D4A2F" w:rsidP="005D4A2F">
      <w:pPr>
        <w:rPr>
          <w:lang w:val="mk-MK"/>
        </w:rPr>
      </w:pPr>
    </w:p>
    <w:p w14:paraId="737358C4" w14:textId="77777777" w:rsidR="00430534" w:rsidRPr="00B1375D" w:rsidRDefault="00430534" w:rsidP="0089175A">
      <w:pPr>
        <w:pBdr>
          <w:top w:val="nil"/>
          <w:left w:val="nil"/>
          <w:bottom w:val="nil"/>
          <w:right w:val="nil"/>
          <w:between w:val="nil"/>
        </w:pBdr>
        <w:spacing w:after="240" w:line="360" w:lineRule="auto"/>
        <w:ind w:firstLine="567"/>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 xml:space="preserve">Училишниот спорт има непосредно влијание врз </w:t>
      </w:r>
      <w:r w:rsidRPr="00B1375D">
        <w:rPr>
          <w:rFonts w:ascii="Arial" w:eastAsia="Times New Roman" w:hAnsi="Arial" w:cs="Arial"/>
          <w:color w:val="2F5496"/>
          <w:sz w:val="20"/>
          <w:szCs w:val="20"/>
          <w:lang w:val="mk-MK"/>
        </w:rPr>
        <w:t>психофизичкиот развој кај учениците</w:t>
      </w:r>
      <w:r w:rsidRPr="00B1375D">
        <w:rPr>
          <w:rFonts w:ascii="Arial" w:eastAsia="Times New Roman" w:hAnsi="Arial" w:cs="Arial"/>
          <w:color w:val="000000"/>
          <w:sz w:val="20"/>
          <w:szCs w:val="20"/>
          <w:lang w:val="mk-MK"/>
        </w:rPr>
        <w:t>, го зајакнува нивното здравје, изградува навики за здрав живот и спортска активност и култура на добро држење на телото. Ги задоволува потребите за правилен развој на учениците и тоа преку игрите, спортот, гимнастиката во зависност од интересот на ученикот.</w:t>
      </w:r>
    </w:p>
    <w:p w14:paraId="2B21444D" w14:textId="77777777" w:rsidR="00430534" w:rsidRPr="00B1375D" w:rsidRDefault="00430534" w:rsidP="0089175A">
      <w:pPr>
        <w:pBdr>
          <w:top w:val="nil"/>
          <w:left w:val="nil"/>
          <w:bottom w:val="nil"/>
          <w:right w:val="nil"/>
          <w:between w:val="nil"/>
        </w:pBdr>
        <w:spacing w:after="240" w:line="360" w:lineRule="auto"/>
        <w:ind w:firstLine="567"/>
        <w:jc w:val="both"/>
        <w:rPr>
          <w:rFonts w:ascii="Arial" w:eastAsia="Times New Roman" w:hAnsi="Arial" w:cs="Arial"/>
          <w:color w:val="000000"/>
          <w:sz w:val="20"/>
          <w:szCs w:val="20"/>
          <w:lang w:val="mk-MK"/>
        </w:rPr>
      </w:pPr>
      <w:r w:rsidRPr="00B1375D">
        <w:rPr>
          <w:rFonts w:ascii="Arial" w:eastAsia="Times New Roman" w:hAnsi="Arial" w:cs="Arial"/>
          <w:color w:val="2F5496"/>
          <w:sz w:val="20"/>
          <w:szCs w:val="20"/>
          <w:lang w:val="mk-MK"/>
        </w:rPr>
        <w:t>Цели на училишниот спорт се:</w:t>
      </w:r>
      <w:r w:rsidRPr="00B1375D">
        <w:rPr>
          <w:rFonts w:ascii="Arial" w:eastAsia="Times New Roman" w:hAnsi="Arial" w:cs="Arial"/>
          <w:color w:val="000000"/>
          <w:sz w:val="20"/>
          <w:szCs w:val="20"/>
          <w:lang w:val="mk-MK"/>
        </w:rPr>
        <w:t xml:space="preserve"> психофизичкиот развој на учениците, зајакнување на нивното здравје, изградување навики за здрав живот и спортска активност и култура на добро држење на телото. Ги задоволува потребите за правилен развој на учениците и тоа преку игрите, спортот, гимнастиката во зависност од интересот на ученикот.</w:t>
      </w:r>
    </w:p>
    <w:p w14:paraId="3646036F" w14:textId="77777777" w:rsidR="00430534" w:rsidRPr="00F602F3" w:rsidRDefault="00430534" w:rsidP="0089175A">
      <w:pPr>
        <w:pBdr>
          <w:top w:val="nil"/>
          <w:left w:val="nil"/>
          <w:bottom w:val="nil"/>
          <w:right w:val="nil"/>
          <w:between w:val="nil"/>
        </w:pBdr>
        <w:spacing w:after="240" w:line="360" w:lineRule="auto"/>
        <w:ind w:firstLine="567"/>
        <w:jc w:val="both"/>
        <w:rPr>
          <w:rFonts w:ascii="Arial" w:eastAsia="Times New Roman" w:hAnsi="Arial" w:cs="Arial"/>
          <w:color w:val="000000"/>
          <w:sz w:val="20"/>
          <w:szCs w:val="20"/>
          <w:lang w:val="ru-RU"/>
        </w:rPr>
      </w:pPr>
      <w:r w:rsidRPr="00B1375D">
        <w:rPr>
          <w:rFonts w:ascii="Arial" w:eastAsia="Times New Roman" w:hAnsi="Arial" w:cs="Arial"/>
          <w:color w:val="2F5496"/>
          <w:sz w:val="20"/>
          <w:szCs w:val="20"/>
          <w:lang w:val="mk-MK"/>
        </w:rPr>
        <w:t>Конкретни цели се:</w:t>
      </w:r>
      <w:r w:rsidRPr="00B1375D">
        <w:rPr>
          <w:rFonts w:ascii="Arial" w:eastAsia="Times New Roman" w:hAnsi="Arial" w:cs="Arial"/>
          <w:color w:val="000000"/>
          <w:sz w:val="20"/>
          <w:szCs w:val="20"/>
          <w:lang w:val="mk-MK"/>
        </w:rPr>
        <w:t xml:space="preserve"> стекнување и развивање на моторните способности како: аеробна и анаеробна способност, брзина, рамнотежа, ориентација во простот, експлозивноста, силата, развој на општата моторика и спречување на појава на аномалии (деформитети). Преку правилни изведувања на вежбите за позитивен анатомско-физиолошки, функционален и моторички развој, развој на фер-плеј однос и др.</w:t>
      </w:r>
    </w:p>
    <w:tbl>
      <w:tblPr>
        <w:tblStyle w:val="LightGrid-Accent112"/>
        <w:tblW w:w="9567" w:type="dxa"/>
        <w:jc w:val="center"/>
        <w:tblLayout w:type="fixed"/>
        <w:tblLook w:val="0400" w:firstRow="0" w:lastRow="0" w:firstColumn="0" w:lastColumn="0" w:noHBand="0" w:noVBand="1"/>
      </w:tblPr>
      <w:tblGrid>
        <w:gridCol w:w="1178"/>
        <w:gridCol w:w="1768"/>
        <w:gridCol w:w="1984"/>
        <w:gridCol w:w="4637"/>
      </w:tblGrid>
      <w:tr w:rsidR="00430534" w:rsidRPr="00B1375D" w14:paraId="2875AA04" w14:textId="77777777" w:rsidTr="0053302F">
        <w:trPr>
          <w:cnfStyle w:val="000000100000" w:firstRow="0" w:lastRow="0" w:firstColumn="0" w:lastColumn="0" w:oddVBand="0" w:evenVBand="0" w:oddHBand="1" w:evenHBand="0" w:firstRowFirstColumn="0" w:firstRowLastColumn="0" w:lastRowFirstColumn="0" w:lastRowLastColumn="0"/>
          <w:jc w:val="center"/>
        </w:trPr>
        <w:tc>
          <w:tcPr>
            <w:tcW w:w="1178" w:type="dxa"/>
            <w:vAlign w:val="center"/>
          </w:tcPr>
          <w:p w14:paraId="36FE7B69" w14:textId="77777777" w:rsidR="00430534" w:rsidRPr="00B1375D" w:rsidRDefault="00430534" w:rsidP="0089175A">
            <w:pPr>
              <w:spacing w:after="0" w:line="360" w:lineRule="auto"/>
              <w:jc w:val="center"/>
              <w:rPr>
                <w:rFonts w:ascii="Arial" w:eastAsia="Times New Roman" w:hAnsi="Arial" w:cs="Arial"/>
                <w:b/>
                <w:sz w:val="20"/>
                <w:szCs w:val="20"/>
              </w:rPr>
            </w:pPr>
            <w:r w:rsidRPr="00B1375D">
              <w:rPr>
                <w:rFonts w:ascii="Arial" w:eastAsia="Times New Roman" w:hAnsi="Arial" w:cs="Arial"/>
                <w:b/>
                <w:sz w:val="20"/>
                <w:szCs w:val="20"/>
              </w:rPr>
              <w:lastRenderedPageBreak/>
              <w:t>Ред. бр.</w:t>
            </w:r>
          </w:p>
        </w:tc>
        <w:tc>
          <w:tcPr>
            <w:tcW w:w="1768" w:type="dxa"/>
            <w:vAlign w:val="center"/>
          </w:tcPr>
          <w:p w14:paraId="5BD14CED" w14:textId="77777777" w:rsidR="00430534" w:rsidRPr="00B1375D" w:rsidRDefault="00430534" w:rsidP="0089175A">
            <w:pPr>
              <w:spacing w:after="0" w:line="360" w:lineRule="auto"/>
              <w:jc w:val="center"/>
              <w:rPr>
                <w:rFonts w:ascii="Arial" w:eastAsia="Times New Roman" w:hAnsi="Arial" w:cs="Arial"/>
                <w:b/>
                <w:sz w:val="20"/>
                <w:szCs w:val="20"/>
              </w:rPr>
            </w:pPr>
            <w:r w:rsidRPr="00B1375D">
              <w:rPr>
                <w:rFonts w:ascii="Arial" w:eastAsia="Times New Roman" w:hAnsi="Arial" w:cs="Arial"/>
                <w:b/>
                <w:sz w:val="20"/>
                <w:szCs w:val="20"/>
              </w:rPr>
              <w:t>Секција</w:t>
            </w:r>
          </w:p>
        </w:tc>
        <w:tc>
          <w:tcPr>
            <w:tcW w:w="1984" w:type="dxa"/>
            <w:vAlign w:val="center"/>
          </w:tcPr>
          <w:p w14:paraId="0780FB84" w14:textId="77777777" w:rsidR="00430534" w:rsidRPr="00B1375D" w:rsidRDefault="00430534" w:rsidP="0089175A">
            <w:pPr>
              <w:spacing w:after="0" w:line="360" w:lineRule="auto"/>
              <w:jc w:val="center"/>
              <w:rPr>
                <w:rFonts w:ascii="Arial" w:eastAsia="Times New Roman" w:hAnsi="Arial" w:cs="Arial"/>
                <w:b/>
                <w:sz w:val="20"/>
                <w:szCs w:val="20"/>
              </w:rPr>
            </w:pPr>
            <w:r w:rsidRPr="00B1375D">
              <w:rPr>
                <w:rFonts w:ascii="Arial" w:eastAsia="Times New Roman" w:hAnsi="Arial" w:cs="Arial"/>
                <w:b/>
                <w:sz w:val="20"/>
                <w:szCs w:val="20"/>
              </w:rPr>
              <w:t>Број на групи</w:t>
            </w:r>
          </w:p>
        </w:tc>
        <w:tc>
          <w:tcPr>
            <w:tcW w:w="4637" w:type="dxa"/>
            <w:vAlign w:val="center"/>
          </w:tcPr>
          <w:p w14:paraId="7A3D9B24" w14:textId="77777777" w:rsidR="00430534" w:rsidRPr="00B1375D" w:rsidRDefault="00430534" w:rsidP="0089175A">
            <w:pPr>
              <w:spacing w:after="0" w:line="360" w:lineRule="auto"/>
              <w:jc w:val="center"/>
              <w:rPr>
                <w:rFonts w:ascii="Arial" w:eastAsia="Times New Roman" w:hAnsi="Arial" w:cs="Arial"/>
                <w:b/>
                <w:sz w:val="20"/>
                <w:szCs w:val="20"/>
              </w:rPr>
            </w:pPr>
            <w:r w:rsidRPr="00B1375D">
              <w:rPr>
                <w:rFonts w:ascii="Arial" w:eastAsia="Times New Roman" w:hAnsi="Arial" w:cs="Arial"/>
                <w:b/>
                <w:sz w:val="20"/>
                <w:szCs w:val="20"/>
              </w:rPr>
              <w:t>Одговорен наставник</w:t>
            </w:r>
          </w:p>
        </w:tc>
      </w:tr>
      <w:tr w:rsidR="00430534" w:rsidRPr="00B1375D" w14:paraId="62309C37" w14:textId="77777777" w:rsidTr="0053302F">
        <w:trPr>
          <w:cnfStyle w:val="000000010000" w:firstRow="0" w:lastRow="0" w:firstColumn="0" w:lastColumn="0" w:oddVBand="0" w:evenVBand="0" w:oddHBand="0" w:evenHBand="1" w:firstRowFirstColumn="0" w:firstRowLastColumn="0" w:lastRowFirstColumn="0" w:lastRowLastColumn="0"/>
          <w:jc w:val="center"/>
        </w:trPr>
        <w:tc>
          <w:tcPr>
            <w:tcW w:w="1178" w:type="dxa"/>
          </w:tcPr>
          <w:p w14:paraId="450831B2" w14:textId="77777777" w:rsidR="00430534" w:rsidRPr="00B1375D" w:rsidRDefault="00430534" w:rsidP="0089175A">
            <w:pPr>
              <w:spacing w:after="0" w:line="360" w:lineRule="auto"/>
              <w:jc w:val="center"/>
              <w:rPr>
                <w:rFonts w:ascii="Arial" w:eastAsia="Times New Roman" w:hAnsi="Arial" w:cs="Arial"/>
                <w:sz w:val="20"/>
                <w:szCs w:val="20"/>
              </w:rPr>
            </w:pPr>
            <w:r w:rsidRPr="00B1375D">
              <w:rPr>
                <w:rFonts w:ascii="Arial" w:eastAsia="Times New Roman" w:hAnsi="Arial" w:cs="Arial"/>
                <w:sz w:val="20"/>
                <w:szCs w:val="20"/>
              </w:rPr>
              <w:t>1.</w:t>
            </w:r>
          </w:p>
        </w:tc>
        <w:tc>
          <w:tcPr>
            <w:tcW w:w="1768" w:type="dxa"/>
          </w:tcPr>
          <w:p w14:paraId="66675620" w14:textId="77777777" w:rsidR="00430534" w:rsidRPr="00B1375D" w:rsidRDefault="00430534" w:rsidP="0089175A">
            <w:pPr>
              <w:spacing w:after="0" w:line="360" w:lineRule="auto"/>
              <w:jc w:val="both"/>
              <w:rPr>
                <w:rFonts w:ascii="Arial" w:eastAsia="Times New Roman" w:hAnsi="Arial" w:cs="Arial"/>
                <w:sz w:val="20"/>
                <w:szCs w:val="20"/>
              </w:rPr>
            </w:pPr>
            <w:r w:rsidRPr="00B1375D">
              <w:rPr>
                <w:rFonts w:ascii="Arial" w:eastAsia="Times New Roman" w:hAnsi="Arial" w:cs="Arial"/>
                <w:sz w:val="20"/>
                <w:szCs w:val="20"/>
              </w:rPr>
              <w:t xml:space="preserve">Футсал </w:t>
            </w:r>
          </w:p>
        </w:tc>
        <w:tc>
          <w:tcPr>
            <w:tcW w:w="1984" w:type="dxa"/>
          </w:tcPr>
          <w:p w14:paraId="255FE903" w14:textId="77777777" w:rsidR="00430534" w:rsidRPr="00B1375D" w:rsidRDefault="00430534" w:rsidP="0089175A">
            <w:pPr>
              <w:spacing w:after="0" w:line="360" w:lineRule="auto"/>
              <w:jc w:val="center"/>
              <w:rPr>
                <w:rFonts w:ascii="Arial" w:eastAsia="Times New Roman" w:hAnsi="Arial" w:cs="Arial"/>
                <w:sz w:val="20"/>
                <w:szCs w:val="20"/>
              </w:rPr>
            </w:pPr>
            <w:r w:rsidRPr="00B1375D">
              <w:rPr>
                <w:rFonts w:ascii="Arial" w:eastAsia="Times New Roman" w:hAnsi="Arial" w:cs="Arial"/>
                <w:sz w:val="20"/>
                <w:szCs w:val="20"/>
              </w:rPr>
              <w:t>2</w:t>
            </w:r>
          </w:p>
        </w:tc>
        <w:tc>
          <w:tcPr>
            <w:tcW w:w="4637" w:type="dxa"/>
          </w:tcPr>
          <w:p w14:paraId="6B7AD454" w14:textId="3851D4BE" w:rsidR="00430534" w:rsidRPr="00FD0CCE" w:rsidRDefault="00FD0CCE" w:rsidP="0089175A">
            <w:pPr>
              <w:spacing w:after="0" w:line="360" w:lineRule="auto"/>
              <w:jc w:val="both"/>
              <w:rPr>
                <w:rFonts w:ascii="Arial" w:eastAsia="Times New Roman" w:hAnsi="Arial" w:cs="Arial"/>
                <w:sz w:val="20"/>
                <w:szCs w:val="20"/>
              </w:rPr>
            </w:pPr>
            <w:r>
              <w:rPr>
                <w:rFonts w:ascii="Arial" w:eastAsia="Times New Roman" w:hAnsi="Arial" w:cs="Arial"/>
                <w:sz w:val="20"/>
                <w:szCs w:val="20"/>
              </w:rPr>
              <w:t>Борче Спиридонов</w:t>
            </w:r>
          </w:p>
        </w:tc>
      </w:tr>
      <w:tr w:rsidR="00430534" w:rsidRPr="00B1375D" w14:paraId="6238167F" w14:textId="77777777" w:rsidTr="0053302F">
        <w:trPr>
          <w:cnfStyle w:val="000000100000" w:firstRow="0" w:lastRow="0" w:firstColumn="0" w:lastColumn="0" w:oddVBand="0" w:evenVBand="0" w:oddHBand="1" w:evenHBand="0" w:firstRowFirstColumn="0" w:firstRowLastColumn="0" w:lastRowFirstColumn="0" w:lastRowLastColumn="0"/>
          <w:jc w:val="center"/>
        </w:trPr>
        <w:tc>
          <w:tcPr>
            <w:tcW w:w="1178" w:type="dxa"/>
          </w:tcPr>
          <w:p w14:paraId="7DE5D400" w14:textId="77777777" w:rsidR="00430534" w:rsidRPr="00B1375D" w:rsidRDefault="00430534" w:rsidP="0089175A">
            <w:pPr>
              <w:spacing w:after="0" w:line="360" w:lineRule="auto"/>
              <w:jc w:val="center"/>
              <w:rPr>
                <w:rFonts w:ascii="Arial" w:eastAsia="Times New Roman" w:hAnsi="Arial" w:cs="Arial"/>
                <w:sz w:val="20"/>
                <w:szCs w:val="20"/>
              </w:rPr>
            </w:pPr>
            <w:r w:rsidRPr="00B1375D">
              <w:rPr>
                <w:rFonts w:ascii="Arial" w:eastAsia="Times New Roman" w:hAnsi="Arial" w:cs="Arial"/>
                <w:sz w:val="20"/>
                <w:szCs w:val="20"/>
              </w:rPr>
              <w:t>2.</w:t>
            </w:r>
          </w:p>
        </w:tc>
        <w:tc>
          <w:tcPr>
            <w:tcW w:w="1768" w:type="dxa"/>
          </w:tcPr>
          <w:p w14:paraId="75030506" w14:textId="77777777" w:rsidR="00430534" w:rsidRPr="00B1375D" w:rsidRDefault="00430534" w:rsidP="0089175A">
            <w:pPr>
              <w:spacing w:after="0" w:line="360" w:lineRule="auto"/>
              <w:jc w:val="both"/>
              <w:rPr>
                <w:rFonts w:ascii="Arial" w:eastAsia="Times New Roman" w:hAnsi="Arial" w:cs="Arial"/>
                <w:sz w:val="20"/>
                <w:szCs w:val="20"/>
              </w:rPr>
            </w:pPr>
            <w:r w:rsidRPr="00B1375D">
              <w:rPr>
                <w:rFonts w:ascii="Arial" w:eastAsia="Times New Roman" w:hAnsi="Arial" w:cs="Arial"/>
                <w:sz w:val="20"/>
                <w:szCs w:val="20"/>
              </w:rPr>
              <w:t>Атлетика</w:t>
            </w:r>
          </w:p>
        </w:tc>
        <w:tc>
          <w:tcPr>
            <w:tcW w:w="1984" w:type="dxa"/>
          </w:tcPr>
          <w:p w14:paraId="0FE4AF4B" w14:textId="77777777" w:rsidR="00430534" w:rsidRPr="00B1375D" w:rsidRDefault="00430534" w:rsidP="0089175A">
            <w:pPr>
              <w:spacing w:after="0" w:line="360" w:lineRule="auto"/>
              <w:jc w:val="center"/>
              <w:rPr>
                <w:rFonts w:ascii="Arial" w:eastAsia="Times New Roman" w:hAnsi="Arial" w:cs="Arial"/>
                <w:sz w:val="20"/>
                <w:szCs w:val="20"/>
              </w:rPr>
            </w:pPr>
            <w:r w:rsidRPr="00B1375D">
              <w:rPr>
                <w:rFonts w:ascii="Arial" w:eastAsia="Times New Roman" w:hAnsi="Arial" w:cs="Arial"/>
                <w:sz w:val="20"/>
                <w:szCs w:val="20"/>
              </w:rPr>
              <w:t>2</w:t>
            </w:r>
          </w:p>
        </w:tc>
        <w:tc>
          <w:tcPr>
            <w:tcW w:w="4637" w:type="dxa"/>
          </w:tcPr>
          <w:p w14:paraId="53258A51" w14:textId="319F9199" w:rsidR="00430534" w:rsidRPr="00B1375D" w:rsidRDefault="00FD0CCE" w:rsidP="0089175A">
            <w:pPr>
              <w:spacing w:after="0" w:line="360" w:lineRule="auto"/>
              <w:jc w:val="both"/>
              <w:rPr>
                <w:rFonts w:ascii="Arial" w:eastAsia="Times New Roman" w:hAnsi="Arial" w:cs="Arial"/>
                <w:sz w:val="20"/>
                <w:szCs w:val="20"/>
              </w:rPr>
            </w:pPr>
            <w:r w:rsidRPr="00B1375D">
              <w:rPr>
                <w:rFonts w:ascii="Arial" w:eastAsia="Times New Roman" w:hAnsi="Arial" w:cs="Arial"/>
                <w:sz w:val="20"/>
                <w:szCs w:val="20"/>
              </w:rPr>
              <w:t>Далибор Трајчев</w:t>
            </w:r>
          </w:p>
        </w:tc>
      </w:tr>
      <w:tr w:rsidR="00430534" w:rsidRPr="00B1375D" w14:paraId="6FC242E7" w14:textId="77777777" w:rsidTr="0053302F">
        <w:trPr>
          <w:cnfStyle w:val="000000010000" w:firstRow="0" w:lastRow="0" w:firstColumn="0" w:lastColumn="0" w:oddVBand="0" w:evenVBand="0" w:oddHBand="0" w:evenHBand="1" w:firstRowFirstColumn="0" w:firstRowLastColumn="0" w:lastRowFirstColumn="0" w:lastRowLastColumn="0"/>
          <w:trHeight w:val="260"/>
          <w:jc w:val="center"/>
        </w:trPr>
        <w:tc>
          <w:tcPr>
            <w:tcW w:w="1178" w:type="dxa"/>
          </w:tcPr>
          <w:p w14:paraId="1CC3F482" w14:textId="77777777" w:rsidR="00430534" w:rsidRPr="00B1375D" w:rsidRDefault="00430534" w:rsidP="0089175A">
            <w:pPr>
              <w:spacing w:after="0" w:line="360" w:lineRule="auto"/>
              <w:jc w:val="center"/>
              <w:rPr>
                <w:rFonts w:ascii="Arial" w:eastAsia="Times New Roman" w:hAnsi="Arial" w:cs="Arial"/>
                <w:sz w:val="20"/>
                <w:szCs w:val="20"/>
              </w:rPr>
            </w:pPr>
            <w:r w:rsidRPr="00B1375D">
              <w:rPr>
                <w:rFonts w:ascii="Arial" w:eastAsia="Times New Roman" w:hAnsi="Arial" w:cs="Arial"/>
                <w:sz w:val="20"/>
                <w:szCs w:val="20"/>
              </w:rPr>
              <w:t>3.</w:t>
            </w:r>
          </w:p>
        </w:tc>
        <w:tc>
          <w:tcPr>
            <w:tcW w:w="1768" w:type="dxa"/>
          </w:tcPr>
          <w:p w14:paraId="2487E80F" w14:textId="77777777" w:rsidR="00430534" w:rsidRPr="00B1375D" w:rsidRDefault="00430534" w:rsidP="0089175A">
            <w:pPr>
              <w:spacing w:after="0" w:line="360" w:lineRule="auto"/>
              <w:jc w:val="both"/>
              <w:rPr>
                <w:rFonts w:ascii="Arial" w:eastAsia="Times New Roman" w:hAnsi="Arial" w:cs="Arial"/>
                <w:sz w:val="20"/>
                <w:szCs w:val="20"/>
              </w:rPr>
            </w:pPr>
            <w:r w:rsidRPr="00B1375D">
              <w:rPr>
                <w:rFonts w:ascii="Arial" w:eastAsia="Times New Roman" w:hAnsi="Arial" w:cs="Arial"/>
                <w:sz w:val="20"/>
                <w:szCs w:val="20"/>
              </w:rPr>
              <w:t>Кошарка</w:t>
            </w:r>
          </w:p>
        </w:tc>
        <w:tc>
          <w:tcPr>
            <w:tcW w:w="1984" w:type="dxa"/>
          </w:tcPr>
          <w:p w14:paraId="0CDE5035" w14:textId="77777777" w:rsidR="00430534" w:rsidRPr="00B1375D" w:rsidRDefault="00430534" w:rsidP="0089175A">
            <w:pPr>
              <w:spacing w:after="0" w:line="360" w:lineRule="auto"/>
              <w:jc w:val="center"/>
              <w:rPr>
                <w:rFonts w:ascii="Arial" w:eastAsia="Times New Roman" w:hAnsi="Arial" w:cs="Arial"/>
                <w:sz w:val="20"/>
                <w:szCs w:val="20"/>
              </w:rPr>
            </w:pPr>
            <w:r w:rsidRPr="00B1375D">
              <w:rPr>
                <w:rFonts w:ascii="Arial" w:eastAsia="Times New Roman" w:hAnsi="Arial" w:cs="Arial"/>
                <w:sz w:val="20"/>
                <w:szCs w:val="20"/>
              </w:rPr>
              <w:t>2</w:t>
            </w:r>
          </w:p>
        </w:tc>
        <w:tc>
          <w:tcPr>
            <w:tcW w:w="4637" w:type="dxa"/>
          </w:tcPr>
          <w:p w14:paraId="47B7C30A" w14:textId="77777777" w:rsidR="00430534" w:rsidRPr="00B1375D" w:rsidRDefault="00430534" w:rsidP="0089175A">
            <w:pPr>
              <w:spacing w:after="0" w:line="360" w:lineRule="auto"/>
              <w:jc w:val="both"/>
              <w:rPr>
                <w:rFonts w:ascii="Arial" w:eastAsia="Times New Roman" w:hAnsi="Arial" w:cs="Arial"/>
                <w:sz w:val="20"/>
                <w:szCs w:val="20"/>
              </w:rPr>
            </w:pPr>
            <w:r w:rsidRPr="00B1375D">
              <w:rPr>
                <w:rFonts w:ascii="Arial" w:eastAsia="Times New Roman" w:hAnsi="Arial" w:cs="Arial"/>
                <w:sz w:val="20"/>
                <w:szCs w:val="20"/>
              </w:rPr>
              <w:t xml:space="preserve">Драги Иванов </w:t>
            </w:r>
          </w:p>
        </w:tc>
      </w:tr>
      <w:tr w:rsidR="00430534" w:rsidRPr="00B1375D" w14:paraId="2D43BBC0" w14:textId="77777777" w:rsidTr="0053302F">
        <w:trPr>
          <w:cnfStyle w:val="000000100000" w:firstRow="0" w:lastRow="0" w:firstColumn="0" w:lastColumn="0" w:oddVBand="0" w:evenVBand="0" w:oddHBand="1" w:evenHBand="0" w:firstRowFirstColumn="0" w:firstRowLastColumn="0" w:lastRowFirstColumn="0" w:lastRowLastColumn="0"/>
          <w:trHeight w:val="260"/>
          <w:jc w:val="center"/>
        </w:trPr>
        <w:tc>
          <w:tcPr>
            <w:tcW w:w="1178" w:type="dxa"/>
          </w:tcPr>
          <w:p w14:paraId="0A8D83D1" w14:textId="77777777" w:rsidR="00430534" w:rsidRPr="00B1375D" w:rsidRDefault="00430534" w:rsidP="0089175A">
            <w:pPr>
              <w:spacing w:after="0" w:line="360" w:lineRule="auto"/>
              <w:jc w:val="center"/>
              <w:rPr>
                <w:rFonts w:ascii="Arial" w:eastAsia="Times New Roman" w:hAnsi="Arial" w:cs="Arial"/>
                <w:sz w:val="20"/>
                <w:szCs w:val="20"/>
              </w:rPr>
            </w:pPr>
            <w:r w:rsidRPr="00B1375D">
              <w:rPr>
                <w:rFonts w:ascii="Arial" w:eastAsia="Times New Roman" w:hAnsi="Arial" w:cs="Arial"/>
                <w:sz w:val="20"/>
                <w:szCs w:val="20"/>
              </w:rPr>
              <w:t>4.</w:t>
            </w:r>
          </w:p>
        </w:tc>
        <w:tc>
          <w:tcPr>
            <w:tcW w:w="1768" w:type="dxa"/>
          </w:tcPr>
          <w:p w14:paraId="7206B1FA" w14:textId="77777777" w:rsidR="00430534" w:rsidRPr="00B1375D" w:rsidRDefault="00430534" w:rsidP="0089175A">
            <w:pPr>
              <w:spacing w:after="0" w:line="360" w:lineRule="auto"/>
              <w:jc w:val="both"/>
              <w:rPr>
                <w:rFonts w:ascii="Arial" w:eastAsia="Times New Roman" w:hAnsi="Arial" w:cs="Arial"/>
                <w:sz w:val="20"/>
                <w:szCs w:val="20"/>
              </w:rPr>
            </w:pPr>
            <w:r w:rsidRPr="00B1375D">
              <w:rPr>
                <w:rFonts w:ascii="Arial" w:eastAsia="Times New Roman" w:hAnsi="Arial" w:cs="Arial"/>
                <w:sz w:val="20"/>
                <w:szCs w:val="20"/>
              </w:rPr>
              <w:t>Фудбал</w:t>
            </w:r>
          </w:p>
        </w:tc>
        <w:tc>
          <w:tcPr>
            <w:tcW w:w="1984" w:type="dxa"/>
          </w:tcPr>
          <w:p w14:paraId="05E6C7D9" w14:textId="77777777" w:rsidR="00430534" w:rsidRPr="00B1375D" w:rsidRDefault="00430534" w:rsidP="0089175A">
            <w:pPr>
              <w:spacing w:after="0" w:line="360" w:lineRule="auto"/>
              <w:jc w:val="center"/>
              <w:rPr>
                <w:rFonts w:ascii="Arial" w:eastAsia="Times New Roman" w:hAnsi="Arial" w:cs="Arial"/>
                <w:sz w:val="20"/>
                <w:szCs w:val="20"/>
              </w:rPr>
            </w:pPr>
            <w:r w:rsidRPr="00B1375D">
              <w:rPr>
                <w:rFonts w:ascii="Arial" w:eastAsia="Times New Roman" w:hAnsi="Arial" w:cs="Arial"/>
                <w:sz w:val="20"/>
                <w:szCs w:val="20"/>
              </w:rPr>
              <w:t>2</w:t>
            </w:r>
          </w:p>
        </w:tc>
        <w:tc>
          <w:tcPr>
            <w:tcW w:w="4637" w:type="dxa"/>
          </w:tcPr>
          <w:p w14:paraId="018D8569" w14:textId="6E530435" w:rsidR="00430534" w:rsidRPr="00B1375D" w:rsidRDefault="00FD0CCE" w:rsidP="0089175A">
            <w:pPr>
              <w:spacing w:after="0" w:line="360" w:lineRule="auto"/>
              <w:jc w:val="both"/>
              <w:rPr>
                <w:rFonts w:ascii="Arial" w:eastAsia="Times New Roman" w:hAnsi="Arial" w:cs="Arial"/>
                <w:sz w:val="20"/>
                <w:szCs w:val="20"/>
              </w:rPr>
            </w:pPr>
            <w:r>
              <w:rPr>
                <w:rFonts w:ascii="Arial" w:eastAsia="Times New Roman" w:hAnsi="Arial" w:cs="Arial"/>
                <w:sz w:val="20"/>
                <w:szCs w:val="20"/>
              </w:rPr>
              <w:t>Борче Спиридонов</w:t>
            </w:r>
          </w:p>
        </w:tc>
      </w:tr>
      <w:tr w:rsidR="00430534" w:rsidRPr="00B1375D" w14:paraId="29E89659" w14:textId="77777777" w:rsidTr="0053302F">
        <w:trPr>
          <w:cnfStyle w:val="000000010000" w:firstRow="0" w:lastRow="0" w:firstColumn="0" w:lastColumn="0" w:oddVBand="0" w:evenVBand="0" w:oddHBand="0" w:evenHBand="1" w:firstRowFirstColumn="0" w:firstRowLastColumn="0" w:lastRowFirstColumn="0" w:lastRowLastColumn="0"/>
          <w:trHeight w:val="260"/>
          <w:jc w:val="center"/>
        </w:trPr>
        <w:tc>
          <w:tcPr>
            <w:tcW w:w="1178" w:type="dxa"/>
          </w:tcPr>
          <w:p w14:paraId="1A868DD8" w14:textId="77777777" w:rsidR="00430534" w:rsidRPr="00B1375D" w:rsidRDefault="00430534" w:rsidP="0089175A">
            <w:pPr>
              <w:spacing w:after="0" w:line="360" w:lineRule="auto"/>
              <w:jc w:val="center"/>
              <w:rPr>
                <w:rFonts w:ascii="Arial" w:eastAsia="Times New Roman" w:hAnsi="Arial" w:cs="Arial"/>
                <w:sz w:val="20"/>
                <w:szCs w:val="20"/>
              </w:rPr>
            </w:pPr>
            <w:r w:rsidRPr="00B1375D">
              <w:rPr>
                <w:rFonts w:ascii="Arial" w:eastAsia="Times New Roman" w:hAnsi="Arial" w:cs="Arial"/>
                <w:sz w:val="20"/>
                <w:szCs w:val="20"/>
              </w:rPr>
              <w:t>5.</w:t>
            </w:r>
          </w:p>
        </w:tc>
        <w:tc>
          <w:tcPr>
            <w:tcW w:w="1768" w:type="dxa"/>
          </w:tcPr>
          <w:p w14:paraId="36FC5553" w14:textId="77777777" w:rsidR="00430534" w:rsidRPr="00B1375D" w:rsidRDefault="00430534" w:rsidP="0089175A">
            <w:pPr>
              <w:spacing w:after="0" w:line="360" w:lineRule="auto"/>
              <w:jc w:val="both"/>
              <w:rPr>
                <w:rFonts w:ascii="Arial" w:eastAsia="Times New Roman" w:hAnsi="Arial" w:cs="Arial"/>
                <w:sz w:val="20"/>
                <w:szCs w:val="20"/>
              </w:rPr>
            </w:pPr>
            <w:r w:rsidRPr="00B1375D">
              <w:rPr>
                <w:rFonts w:ascii="Arial" w:eastAsia="Times New Roman" w:hAnsi="Arial" w:cs="Arial"/>
                <w:sz w:val="20"/>
                <w:szCs w:val="20"/>
              </w:rPr>
              <w:t>Одбојка</w:t>
            </w:r>
          </w:p>
        </w:tc>
        <w:tc>
          <w:tcPr>
            <w:tcW w:w="1984" w:type="dxa"/>
          </w:tcPr>
          <w:p w14:paraId="096215AE" w14:textId="77777777" w:rsidR="00430534" w:rsidRPr="00B1375D" w:rsidRDefault="00430534" w:rsidP="0089175A">
            <w:pPr>
              <w:spacing w:after="0" w:line="360" w:lineRule="auto"/>
              <w:jc w:val="center"/>
              <w:rPr>
                <w:rFonts w:ascii="Arial" w:eastAsia="Times New Roman" w:hAnsi="Arial" w:cs="Arial"/>
                <w:sz w:val="20"/>
                <w:szCs w:val="20"/>
              </w:rPr>
            </w:pPr>
            <w:r w:rsidRPr="00B1375D">
              <w:rPr>
                <w:rFonts w:ascii="Arial" w:eastAsia="Times New Roman" w:hAnsi="Arial" w:cs="Arial"/>
                <w:sz w:val="20"/>
                <w:szCs w:val="20"/>
              </w:rPr>
              <w:t>2</w:t>
            </w:r>
          </w:p>
        </w:tc>
        <w:tc>
          <w:tcPr>
            <w:tcW w:w="4637" w:type="dxa"/>
          </w:tcPr>
          <w:p w14:paraId="12E658C7" w14:textId="6E089185" w:rsidR="00430534" w:rsidRPr="00B1375D" w:rsidRDefault="00FD0CCE" w:rsidP="0089175A">
            <w:pPr>
              <w:spacing w:after="0" w:line="360" w:lineRule="auto"/>
              <w:jc w:val="both"/>
              <w:rPr>
                <w:rFonts w:ascii="Arial" w:eastAsia="Times New Roman" w:hAnsi="Arial" w:cs="Arial"/>
                <w:sz w:val="20"/>
                <w:szCs w:val="20"/>
              </w:rPr>
            </w:pPr>
            <w:r>
              <w:rPr>
                <w:rFonts w:ascii="Arial" w:eastAsia="Times New Roman" w:hAnsi="Arial" w:cs="Arial"/>
                <w:sz w:val="20"/>
                <w:szCs w:val="20"/>
              </w:rPr>
              <w:t>Борче Спиридонов</w:t>
            </w:r>
          </w:p>
        </w:tc>
      </w:tr>
      <w:tr w:rsidR="00430534" w:rsidRPr="00B1375D" w14:paraId="29E0C9B3" w14:textId="77777777" w:rsidTr="0053302F">
        <w:trPr>
          <w:cnfStyle w:val="000000100000" w:firstRow="0" w:lastRow="0" w:firstColumn="0" w:lastColumn="0" w:oddVBand="0" w:evenVBand="0" w:oddHBand="1" w:evenHBand="0" w:firstRowFirstColumn="0" w:firstRowLastColumn="0" w:lastRowFirstColumn="0" w:lastRowLastColumn="0"/>
          <w:trHeight w:val="260"/>
          <w:jc w:val="center"/>
        </w:trPr>
        <w:tc>
          <w:tcPr>
            <w:tcW w:w="1178" w:type="dxa"/>
          </w:tcPr>
          <w:p w14:paraId="5ADC95D1" w14:textId="77777777" w:rsidR="00430534" w:rsidRPr="00B1375D" w:rsidRDefault="00430534" w:rsidP="0089175A">
            <w:pPr>
              <w:spacing w:after="0" w:line="360" w:lineRule="auto"/>
              <w:jc w:val="center"/>
              <w:rPr>
                <w:rFonts w:ascii="Arial" w:eastAsia="Times New Roman" w:hAnsi="Arial" w:cs="Arial"/>
                <w:sz w:val="20"/>
                <w:szCs w:val="20"/>
              </w:rPr>
            </w:pPr>
            <w:r w:rsidRPr="00B1375D">
              <w:rPr>
                <w:rFonts w:ascii="Arial" w:eastAsia="Times New Roman" w:hAnsi="Arial" w:cs="Arial"/>
                <w:sz w:val="20"/>
                <w:szCs w:val="20"/>
              </w:rPr>
              <w:t>6.</w:t>
            </w:r>
          </w:p>
        </w:tc>
        <w:tc>
          <w:tcPr>
            <w:tcW w:w="1768" w:type="dxa"/>
          </w:tcPr>
          <w:p w14:paraId="5B6C69B0" w14:textId="77777777" w:rsidR="00430534" w:rsidRPr="00B1375D" w:rsidRDefault="00430534" w:rsidP="0089175A">
            <w:pPr>
              <w:spacing w:after="0" w:line="360" w:lineRule="auto"/>
              <w:jc w:val="both"/>
              <w:rPr>
                <w:rFonts w:ascii="Arial" w:eastAsia="Times New Roman" w:hAnsi="Arial" w:cs="Arial"/>
                <w:sz w:val="20"/>
                <w:szCs w:val="20"/>
              </w:rPr>
            </w:pPr>
            <w:r w:rsidRPr="00B1375D">
              <w:rPr>
                <w:rFonts w:ascii="Arial" w:eastAsia="Times New Roman" w:hAnsi="Arial" w:cs="Arial"/>
                <w:sz w:val="20"/>
                <w:szCs w:val="20"/>
              </w:rPr>
              <w:t>Ракомет</w:t>
            </w:r>
          </w:p>
        </w:tc>
        <w:tc>
          <w:tcPr>
            <w:tcW w:w="1984" w:type="dxa"/>
          </w:tcPr>
          <w:p w14:paraId="691F5AF4" w14:textId="77777777" w:rsidR="00430534" w:rsidRPr="00B1375D" w:rsidRDefault="00430534" w:rsidP="0089175A">
            <w:pPr>
              <w:spacing w:after="0" w:line="360" w:lineRule="auto"/>
              <w:jc w:val="center"/>
              <w:rPr>
                <w:rFonts w:ascii="Arial" w:eastAsia="Times New Roman" w:hAnsi="Arial" w:cs="Arial"/>
                <w:sz w:val="20"/>
                <w:szCs w:val="20"/>
              </w:rPr>
            </w:pPr>
            <w:r w:rsidRPr="00B1375D">
              <w:rPr>
                <w:rFonts w:ascii="Arial" w:eastAsia="Times New Roman" w:hAnsi="Arial" w:cs="Arial"/>
                <w:sz w:val="20"/>
                <w:szCs w:val="20"/>
              </w:rPr>
              <w:t>2</w:t>
            </w:r>
          </w:p>
        </w:tc>
        <w:tc>
          <w:tcPr>
            <w:tcW w:w="4637" w:type="dxa"/>
          </w:tcPr>
          <w:p w14:paraId="72F1308F" w14:textId="77777777" w:rsidR="00430534" w:rsidRPr="00B1375D" w:rsidRDefault="00430534" w:rsidP="0089175A">
            <w:pPr>
              <w:spacing w:after="0" w:line="360" w:lineRule="auto"/>
              <w:jc w:val="both"/>
              <w:rPr>
                <w:rFonts w:ascii="Arial" w:eastAsia="Times New Roman" w:hAnsi="Arial" w:cs="Arial"/>
                <w:sz w:val="20"/>
                <w:szCs w:val="20"/>
              </w:rPr>
            </w:pPr>
            <w:r w:rsidRPr="00B1375D">
              <w:rPr>
                <w:rFonts w:ascii="Arial" w:eastAsia="Times New Roman" w:hAnsi="Arial" w:cs="Arial"/>
                <w:sz w:val="20"/>
                <w:szCs w:val="20"/>
              </w:rPr>
              <w:t>Кристина Младеновска-Кузмановска</w:t>
            </w:r>
          </w:p>
        </w:tc>
      </w:tr>
    </w:tbl>
    <w:p w14:paraId="5CF47127" w14:textId="77777777" w:rsidR="00983A9D" w:rsidRPr="00983A9D" w:rsidRDefault="00983A9D" w:rsidP="0089175A">
      <w:pPr>
        <w:spacing w:line="360" w:lineRule="auto"/>
        <w:jc w:val="both"/>
        <w:rPr>
          <w:rFonts w:ascii="Arial" w:hAnsi="Arial" w:cs="Arial"/>
          <w:color w:val="000000"/>
          <w:sz w:val="20"/>
          <w:szCs w:val="20"/>
        </w:rPr>
      </w:pPr>
    </w:p>
    <w:p w14:paraId="246D9816" w14:textId="77777777" w:rsidR="00B157A7" w:rsidRDefault="00B157A7" w:rsidP="005D4A2F">
      <w:pPr>
        <w:pStyle w:val="Heading2"/>
      </w:pPr>
      <w:r w:rsidRPr="00B1375D">
        <w:rPr>
          <w:b/>
          <w:lang w:val="mk-MK"/>
        </w:rPr>
        <w:t xml:space="preserve">     </w:t>
      </w:r>
      <w:bookmarkStart w:id="57" w:name="_Toc237598504"/>
      <w:r w:rsidRPr="00B1375D">
        <w:rPr>
          <w:lang w:val="mk-MK"/>
        </w:rPr>
        <w:t xml:space="preserve">9.2. </w:t>
      </w:r>
      <w:r w:rsidR="00605149" w:rsidRPr="00B1375D">
        <w:rPr>
          <w:lang w:val="mk-MK"/>
        </w:rPr>
        <w:t>Ученички а</w:t>
      </w:r>
      <w:r w:rsidRPr="00B1375D">
        <w:rPr>
          <w:lang w:val="mk-MK"/>
        </w:rPr>
        <w:t>кции</w:t>
      </w:r>
      <w:bookmarkEnd w:id="57"/>
    </w:p>
    <w:p w14:paraId="78F9A8C4" w14:textId="77777777" w:rsidR="00983A9D" w:rsidRPr="00983A9D" w:rsidRDefault="00983A9D" w:rsidP="00983A9D"/>
    <w:p w14:paraId="3FBE5235" w14:textId="77777777" w:rsidR="00430534" w:rsidRPr="00B1375D" w:rsidRDefault="00430534" w:rsidP="0089175A">
      <w:pPr>
        <w:pBdr>
          <w:top w:val="nil"/>
          <w:left w:val="nil"/>
          <w:bottom w:val="nil"/>
          <w:right w:val="nil"/>
          <w:between w:val="nil"/>
        </w:pBdr>
        <w:spacing w:after="0" w:line="360" w:lineRule="auto"/>
        <w:ind w:firstLine="567"/>
        <w:rPr>
          <w:rFonts w:ascii="Arial" w:eastAsia="Times New Roman" w:hAnsi="Arial" w:cs="Arial"/>
          <w:b/>
          <w:color w:val="000000"/>
          <w:sz w:val="20"/>
          <w:szCs w:val="20"/>
          <w:lang w:val="mk-MK"/>
        </w:rPr>
      </w:pPr>
      <w:r w:rsidRPr="00B1375D">
        <w:rPr>
          <w:rFonts w:ascii="Arial" w:eastAsia="Times New Roman" w:hAnsi="Arial" w:cs="Arial"/>
          <w:b/>
          <w:color w:val="000000"/>
          <w:sz w:val="20"/>
          <w:szCs w:val="20"/>
          <w:lang w:val="mk-MK"/>
        </w:rPr>
        <w:t>Програма за работа на Училишната заедница на ниво на училиште</w:t>
      </w:r>
    </w:p>
    <w:p w14:paraId="03649865" w14:textId="77777777" w:rsidR="00430534" w:rsidRPr="00B1375D" w:rsidRDefault="00430534" w:rsidP="0089175A">
      <w:pPr>
        <w:pBdr>
          <w:top w:val="nil"/>
          <w:left w:val="nil"/>
          <w:bottom w:val="nil"/>
          <w:right w:val="nil"/>
          <w:between w:val="nil"/>
        </w:pBdr>
        <w:spacing w:after="0" w:line="360" w:lineRule="auto"/>
        <w:jc w:val="center"/>
        <w:rPr>
          <w:rFonts w:ascii="Arial" w:eastAsia="Times New Roman" w:hAnsi="Arial" w:cs="Arial"/>
          <w:b/>
          <w:color w:val="000000"/>
          <w:sz w:val="20"/>
          <w:szCs w:val="20"/>
          <w:lang w:val="mk-MK"/>
        </w:rPr>
      </w:pPr>
    </w:p>
    <w:p w14:paraId="453705B3" w14:textId="77777777" w:rsidR="00430534" w:rsidRPr="00B1375D" w:rsidRDefault="00430534" w:rsidP="0089175A">
      <w:pPr>
        <w:pBdr>
          <w:top w:val="nil"/>
          <w:left w:val="nil"/>
          <w:bottom w:val="nil"/>
          <w:right w:val="nil"/>
          <w:between w:val="nil"/>
        </w:pBdr>
        <w:spacing w:after="240" w:line="360" w:lineRule="auto"/>
        <w:ind w:firstLine="567"/>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 xml:space="preserve">Активностите во ученичките организации во училиштето се од посебно значење за правилниот воспитно-образовен развој на учениците. Во составот на воспитно-образовниот процес во училиштето активно работи и </w:t>
      </w:r>
      <w:r w:rsidRPr="00B1375D">
        <w:rPr>
          <w:rFonts w:ascii="Arial" w:eastAsia="Times New Roman" w:hAnsi="Arial" w:cs="Arial"/>
          <w:color w:val="2F5496"/>
          <w:sz w:val="20"/>
          <w:szCs w:val="20"/>
          <w:lang w:val="mk-MK"/>
        </w:rPr>
        <w:t>Ученичката заедница</w:t>
      </w:r>
      <w:r w:rsidRPr="00B1375D">
        <w:rPr>
          <w:rFonts w:ascii="Arial" w:eastAsia="Times New Roman" w:hAnsi="Arial" w:cs="Arial"/>
          <w:color w:val="000000"/>
          <w:sz w:val="20"/>
          <w:szCs w:val="20"/>
          <w:lang w:val="mk-MK"/>
        </w:rPr>
        <w:t xml:space="preserve">. Соработката меѓу наставниците, учениците и педагошко-психолошката служба во училиштето е голема. На состаноците се решаваат одредени проблеми и прашања и се поставуваат одговори кои влијаат врз успехот и поведението на учениците, културно-забавниот живот, социјалните прашања, хигиената и естетскиот изглед на училиштето итн.                                                                            </w:t>
      </w:r>
    </w:p>
    <w:p w14:paraId="6AE287E8" w14:textId="77777777" w:rsidR="00430534" w:rsidRPr="00B1375D" w:rsidRDefault="00430534" w:rsidP="0089175A">
      <w:pPr>
        <w:pBdr>
          <w:top w:val="nil"/>
          <w:left w:val="nil"/>
          <w:bottom w:val="nil"/>
          <w:right w:val="nil"/>
          <w:between w:val="nil"/>
        </w:pBdr>
        <w:spacing w:after="240" w:line="360" w:lineRule="auto"/>
        <w:ind w:firstLine="567"/>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Ученичката организација овозможува учениците да бидат активно вклучени во училишниот живот, да го искажат своето мислење и самостојно да ги решаваат проблемите поврзани со нивниот живот и работа во училиштето.</w:t>
      </w:r>
    </w:p>
    <w:p w14:paraId="0F84ADFE" w14:textId="77777777" w:rsidR="00430534" w:rsidRPr="00B1375D" w:rsidRDefault="00430534" w:rsidP="0089175A">
      <w:pPr>
        <w:pBdr>
          <w:top w:val="nil"/>
          <w:left w:val="nil"/>
          <w:bottom w:val="nil"/>
          <w:right w:val="nil"/>
          <w:between w:val="nil"/>
        </w:pBdr>
        <w:spacing w:after="240" w:line="360" w:lineRule="auto"/>
        <w:ind w:firstLine="567"/>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Заедницата на учениците ја сочинуваат сите ученици од прво до деветто одделение. Заедницата на учениците е организирана во секоја паралелка и со неа раководи претседателство од три члена. Со заедницата на учениците на  училиштето раководи претседателство составено од претседателите на паралелките. Заедницата на учениците спроведува активности според своите програми за работа кои особено ги опфаќаат следните aктивности:</w:t>
      </w:r>
    </w:p>
    <w:p w14:paraId="7013B386" w14:textId="77777777" w:rsidR="00430534" w:rsidRPr="00B1375D" w:rsidRDefault="00430534" w:rsidP="004478EA">
      <w:pPr>
        <w:numPr>
          <w:ilvl w:val="0"/>
          <w:numId w:val="7"/>
        </w:numPr>
        <w:pBdr>
          <w:top w:val="nil"/>
          <w:left w:val="nil"/>
          <w:bottom w:val="nil"/>
          <w:right w:val="nil"/>
          <w:between w:val="nil"/>
        </w:pBdr>
        <w:spacing w:after="240" w:line="360" w:lineRule="auto"/>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решавање на прашања и проблеми поврзани со успехот, поведението и редовноста на учениците;</w:t>
      </w:r>
    </w:p>
    <w:p w14:paraId="3EDB1C1B" w14:textId="77777777" w:rsidR="00430534" w:rsidRPr="00B1375D" w:rsidRDefault="00430534" w:rsidP="004478EA">
      <w:pPr>
        <w:numPr>
          <w:ilvl w:val="0"/>
          <w:numId w:val="7"/>
        </w:numPr>
        <w:pBdr>
          <w:top w:val="nil"/>
          <w:left w:val="nil"/>
          <w:bottom w:val="nil"/>
          <w:right w:val="nil"/>
          <w:between w:val="nil"/>
        </w:pBdr>
        <w:spacing w:after="240" w:line="360" w:lineRule="auto"/>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lastRenderedPageBreak/>
        <w:t>oрганизирање на културно-забавен живот;</w:t>
      </w:r>
    </w:p>
    <w:p w14:paraId="76D21E88" w14:textId="77777777" w:rsidR="00430534" w:rsidRPr="00B1375D" w:rsidRDefault="00430534" w:rsidP="004478EA">
      <w:pPr>
        <w:numPr>
          <w:ilvl w:val="0"/>
          <w:numId w:val="7"/>
        </w:numPr>
        <w:pBdr>
          <w:top w:val="nil"/>
          <w:left w:val="nil"/>
          <w:bottom w:val="nil"/>
          <w:right w:val="nil"/>
          <w:between w:val="nil"/>
        </w:pBdr>
        <w:spacing w:after="240" w:line="360" w:lineRule="auto"/>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организирање екскурзии и излети;</w:t>
      </w:r>
    </w:p>
    <w:p w14:paraId="75EA48BB" w14:textId="77777777" w:rsidR="00430534" w:rsidRPr="00B1375D" w:rsidRDefault="00430534" w:rsidP="004478EA">
      <w:pPr>
        <w:numPr>
          <w:ilvl w:val="0"/>
          <w:numId w:val="7"/>
        </w:numPr>
        <w:pBdr>
          <w:top w:val="nil"/>
          <w:left w:val="nil"/>
          <w:bottom w:val="nil"/>
          <w:right w:val="nil"/>
          <w:between w:val="nil"/>
        </w:pBdr>
        <w:spacing w:after="240" w:line="360" w:lineRule="auto"/>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формирање секции за слободни активности;</w:t>
      </w:r>
    </w:p>
    <w:p w14:paraId="37F51B8E" w14:textId="77777777" w:rsidR="00430534" w:rsidRPr="00B1375D" w:rsidRDefault="00430534" w:rsidP="004478EA">
      <w:pPr>
        <w:numPr>
          <w:ilvl w:val="0"/>
          <w:numId w:val="7"/>
        </w:numPr>
        <w:pBdr>
          <w:top w:val="nil"/>
          <w:left w:val="nil"/>
          <w:bottom w:val="nil"/>
          <w:right w:val="nil"/>
          <w:between w:val="nil"/>
        </w:pBdr>
        <w:spacing w:after="240" w:line="360" w:lineRule="auto"/>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соработка со наставниците и родителите;</w:t>
      </w:r>
    </w:p>
    <w:p w14:paraId="512EE689" w14:textId="77777777" w:rsidR="00430534" w:rsidRPr="00B1375D" w:rsidRDefault="00430534" w:rsidP="004478EA">
      <w:pPr>
        <w:numPr>
          <w:ilvl w:val="0"/>
          <w:numId w:val="7"/>
        </w:numPr>
        <w:pBdr>
          <w:top w:val="nil"/>
          <w:left w:val="nil"/>
          <w:bottom w:val="nil"/>
          <w:right w:val="nil"/>
          <w:between w:val="nil"/>
        </w:pBdr>
        <w:spacing w:after="240" w:line="360" w:lineRule="auto"/>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организирање на разни акции за уредување на училишниот двор, собирни акции и сл.</w:t>
      </w:r>
    </w:p>
    <w:p w14:paraId="0F4EE858" w14:textId="77777777" w:rsidR="00430534" w:rsidRPr="00B1375D" w:rsidRDefault="00430534" w:rsidP="0089175A">
      <w:pPr>
        <w:pBdr>
          <w:top w:val="nil"/>
          <w:left w:val="nil"/>
          <w:bottom w:val="nil"/>
          <w:right w:val="nil"/>
          <w:between w:val="nil"/>
        </w:pBdr>
        <w:spacing w:after="240" w:line="360" w:lineRule="auto"/>
        <w:ind w:firstLine="567"/>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Преку заедниците учениците сами или заедно со наставниците и родителите се договараат и заземаат ставови за сите позначајни прашања што се во врска со животот и работата во училиштето.</w:t>
      </w:r>
    </w:p>
    <w:p w14:paraId="613431E3" w14:textId="77777777" w:rsidR="00430534" w:rsidRPr="00B1375D" w:rsidRDefault="00430534" w:rsidP="0089175A">
      <w:pPr>
        <w:pBdr>
          <w:top w:val="nil"/>
          <w:left w:val="nil"/>
          <w:bottom w:val="nil"/>
          <w:right w:val="nil"/>
          <w:between w:val="nil"/>
        </w:pBdr>
        <w:spacing w:after="240" w:line="360" w:lineRule="auto"/>
        <w:ind w:firstLine="567"/>
        <w:jc w:val="both"/>
        <w:rPr>
          <w:rFonts w:ascii="Arial" w:eastAsia="Times New Roman" w:hAnsi="Arial" w:cs="Arial"/>
          <w:color w:val="000000"/>
          <w:sz w:val="20"/>
          <w:szCs w:val="20"/>
          <w:lang w:val="mk-MK"/>
        </w:rPr>
      </w:pPr>
      <w:r w:rsidRPr="00B1375D">
        <w:rPr>
          <w:rFonts w:ascii="Arial" w:eastAsia="Times New Roman" w:hAnsi="Arial" w:cs="Arial"/>
          <w:color w:val="2F5496"/>
          <w:sz w:val="20"/>
          <w:szCs w:val="20"/>
          <w:lang w:val="mk-MK"/>
        </w:rPr>
        <w:t>Задачи</w:t>
      </w:r>
      <w:r w:rsidRPr="00B1375D">
        <w:rPr>
          <w:rFonts w:ascii="Arial" w:eastAsia="Times New Roman" w:hAnsi="Arial" w:cs="Arial"/>
          <w:color w:val="000000"/>
          <w:sz w:val="20"/>
          <w:szCs w:val="20"/>
          <w:lang w:val="mk-MK"/>
        </w:rPr>
        <w:t xml:space="preserve"> на заедниците на учениците се:</w:t>
      </w:r>
    </w:p>
    <w:p w14:paraId="14C803BA" w14:textId="77777777" w:rsidR="00BD4671" w:rsidRPr="00BD4671" w:rsidRDefault="00430534" w:rsidP="004478EA">
      <w:pPr>
        <w:pStyle w:val="ListParagraph"/>
        <w:numPr>
          <w:ilvl w:val="0"/>
          <w:numId w:val="29"/>
        </w:numPr>
        <w:pBdr>
          <w:top w:val="nil"/>
          <w:left w:val="nil"/>
          <w:bottom w:val="nil"/>
          <w:right w:val="nil"/>
          <w:between w:val="nil"/>
        </w:pBdr>
        <w:spacing w:after="0" w:line="360" w:lineRule="auto"/>
        <w:jc w:val="both"/>
        <w:rPr>
          <w:rFonts w:ascii="Arial" w:eastAsia="Times New Roman" w:hAnsi="Arial" w:cs="Arial"/>
          <w:sz w:val="20"/>
          <w:szCs w:val="20"/>
        </w:rPr>
      </w:pPr>
      <w:r w:rsidRPr="00BD4671">
        <w:rPr>
          <w:rFonts w:ascii="Arial" w:eastAsia="Times New Roman" w:hAnsi="Arial" w:cs="Arial"/>
          <w:sz w:val="20"/>
          <w:szCs w:val="20"/>
        </w:rPr>
        <w:t xml:space="preserve">поттикнување и развивање кај учениците смисла за иницијативи, согледувања, поставување и решавање на заедничките проблеми во својата средина; </w:t>
      </w:r>
    </w:p>
    <w:p w14:paraId="5B9365FA" w14:textId="203B0F55" w:rsidR="00430534" w:rsidRPr="00BD4671" w:rsidRDefault="00430534" w:rsidP="004478EA">
      <w:pPr>
        <w:pStyle w:val="ListParagraph"/>
        <w:numPr>
          <w:ilvl w:val="0"/>
          <w:numId w:val="29"/>
        </w:numPr>
        <w:pBdr>
          <w:top w:val="nil"/>
          <w:left w:val="nil"/>
          <w:bottom w:val="nil"/>
          <w:right w:val="nil"/>
          <w:between w:val="nil"/>
        </w:pBdr>
        <w:spacing w:after="0" w:line="360" w:lineRule="auto"/>
        <w:jc w:val="both"/>
        <w:rPr>
          <w:rFonts w:ascii="Arial" w:eastAsia="Times New Roman" w:hAnsi="Arial" w:cs="Arial"/>
          <w:sz w:val="20"/>
          <w:szCs w:val="20"/>
        </w:rPr>
      </w:pPr>
      <w:r w:rsidRPr="00BD4671">
        <w:rPr>
          <w:rFonts w:ascii="Arial" w:eastAsia="Times New Roman" w:hAnsi="Arial" w:cs="Arial"/>
          <w:sz w:val="20"/>
          <w:szCs w:val="20"/>
        </w:rPr>
        <w:t xml:space="preserve">развивање и негување на другарски односи меѓу учениците и склоност за колективен живот; </w:t>
      </w:r>
    </w:p>
    <w:p w14:paraId="40BC1644" w14:textId="77777777" w:rsidR="00430534" w:rsidRPr="00BD4671" w:rsidRDefault="00430534" w:rsidP="004478EA">
      <w:pPr>
        <w:pStyle w:val="ListParagraph"/>
        <w:numPr>
          <w:ilvl w:val="0"/>
          <w:numId w:val="29"/>
        </w:numPr>
        <w:pBdr>
          <w:top w:val="nil"/>
          <w:left w:val="nil"/>
          <w:bottom w:val="nil"/>
          <w:right w:val="nil"/>
          <w:between w:val="nil"/>
        </w:pBdr>
        <w:spacing w:after="0" w:line="360" w:lineRule="auto"/>
        <w:jc w:val="both"/>
        <w:rPr>
          <w:rFonts w:ascii="Arial" w:eastAsia="Times New Roman" w:hAnsi="Arial" w:cs="Arial"/>
          <w:sz w:val="20"/>
          <w:szCs w:val="20"/>
        </w:rPr>
      </w:pPr>
      <w:r w:rsidRPr="00BD4671">
        <w:rPr>
          <w:rFonts w:ascii="Arial" w:eastAsia="Times New Roman" w:hAnsi="Arial" w:cs="Arial"/>
          <w:sz w:val="20"/>
          <w:szCs w:val="20"/>
        </w:rPr>
        <w:t>поттикнување на учениците за чување на угледот на училиштето, за одржување на редот и дисциплината и да го зачуваат училишниот инвентар;</w:t>
      </w:r>
    </w:p>
    <w:p w14:paraId="76665F7F" w14:textId="10746A36" w:rsidR="00430534" w:rsidRPr="00BD4671" w:rsidRDefault="00430534" w:rsidP="004478EA">
      <w:pPr>
        <w:pStyle w:val="ListParagraph"/>
        <w:numPr>
          <w:ilvl w:val="0"/>
          <w:numId w:val="29"/>
        </w:numPr>
        <w:pBdr>
          <w:top w:val="nil"/>
          <w:left w:val="nil"/>
          <w:bottom w:val="nil"/>
          <w:right w:val="nil"/>
          <w:between w:val="nil"/>
        </w:pBdr>
        <w:spacing w:after="0" w:line="360" w:lineRule="auto"/>
        <w:jc w:val="both"/>
        <w:rPr>
          <w:rFonts w:ascii="Arial" w:eastAsia="Times New Roman" w:hAnsi="Arial" w:cs="Arial"/>
          <w:sz w:val="20"/>
          <w:szCs w:val="20"/>
        </w:rPr>
      </w:pPr>
      <w:r w:rsidRPr="00BD4671">
        <w:rPr>
          <w:rFonts w:ascii="Arial" w:eastAsia="Times New Roman" w:hAnsi="Arial" w:cs="Arial"/>
          <w:sz w:val="20"/>
          <w:szCs w:val="20"/>
        </w:rPr>
        <w:t>развивање на свест за потребата од постојана и конструктивна соработка со наставниците, раководителите на паралелките и другите воспитно-образовни фактори при решавањето на прашањата и проблемите во училиштето во врска со наставните и другите воспитно-образовни активности.</w:t>
      </w:r>
    </w:p>
    <w:p w14:paraId="506A73A9" w14:textId="77777777" w:rsidR="00430534" w:rsidRPr="00B1375D" w:rsidRDefault="00430534" w:rsidP="0089175A">
      <w:pPr>
        <w:pBdr>
          <w:top w:val="nil"/>
          <w:left w:val="nil"/>
          <w:bottom w:val="nil"/>
          <w:right w:val="nil"/>
          <w:between w:val="nil"/>
        </w:pBdr>
        <w:spacing w:after="240" w:line="360" w:lineRule="auto"/>
        <w:ind w:left="927"/>
        <w:contextualSpacing/>
        <w:jc w:val="both"/>
        <w:rPr>
          <w:rFonts w:ascii="Arial" w:eastAsia="Times New Roman" w:hAnsi="Arial" w:cs="Arial"/>
          <w:color w:val="000000"/>
          <w:sz w:val="20"/>
          <w:szCs w:val="20"/>
          <w:lang w:val="mk-MK"/>
        </w:rPr>
      </w:pPr>
    </w:p>
    <w:p w14:paraId="1EE40339" w14:textId="201F3FD6" w:rsidR="00430534" w:rsidRPr="00B1375D" w:rsidRDefault="00430534" w:rsidP="0089175A">
      <w:pPr>
        <w:pBdr>
          <w:top w:val="nil"/>
          <w:left w:val="nil"/>
          <w:bottom w:val="nil"/>
          <w:right w:val="nil"/>
          <w:between w:val="nil"/>
        </w:pBdr>
        <w:spacing w:after="240" w:line="360" w:lineRule="auto"/>
        <w:rPr>
          <w:rFonts w:ascii="Arial" w:eastAsia="Times New Roman" w:hAnsi="Arial" w:cs="Arial"/>
          <w:b/>
          <w:color w:val="000000"/>
          <w:sz w:val="20"/>
          <w:szCs w:val="20"/>
          <w:lang w:val="mk-MK"/>
        </w:rPr>
      </w:pPr>
      <w:r w:rsidRPr="00B1375D">
        <w:rPr>
          <w:rFonts w:ascii="Arial" w:eastAsia="Times New Roman" w:hAnsi="Arial" w:cs="Arial"/>
          <w:b/>
          <w:color w:val="000000"/>
          <w:sz w:val="20"/>
          <w:szCs w:val="20"/>
          <w:lang w:val="mk-MK"/>
        </w:rPr>
        <w:t>План и Програма на училишната заедница во учебната 202</w:t>
      </w:r>
      <w:r w:rsidR="005C6B35">
        <w:rPr>
          <w:rFonts w:ascii="Arial" w:eastAsia="Times New Roman" w:hAnsi="Arial" w:cs="Arial"/>
          <w:b/>
          <w:color w:val="000000"/>
          <w:sz w:val="20"/>
          <w:szCs w:val="20"/>
          <w:lang w:val="mk-MK"/>
        </w:rPr>
        <w:t>6</w:t>
      </w:r>
      <w:r w:rsidRPr="00B1375D">
        <w:rPr>
          <w:rFonts w:ascii="Arial" w:eastAsia="Times New Roman" w:hAnsi="Arial" w:cs="Arial"/>
          <w:b/>
          <w:color w:val="000000"/>
          <w:sz w:val="20"/>
          <w:szCs w:val="20"/>
          <w:lang w:val="mk-MK"/>
        </w:rPr>
        <w:t>/202</w:t>
      </w:r>
      <w:r w:rsidR="005C6B35">
        <w:rPr>
          <w:rFonts w:ascii="Arial" w:eastAsia="Times New Roman" w:hAnsi="Arial" w:cs="Arial"/>
          <w:b/>
          <w:color w:val="000000"/>
          <w:sz w:val="20"/>
          <w:szCs w:val="20"/>
          <w:lang w:val="mk-MK"/>
        </w:rPr>
        <w:t xml:space="preserve">7 </w:t>
      </w:r>
      <w:r w:rsidRPr="00B1375D">
        <w:rPr>
          <w:rFonts w:ascii="Arial" w:eastAsia="Times New Roman" w:hAnsi="Arial" w:cs="Arial"/>
          <w:b/>
          <w:color w:val="000000"/>
          <w:sz w:val="20"/>
          <w:szCs w:val="20"/>
          <w:lang w:val="mk-MK"/>
        </w:rPr>
        <w:t>г.</w:t>
      </w:r>
    </w:p>
    <w:p w14:paraId="2C5C599B" w14:textId="77777777" w:rsidR="00430534" w:rsidRPr="00B1375D" w:rsidRDefault="00430534" w:rsidP="0089175A">
      <w:pPr>
        <w:pBdr>
          <w:top w:val="nil"/>
          <w:left w:val="nil"/>
          <w:bottom w:val="nil"/>
          <w:right w:val="nil"/>
          <w:between w:val="nil"/>
        </w:pBdr>
        <w:spacing w:after="240" w:line="360" w:lineRule="auto"/>
        <w:ind w:firstLine="567"/>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 xml:space="preserve"> Ученичката заедница на паралелката во училиштето ќе се залагаат за:</w:t>
      </w:r>
    </w:p>
    <w:p w14:paraId="6DE6561D" w14:textId="77777777" w:rsidR="00430534" w:rsidRPr="00B1375D" w:rsidRDefault="00430534" w:rsidP="004478EA">
      <w:pPr>
        <w:numPr>
          <w:ilvl w:val="1"/>
          <w:numId w:val="8"/>
        </w:numPr>
        <w:pBdr>
          <w:top w:val="nil"/>
          <w:left w:val="nil"/>
          <w:bottom w:val="nil"/>
          <w:right w:val="nil"/>
          <w:between w:val="nil"/>
        </w:pBdr>
        <w:spacing w:after="0" w:line="360" w:lineRule="auto"/>
        <w:ind w:left="1276"/>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 xml:space="preserve">постигнување на што подобри резултати во учењето и остварувањето на сите воспитно-образовни задачи во училиштето; </w:t>
      </w:r>
    </w:p>
    <w:p w14:paraId="38828953" w14:textId="77777777" w:rsidR="00430534" w:rsidRPr="00B1375D" w:rsidRDefault="00430534" w:rsidP="004478EA">
      <w:pPr>
        <w:numPr>
          <w:ilvl w:val="1"/>
          <w:numId w:val="8"/>
        </w:numPr>
        <w:pBdr>
          <w:top w:val="nil"/>
          <w:left w:val="nil"/>
          <w:bottom w:val="nil"/>
          <w:right w:val="nil"/>
          <w:between w:val="nil"/>
        </w:pBdr>
        <w:spacing w:after="0" w:line="360" w:lineRule="auto"/>
        <w:ind w:left="1276"/>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одржување на редот и дисциплината во училиштето, чување на училишниот инвентар и борба против негативните постапки на учениците во училиштето и надвор од него;</w:t>
      </w:r>
    </w:p>
    <w:p w14:paraId="02DB197C" w14:textId="77777777" w:rsidR="00430534" w:rsidRPr="00B1375D" w:rsidRDefault="00430534" w:rsidP="004478EA">
      <w:pPr>
        <w:numPr>
          <w:ilvl w:val="1"/>
          <w:numId w:val="8"/>
        </w:numPr>
        <w:pBdr>
          <w:top w:val="nil"/>
          <w:left w:val="nil"/>
          <w:bottom w:val="nil"/>
          <w:right w:val="nil"/>
          <w:between w:val="nil"/>
        </w:pBdr>
        <w:spacing w:after="0" w:line="360" w:lineRule="auto"/>
        <w:ind w:left="1276"/>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 xml:space="preserve">развивање и негување на другарски и колективни односи и чување на угледот на училиштето; </w:t>
      </w:r>
    </w:p>
    <w:p w14:paraId="2A6D65D7" w14:textId="77777777" w:rsidR="00430534" w:rsidRPr="00B1375D" w:rsidRDefault="00430534" w:rsidP="004478EA">
      <w:pPr>
        <w:numPr>
          <w:ilvl w:val="1"/>
          <w:numId w:val="8"/>
        </w:numPr>
        <w:pBdr>
          <w:top w:val="nil"/>
          <w:left w:val="nil"/>
          <w:bottom w:val="nil"/>
          <w:right w:val="nil"/>
          <w:between w:val="nil"/>
        </w:pBdr>
        <w:spacing w:after="0" w:line="360" w:lineRule="auto"/>
        <w:ind w:left="1276"/>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 xml:space="preserve">организирање и давање на непосредна помош на оние ученици што заостануваат во учењето; </w:t>
      </w:r>
    </w:p>
    <w:p w14:paraId="41E8C100" w14:textId="77777777" w:rsidR="00430534" w:rsidRPr="00B1375D" w:rsidRDefault="00430534" w:rsidP="004478EA">
      <w:pPr>
        <w:numPr>
          <w:ilvl w:val="1"/>
          <w:numId w:val="8"/>
        </w:numPr>
        <w:pBdr>
          <w:top w:val="nil"/>
          <w:left w:val="nil"/>
          <w:bottom w:val="nil"/>
          <w:right w:val="nil"/>
          <w:between w:val="nil"/>
        </w:pBdr>
        <w:spacing w:after="0" w:line="360" w:lineRule="auto"/>
        <w:ind w:left="1276"/>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lastRenderedPageBreak/>
        <w:t>поттикнување и обезбедување на одредена материјална помош на одделни ученици кои западнале во тешкотии поради некој несреќен случај, природни непогоди, нарушени семејни односи и сл.</w:t>
      </w:r>
    </w:p>
    <w:p w14:paraId="1940E9F4" w14:textId="77777777" w:rsidR="00430534" w:rsidRPr="00B1375D" w:rsidRDefault="00430534" w:rsidP="004478EA">
      <w:pPr>
        <w:numPr>
          <w:ilvl w:val="1"/>
          <w:numId w:val="8"/>
        </w:numPr>
        <w:pBdr>
          <w:top w:val="nil"/>
          <w:left w:val="nil"/>
          <w:bottom w:val="nil"/>
          <w:right w:val="nil"/>
          <w:between w:val="nil"/>
        </w:pBdr>
        <w:spacing w:after="0" w:line="360" w:lineRule="auto"/>
        <w:ind w:left="1276"/>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вклучување на учениците во работата на слободните ученички активности во училиштето;</w:t>
      </w:r>
    </w:p>
    <w:p w14:paraId="6A5BFE05" w14:textId="77777777" w:rsidR="00430534" w:rsidRPr="00B1375D" w:rsidRDefault="00430534" w:rsidP="004478EA">
      <w:pPr>
        <w:numPr>
          <w:ilvl w:val="1"/>
          <w:numId w:val="8"/>
        </w:numPr>
        <w:pBdr>
          <w:top w:val="nil"/>
          <w:left w:val="nil"/>
          <w:bottom w:val="nil"/>
          <w:right w:val="nil"/>
          <w:between w:val="nil"/>
        </w:pBdr>
        <w:spacing w:after="0" w:line="360" w:lineRule="auto"/>
        <w:ind w:left="1276"/>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преземање на активности за подобрување на естетскиот изглед на училницата како работно место на учениците и наставниците;</w:t>
      </w:r>
    </w:p>
    <w:p w14:paraId="1FD618AF" w14:textId="13F6D2BF" w:rsidR="00BD4671" w:rsidRDefault="00430534" w:rsidP="004478EA">
      <w:pPr>
        <w:numPr>
          <w:ilvl w:val="1"/>
          <w:numId w:val="8"/>
        </w:numPr>
        <w:pBdr>
          <w:top w:val="nil"/>
          <w:left w:val="nil"/>
          <w:bottom w:val="nil"/>
          <w:right w:val="nil"/>
          <w:between w:val="nil"/>
        </w:pBdr>
        <w:spacing w:after="0" w:line="360" w:lineRule="auto"/>
        <w:ind w:left="1276"/>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активности во врска со соработката со другите ученички заедници на ниво на паралелки, училиште.</w:t>
      </w:r>
    </w:p>
    <w:p w14:paraId="38C7761D" w14:textId="77777777" w:rsidR="00DC7732" w:rsidRPr="00BD4671" w:rsidRDefault="00DC7732" w:rsidP="00DC7732">
      <w:pPr>
        <w:pBdr>
          <w:top w:val="nil"/>
          <w:left w:val="nil"/>
          <w:bottom w:val="nil"/>
          <w:right w:val="nil"/>
          <w:between w:val="nil"/>
        </w:pBdr>
        <w:spacing w:after="0" w:line="360" w:lineRule="auto"/>
        <w:ind w:left="1276"/>
        <w:contextualSpacing/>
        <w:jc w:val="both"/>
        <w:rPr>
          <w:rFonts w:ascii="Arial" w:eastAsia="Times New Roman" w:hAnsi="Arial" w:cs="Arial"/>
          <w:color w:val="000000"/>
          <w:sz w:val="20"/>
          <w:szCs w:val="20"/>
          <w:lang w:val="mk-MK"/>
        </w:rPr>
      </w:pPr>
    </w:p>
    <w:tbl>
      <w:tblPr>
        <w:tblStyle w:val="LightGrid-Accent113"/>
        <w:tblW w:w="14521" w:type="dxa"/>
        <w:jc w:val="center"/>
        <w:tblLayout w:type="fixed"/>
        <w:tblLook w:val="0000" w:firstRow="0" w:lastRow="0" w:firstColumn="0" w:lastColumn="0" w:noHBand="0" w:noVBand="0"/>
      </w:tblPr>
      <w:tblGrid>
        <w:gridCol w:w="4322"/>
        <w:gridCol w:w="6493"/>
        <w:gridCol w:w="1418"/>
        <w:gridCol w:w="2288"/>
      </w:tblGrid>
      <w:tr w:rsidR="00430534" w:rsidRPr="00B1375D" w14:paraId="64689744" w14:textId="77777777" w:rsidTr="00983A9D">
        <w:trPr>
          <w:cnfStyle w:val="000000100000" w:firstRow="0" w:lastRow="0" w:firstColumn="0" w:lastColumn="0" w:oddVBand="0" w:evenVBand="0" w:oddHBand="1" w:evenHBand="0" w:firstRowFirstColumn="0" w:firstRowLastColumn="0" w:lastRowFirstColumn="0" w:lastRowLastColumn="0"/>
          <w:trHeight w:val="20"/>
          <w:jc w:val="center"/>
        </w:trPr>
        <w:tc>
          <w:tcPr>
            <w:cnfStyle w:val="000010000000" w:firstRow="0" w:lastRow="0" w:firstColumn="0" w:lastColumn="0" w:oddVBand="1" w:evenVBand="0" w:oddHBand="0" w:evenHBand="0" w:firstRowFirstColumn="0" w:firstRowLastColumn="0" w:lastRowFirstColumn="0" w:lastRowLastColumn="0"/>
            <w:tcW w:w="4322" w:type="dxa"/>
            <w:vAlign w:val="center"/>
          </w:tcPr>
          <w:p w14:paraId="653922EC" w14:textId="77777777" w:rsidR="00430534" w:rsidRPr="00B1375D" w:rsidRDefault="00430534" w:rsidP="0089175A">
            <w:pPr>
              <w:spacing w:after="0" w:line="360" w:lineRule="auto"/>
              <w:jc w:val="center"/>
              <w:rPr>
                <w:rFonts w:ascii="Arial" w:eastAsia="Times New Roman" w:hAnsi="Arial" w:cs="Arial"/>
                <w:b/>
                <w:sz w:val="20"/>
                <w:szCs w:val="20"/>
              </w:rPr>
            </w:pPr>
            <w:r w:rsidRPr="00B1375D">
              <w:rPr>
                <w:rFonts w:ascii="Arial" w:eastAsia="Times New Roman" w:hAnsi="Arial" w:cs="Arial"/>
                <w:b/>
                <w:sz w:val="20"/>
                <w:szCs w:val="20"/>
              </w:rPr>
              <w:t>Содржини</w:t>
            </w:r>
          </w:p>
        </w:tc>
        <w:tc>
          <w:tcPr>
            <w:tcW w:w="6493" w:type="dxa"/>
            <w:vAlign w:val="center"/>
          </w:tcPr>
          <w:p w14:paraId="5BFDA1C2" w14:textId="77777777" w:rsidR="00430534" w:rsidRPr="00B1375D" w:rsidRDefault="00430534" w:rsidP="0089175A">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0"/>
                <w:szCs w:val="20"/>
              </w:rPr>
            </w:pPr>
            <w:r w:rsidRPr="00B1375D">
              <w:rPr>
                <w:rFonts w:ascii="Arial" w:eastAsia="Times New Roman" w:hAnsi="Arial" w:cs="Arial"/>
                <w:b/>
                <w:sz w:val="20"/>
                <w:szCs w:val="20"/>
              </w:rPr>
              <w:t>Цели</w:t>
            </w:r>
          </w:p>
        </w:tc>
        <w:tc>
          <w:tcPr>
            <w:cnfStyle w:val="000010000000" w:firstRow="0" w:lastRow="0" w:firstColumn="0" w:lastColumn="0" w:oddVBand="1" w:evenVBand="0" w:oddHBand="0" w:evenHBand="0" w:firstRowFirstColumn="0" w:firstRowLastColumn="0" w:lastRowFirstColumn="0" w:lastRowLastColumn="0"/>
            <w:tcW w:w="1418" w:type="dxa"/>
            <w:vAlign w:val="center"/>
          </w:tcPr>
          <w:p w14:paraId="2C336A24" w14:textId="77777777" w:rsidR="00430534" w:rsidRPr="00B1375D" w:rsidRDefault="00430534" w:rsidP="0089175A">
            <w:pPr>
              <w:spacing w:after="0" w:line="360" w:lineRule="auto"/>
              <w:jc w:val="center"/>
              <w:rPr>
                <w:rFonts w:ascii="Arial" w:eastAsia="Times New Roman" w:hAnsi="Arial" w:cs="Arial"/>
                <w:b/>
                <w:sz w:val="20"/>
                <w:szCs w:val="20"/>
              </w:rPr>
            </w:pPr>
            <w:r w:rsidRPr="00B1375D">
              <w:rPr>
                <w:rFonts w:ascii="Arial" w:eastAsia="Times New Roman" w:hAnsi="Arial" w:cs="Arial"/>
                <w:b/>
                <w:sz w:val="20"/>
                <w:szCs w:val="20"/>
              </w:rPr>
              <w:t>Месец</w:t>
            </w:r>
          </w:p>
        </w:tc>
        <w:tc>
          <w:tcPr>
            <w:tcW w:w="2288" w:type="dxa"/>
            <w:vAlign w:val="center"/>
          </w:tcPr>
          <w:p w14:paraId="4B7BB8AD" w14:textId="77777777" w:rsidR="00430534" w:rsidRPr="00B1375D" w:rsidRDefault="00430534" w:rsidP="0089175A">
            <w:pPr>
              <w:spacing w:after="0" w:line="36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0"/>
                <w:szCs w:val="20"/>
              </w:rPr>
            </w:pPr>
            <w:r w:rsidRPr="00B1375D">
              <w:rPr>
                <w:rFonts w:ascii="Arial" w:eastAsia="Times New Roman" w:hAnsi="Arial" w:cs="Arial"/>
                <w:b/>
                <w:sz w:val="20"/>
                <w:szCs w:val="20"/>
              </w:rPr>
              <w:t>Носител на активност</w:t>
            </w:r>
          </w:p>
        </w:tc>
      </w:tr>
      <w:tr w:rsidR="00430534" w:rsidRPr="00B1375D" w14:paraId="32D43E35" w14:textId="77777777" w:rsidTr="00983A9D">
        <w:trPr>
          <w:cnfStyle w:val="000000010000" w:firstRow="0" w:lastRow="0" w:firstColumn="0" w:lastColumn="0" w:oddVBand="0" w:evenVBand="0" w:oddHBand="0" w:evenHBand="1" w:firstRowFirstColumn="0" w:firstRowLastColumn="0" w:lastRowFirstColumn="0" w:lastRowLastColumn="0"/>
          <w:trHeight w:val="20"/>
          <w:jc w:val="center"/>
        </w:trPr>
        <w:tc>
          <w:tcPr>
            <w:cnfStyle w:val="000010000000" w:firstRow="0" w:lastRow="0" w:firstColumn="0" w:lastColumn="0" w:oddVBand="1" w:evenVBand="0" w:oddHBand="0" w:evenHBand="0" w:firstRowFirstColumn="0" w:firstRowLastColumn="0" w:lastRowFirstColumn="0" w:lastRowLastColumn="0"/>
            <w:tcW w:w="4322" w:type="dxa"/>
            <w:vMerge w:val="restart"/>
            <w:vAlign w:val="center"/>
          </w:tcPr>
          <w:p w14:paraId="1B80046A" w14:textId="77777777" w:rsidR="00430534" w:rsidRPr="00B1375D" w:rsidRDefault="00430534"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Конституирање</w:t>
            </w:r>
          </w:p>
        </w:tc>
        <w:tc>
          <w:tcPr>
            <w:tcW w:w="6493" w:type="dxa"/>
            <w:vMerge w:val="restart"/>
            <w:vAlign w:val="center"/>
          </w:tcPr>
          <w:p w14:paraId="193621E3" w14:textId="77777777" w:rsidR="00430534" w:rsidRPr="00B1375D" w:rsidRDefault="00430534"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Чувство на припадност, колективност</w:t>
            </w:r>
          </w:p>
        </w:tc>
        <w:tc>
          <w:tcPr>
            <w:cnfStyle w:val="000010000000" w:firstRow="0" w:lastRow="0" w:firstColumn="0" w:lastColumn="0" w:oddVBand="1" w:evenVBand="0" w:oddHBand="0" w:evenHBand="0" w:firstRowFirstColumn="0" w:firstRowLastColumn="0" w:lastRowFirstColumn="0" w:lastRowLastColumn="0"/>
            <w:tcW w:w="1418" w:type="dxa"/>
            <w:vMerge w:val="restart"/>
            <w:vAlign w:val="center"/>
          </w:tcPr>
          <w:p w14:paraId="4CBED0F7" w14:textId="77777777" w:rsidR="00430534" w:rsidRPr="00B1375D" w:rsidRDefault="00430534" w:rsidP="0089175A">
            <w:pPr>
              <w:spacing w:after="0" w:line="360" w:lineRule="auto"/>
              <w:jc w:val="center"/>
              <w:rPr>
                <w:rFonts w:ascii="Arial" w:eastAsia="Times New Roman" w:hAnsi="Arial" w:cs="Arial"/>
                <w:sz w:val="20"/>
                <w:szCs w:val="20"/>
              </w:rPr>
            </w:pPr>
            <w:r w:rsidRPr="00B1375D">
              <w:rPr>
                <w:rFonts w:ascii="Arial" w:eastAsia="Times New Roman" w:hAnsi="Arial" w:cs="Arial"/>
                <w:sz w:val="20"/>
                <w:szCs w:val="20"/>
              </w:rPr>
              <w:t>септември</w:t>
            </w:r>
          </w:p>
        </w:tc>
        <w:tc>
          <w:tcPr>
            <w:tcW w:w="2288" w:type="dxa"/>
            <w:vAlign w:val="center"/>
          </w:tcPr>
          <w:p w14:paraId="4F6362DB" w14:textId="4383E744" w:rsidR="00430534" w:rsidRPr="00B1375D" w:rsidRDefault="00430534"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 xml:space="preserve">Одд. </w:t>
            </w:r>
            <w:r w:rsidR="00721840" w:rsidRPr="00B1375D">
              <w:rPr>
                <w:rFonts w:ascii="Arial" w:eastAsia="Times New Roman" w:hAnsi="Arial" w:cs="Arial"/>
                <w:sz w:val="20"/>
                <w:szCs w:val="20"/>
              </w:rPr>
              <w:t>Н</w:t>
            </w:r>
            <w:r w:rsidRPr="00B1375D">
              <w:rPr>
                <w:rFonts w:ascii="Arial" w:eastAsia="Times New Roman" w:hAnsi="Arial" w:cs="Arial"/>
                <w:sz w:val="20"/>
                <w:szCs w:val="20"/>
              </w:rPr>
              <w:t>аставници</w:t>
            </w:r>
          </w:p>
        </w:tc>
      </w:tr>
      <w:tr w:rsidR="00430534" w:rsidRPr="00B1375D" w14:paraId="39D2056B" w14:textId="77777777" w:rsidTr="00983A9D">
        <w:trPr>
          <w:cnfStyle w:val="000000100000" w:firstRow="0" w:lastRow="0" w:firstColumn="0" w:lastColumn="0" w:oddVBand="0" w:evenVBand="0" w:oddHBand="1" w:evenHBand="0" w:firstRowFirstColumn="0" w:firstRowLastColumn="0" w:lastRowFirstColumn="0" w:lastRowLastColumn="0"/>
          <w:trHeight w:val="345"/>
          <w:jc w:val="center"/>
        </w:trPr>
        <w:tc>
          <w:tcPr>
            <w:cnfStyle w:val="000010000000" w:firstRow="0" w:lastRow="0" w:firstColumn="0" w:lastColumn="0" w:oddVBand="1" w:evenVBand="0" w:oddHBand="0" w:evenHBand="0" w:firstRowFirstColumn="0" w:firstRowLastColumn="0" w:lastRowFirstColumn="0" w:lastRowLastColumn="0"/>
            <w:tcW w:w="4322" w:type="dxa"/>
            <w:vMerge/>
            <w:vAlign w:val="center"/>
          </w:tcPr>
          <w:p w14:paraId="13633825" w14:textId="77777777" w:rsidR="00430534" w:rsidRPr="00B1375D" w:rsidRDefault="00430534" w:rsidP="0089175A">
            <w:pPr>
              <w:widowControl w:val="0"/>
              <w:spacing w:after="0" w:line="360" w:lineRule="auto"/>
              <w:rPr>
                <w:rFonts w:ascii="Arial" w:eastAsia="Times New Roman" w:hAnsi="Arial" w:cs="Arial"/>
                <w:sz w:val="20"/>
                <w:szCs w:val="20"/>
              </w:rPr>
            </w:pPr>
          </w:p>
        </w:tc>
        <w:tc>
          <w:tcPr>
            <w:tcW w:w="6493" w:type="dxa"/>
            <w:vMerge/>
            <w:vAlign w:val="center"/>
          </w:tcPr>
          <w:p w14:paraId="606DA274" w14:textId="77777777" w:rsidR="00430534" w:rsidRPr="00B1375D" w:rsidRDefault="00430534" w:rsidP="0089175A">
            <w:pPr>
              <w:spacing w:after="20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cnfStyle w:val="000010000000" w:firstRow="0" w:lastRow="0" w:firstColumn="0" w:lastColumn="0" w:oddVBand="1" w:evenVBand="0" w:oddHBand="0" w:evenHBand="0" w:firstRowFirstColumn="0" w:firstRowLastColumn="0" w:lastRowFirstColumn="0" w:lastRowLastColumn="0"/>
            <w:tcW w:w="1418" w:type="dxa"/>
            <w:vMerge/>
            <w:vAlign w:val="center"/>
          </w:tcPr>
          <w:p w14:paraId="68FE3320" w14:textId="77777777" w:rsidR="00430534" w:rsidRPr="00B1375D" w:rsidRDefault="00430534" w:rsidP="0089175A">
            <w:pPr>
              <w:spacing w:after="200" w:line="360" w:lineRule="auto"/>
              <w:jc w:val="center"/>
              <w:rPr>
                <w:rFonts w:ascii="Arial" w:eastAsia="Times New Roman" w:hAnsi="Arial" w:cs="Arial"/>
                <w:sz w:val="20"/>
                <w:szCs w:val="20"/>
              </w:rPr>
            </w:pPr>
          </w:p>
        </w:tc>
        <w:tc>
          <w:tcPr>
            <w:tcW w:w="2288" w:type="dxa"/>
            <w:vMerge w:val="restart"/>
            <w:vAlign w:val="center"/>
          </w:tcPr>
          <w:p w14:paraId="7AFC3D8B" w14:textId="77777777" w:rsidR="00430534" w:rsidRPr="00B1375D" w:rsidRDefault="00430534"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Одделенски раководител</w:t>
            </w:r>
          </w:p>
        </w:tc>
      </w:tr>
      <w:tr w:rsidR="00430534" w:rsidRPr="00B1375D" w14:paraId="2C23E1D3" w14:textId="77777777" w:rsidTr="00983A9D">
        <w:trPr>
          <w:cnfStyle w:val="000000010000" w:firstRow="0" w:lastRow="0" w:firstColumn="0" w:lastColumn="0" w:oddVBand="0" w:evenVBand="0" w:oddHBand="0" w:evenHBand="1" w:firstRowFirstColumn="0" w:firstRowLastColumn="0" w:lastRowFirstColumn="0" w:lastRowLastColumn="0"/>
          <w:trHeight w:val="345"/>
          <w:jc w:val="center"/>
        </w:trPr>
        <w:tc>
          <w:tcPr>
            <w:cnfStyle w:val="000010000000" w:firstRow="0" w:lastRow="0" w:firstColumn="0" w:lastColumn="0" w:oddVBand="1" w:evenVBand="0" w:oddHBand="0" w:evenHBand="0" w:firstRowFirstColumn="0" w:firstRowLastColumn="0" w:lastRowFirstColumn="0" w:lastRowLastColumn="0"/>
            <w:tcW w:w="4322" w:type="dxa"/>
            <w:vMerge w:val="restart"/>
            <w:vAlign w:val="center"/>
          </w:tcPr>
          <w:p w14:paraId="4926A087" w14:textId="77777777" w:rsidR="00430534" w:rsidRPr="00B1375D" w:rsidRDefault="00430534"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Избор на раководство</w:t>
            </w:r>
          </w:p>
        </w:tc>
        <w:tc>
          <w:tcPr>
            <w:tcW w:w="6493" w:type="dxa"/>
            <w:vMerge w:val="restart"/>
            <w:vAlign w:val="center"/>
          </w:tcPr>
          <w:p w14:paraId="69E93FE5" w14:textId="77777777" w:rsidR="00430534" w:rsidRPr="00B1375D" w:rsidRDefault="00430534"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Објективност, колективност</w:t>
            </w:r>
          </w:p>
        </w:tc>
        <w:tc>
          <w:tcPr>
            <w:cnfStyle w:val="000010000000" w:firstRow="0" w:lastRow="0" w:firstColumn="0" w:lastColumn="0" w:oddVBand="1" w:evenVBand="0" w:oddHBand="0" w:evenHBand="0" w:firstRowFirstColumn="0" w:firstRowLastColumn="0" w:lastRowFirstColumn="0" w:lastRowLastColumn="0"/>
            <w:tcW w:w="1418" w:type="dxa"/>
            <w:vMerge/>
            <w:vAlign w:val="center"/>
          </w:tcPr>
          <w:p w14:paraId="344520C3" w14:textId="77777777" w:rsidR="00430534" w:rsidRPr="00B1375D" w:rsidRDefault="00430534" w:rsidP="0089175A">
            <w:pPr>
              <w:widowControl w:val="0"/>
              <w:spacing w:after="0" w:line="360" w:lineRule="auto"/>
              <w:jc w:val="center"/>
              <w:rPr>
                <w:rFonts w:ascii="Arial" w:eastAsia="Times New Roman" w:hAnsi="Arial" w:cs="Arial"/>
                <w:sz w:val="20"/>
                <w:szCs w:val="20"/>
              </w:rPr>
            </w:pPr>
          </w:p>
        </w:tc>
        <w:tc>
          <w:tcPr>
            <w:tcW w:w="2288" w:type="dxa"/>
            <w:vMerge/>
            <w:vAlign w:val="center"/>
          </w:tcPr>
          <w:p w14:paraId="5B06BA3F" w14:textId="77777777" w:rsidR="00430534" w:rsidRPr="00B1375D" w:rsidRDefault="00430534" w:rsidP="0089175A">
            <w:pPr>
              <w:spacing w:after="20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r>
      <w:tr w:rsidR="00430534" w:rsidRPr="00B1375D" w14:paraId="7A8414BA" w14:textId="77777777" w:rsidTr="00983A9D">
        <w:trPr>
          <w:cnfStyle w:val="000000100000" w:firstRow="0" w:lastRow="0" w:firstColumn="0" w:lastColumn="0" w:oddVBand="0" w:evenVBand="0" w:oddHBand="1" w:evenHBand="0" w:firstRowFirstColumn="0" w:firstRowLastColumn="0" w:lastRowFirstColumn="0" w:lastRowLastColumn="0"/>
          <w:trHeight w:val="345"/>
          <w:jc w:val="center"/>
        </w:trPr>
        <w:tc>
          <w:tcPr>
            <w:cnfStyle w:val="000010000000" w:firstRow="0" w:lastRow="0" w:firstColumn="0" w:lastColumn="0" w:oddVBand="1" w:evenVBand="0" w:oddHBand="0" w:evenHBand="0" w:firstRowFirstColumn="0" w:firstRowLastColumn="0" w:lastRowFirstColumn="0" w:lastRowLastColumn="0"/>
            <w:tcW w:w="4322" w:type="dxa"/>
            <w:vMerge/>
            <w:vAlign w:val="center"/>
          </w:tcPr>
          <w:p w14:paraId="779B1472" w14:textId="77777777" w:rsidR="00430534" w:rsidRPr="00B1375D" w:rsidRDefault="00430534" w:rsidP="0089175A">
            <w:pPr>
              <w:widowControl w:val="0"/>
              <w:spacing w:after="0" w:line="360" w:lineRule="auto"/>
              <w:rPr>
                <w:rFonts w:ascii="Arial" w:eastAsia="Times New Roman" w:hAnsi="Arial" w:cs="Arial"/>
                <w:sz w:val="20"/>
                <w:szCs w:val="20"/>
              </w:rPr>
            </w:pPr>
          </w:p>
        </w:tc>
        <w:tc>
          <w:tcPr>
            <w:tcW w:w="6493" w:type="dxa"/>
            <w:vMerge/>
            <w:vAlign w:val="center"/>
          </w:tcPr>
          <w:p w14:paraId="136C4D7B" w14:textId="77777777" w:rsidR="00430534" w:rsidRPr="00B1375D" w:rsidRDefault="00430534" w:rsidP="0089175A">
            <w:pPr>
              <w:spacing w:after="20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cnfStyle w:val="000010000000" w:firstRow="0" w:lastRow="0" w:firstColumn="0" w:lastColumn="0" w:oddVBand="1" w:evenVBand="0" w:oddHBand="0" w:evenHBand="0" w:firstRowFirstColumn="0" w:firstRowLastColumn="0" w:lastRowFirstColumn="0" w:lastRowLastColumn="0"/>
            <w:tcW w:w="1418" w:type="dxa"/>
            <w:vMerge/>
            <w:vAlign w:val="center"/>
          </w:tcPr>
          <w:p w14:paraId="3CE52919" w14:textId="77777777" w:rsidR="00430534" w:rsidRPr="00B1375D" w:rsidRDefault="00430534" w:rsidP="0089175A">
            <w:pPr>
              <w:spacing w:after="200" w:line="360" w:lineRule="auto"/>
              <w:jc w:val="center"/>
              <w:rPr>
                <w:rFonts w:ascii="Arial" w:eastAsia="Times New Roman" w:hAnsi="Arial" w:cs="Arial"/>
                <w:sz w:val="20"/>
                <w:szCs w:val="20"/>
              </w:rPr>
            </w:pPr>
          </w:p>
        </w:tc>
        <w:tc>
          <w:tcPr>
            <w:tcW w:w="2288" w:type="dxa"/>
            <w:vMerge w:val="restart"/>
            <w:vAlign w:val="center"/>
          </w:tcPr>
          <w:p w14:paraId="3E666D83" w14:textId="77777777" w:rsidR="00430534" w:rsidRPr="00B1375D" w:rsidRDefault="00430534"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Психологот, ученици</w:t>
            </w:r>
          </w:p>
        </w:tc>
      </w:tr>
      <w:tr w:rsidR="00430534" w:rsidRPr="00B1375D" w14:paraId="419952F2" w14:textId="77777777" w:rsidTr="00983A9D">
        <w:trPr>
          <w:cnfStyle w:val="000000010000" w:firstRow="0" w:lastRow="0" w:firstColumn="0" w:lastColumn="0" w:oddVBand="0" w:evenVBand="0" w:oddHBand="0" w:evenHBand="1" w:firstRowFirstColumn="0" w:firstRowLastColumn="0" w:lastRowFirstColumn="0" w:lastRowLastColumn="0"/>
          <w:trHeight w:val="20"/>
          <w:jc w:val="center"/>
        </w:trPr>
        <w:tc>
          <w:tcPr>
            <w:cnfStyle w:val="000010000000" w:firstRow="0" w:lastRow="0" w:firstColumn="0" w:lastColumn="0" w:oddVBand="1" w:evenVBand="0" w:oddHBand="0" w:evenHBand="0" w:firstRowFirstColumn="0" w:firstRowLastColumn="0" w:lastRowFirstColumn="0" w:lastRowLastColumn="0"/>
            <w:tcW w:w="4322" w:type="dxa"/>
            <w:vAlign w:val="center"/>
          </w:tcPr>
          <w:p w14:paraId="381C111E" w14:textId="77777777" w:rsidR="00430534" w:rsidRPr="00B1375D" w:rsidRDefault="00430534"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Информирање за континуирано давање на ППИ (писмено-повратна информација)</w:t>
            </w:r>
          </w:p>
        </w:tc>
        <w:tc>
          <w:tcPr>
            <w:tcW w:w="6493" w:type="dxa"/>
            <w:vAlign w:val="center"/>
          </w:tcPr>
          <w:p w14:paraId="27C974F5" w14:textId="77777777" w:rsidR="00430534" w:rsidRPr="00B1375D" w:rsidRDefault="00430534"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Повисоки постигања на учениците</w:t>
            </w:r>
          </w:p>
        </w:tc>
        <w:tc>
          <w:tcPr>
            <w:cnfStyle w:val="000010000000" w:firstRow="0" w:lastRow="0" w:firstColumn="0" w:lastColumn="0" w:oddVBand="1" w:evenVBand="0" w:oddHBand="0" w:evenHBand="0" w:firstRowFirstColumn="0" w:firstRowLastColumn="0" w:lastRowFirstColumn="0" w:lastRowLastColumn="0"/>
            <w:tcW w:w="1418" w:type="dxa"/>
            <w:vMerge/>
            <w:vAlign w:val="center"/>
          </w:tcPr>
          <w:p w14:paraId="7698924C" w14:textId="77777777" w:rsidR="00430534" w:rsidRPr="00B1375D" w:rsidRDefault="00430534" w:rsidP="0089175A">
            <w:pPr>
              <w:widowControl w:val="0"/>
              <w:spacing w:after="0" w:line="360" w:lineRule="auto"/>
              <w:jc w:val="center"/>
              <w:rPr>
                <w:rFonts w:ascii="Arial" w:eastAsia="Times New Roman" w:hAnsi="Arial" w:cs="Arial"/>
                <w:sz w:val="20"/>
                <w:szCs w:val="20"/>
              </w:rPr>
            </w:pPr>
          </w:p>
        </w:tc>
        <w:tc>
          <w:tcPr>
            <w:tcW w:w="2288" w:type="dxa"/>
            <w:vMerge/>
            <w:vAlign w:val="center"/>
          </w:tcPr>
          <w:p w14:paraId="56316FC2" w14:textId="77777777" w:rsidR="00430534" w:rsidRPr="00B1375D" w:rsidRDefault="00430534" w:rsidP="0089175A">
            <w:pPr>
              <w:spacing w:after="20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r>
      <w:tr w:rsidR="00430534" w:rsidRPr="00B1375D" w14:paraId="5571887B" w14:textId="77777777" w:rsidTr="00983A9D">
        <w:trPr>
          <w:cnfStyle w:val="000000100000" w:firstRow="0" w:lastRow="0" w:firstColumn="0" w:lastColumn="0" w:oddVBand="0" w:evenVBand="0" w:oddHBand="1" w:evenHBand="0" w:firstRowFirstColumn="0" w:firstRowLastColumn="0" w:lastRowFirstColumn="0" w:lastRowLastColumn="0"/>
          <w:trHeight w:val="20"/>
          <w:jc w:val="center"/>
        </w:trPr>
        <w:tc>
          <w:tcPr>
            <w:cnfStyle w:val="000010000000" w:firstRow="0" w:lastRow="0" w:firstColumn="0" w:lastColumn="0" w:oddVBand="1" w:evenVBand="0" w:oddHBand="0" w:evenHBand="0" w:firstRowFirstColumn="0" w:firstRowLastColumn="0" w:lastRowFirstColumn="0" w:lastRowLastColumn="0"/>
            <w:tcW w:w="4322" w:type="dxa"/>
            <w:vAlign w:val="center"/>
          </w:tcPr>
          <w:p w14:paraId="320FF637" w14:textId="77777777" w:rsidR="00430534" w:rsidRPr="00B1375D" w:rsidRDefault="00430534"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Детската недела</w:t>
            </w:r>
          </w:p>
        </w:tc>
        <w:tc>
          <w:tcPr>
            <w:tcW w:w="6493" w:type="dxa"/>
            <w:vAlign w:val="center"/>
          </w:tcPr>
          <w:p w14:paraId="29656FD4" w14:textId="77777777" w:rsidR="00430534" w:rsidRPr="00B1375D" w:rsidRDefault="00430534"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Солидарност, хумани чувства</w:t>
            </w:r>
          </w:p>
        </w:tc>
        <w:tc>
          <w:tcPr>
            <w:cnfStyle w:val="000010000000" w:firstRow="0" w:lastRow="0" w:firstColumn="0" w:lastColumn="0" w:oddVBand="1" w:evenVBand="0" w:oddHBand="0" w:evenHBand="0" w:firstRowFirstColumn="0" w:firstRowLastColumn="0" w:lastRowFirstColumn="0" w:lastRowLastColumn="0"/>
            <w:tcW w:w="1418" w:type="dxa"/>
            <w:vMerge w:val="restart"/>
            <w:vAlign w:val="center"/>
          </w:tcPr>
          <w:p w14:paraId="337FD54F" w14:textId="77777777" w:rsidR="00430534" w:rsidRPr="00B1375D" w:rsidRDefault="00430534" w:rsidP="0089175A">
            <w:pPr>
              <w:spacing w:after="0" w:line="360" w:lineRule="auto"/>
              <w:jc w:val="center"/>
              <w:rPr>
                <w:rFonts w:ascii="Arial" w:eastAsia="Times New Roman" w:hAnsi="Arial" w:cs="Arial"/>
                <w:sz w:val="20"/>
                <w:szCs w:val="20"/>
              </w:rPr>
            </w:pPr>
            <w:r w:rsidRPr="00B1375D">
              <w:rPr>
                <w:rFonts w:ascii="Arial" w:eastAsia="Times New Roman" w:hAnsi="Arial" w:cs="Arial"/>
                <w:sz w:val="20"/>
                <w:szCs w:val="20"/>
              </w:rPr>
              <w:t>октомври</w:t>
            </w:r>
          </w:p>
        </w:tc>
        <w:tc>
          <w:tcPr>
            <w:tcW w:w="2288" w:type="dxa"/>
            <w:vAlign w:val="center"/>
          </w:tcPr>
          <w:p w14:paraId="4A270181" w14:textId="77777777" w:rsidR="00430534" w:rsidRPr="00B1375D" w:rsidRDefault="00430534"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Одговорни наставници</w:t>
            </w:r>
          </w:p>
        </w:tc>
      </w:tr>
      <w:tr w:rsidR="00430534" w:rsidRPr="00B1375D" w14:paraId="35CCF152" w14:textId="77777777" w:rsidTr="00983A9D">
        <w:trPr>
          <w:cnfStyle w:val="000000010000" w:firstRow="0" w:lastRow="0" w:firstColumn="0" w:lastColumn="0" w:oddVBand="0" w:evenVBand="0" w:oddHBand="0" w:evenHBand="1" w:firstRowFirstColumn="0" w:firstRowLastColumn="0" w:lastRowFirstColumn="0" w:lastRowLastColumn="0"/>
          <w:trHeight w:val="20"/>
          <w:jc w:val="center"/>
        </w:trPr>
        <w:tc>
          <w:tcPr>
            <w:cnfStyle w:val="000010000000" w:firstRow="0" w:lastRow="0" w:firstColumn="0" w:lastColumn="0" w:oddVBand="1" w:evenVBand="0" w:oddHBand="0" w:evenHBand="0" w:firstRowFirstColumn="0" w:firstRowLastColumn="0" w:lastRowFirstColumn="0" w:lastRowLastColumn="0"/>
            <w:tcW w:w="4322" w:type="dxa"/>
            <w:vAlign w:val="center"/>
          </w:tcPr>
          <w:p w14:paraId="7F8DAF9F" w14:textId="77777777" w:rsidR="00430534" w:rsidRPr="00B1375D" w:rsidRDefault="00430534"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 xml:space="preserve">Есенска работилница - изработка на разни предмети, слики и цртежи со суви листови </w:t>
            </w:r>
          </w:p>
        </w:tc>
        <w:tc>
          <w:tcPr>
            <w:tcW w:w="6493" w:type="dxa"/>
            <w:vAlign w:val="center"/>
          </w:tcPr>
          <w:p w14:paraId="799757E6" w14:textId="77777777" w:rsidR="00430534" w:rsidRPr="00B1375D" w:rsidRDefault="00430534"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 xml:space="preserve">Да се развива и зголеми соработката меѓу учениците, креативноста, желбата за истрајност во работата со природните материјали </w:t>
            </w:r>
          </w:p>
        </w:tc>
        <w:tc>
          <w:tcPr>
            <w:cnfStyle w:val="000010000000" w:firstRow="0" w:lastRow="0" w:firstColumn="0" w:lastColumn="0" w:oddVBand="1" w:evenVBand="0" w:oddHBand="0" w:evenHBand="0" w:firstRowFirstColumn="0" w:firstRowLastColumn="0" w:lastRowFirstColumn="0" w:lastRowLastColumn="0"/>
            <w:tcW w:w="1418" w:type="dxa"/>
            <w:vMerge/>
            <w:vAlign w:val="center"/>
          </w:tcPr>
          <w:p w14:paraId="3E141D8C" w14:textId="77777777" w:rsidR="00430534" w:rsidRPr="00B1375D" w:rsidRDefault="00430534" w:rsidP="0089175A">
            <w:pPr>
              <w:spacing w:after="200" w:line="360" w:lineRule="auto"/>
              <w:jc w:val="center"/>
              <w:rPr>
                <w:rFonts w:ascii="Arial" w:eastAsia="Times New Roman" w:hAnsi="Arial" w:cs="Arial"/>
                <w:sz w:val="20"/>
                <w:szCs w:val="20"/>
              </w:rPr>
            </w:pPr>
          </w:p>
        </w:tc>
        <w:tc>
          <w:tcPr>
            <w:tcW w:w="2288" w:type="dxa"/>
            <w:vAlign w:val="center"/>
          </w:tcPr>
          <w:p w14:paraId="24BE5B9A" w14:textId="77777777" w:rsidR="00430534" w:rsidRPr="00B1375D" w:rsidRDefault="00430534"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Одговорни ученици</w:t>
            </w:r>
          </w:p>
        </w:tc>
      </w:tr>
      <w:tr w:rsidR="00430534" w:rsidRPr="00B1375D" w14:paraId="4A459A67" w14:textId="77777777" w:rsidTr="00983A9D">
        <w:trPr>
          <w:cnfStyle w:val="000000100000" w:firstRow="0" w:lastRow="0" w:firstColumn="0" w:lastColumn="0" w:oddVBand="0" w:evenVBand="0" w:oddHBand="1" w:evenHBand="0" w:firstRowFirstColumn="0" w:firstRowLastColumn="0" w:lastRowFirstColumn="0" w:lastRowLastColumn="0"/>
          <w:trHeight w:val="20"/>
          <w:jc w:val="center"/>
        </w:trPr>
        <w:tc>
          <w:tcPr>
            <w:cnfStyle w:val="000010000000" w:firstRow="0" w:lastRow="0" w:firstColumn="0" w:lastColumn="0" w:oddVBand="1" w:evenVBand="0" w:oddHBand="0" w:evenHBand="0" w:firstRowFirstColumn="0" w:firstRowLastColumn="0" w:lastRowFirstColumn="0" w:lastRowLastColumn="0"/>
            <w:tcW w:w="4322" w:type="dxa"/>
            <w:vAlign w:val="center"/>
          </w:tcPr>
          <w:p w14:paraId="1252B07B" w14:textId="77777777" w:rsidR="00430534" w:rsidRPr="00B1375D" w:rsidRDefault="00430534"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Детски фестивал</w:t>
            </w:r>
          </w:p>
        </w:tc>
        <w:tc>
          <w:tcPr>
            <w:tcW w:w="6493" w:type="dxa"/>
            <w:vAlign w:val="center"/>
          </w:tcPr>
          <w:p w14:paraId="0949226C" w14:textId="77777777" w:rsidR="00430534" w:rsidRPr="00B1375D" w:rsidRDefault="00430534"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Културни настани и манифестации</w:t>
            </w:r>
          </w:p>
        </w:tc>
        <w:tc>
          <w:tcPr>
            <w:cnfStyle w:val="000010000000" w:firstRow="0" w:lastRow="0" w:firstColumn="0" w:lastColumn="0" w:oddVBand="1" w:evenVBand="0" w:oddHBand="0" w:evenHBand="0" w:firstRowFirstColumn="0" w:firstRowLastColumn="0" w:lastRowFirstColumn="0" w:lastRowLastColumn="0"/>
            <w:tcW w:w="1418" w:type="dxa"/>
            <w:vMerge/>
            <w:vAlign w:val="center"/>
          </w:tcPr>
          <w:p w14:paraId="55BA4480" w14:textId="77777777" w:rsidR="00430534" w:rsidRPr="00B1375D" w:rsidRDefault="00430534" w:rsidP="0089175A">
            <w:pPr>
              <w:spacing w:after="200" w:line="360" w:lineRule="auto"/>
              <w:jc w:val="center"/>
              <w:rPr>
                <w:rFonts w:ascii="Arial" w:eastAsia="Times New Roman" w:hAnsi="Arial" w:cs="Arial"/>
                <w:sz w:val="20"/>
                <w:szCs w:val="20"/>
              </w:rPr>
            </w:pPr>
          </w:p>
        </w:tc>
        <w:tc>
          <w:tcPr>
            <w:tcW w:w="2288" w:type="dxa"/>
            <w:vAlign w:val="center"/>
          </w:tcPr>
          <w:p w14:paraId="65E2D656" w14:textId="77777777" w:rsidR="00430534" w:rsidRPr="00B1375D" w:rsidRDefault="00430534"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Одговорни наставници</w:t>
            </w:r>
          </w:p>
        </w:tc>
      </w:tr>
      <w:tr w:rsidR="00430534" w:rsidRPr="00B1375D" w14:paraId="4897FC3B" w14:textId="77777777" w:rsidTr="00983A9D">
        <w:trPr>
          <w:cnfStyle w:val="000000010000" w:firstRow="0" w:lastRow="0" w:firstColumn="0" w:lastColumn="0" w:oddVBand="0" w:evenVBand="0" w:oddHBand="0" w:evenHBand="1" w:firstRowFirstColumn="0" w:firstRowLastColumn="0" w:lastRowFirstColumn="0" w:lastRowLastColumn="0"/>
          <w:trHeight w:val="20"/>
          <w:jc w:val="center"/>
        </w:trPr>
        <w:tc>
          <w:tcPr>
            <w:cnfStyle w:val="000010000000" w:firstRow="0" w:lastRow="0" w:firstColumn="0" w:lastColumn="0" w:oddVBand="1" w:evenVBand="0" w:oddHBand="0" w:evenHBand="0" w:firstRowFirstColumn="0" w:firstRowLastColumn="0" w:lastRowFirstColumn="0" w:lastRowLastColumn="0"/>
            <w:tcW w:w="4322" w:type="dxa"/>
            <w:vAlign w:val="center"/>
          </w:tcPr>
          <w:p w14:paraId="6B41303D" w14:textId="77777777" w:rsidR="00430534" w:rsidRPr="00B1375D" w:rsidRDefault="00430534"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Акција - Денар повеќе</w:t>
            </w:r>
          </w:p>
        </w:tc>
        <w:tc>
          <w:tcPr>
            <w:tcW w:w="6493" w:type="dxa"/>
            <w:vAlign w:val="center"/>
          </w:tcPr>
          <w:p w14:paraId="3EE497A9" w14:textId="77777777" w:rsidR="00430534" w:rsidRPr="00B1375D" w:rsidRDefault="00430534"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Хуманост кај учениците</w:t>
            </w:r>
          </w:p>
        </w:tc>
        <w:tc>
          <w:tcPr>
            <w:cnfStyle w:val="000010000000" w:firstRow="0" w:lastRow="0" w:firstColumn="0" w:lastColumn="0" w:oddVBand="1" w:evenVBand="0" w:oddHBand="0" w:evenHBand="0" w:firstRowFirstColumn="0" w:firstRowLastColumn="0" w:lastRowFirstColumn="0" w:lastRowLastColumn="0"/>
            <w:tcW w:w="1418" w:type="dxa"/>
            <w:vMerge/>
            <w:vAlign w:val="center"/>
          </w:tcPr>
          <w:p w14:paraId="629AFFD7" w14:textId="77777777" w:rsidR="00430534" w:rsidRPr="00B1375D" w:rsidRDefault="00430534" w:rsidP="0089175A">
            <w:pPr>
              <w:spacing w:after="200" w:line="360" w:lineRule="auto"/>
              <w:jc w:val="center"/>
              <w:rPr>
                <w:rFonts w:ascii="Arial" w:eastAsia="Times New Roman" w:hAnsi="Arial" w:cs="Arial"/>
                <w:sz w:val="20"/>
                <w:szCs w:val="20"/>
              </w:rPr>
            </w:pPr>
          </w:p>
        </w:tc>
        <w:tc>
          <w:tcPr>
            <w:tcW w:w="2288" w:type="dxa"/>
            <w:vAlign w:val="center"/>
          </w:tcPr>
          <w:p w14:paraId="6F55C5F3" w14:textId="77777777" w:rsidR="00430534" w:rsidRPr="00B1375D" w:rsidRDefault="00430534"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Наставници и ученици</w:t>
            </w:r>
          </w:p>
        </w:tc>
      </w:tr>
      <w:tr w:rsidR="00430534" w:rsidRPr="00B1375D" w14:paraId="31F78E4F" w14:textId="77777777" w:rsidTr="00983A9D">
        <w:trPr>
          <w:cnfStyle w:val="000000100000" w:firstRow="0" w:lastRow="0" w:firstColumn="0" w:lastColumn="0" w:oddVBand="0" w:evenVBand="0" w:oddHBand="1" w:evenHBand="0" w:firstRowFirstColumn="0" w:firstRowLastColumn="0" w:lastRowFirstColumn="0" w:lastRowLastColumn="0"/>
          <w:trHeight w:val="20"/>
          <w:jc w:val="center"/>
        </w:trPr>
        <w:tc>
          <w:tcPr>
            <w:cnfStyle w:val="000010000000" w:firstRow="0" w:lastRow="0" w:firstColumn="0" w:lastColumn="0" w:oddVBand="1" w:evenVBand="0" w:oddHBand="0" w:evenHBand="0" w:firstRowFirstColumn="0" w:firstRowLastColumn="0" w:lastRowFirstColumn="0" w:lastRowLastColumn="0"/>
            <w:tcW w:w="4322" w:type="dxa"/>
            <w:vAlign w:val="center"/>
          </w:tcPr>
          <w:p w14:paraId="09B42E24" w14:textId="77777777" w:rsidR="00430534" w:rsidRPr="00B1375D" w:rsidRDefault="00430534"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 xml:space="preserve">Соработка со родители  </w:t>
            </w:r>
          </w:p>
        </w:tc>
        <w:tc>
          <w:tcPr>
            <w:tcW w:w="6493" w:type="dxa"/>
            <w:vAlign w:val="center"/>
          </w:tcPr>
          <w:p w14:paraId="605AD239" w14:textId="77777777" w:rsidR="00430534" w:rsidRPr="00B1375D" w:rsidRDefault="00430534"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Родителите во ученичката заедница</w:t>
            </w:r>
          </w:p>
        </w:tc>
        <w:tc>
          <w:tcPr>
            <w:cnfStyle w:val="000010000000" w:firstRow="0" w:lastRow="0" w:firstColumn="0" w:lastColumn="0" w:oddVBand="1" w:evenVBand="0" w:oddHBand="0" w:evenHBand="0" w:firstRowFirstColumn="0" w:firstRowLastColumn="0" w:lastRowFirstColumn="0" w:lastRowLastColumn="0"/>
            <w:tcW w:w="1418" w:type="dxa"/>
            <w:vMerge w:val="restart"/>
            <w:vAlign w:val="center"/>
          </w:tcPr>
          <w:p w14:paraId="173FC8EC" w14:textId="77777777" w:rsidR="00430534" w:rsidRPr="00B1375D" w:rsidRDefault="00430534" w:rsidP="0089175A">
            <w:pPr>
              <w:spacing w:after="0" w:line="360" w:lineRule="auto"/>
              <w:jc w:val="center"/>
              <w:rPr>
                <w:rFonts w:ascii="Arial" w:eastAsia="Times New Roman" w:hAnsi="Arial" w:cs="Arial"/>
                <w:sz w:val="20"/>
                <w:szCs w:val="20"/>
              </w:rPr>
            </w:pPr>
            <w:r w:rsidRPr="00B1375D">
              <w:rPr>
                <w:rFonts w:ascii="Arial" w:eastAsia="Times New Roman" w:hAnsi="Arial" w:cs="Arial"/>
                <w:sz w:val="20"/>
                <w:szCs w:val="20"/>
              </w:rPr>
              <w:t>ноември</w:t>
            </w:r>
          </w:p>
        </w:tc>
        <w:tc>
          <w:tcPr>
            <w:tcW w:w="2288" w:type="dxa"/>
            <w:vAlign w:val="center"/>
          </w:tcPr>
          <w:p w14:paraId="050BD503" w14:textId="77777777" w:rsidR="00430534" w:rsidRPr="00B1375D" w:rsidRDefault="00430534"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Ученици и наставници</w:t>
            </w:r>
          </w:p>
        </w:tc>
      </w:tr>
      <w:tr w:rsidR="00430534" w:rsidRPr="00B1375D" w14:paraId="524DB402" w14:textId="77777777" w:rsidTr="00983A9D">
        <w:trPr>
          <w:cnfStyle w:val="000000010000" w:firstRow="0" w:lastRow="0" w:firstColumn="0" w:lastColumn="0" w:oddVBand="0" w:evenVBand="0" w:oddHBand="0" w:evenHBand="1" w:firstRowFirstColumn="0" w:firstRowLastColumn="0" w:lastRowFirstColumn="0" w:lastRowLastColumn="0"/>
          <w:trHeight w:val="20"/>
          <w:jc w:val="center"/>
        </w:trPr>
        <w:tc>
          <w:tcPr>
            <w:cnfStyle w:val="000010000000" w:firstRow="0" w:lastRow="0" w:firstColumn="0" w:lastColumn="0" w:oddVBand="1" w:evenVBand="0" w:oddHBand="0" w:evenHBand="0" w:firstRowFirstColumn="0" w:firstRowLastColumn="0" w:lastRowFirstColumn="0" w:lastRowLastColumn="0"/>
            <w:tcW w:w="4322" w:type="dxa"/>
            <w:vAlign w:val="center"/>
          </w:tcPr>
          <w:p w14:paraId="011B4BB6" w14:textId="77777777" w:rsidR="00430534" w:rsidRPr="00B1375D" w:rsidRDefault="00430534"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Едукација за здрава храна</w:t>
            </w:r>
          </w:p>
        </w:tc>
        <w:tc>
          <w:tcPr>
            <w:tcW w:w="6493" w:type="dxa"/>
            <w:vAlign w:val="center"/>
          </w:tcPr>
          <w:p w14:paraId="0F3444E2" w14:textId="77777777" w:rsidR="00430534" w:rsidRPr="00B1375D" w:rsidRDefault="00430534"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 xml:space="preserve">Соработка меѓу учениците, развој на креативност, желба и </w:t>
            </w:r>
            <w:r w:rsidRPr="00B1375D">
              <w:rPr>
                <w:rFonts w:ascii="Arial" w:eastAsia="Times New Roman" w:hAnsi="Arial" w:cs="Arial"/>
                <w:sz w:val="20"/>
                <w:szCs w:val="20"/>
              </w:rPr>
              <w:lastRenderedPageBreak/>
              <w:t>истрајност во работата и да се поттикнат учениците за приготвување здрава храна.</w:t>
            </w:r>
          </w:p>
        </w:tc>
        <w:tc>
          <w:tcPr>
            <w:cnfStyle w:val="000010000000" w:firstRow="0" w:lastRow="0" w:firstColumn="0" w:lastColumn="0" w:oddVBand="1" w:evenVBand="0" w:oddHBand="0" w:evenHBand="0" w:firstRowFirstColumn="0" w:firstRowLastColumn="0" w:lastRowFirstColumn="0" w:lastRowLastColumn="0"/>
            <w:tcW w:w="1418" w:type="dxa"/>
            <w:vMerge/>
            <w:vAlign w:val="center"/>
          </w:tcPr>
          <w:p w14:paraId="63435BAE" w14:textId="77777777" w:rsidR="00430534" w:rsidRPr="00B1375D" w:rsidRDefault="00430534" w:rsidP="0089175A">
            <w:pPr>
              <w:spacing w:after="0" w:line="360" w:lineRule="auto"/>
              <w:jc w:val="center"/>
              <w:rPr>
                <w:rFonts w:ascii="Arial" w:eastAsia="Times New Roman" w:hAnsi="Arial" w:cs="Arial"/>
                <w:sz w:val="20"/>
                <w:szCs w:val="20"/>
              </w:rPr>
            </w:pPr>
          </w:p>
        </w:tc>
        <w:tc>
          <w:tcPr>
            <w:tcW w:w="2288" w:type="dxa"/>
            <w:vAlign w:val="center"/>
          </w:tcPr>
          <w:p w14:paraId="2A2115CA" w14:textId="77777777" w:rsidR="00430534" w:rsidRPr="00B1375D" w:rsidRDefault="00430534"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Педагог, психолог</w:t>
            </w:r>
          </w:p>
        </w:tc>
      </w:tr>
      <w:tr w:rsidR="00430534" w:rsidRPr="00B1375D" w14:paraId="2F222C07" w14:textId="77777777" w:rsidTr="00983A9D">
        <w:trPr>
          <w:cnfStyle w:val="000000100000" w:firstRow="0" w:lastRow="0" w:firstColumn="0" w:lastColumn="0" w:oddVBand="0" w:evenVBand="0" w:oddHBand="1" w:evenHBand="0" w:firstRowFirstColumn="0" w:firstRowLastColumn="0" w:lastRowFirstColumn="0" w:lastRowLastColumn="0"/>
          <w:trHeight w:val="343"/>
          <w:jc w:val="center"/>
        </w:trPr>
        <w:tc>
          <w:tcPr>
            <w:cnfStyle w:val="000010000000" w:firstRow="0" w:lastRow="0" w:firstColumn="0" w:lastColumn="0" w:oddVBand="1" w:evenVBand="0" w:oddHBand="0" w:evenHBand="0" w:firstRowFirstColumn="0" w:firstRowLastColumn="0" w:lastRowFirstColumn="0" w:lastRowLastColumn="0"/>
            <w:tcW w:w="4322" w:type="dxa"/>
            <w:vAlign w:val="center"/>
          </w:tcPr>
          <w:p w14:paraId="09FF9176" w14:textId="77777777" w:rsidR="00430534" w:rsidRPr="00B1375D" w:rsidRDefault="00430534"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lastRenderedPageBreak/>
              <w:t>Предлози за патронен празник</w:t>
            </w:r>
          </w:p>
        </w:tc>
        <w:tc>
          <w:tcPr>
            <w:tcW w:w="6493" w:type="dxa"/>
            <w:vAlign w:val="center"/>
          </w:tcPr>
          <w:p w14:paraId="2C7C2273" w14:textId="77777777" w:rsidR="00430534" w:rsidRPr="00B1375D" w:rsidRDefault="00430534"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Претставување на училиштето</w:t>
            </w:r>
          </w:p>
        </w:tc>
        <w:tc>
          <w:tcPr>
            <w:cnfStyle w:val="000010000000" w:firstRow="0" w:lastRow="0" w:firstColumn="0" w:lastColumn="0" w:oddVBand="1" w:evenVBand="0" w:oddHBand="0" w:evenHBand="0" w:firstRowFirstColumn="0" w:firstRowLastColumn="0" w:lastRowFirstColumn="0" w:lastRowLastColumn="0"/>
            <w:tcW w:w="1418" w:type="dxa"/>
            <w:vMerge/>
            <w:vAlign w:val="center"/>
          </w:tcPr>
          <w:p w14:paraId="314273AA" w14:textId="77777777" w:rsidR="00430534" w:rsidRPr="00B1375D" w:rsidRDefault="00430534" w:rsidP="0089175A">
            <w:pPr>
              <w:spacing w:after="200" w:line="360" w:lineRule="auto"/>
              <w:jc w:val="center"/>
              <w:rPr>
                <w:rFonts w:ascii="Arial" w:eastAsia="Times New Roman" w:hAnsi="Arial" w:cs="Arial"/>
                <w:sz w:val="20"/>
                <w:szCs w:val="20"/>
              </w:rPr>
            </w:pPr>
          </w:p>
        </w:tc>
        <w:tc>
          <w:tcPr>
            <w:tcW w:w="2288" w:type="dxa"/>
            <w:vAlign w:val="center"/>
          </w:tcPr>
          <w:p w14:paraId="5D5C0B16" w14:textId="19AA9798" w:rsidR="00430534" w:rsidRPr="00B1375D" w:rsidRDefault="00430534" w:rsidP="0089175A">
            <w:pPr>
              <w:spacing w:after="20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 xml:space="preserve">Одд. </w:t>
            </w:r>
            <w:r w:rsidR="00721840" w:rsidRPr="00B1375D">
              <w:rPr>
                <w:rFonts w:ascii="Arial" w:eastAsia="Times New Roman" w:hAnsi="Arial" w:cs="Arial"/>
                <w:sz w:val="20"/>
                <w:szCs w:val="20"/>
              </w:rPr>
              <w:t>З</w:t>
            </w:r>
            <w:r w:rsidRPr="00B1375D">
              <w:rPr>
                <w:rFonts w:ascii="Arial" w:eastAsia="Times New Roman" w:hAnsi="Arial" w:cs="Arial"/>
                <w:sz w:val="20"/>
                <w:szCs w:val="20"/>
              </w:rPr>
              <w:t>аедница</w:t>
            </w:r>
          </w:p>
        </w:tc>
      </w:tr>
      <w:tr w:rsidR="00430534" w:rsidRPr="00B1375D" w14:paraId="57239137" w14:textId="77777777" w:rsidTr="00983A9D">
        <w:trPr>
          <w:cnfStyle w:val="000000010000" w:firstRow="0" w:lastRow="0" w:firstColumn="0" w:lastColumn="0" w:oddVBand="0" w:evenVBand="0" w:oddHBand="0" w:evenHBand="1" w:firstRowFirstColumn="0" w:firstRowLastColumn="0" w:lastRowFirstColumn="0" w:lastRowLastColumn="0"/>
          <w:trHeight w:val="20"/>
          <w:jc w:val="center"/>
        </w:trPr>
        <w:tc>
          <w:tcPr>
            <w:cnfStyle w:val="000010000000" w:firstRow="0" w:lastRow="0" w:firstColumn="0" w:lastColumn="0" w:oddVBand="1" w:evenVBand="0" w:oddHBand="0" w:evenHBand="0" w:firstRowFirstColumn="0" w:firstRowLastColumn="0" w:lastRowFirstColumn="0" w:lastRowLastColumn="0"/>
            <w:tcW w:w="4322" w:type="dxa"/>
            <w:vAlign w:val="center"/>
          </w:tcPr>
          <w:p w14:paraId="4CFFC4A3" w14:textId="77777777" w:rsidR="00430534" w:rsidRPr="00B1375D" w:rsidRDefault="00430534"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Недела за борба против сидата</w:t>
            </w:r>
          </w:p>
        </w:tc>
        <w:tc>
          <w:tcPr>
            <w:tcW w:w="6493" w:type="dxa"/>
            <w:vAlign w:val="center"/>
          </w:tcPr>
          <w:p w14:paraId="0B276E9F" w14:textId="77777777" w:rsidR="00430534" w:rsidRPr="00B1375D" w:rsidRDefault="00430534"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Информации, подобрување на здравјето</w:t>
            </w:r>
          </w:p>
        </w:tc>
        <w:tc>
          <w:tcPr>
            <w:cnfStyle w:val="000010000000" w:firstRow="0" w:lastRow="0" w:firstColumn="0" w:lastColumn="0" w:oddVBand="1" w:evenVBand="0" w:oddHBand="0" w:evenHBand="0" w:firstRowFirstColumn="0" w:firstRowLastColumn="0" w:lastRowFirstColumn="0" w:lastRowLastColumn="0"/>
            <w:tcW w:w="1418" w:type="dxa"/>
            <w:vMerge w:val="restart"/>
            <w:vAlign w:val="center"/>
          </w:tcPr>
          <w:p w14:paraId="02CB6F3B" w14:textId="77777777" w:rsidR="00430534" w:rsidRPr="00B1375D" w:rsidRDefault="00430534" w:rsidP="0089175A">
            <w:pPr>
              <w:spacing w:after="0" w:line="360" w:lineRule="auto"/>
              <w:jc w:val="center"/>
              <w:rPr>
                <w:rFonts w:ascii="Arial" w:eastAsia="Times New Roman" w:hAnsi="Arial" w:cs="Arial"/>
                <w:sz w:val="20"/>
                <w:szCs w:val="20"/>
              </w:rPr>
            </w:pPr>
            <w:r w:rsidRPr="00B1375D">
              <w:rPr>
                <w:rFonts w:ascii="Arial" w:eastAsia="Times New Roman" w:hAnsi="Arial" w:cs="Arial"/>
                <w:sz w:val="20"/>
                <w:szCs w:val="20"/>
              </w:rPr>
              <w:t>декември</w:t>
            </w:r>
          </w:p>
        </w:tc>
        <w:tc>
          <w:tcPr>
            <w:tcW w:w="2288" w:type="dxa"/>
            <w:vAlign w:val="center"/>
          </w:tcPr>
          <w:p w14:paraId="5176D704" w14:textId="77777777" w:rsidR="00430534" w:rsidRPr="00B1375D" w:rsidRDefault="00430534"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Одделенски раководители</w:t>
            </w:r>
          </w:p>
        </w:tc>
      </w:tr>
      <w:tr w:rsidR="00430534" w:rsidRPr="00B1375D" w14:paraId="623BFBD0" w14:textId="77777777" w:rsidTr="00983A9D">
        <w:trPr>
          <w:cnfStyle w:val="000000100000" w:firstRow="0" w:lastRow="0" w:firstColumn="0" w:lastColumn="0" w:oddVBand="0" w:evenVBand="0" w:oddHBand="1" w:evenHBand="0" w:firstRowFirstColumn="0" w:firstRowLastColumn="0" w:lastRowFirstColumn="0" w:lastRowLastColumn="0"/>
          <w:trHeight w:val="20"/>
          <w:jc w:val="center"/>
        </w:trPr>
        <w:tc>
          <w:tcPr>
            <w:cnfStyle w:val="000010000000" w:firstRow="0" w:lastRow="0" w:firstColumn="0" w:lastColumn="0" w:oddVBand="1" w:evenVBand="0" w:oddHBand="0" w:evenHBand="0" w:firstRowFirstColumn="0" w:firstRowLastColumn="0" w:lastRowFirstColumn="0" w:lastRowLastColumn="0"/>
            <w:tcW w:w="4322" w:type="dxa"/>
            <w:vAlign w:val="center"/>
          </w:tcPr>
          <w:p w14:paraId="0A86D6E1" w14:textId="77777777" w:rsidR="00430534" w:rsidRPr="00B1375D" w:rsidRDefault="00430534"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Подготовка за патрониот празник</w:t>
            </w:r>
          </w:p>
        </w:tc>
        <w:tc>
          <w:tcPr>
            <w:tcW w:w="6493" w:type="dxa"/>
            <w:vAlign w:val="center"/>
          </w:tcPr>
          <w:p w14:paraId="71EE3ECA" w14:textId="77777777" w:rsidR="00430534" w:rsidRPr="00B1375D" w:rsidRDefault="00430534"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Учество и смисла за организација</w:t>
            </w:r>
          </w:p>
        </w:tc>
        <w:tc>
          <w:tcPr>
            <w:cnfStyle w:val="000010000000" w:firstRow="0" w:lastRow="0" w:firstColumn="0" w:lastColumn="0" w:oddVBand="1" w:evenVBand="0" w:oddHBand="0" w:evenHBand="0" w:firstRowFirstColumn="0" w:firstRowLastColumn="0" w:lastRowFirstColumn="0" w:lastRowLastColumn="0"/>
            <w:tcW w:w="1418" w:type="dxa"/>
            <w:vMerge/>
            <w:vAlign w:val="center"/>
          </w:tcPr>
          <w:p w14:paraId="5BEBCF68" w14:textId="77777777" w:rsidR="00430534" w:rsidRPr="00B1375D" w:rsidRDefault="00430534" w:rsidP="0089175A">
            <w:pPr>
              <w:spacing w:after="200" w:line="360" w:lineRule="auto"/>
              <w:jc w:val="center"/>
              <w:rPr>
                <w:rFonts w:ascii="Arial" w:eastAsia="Times New Roman" w:hAnsi="Arial" w:cs="Arial"/>
                <w:sz w:val="20"/>
                <w:szCs w:val="20"/>
              </w:rPr>
            </w:pPr>
          </w:p>
        </w:tc>
        <w:tc>
          <w:tcPr>
            <w:tcW w:w="2288" w:type="dxa"/>
            <w:vAlign w:val="center"/>
          </w:tcPr>
          <w:p w14:paraId="0080A4B9" w14:textId="77777777" w:rsidR="00430534" w:rsidRPr="00B1375D" w:rsidRDefault="00430534"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Наставници и ученици</w:t>
            </w:r>
          </w:p>
        </w:tc>
      </w:tr>
      <w:tr w:rsidR="00430534" w:rsidRPr="00B1375D" w14:paraId="5C000D1F" w14:textId="77777777" w:rsidTr="00983A9D">
        <w:trPr>
          <w:cnfStyle w:val="000000010000" w:firstRow="0" w:lastRow="0" w:firstColumn="0" w:lastColumn="0" w:oddVBand="0" w:evenVBand="0" w:oddHBand="0" w:evenHBand="1" w:firstRowFirstColumn="0" w:firstRowLastColumn="0" w:lastRowFirstColumn="0" w:lastRowLastColumn="0"/>
          <w:trHeight w:val="273"/>
          <w:jc w:val="center"/>
        </w:trPr>
        <w:tc>
          <w:tcPr>
            <w:cnfStyle w:val="000010000000" w:firstRow="0" w:lastRow="0" w:firstColumn="0" w:lastColumn="0" w:oddVBand="1" w:evenVBand="0" w:oddHBand="0" w:evenHBand="0" w:firstRowFirstColumn="0" w:firstRowLastColumn="0" w:lastRowFirstColumn="0" w:lastRowLastColumn="0"/>
            <w:tcW w:w="4322" w:type="dxa"/>
            <w:vAlign w:val="center"/>
          </w:tcPr>
          <w:p w14:paraId="323833A8" w14:textId="77777777" w:rsidR="00430534" w:rsidRPr="00B1375D" w:rsidRDefault="00430534"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Естетскиот изглед во училницата</w:t>
            </w:r>
          </w:p>
        </w:tc>
        <w:tc>
          <w:tcPr>
            <w:tcW w:w="6493" w:type="dxa"/>
            <w:vAlign w:val="center"/>
          </w:tcPr>
          <w:p w14:paraId="312271D9" w14:textId="77777777" w:rsidR="00430534" w:rsidRPr="00B1375D" w:rsidRDefault="00430534"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Соработка, иницијатива, креативност</w:t>
            </w:r>
          </w:p>
        </w:tc>
        <w:tc>
          <w:tcPr>
            <w:cnfStyle w:val="000010000000" w:firstRow="0" w:lastRow="0" w:firstColumn="0" w:lastColumn="0" w:oddVBand="1" w:evenVBand="0" w:oddHBand="0" w:evenHBand="0" w:firstRowFirstColumn="0" w:firstRowLastColumn="0" w:lastRowFirstColumn="0" w:lastRowLastColumn="0"/>
            <w:tcW w:w="1418" w:type="dxa"/>
            <w:vMerge/>
            <w:vAlign w:val="center"/>
          </w:tcPr>
          <w:p w14:paraId="1176660E" w14:textId="77777777" w:rsidR="00430534" w:rsidRPr="00B1375D" w:rsidRDefault="00430534" w:rsidP="0089175A">
            <w:pPr>
              <w:spacing w:after="200" w:line="360" w:lineRule="auto"/>
              <w:jc w:val="center"/>
              <w:rPr>
                <w:rFonts w:ascii="Arial" w:eastAsia="Times New Roman" w:hAnsi="Arial" w:cs="Arial"/>
                <w:sz w:val="20"/>
                <w:szCs w:val="20"/>
              </w:rPr>
            </w:pPr>
          </w:p>
        </w:tc>
        <w:tc>
          <w:tcPr>
            <w:tcW w:w="2288" w:type="dxa"/>
            <w:vAlign w:val="center"/>
          </w:tcPr>
          <w:p w14:paraId="0635E0DC" w14:textId="0032D591" w:rsidR="00430534" w:rsidRPr="00B1375D" w:rsidRDefault="00430534" w:rsidP="0089175A">
            <w:pPr>
              <w:spacing w:after="20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 xml:space="preserve">Одд. </w:t>
            </w:r>
            <w:r w:rsidR="00721840" w:rsidRPr="00B1375D">
              <w:rPr>
                <w:rFonts w:ascii="Arial" w:eastAsia="Times New Roman" w:hAnsi="Arial" w:cs="Arial"/>
                <w:sz w:val="20"/>
                <w:szCs w:val="20"/>
              </w:rPr>
              <w:t>Н</w:t>
            </w:r>
            <w:r w:rsidRPr="00B1375D">
              <w:rPr>
                <w:rFonts w:ascii="Arial" w:eastAsia="Times New Roman" w:hAnsi="Arial" w:cs="Arial"/>
                <w:sz w:val="20"/>
                <w:szCs w:val="20"/>
              </w:rPr>
              <w:t>аставници</w:t>
            </w:r>
          </w:p>
        </w:tc>
      </w:tr>
      <w:tr w:rsidR="00430534" w:rsidRPr="00B1375D" w14:paraId="38498449" w14:textId="77777777" w:rsidTr="00983A9D">
        <w:trPr>
          <w:cnfStyle w:val="000000100000" w:firstRow="0" w:lastRow="0" w:firstColumn="0" w:lastColumn="0" w:oddVBand="0" w:evenVBand="0" w:oddHBand="1" w:evenHBand="0" w:firstRowFirstColumn="0" w:firstRowLastColumn="0" w:lastRowFirstColumn="0" w:lastRowLastColumn="0"/>
          <w:trHeight w:val="20"/>
          <w:jc w:val="center"/>
        </w:trPr>
        <w:tc>
          <w:tcPr>
            <w:cnfStyle w:val="000010000000" w:firstRow="0" w:lastRow="0" w:firstColumn="0" w:lastColumn="0" w:oddVBand="1" w:evenVBand="0" w:oddHBand="0" w:evenHBand="0" w:firstRowFirstColumn="0" w:firstRowLastColumn="0" w:lastRowFirstColumn="0" w:lastRowLastColumn="0"/>
            <w:tcW w:w="4322" w:type="dxa"/>
            <w:vAlign w:val="center"/>
          </w:tcPr>
          <w:p w14:paraId="090436C1" w14:textId="77777777" w:rsidR="00430534" w:rsidRPr="00B1375D" w:rsidRDefault="00430534"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Забава по повод Нова година</w:t>
            </w:r>
          </w:p>
        </w:tc>
        <w:tc>
          <w:tcPr>
            <w:tcW w:w="6493" w:type="dxa"/>
            <w:vAlign w:val="center"/>
          </w:tcPr>
          <w:p w14:paraId="01B55173" w14:textId="77777777" w:rsidR="00430534" w:rsidRPr="00B1375D" w:rsidRDefault="00430534"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Пријатна атмосфера, дружење, култура</w:t>
            </w:r>
          </w:p>
        </w:tc>
        <w:tc>
          <w:tcPr>
            <w:cnfStyle w:val="000010000000" w:firstRow="0" w:lastRow="0" w:firstColumn="0" w:lastColumn="0" w:oddVBand="1" w:evenVBand="0" w:oddHBand="0" w:evenHBand="0" w:firstRowFirstColumn="0" w:firstRowLastColumn="0" w:lastRowFirstColumn="0" w:lastRowLastColumn="0"/>
            <w:tcW w:w="1418" w:type="dxa"/>
            <w:vMerge/>
            <w:vAlign w:val="center"/>
          </w:tcPr>
          <w:p w14:paraId="24025942" w14:textId="77777777" w:rsidR="00430534" w:rsidRPr="00B1375D" w:rsidRDefault="00430534" w:rsidP="0089175A">
            <w:pPr>
              <w:spacing w:after="0" w:line="360" w:lineRule="auto"/>
              <w:jc w:val="center"/>
              <w:rPr>
                <w:rFonts w:ascii="Arial" w:eastAsia="Times New Roman" w:hAnsi="Arial" w:cs="Arial"/>
                <w:sz w:val="20"/>
                <w:szCs w:val="20"/>
              </w:rPr>
            </w:pPr>
          </w:p>
        </w:tc>
        <w:tc>
          <w:tcPr>
            <w:tcW w:w="2288" w:type="dxa"/>
            <w:vAlign w:val="center"/>
          </w:tcPr>
          <w:p w14:paraId="09270077" w14:textId="77777777" w:rsidR="00430534" w:rsidRPr="00B1375D" w:rsidRDefault="00430534"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Наставници и ученици</w:t>
            </w:r>
          </w:p>
        </w:tc>
      </w:tr>
      <w:tr w:rsidR="00430534" w:rsidRPr="00B1375D" w14:paraId="449963BB" w14:textId="77777777" w:rsidTr="00983A9D">
        <w:trPr>
          <w:cnfStyle w:val="000000010000" w:firstRow="0" w:lastRow="0" w:firstColumn="0" w:lastColumn="0" w:oddVBand="0" w:evenVBand="0" w:oddHBand="0" w:evenHBand="1" w:firstRowFirstColumn="0" w:firstRowLastColumn="0" w:lastRowFirstColumn="0" w:lastRowLastColumn="0"/>
          <w:trHeight w:val="20"/>
          <w:jc w:val="center"/>
        </w:trPr>
        <w:tc>
          <w:tcPr>
            <w:cnfStyle w:val="000010000000" w:firstRow="0" w:lastRow="0" w:firstColumn="0" w:lastColumn="0" w:oddVBand="1" w:evenVBand="0" w:oddHBand="0" w:evenHBand="0" w:firstRowFirstColumn="0" w:firstRowLastColumn="0" w:lastRowFirstColumn="0" w:lastRowLastColumn="0"/>
            <w:tcW w:w="4322" w:type="dxa"/>
            <w:vAlign w:val="center"/>
          </w:tcPr>
          <w:p w14:paraId="7764C10E" w14:textId="77777777" w:rsidR="00430534" w:rsidRPr="00B1375D" w:rsidRDefault="00430534"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Запознавање со педагошки мерки</w:t>
            </w:r>
          </w:p>
        </w:tc>
        <w:tc>
          <w:tcPr>
            <w:tcW w:w="6493" w:type="dxa"/>
            <w:vAlign w:val="center"/>
          </w:tcPr>
          <w:p w14:paraId="6F4F1C6F" w14:textId="77777777" w:rsidR="00430534" w:rsidRPr="00B1375D" w:rsidRDefault="00430534"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Успех и дисциплина, одговорност, пофалба и казна</w:t>
            </w:r>
          </w:p>
        </w:tc>
        <w:tc>
          <w:tcPr>
            <w:cnfStyle w:val="000010000000" w:firstRow="0" w:lastRow="0" w:firstColumn="0" w:lastColumn="0" w:oddVBand="1" w:evenVBand="0" w:oddHBand="0" w:evenHBand="0" w:firstRowFirstColumn="0" w:firstRowLastColumn="0" w:lastRowFirstColumn="0" w:lastRowLastColumn="0"/>
            <w:tcW w:w="1418" w:type="dxa"/>
            <w:vMerge w:val="restart"/>
            <w:vAlign w:val="center"/>
          </w:tcPr>
          <w:p w14:paraId="4902D352" w14:textId="77777777" w:rsidR="00430534" w:rsidRPr="00B1375D" w:rsidRDefault="00430534" w:rsidP="0089175A">
            <w:pPr>
              <w:spacing w:after="0" w:line="360" w:lineRule="auto"/>
              <w:jc w:val="center"/>
              <w:rPr>
                <w:rFonts w:ascii="Arial" w:eastAsia="Times New Roman" w:hAnsi="Arial" w:cs="Arial"/>
                <w:sz w:val="20"/>
                <w:szCs w:val="20"/>
              </w:rPr>
            </w:pPr>
          </w:p>
          <w:p w14:paraId="0C71DA84" w14:textId="77777777" w:rsidR="00430534" w:rsidRPr="00B1375D" w:rsidRDefault="00430534" w:rsidP="0089175A">
            <w:pPr>
              <w:spacing w:after="0" w:line="360" w:lineRule="auto"/>
              <w:jc w:val="center"/>
              <w:rPr>
                <w:rFonts w:ascii="Arial" w:eastAsia="Times New Roman" w:hAnsi="Arial" w:cs="Arial"/>
                <w:sz w:val="20"/>
                <w:szCs w:val="20"/>
              </w:rPr>
            </w:pPr>
            <w:r w:rsidRPr="00B1375D">
              <w:rPr>
                <w:rFonts w:ascii="Arial" w:eastAsia="Times New Roman" w:hAnsi="Arial" w:cs="Arial"/>
                <w:sz w:val="20"/>
                <w:szCs w:val="20"/>
              </w:rPr>
              <w:t>јануари</w:t>
            </w:r>
          </w:p>
          <w:p w14:paraId="06D8B8BF" w14:textId="77777777" w:rsidR="00430534" w:rsidRPr="00B1375D" w:rsidRDefault="00430534" w:rsidP="0089175A">
            <w:pPr>
              <w:spacing w:after="200" w:line="360" w:lineRule="auto"/>
              <w:jc w:val="center"/>
              <w:rPr>
                <w:rFonts w:ascii="Arial" w:eastAsia="Times New Roman" w:hAnsi="Arial" w:cs="Arial"/>
                <w:sz w:val="20"/>
                <w:szCs w:val="20"/>
              </w:rPr>
            </w:pPr>
          </w:p>
        </w:tc>
        <w:tc>
          <w:tcPr>
            <w:tcW w:w="2288" w:type="dxa"/>
            <w:vAlign w:val="center"/>
          </w:tcPr>
          <w:p w14:paraId="4334331B" w14:textId="77777777" w:rsidR="00430534" w:rsidRPr="00B1375D" w:rsidRDefault="00430534"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Ученици, педагог  и психолог</w:t>
            </w:r>
          </w:p>
        </w:tc>
      </w:tr>
      <w:tr w:rsidR="00430534" w:rsidRPr="000C6B0A" w14:paraId="627A6FD2" w14:textId="77777777" w:rsidTr="00983A9D">
        <w:trPr>
          <w:cnfStyle w:val="000000100000" w:firstRow="0" w:lastRow="0" w:firstColumn="0" w:lastColumn="0" w:oddVBand="0" w:evenVBand="0" w:oddHBand="1" w:evenHBand="0" w:firstRowFirstColumn="0" w:firstRowLastColumn="0" w:lastRowFirstColumn="0" w:lastRowLastColumn="0"/>
          <w:trHeight w:val="20"/>
          <w:jc w:val="center"/>
        </w:trPr>
        <w:tc>
          <w:tcPr>
            <w:cnfStyle w:val="000010000000" w:firstRow="0" w:lastRow="0" w:firstColumn="0" w:lastColumn="0" w:oddVBand="1" w:evenVBand="0" w:oddHBand="0" w:evenHBand="0" w:firstRowFirstColumn="0" w:firstRowLastColumn="0" w:lastRowFirstColumn="0" w:lastRowLastColumn="0"/>
            <w:tcW w:w="4322" w:type="dxa"/>
            <w:vAlign w:val="center"/>
          </w:tcPr>
          <w:p w14:paraId="4B93DD5E" w14:textId="77777777" w:rsidR="00430534" w:rsidRPr="00B1375D" w:rsidRDefault="00430534"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Пофалени ученици</w:t>
            </w:r>
          </w:p>
        </w:tc>
        <w:tc>
          <w:tcPr>
            <w:tcW w:w="6493" w:type="dxa"/>
            <w:vAlign w:val="center"/>
          </w:tcPr>
          <w:p w14:paraId="02A0303A" w14:textId="77777777" w:rsidR="00430534" w:rsidRPr="00B1375D" w:rsidRDefault="00430534"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Според училишниот кодекс</w:t>
            </w:r>
          </w:p>
        </w:tc>
        <w:tc>
          <w:tcPr>
            <w:cnfStyle w:val="000010000000" w:firstRow="0" w:lastRow="0" w:firstColumn="0" w:lastColumn="0" w:oddVBand="1" w:evenVBand="0" w:oddHBand="0" w:evenHBand="0" w:firstRowFirstColumn="0" w:firstRowLastColumn="0" w:lastRowFirstColumn="0" w:lastRowLastColumn="0"/>
            <w:tcW w:w="1418" w:type="dxa"/>
            <w:vMerge/>
            <w:vAlign w:val="center"/>
          </w:tcPr>
          <w:p w14:paraId="5666C2B6" w14:textId="77777777" w:rsidR="00430534" w:rsidRPr="00B1375D" w:rsidRDefault="00430534" w:rsidP="0089175A">
            <w:pPr>
              <w:spacing w:after="200" w:line="360" w:lineRule="auto"/>
              <w:jc w:val="center"/>
              <w:rPr>
                <w:rFonts w:ascii="Arial" w:eastAsia="Times New Roman" w:hAnsi="Arial" w:cs="Arial"/>
                <w:sz w:val="20"/>
                <w:szCs w:val="20"/>
              </w:rPr>
            </w:pPr>
          </w:p>
        </w:tc>
        <w:tc>
          <w:tcPr>
            <w:tcW w:w="2288" w:type="dxa"/>
            <w:vAlign w:val="center"/>
          </w:tcPr>
          <w:p w14:paraId="3F48AF50" w14:textId="77777777" w:rsidR="00430534" w:rsidRPr="00B1375D" w:rsidRDefault="00430534"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Комисија за успех и дисциплина</w:t>
            </w:r>
          </w:p>
        </w:tc>
      </w:tr>
      <w:tr w:rsidR="00430534" w:rsidRPr="000C6B0A" w14:paraId="68064978" w14:textId="77777777" w:rsidTr="00983A9D">
        <w:trPr>
          <w:cnfStyle w:val="000000010000" w:firstRow="0" w:lastRow="0" w:firstColumn="0" w:lastColumn="0" w:oddVBand="0" w:evenVBand="0" w:oddHBand="0" w:evenHBand="1" w:firstRowFirstColumn="0" w:firstRowLastColumn="0" w:lastRowFirstColumn="0" w:lastRowLastColumn="0"/>
          <w:trHeight w:val="20"/>
          <w:jc w:val="center"/>
        </w:trPr>
        <w:tc>
          <w:tcPr>
            <w:cnfStyle w:val="000010000000" w:firstRow="0" w:lastRow="0" w:firstColumn="0" w:lastColumn="0" w:oddVBand="1" w:evenVBand="0" w:oddHBand="0" w:evenHBand="0" w:firstRowFirstColumn="0" w:firstRowLastColumn="0" w:lastRowFirstColumn="0" w:lastRowLastColumn="0"/>
            <w:tcW w:w="4322" w:type="dxa"/>
            <w:vAlign w:val="center"/>
          </w:tcPr>
          <w:p w14:paraId="0E20AA60" w14:textId="77777777" w:rsidR="00430534" w:rsidRPr="00B1375D" w:rsidRDefault="00430534"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Анализа на успехот</w:t>
            </w:r>
          </w:p>
        </w:tc>
        <w:tc>
          <w:tcPr>
            <w:tcW w:w="6493" w:type="dxa"/>
            <w:vAlign w:val="center"/>
          </w:tcPr>
          <w:p w14:paraId="1634EB9C" w14:textId="77777777" w:rsidR="00430534" w:rsidRPr="00B1375D" w:rsidRDefault="00430534"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Откривање на причините за неуспех</w:t>
            </w:r>
          </w:p>
        </w:tc>
        <w:tc>
          <w:tcPr>
            <w:cnfStyle w:val="000010000000" w:firstRow="0" w:lastRow="0" w:firstColumn="0" w:lastColumn="0" w:oddVBand="1" w:evenVBand="0" w:oddHBand="0" w:evenHBand="0" w:firstRowFirstColumn="0" w:firstRowLastColumn="0" w:lastRowFirstColumn="0" w:lastRowLastColumn="0"/>
            <w:tcW w:w="1418" w:type="dxa"/>
            <w:vMerge/>
            <w:vAlign w:val="center"/>
          </w:tcPr>
          <w:p w14:paraId="073F8522" w14:textId="77777777" w:rsidR="00430534" w:rsidRPr="00B1375D" w:rsidRDefault="00430534" w:rsidP="0089175A">
            <w:pPr>
              <w:spacing w:after="200" w:line="360" w:lineRule="auto"/>
              <w:jc w:val="center"/>
              <w:rPr>
                <w:rFonts w:ascii="Arial" w:eastAsia="Times New Roman" w:hAnsi="Arial" w:cs="Arial"/>
                <w:sz w:val="20"/>
                <w:szCs w:val="20"/>
              </w:rPr>
            </w:pPr>
          </w:p>
        </w:tc>
        <w:tc>
          <w:tcPr>
            <w:tcW w:w="2288" w:type="dxa"/>
            <w:vAlign w:val="center"/>
          </w:tcPr>
          <w:p w14:paraId="2AE32B71" w14:textId="77777777" w:rsidR="00430534" w:rsidRPr="00B1375D" w:rsidRDefault="00430534"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Комисија за успех и дисциплина</w:t>
            </w:r>
          </w:p>
        </w:tc>
      </w:tr>
      <w:tr w:rsidR="00430534" w:rsidRPr="00B1375D" w14:paraId="0E5F7725" w14:textId="77777777" w:rsidTr="00983A9D">
        <w:trPr>
          <w:cnfStyle w:val="000000100000" w:firstRow="0" w:lastRow="0" w:firstColumn="0" w:lastColumn="0" w:oddVBand="0" w:evenVBand="0" w:oddHBand="1" w:evenHBand="0" w:firstRowFirstColumn="0" w:firstRowLastColumn="0" w:lastRowFirstColumn="0" w:lastRowLastColumn="0"/>
          <w:trHeight w:val="20"/>
          <w:jc w:val="center"/>
        </w:trPr>
        <w:tc>
          <w:tcPr>
            <w:cnfStyle w:val="000010000000" w:firstRow="0" w:lastRow="0" w:firstColumn="0" w:lastColumn="0" w:oddVBand="1" w:evenVBand="0" w:oddHBand="0" w:evenHBand="0" w:firstRowFirstColumn="0" w:firstRowLastColumn="0" w:lastRowFirstColumn="0" w:lastRowLastColumn="0"/>
            <w:tcW w:w="4322" w:type="dxa"/>
            <w:vAlign w:val="center"/>
          </w:tcPr>
          <w:p w14:paraId="543D5C01" w14:textId="77777777" w:rsidR="00430534" w:rsidRPr="00B1375D" w:rsidRDefault="00430534"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Користење на постапки за потранспарентно оценување – проект ПЕП</w:t>
            </w:r>
          </w:p>
        </w:tc>
        <w:tc>
          <w:tcPr>
            <w:tcW w:w="6493" w:type="dxa"/>
            <w:vAlign w:val="center"/>
          </w:tcPr>
          <w:p w14:paraId="50FF8348" w14:textId="77777777" w:rsidR="00430534" w:rsidRPr="00B1375D" w:rsidRDefault="00430534"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Родителите во Зголемување на мотивираност на учениците за повисоки постигања</w:t>
            </w:r>
          </w:p>
        </w:tc>
        <w:tc>
          <w:tcPr>
            <w:cnfStyle w:val="000010000000" w:firstRow="0" w:lastRow="0" w:firstColumn="0" w:lastColumn="0" w:oddVBand="1" w:evenVBand="0" w:oddHBand="0" w:evenHBand="0" w:firstRowFirstColumn="0" w:firstRowLastColumn="0" w:lastRowFirstColumn="0" w:lastRowLastColumn="0"/>
            <w:tcW w:w="1418" w:type="dxa"/>
            <w:vAlign w:val="center"/>
          </w:tcPr>
          <w:p w14:paraId="755C30BA" w14:textId="77777777" w:rsidR="00430534" w:rsidRPr="00B1375D" w:rsidRDefault="00430534" w:rsidP="0089175A">
            <w:pPr>
              <w:spacing w:after="0" w:line="360" w:lineRule="auto"/>
              <w:jc w:val="center"/>
              <w:rPr>
                <w:rFonts w:ascii="Arial" w:eastAsia="Times New Roman" w:hAnsi="Arial" w:cs="Arial"/>
                <w:sz w:val="20"/>
                <w:szCs w:val="20"/>
              </w:rPr>
            </w:pPr>
            <w:r w:rsidRPr="00B1375D">
              <w:rPr>
                <w:rFonts w:ascii="Arial" w:eastAsia="Times New Roman" w:hAnsi="Arial" w:cs="Arial"/>
                <w:sz w:val="20"/>
                <w:szCs w:val="20"/>
              </w:rPr>
              <w:t>февруари</w:t>
            </w:r>
          </w:p>
        </w:tc>
        <w:tc>
          <w:tcPr>
            <w:tcW w:w="2288" w:type="dxa"/>
            <w:vAlign w:val="center"/>
          </w:tcPr>
          <w:p w14:paraId="6CC64C06" w14:textId="77777777" w:rsidR="00430534" w:rsidRPr="00B1375D" w:rsidRDefault="00430534"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Наставници, ученици и наставници</w:t>
            </w:r>
          </w:p>
        </w:tc>
      </w:tr>
      <w:tr w:rsidR="00430534" w:rsidRPr="00B1375D" w14:paraId="2C3E0F8E" w14:textId="77777777" w:rsidTr="00983A9D">
        <w:trPr>
          <w:cnfStyle w:val="000000010000" w:firstRow="0" w:lastRow="0" w:firstColumn="0" w:lastColumn="0" w:oddVBand="0" w:evenVBand="0" w:oddHBand="0" w:evenHBand="1" w:firstRowFirstColumn="0" w:firstRowLastColumn="0" w:lastRowFirstColumn="0" w:lastRowLastColumn="0"/>
          <w:trHeight w:val="20"/>
          <w:jc w:val="center"/>
        </w:trPr>
        <w:tc>
          <w:tcPr>
            <w:cnfStyle w:val="000010000000" w:firstRow="0" w:lastRow="0" w:firstColumn="0" w:lastColumn="0" w:oddVBand="1" w:evenVBand="0" w:oddHBand="0" w:evenHBand="0" w:firstRowFirstColumn="0" w:firstRowLastColumn="0" w:lastRowFirstColumn="0" w:lastRowLastColumn="0"/>
            <w:tcW w:w="4322" w:type="dxa"/>
            <w:vAlign w:val="center"/>
          </w:tcPr>
          <w:p w14:paraId="7F6A8EBE" w14:textId="77777777" w:rsidR="00430534" w:rsidRPr="00B1375D" w:rsidRDefault="00430534"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Меѓуетничка интеграција во образованието - дебата на тема:</w:t>
            </w:r>
          </w:p>
          <w:p w14:paraId="35F31A17" w14:textId="77777777" w:rsidR="00430534" w:rsidRPr="00B1375D" w:rsidRDefault="00430534"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 xml:space="preserve">Различни, но сепак исти </w:t>
            </w:r>
          </w:p>
        </w:tc>
        <w:tc>
          <w:tcPr>
            <w:tcW w:w="6493" w:type="dxa"/>
            <w:vAlign w:val="center"/>
          </w:tcPr>
          <w:p w14:paraId="4A3CC2FD" w14:textId="77777777" w:rsidR="00430534" w:rsidRPr="00B1375D" w:rsidRDefault="00430534"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Прифаќање на различните етнички заедници кои живеат во Р. Македонија, мир и толеранција и поголема соработка меѓу учениците од различни заедници</w:t>
            </w:r>
          </w:p>
        </w:tc>
        <w:tc>
          <w:tcPr>
            <w:cnfStyle w:val="000010000000" w:firstRow="0" w:lastRow="0" w:firstColumn="0" w:lastColumn="0" w:oddVBand="1" w:evenVBand="0" w:oddHBand="0" w:evenHBand="0" w:firstRowFirstColumn="0" w:firstRowLastColumn="0" w:lastRowFirstColumn="0" w:lastRowLastColumn="0"/>
            <w:tcW w:w="1418" w:type="dxa"/>
            <w:vMerge w:val="restart"/>
            <w:vAlign w:val="center"/>
          </w:tcPr>
          <w:p w14:paraId="18114D90" w14:textId="77777777" w:rsidR="00430534" w:rsidRPr="00B1375D" w:rsidRDefault="00430534" w:rsidP="0089175A">
            <w:pPr>
              <w:spacing w:after="0" w:line="360" w:lineRule="auto"/>
              <w:jc w:val="center"/>
              <w:rPr>
                <w:rFonts w:ascii="Arial" w:eastAsia="Times New Roman" w:hAnsi="Arial" w:cs="Arial"/>
                <w:sz w:val="20"/>
                <w:szCs w:val="20"/>
              </w:rPr>
            </w:pPr>
            <w:r w:rsidRPr="00B1375D">
              <w:rPr>
                <w:rFonts w:ascii="Arial" w:eastAsia="Times New Roman" w:hAnsi="Arial" w:cs="Arial"/>
                <w:sz w:val="20"/>
                <w:szCs w:val="20"/>
              </w:rPr>
              <w:t>март</w:t>
            </w:r>
          </w:p>
        </w:tc>
        <w:tc>
          <w:tcPr>
            <w:tcW w:w="2288" w:type="dxa"/>
            <w:vAlign w:val="center"/>
          </w:tcPr>
          <w:p w14:paraId="6AD94522" w14:textId="77777777" w:rsidR="00430534" w:rsidRPr="00B1375D" w:rsidRDefault="00430534"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Наставници, ученици</w:t>
            </w:r>
          </w:p>
        </w:tc>
      </w:tr>
      <w:tr w:rsidR="00430534" w:rsidRPr="00B1375D" w14:paraId="235404EF" w14:textId="77777777" w:rsidTr="00983A9D">
        <w:trPr>
          <w:cnfStyle w:val="000000100000" w:firstRow="0" w:lastRow="0" w:firstColumn="0" w:lastColumn="0" w:oddVBand="0" w:evenVBand="0" w:oddHBand="1" w:evenHBand="0" w:firstRowFirstColumn="0" w:firstRowLastColumn="0" w:lastRowFirstColumn="0" w:lastRowLastColumn="0"/>
          <w:trHeight w:val="20"/>
          <w:jc w:val="center"/>
        </w:trPr>
        <w:tc>
          <w:tcPr>
            <w:cnfStyle w:val="000010000000" w:firstRow="0" w:lastRow="0" w:firstColumn="0" w:lastColumn="0" w:oddVBand="1" w:evenVBand="0" w:oddHBand="0" w:evenHBand="0" w:firstRowFirstColumn="0" w:firstRowLastColumn="0" w:lastRowFirstColumn="0" w:lastRowLastColumn="0"/>
            <w:tcW w:w="4322" w:type="dxa"/>
            <w:vAlign w:val="center"/>
          </w:tcPr>
          <w:p w14:paraId="63E78B22" w14:textId="77777777" w:rsidR="00430534" w:rsidRPr="00B1375D" w:rsidRDefault="00430534"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Осмомартовска работилница-изработка на честитки за 8 Март од хамер,  колаж и др.  материјали</w:t>
            </w:r>
          </w:p>
        </w:tc>
        <w:tc>
          <w:tcPr>
            <w:tcW w:w="6493" w:type="dxa"/>
            <w:vAlign w:val="center"/>
          </w:tcPr>
          <w:p w14:paraId="44D17B4E" w14:textId="77777777" w:rsidR="00430534" w:rsidRPr="00B1375D" w:rsidRDefault="00430534"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 xml:space="preserve">Поттикнување на креативност на учениците и развој на тимска работа </w:t>
            </w:r>
          </w:p>
        </w:tc>
        <w:tc>
          <w:tcPr>
            <w:cnfStyle w:val="000010000000" w:firstRow="0" w:lastRow="0" w:firstColumn="0" w:lastColumn="0" w:oddVBand="1" w:evenVBand="0" w:oddHBand="0" w:evenHBand="0" w:firstRowFirstColumn="0" w:firstRowLastColumn="0" w:lastRowFirstColumn="0" w:lastRowLastColumn="0"/>
            <w:tcW w:w="1418" w:type="dxa"/>
            <w:vMerge/>
            <w:vAlign w:val="center"/>
          </w:tcPr>
          <w:p w14:paraId="33744504" w14:textId="77777777" w:rsidR="00430534" w:rsidRPr="00B1375D" w:rsidRDefault="00430534" w:rsidP="0089175A">
            <w:pPr>
              <w:spacing w:after="200" w:line="360" w:lineRule="auto"/>
              <w:jc w:val="center"/>
              <w:rPr>
                <w:rFonts w:ascii="Arial" w:eastAsia="Times New Roman" w:hAnsi="Arial" w:cs="Arial"/>
                <w:sz w:val="20"/>
                <w:szCs w:val="20"/>
              </w:rPr>
            </w:pPr>
          </w:p>
        </w:tc>
        <w:tc>
          <w:tcPr>
            <w:tcW w:w="2288" w:type="dxa"/>
            <w:vAlign w:val="center"/>
          </w:tcPr>
          <w:p w14:paraId="0E887097" w14:textId="77777777" w:rsidR="00430534" w:rsidRPr="00B1375D" w:rsidRDefault="00430534"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Наставници, ученици</w:t>
            </w:r>
          </w:p>
        </w:tc>
      </w:tr>
      <w:tr w:rsidR="00430534" w:rsidRPr="00B1375D" w14:paraId="0F4A7AF3" w14:textId="77777777" w:rsidTr="00983A9D">
        <w:trPr>
          <w:cnfStyle w:val="000000010000" w:firstRow="0" w:lastRow="0" w:firstColumn="0" w:lastColumn="0" w:oddVBand="0" w:evenVBand="0" w:oddHBand="0" w:evenHBand="1" w:firstRowFirstColumn="0" w:firstRowLastColumn="0" w:lastRowFirstColumn="0" w:lastRowLastColumn="0"/>
          <w:trHeight w:val="20"/>
          <w:jc w:val="center"/>
        </w:trPr>
        <w:tc>
          <w:tcPr>
            <w:cnfStyle w:val="000010000000" w:firstRow="0" w:lastRow="0" w:firstColumn="0" w:lastColumn="0" w:oddVBand="1" w:evenVBand="0" w:oddHBand="0" w:evenHBand="0" w:firstRowFirstColumn="0" w:firstRowLastColumn="0" w:lastRowFirstColumn="0" w:lastRowLastColumn="0"/>
            <w:tcW w:w="4322" w:type="dxa"/>
            <w:vAlign w:val="center"/>
          </w:tcPr>
          <w:p w14:paraId="694E0184" w14:textId="77777777" w:rsidR="00430534" w:rsidRPr="00B1375D" w:rsidRDefault="00430534"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Работни акции и еко-патроли</w:t>
            </w:r>
          </w:p>
        </w:tc>
        <w:tc>
          <w:tcPr>
            <w:tcW w:w="6493" w:type="dxa"/>
            <w:vAlign w:val="center"/>
          </w:tcPr>
          <w:p w14:paraId="709D03BC" w14:textId="77777777" w:rsidR="00430534" w:rsidRPr="00B1375D" w:rsidRDefault="00430534"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Еколошка свест, чиста околина</w:t>
            </w:r>
          </w:p>
        </w:tc>
        <w:tc>
          <w:tcPr>
            <w:cnfStyle w:val="000010000000" w:firstRow="0" w:lastRow="0" w:firstColumn="0" w:lastColumn="0" w:oddVBand="1" w:evenVBand="0" w:oddHBand="0" w:evenHBand="0" w:firstRowFirstColumn="0" w:firstRowLastColumn="0" w:lastRowFirstColumn="0" w:lastRowLastColumn="0"/>
            <w:tcW w:w="1418" w:type="dxa"/>
            <w:vMerge/>
            <w:vAlign w:val="center"/>
          </w:tcPr>
          <w:p w14:paraId="52A53AE2" w14:textId="77777777" w:rsidR="00430534" w:rsidRPr="00B1375D" w:rsidRDefault="00430534" w:rsidP="0089175A">
            <w:pPr>
              <w:spacing w:after="200" w:line="360" w:lineRule="auto"/>
              <w:jc w:val="center"/>
              <w:rPr>
                <w:rFonts w:ascii="Arial" w:eastAsia="Times New Roman" w:hAnsi="Arial" w:cs="Arial"/>
                <w:sz w:val="20"/>
                <w:szCs w:val="20"/>
              </w:rPr>
            </w:pPr>
          </w:p>
        </w:tc>
        <w:tc>
          <w:tcPr>
            <w:tcW w:w="2288" w:type="dxa"/>
            <w:vAlign w:val="center"/>
          </w:tcPr>
          <w:p w14:paraId="27D0C60C" w14:textId="77777777" w:rsidR="00430534" w:rsidRPr="00B1375D" w:rsidRDefault="00430534"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Наставник, ученици</w:t>
            </w:r>
          </w:p>
        </w:tc>
      </w:tr>
      <w:tr w:rsidR="00430534" w:rsidRPr="00B1375D" w14:paraId="294888C0" w14:textId="77777777" w:rsidTr="00983A9D">
        <w:trPr>
          <w:cnfStyle w:val="000000100000" w:firstRow="0" w:lastRow="0" w:firstColumn="0" w:lastColumn="0" w:oddVBand="0" w:evenVBand="0" w:oddHBand="1" w:evenHBand="0" w:firstRowFirstColumn="0" w:firstRowLastColumn="0" w:lastRowFirstColumn="0" w:lastRowLastColumn="0"/>
          <w:trHeight w:val="20"/>
          <w:jc w:val="center"/>
        </w:trPr>
        <w:tc>
          <w:tcPr>
            <w:cnfStyle w:val="000010000000" w:firstRow="0" w:lastRow="0" w:firstColumn="0" w:lastColumn="0" w:oddVBand="1" w:evenVBand="0" w:oddHBand="0" w:evenHBand="0" w:firstRowFirstColumn="0" w:firstRowLastColumn="0" w:lastRowFirstColumn="0" w:lastRowLastColumn="0"/>
            <w:tcW w:w="4322" w:type="dxa"/>
            <w:vAlign w:val="center"/>
          </w:tcPr>
          <w:p w14:paraId="375B85C8" w14:textId="77777777" w:rsidR="00430534" w:rsidRPr="00B1375D" w:rsidRDefault="00430534"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lastRenderedPageBreak/>
              <w:t>Учество во Априлијада</w:t>
            </w:r>
          </w:p>
        </w:tc>
        <w:tc>
          <w:tcPr>
            <w:tcW w:w="6493" w:type="dxa"/>
            <w:vAlign w:val="center"/>
          </w:tcPr>
          <w:p w14:paraId="4D282AC3" w14:textId="77777777" w:rsidR="00430534" w:rsidRPr="00B1375D" w:rsidRDefault="00430534"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Креативност, пријатна атмосфера</w:t>
            </w:r>
          </w:p>
        </w:tc>
        <w:tc>
          <w:tcPr>
            <w:cnfStyle w:val="000010000000" w:firstRow="0" w:lastRow="0" w:firstColumn="0" w:lastColumn="0" w:oddVBand="1" w:evenVBand="0" w:oddHBand="0" w:evenHBand="0" w:firstRowFirstColumn="0" w:firstRowLastColumn="0" w:lastRowFirstColumn="0" w:lastRowLastColumn="0"/>
            <w:tcW w:w="1418" w:type="dxa"/>
            <w:vMerge w:val="restart"/>
            <w:vAlign w:val="center"/>
          </w:tcPr>
          <w:p w14:paraId="18FD6444" w14:textId="77777777" w:rsidR="00430534" w:rsidRPr="00B1375D" w:rsidRDefault="00430534" w:rsidP="0089175A">
            <w:pPr>
              <w:spacing w:after="0" w:line="360" w:lineRule="auto"/>
              <w:jc w:val="center"/>
              <w:rPr>
                <w:rFonts w:ascii="Arial" w:eastAsia="Times New Roman" w:hAnsi="Arial" w:cs="Arial"/>
                <w:sz w:val="20"/>
                <w:szCs w:val="20"/>
              </w:rPr>
            </w:pPr>
            <w:r w:rsidRPr="00B1375D">
              <w:rPr>
                <w:rFonts w:ascii="Arial" w:eastAsia="Times New Roman" w:hAnsi="Arial" w:cs="Arial"/>
                <w:sz w:val="20"/>
                <w:szCs w:val="20"/>
              </w:rPr>
              <w:t>април</w:t>
            </w:r>
          </w:p>
        </w:tc>
        <w:tc>
          <w:tcPr>
            <w:tcW w:w="2288" w:type="dxa"/>
            <w:vAlign w:val="center"/>
          </w:tcPr>
          <w:p w14:paraId="4BFC4DFC" w14:textId="77777777" w:rsidR="00430534" w:rsidRPr="00B1375D" w:rsidRDefault="00430534"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Одговорни наставници</w:t>
            </w:r>
          </w:p>
        </w:tc>
      </w:tr>
      <w:tr w:rsidR="00430534" w:rsidRPr="00B1375D" w14:paraId="459651AF" w14:textId="77777777" w:rsidTr="00983A9D">
        <w:trPr>
          <w:cnfStyle w:val="000000010000" w:firstRow="0" w:lastRow="0" w:firstColumn="0" w:lastColumn="0" w:oddVBand="0" w:evenVBand="0" w:oddHBand="0" w:evenHBand="1" w:firstRowFirstColumn="0" w:firstRowLastColumn="0" w:lastRowFirstColumn="0" w:lastRowLastColumn="0"/>
          <w:trHeight w:val="20"/>
          <w:jc w:val="center"/>
        </w:trPr>
        <w:tc>
          <w:tcPr>
            <w:cnfStyle w:val="000010000000" w:firstRow="0" w:lastRow="0" w:firstColumn="0" w:lastColumn="0" w:oddVBand="1" w:evenVBand="0" w:oddHBand="0" w:evenHBand="0" w:firstRowFirstColumn="0" w:firstRowLastColumn="0" w:lastRowFirstColumn="0" w:lastRowLastColumn="0"/>
            <w:tcW w:w="4322" w:type="dxa"/>
            <w:vAlign w:val="center"/>
          </w:tcPr>
          <w:p w14:paraId="5EB2FD2C" w14:textId="77777777" w:rsidR="00430534" w:rsidRPr="00B1375D" w:rsidRDefault="00430534"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7 Април - Светски ден на здравјето</w:t>
            </w:r>
          </w:p>
        </w:tc>
        <w:tc>
          <w:tcPr>
            <w:tcW w:w="6493" w:type="dxa"/>
            <w:vAlign w:val="center"/>
          </w:tcPr>
          <w:p w14:paraId="13A76F82" w14:textId="77777777" w:rsidR="00430534" w:rsidRPr="00B1375D" w:rsidRDefault="00430534"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Подобрување на здравјето</w:t>
            </w:r>
          </w:p>
        </w:tc>
        <w:tc>
          <w:tcPr>
            <w:cnfStyle w:val="000010000000" w:firstRow="0" w:lastRow="0" w:firstColumn="0" w:lastColumn="0" w:oddVBand="1" w:evenVBand="0" w:oddHBand="0" w:evenHBand="0" w:firstRowFirstColumn="0" w:firstRowLastColumn="0" w:lastRowFirstColumn="0" w:lastRowLastColumn="0"/>
            <w:tcW w:w="1418" w:type="dxa"/>
            <w:vMerge/>
            <w:vAlign w:val="center"/>
          </w:tcPr>
          <w:p w14:paraId="196D7EA2" w14:textId="77777777" w:rsidR="00430534" w:rsidRPr="00B1375D" w:rsidRDefault="00430534" w:rsidP="0089175A">
            <w:pPr>
              <w:spacing w:after="200" w:line="360" w:lineRule="auto"/>
              <w:jc w:val="center"/>
              <w:rPr>
                <w:rFonts w:ascii="Arial" w:eastAsia="Times New Roman" w:hAnsi="Arial" w:cs="Arial"/>
                <w:sz w:val="20"/>
                <w:szCs w:val="20"/>
              </w:rPr>
            </w:pPr>
          </w:p>
        </w:tc>
        <w:tc>
          <w:tcPr>
            <w:tcW w:w="2288" w:type="dxa"/>
            <w:vAlign w:val="center"/>
          </w:tcPr>
          <w:p w14:paraId="189FCD5E" w14:textId="77777777" w:rsidR="00430534" w:rsidRPr="00B1375D" w:rsidRDefault="00430534"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Одговорни наставници</w:t>
            </w:r>
          </w:p>
        </w:tc>
      </w:tr>
      <w:tr w:rsidR="00430534" w:rsidRPr="00B1375D" w14:paraId="636FAB53" w14:textId="77777777" w:rsidTr="00983A9D">
        <w:trPr>
          <w:cnfStyle w:val="000000100000" w:firstRow="0" w:lastRow="0" w:firstColumn="0" w:lastColumn="0" w:oddVBand="0" w:evenVBand="0" w:oddHBand="1" w:evenHBand="0" w:firstRowFirstColumn="0" w:firstRowLastColumn="0" w:lastRowFirstColumn="0" w:lastRowLastColumn="0"/>
          <w:trHeight w:val="20"/>
          <w:jc w:val="center"/>
        </w:trPr>
        <w:tc>
          <w:tcPr>
            <w:cnfStyle w:val="000010000000" w:firstRow="0" w:lastRow="0" w:firstColumn="0" w:lastColumn="0" w:oddVBand="1" w:evenVBand="0" w:oddHBand="0" w:evenHBand="0" w:firstRowFirstColumn="0" w:firstRowLastColumn="0" w:lastRowFirstColumn="0" w:lastRowLastColumn="0"/>
            <w:tcW w:w="4322" w:type="dxa"/>
            <w:vAlign w:val="center"/>
          </w:tcPr>
          <w:p w14:paraId="32C88BCE" w14:textId="77777777" w:rsidR="00430534" w:rsidRPr="00B1375D" w:rsidRDefault="00430534"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22 Април - Ден на планетата Земја</w:t>
            </w:r>
          </w:p>
        </w:tc>
        <w:tc>
          <w:tcPr>
            <w:tcW w:w="6493" w:type="dxa"/>
            <w:vAlign w:val="center"/>
          </w:tcPr>
          <w:p w14:paraId="52A82085" w14:textId="77777777" w:rsidR="00430534" w:rsidRPr="00B1375D" w:rsidRDefault="00430534"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Свесност, работни навики, одговорност</w:t>
            </w:r>
          </w:p>
        </w:tc>
        <w:tc>
          <w:tcPr>
            <w:cnfStyle w:val="000010000000" w:firstRow="0" w:lastRow="0" w:firstColumn="0" w:lastColumn="0" w:oddVBand="1" w:evenVBand="0" w:oddHBand="0" w:evenHBand="0" w:firstRowFirstColumn="0" w:firstRowLastColumn="0" w:lastRowFirstColumn="0" w:lastRowLastColumn="0"/>
            <w:tcW w:w="1418" w:type="dxa"/>
            <w:vMerge/>
            <w:vAlign w:val="center"/>
          </w:tcPr>
          <w:p w14:paraId="16F4817C" w14:textId="77777777" w:rsidR="00430534" w:rsidRPr="00B1375D" w:rsidRDefault="00430534" w:rsidP="0089175A">
            <w:pPr>
              <w:spacing w:after="200" w:line="360" w:lineRule="auto"/>
              <w:jc w:val="center"/>
              <w:rPr>
                <w:rFonts w:ascii="Arial" w:eastAsia="Times New Roman" w:hAnsi="Arial" w:cs="Arial"/>
                <w:sz w:val="20"/>
                <w:szCs w:val="20"/>
              </w:rPr>
            </w:pPr>
          </w:p>
        </w:tc>
        <w:tc>
          <w:tcPr>
            <w:tcW w:w="2288" w:type="dxa"/>
            <w:vMerge w:val="restart"/>
            <w:vAlign w:val="center"/>
          </w:tcPr>
          <w:p w14:paraId="3D182C7E" w14:textId="77777777" w:rsidR="00430534" w:rsidRPr="00B1375D" w:rsidRDefault="00430534"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Одговорни наставници</w:t>
            </w:r>
          </w:p>
        </w:tc>
      </w:tr>
      <w:tr w:rsidR="00430534" w:rsidRPr="000C6B0A" w14:paraId="3ED360B2" w14:textId="77777777" w:rsidTr="00983A9D">
        <w:trPr>
          <w:cnfStyle w:val="000000010000" w:firstRow="0" w:lastRow="0" w:firstColumn="0" w:lastColumn="0" w:oddVBand="0" w:evenVBand="0" w:oddHBand="0" w:evenHBand="1" w:firstRowFirstColumn="0" w:firstRowLastColumn="0" w:lastRowFirstColumn="0" w:lastRowLastColumn="0"/>
          <w:trHeight w:val="20"/>
          <w:jc w:val="center"/>
        </w:trPr>
        <w:tc>
          <w:tcPr>
            <w:cnfStyle w:val="000010000000" w:firstRow="0" w:lastRow="0" w:firstColumn="0" w:lastColumn="0" w:oddVBand="1" w:evenVBand="0" w:oddHBand="0" w:evenHBand="0" w:firstRowFirstColumn="0" w:firstRowLastColumn="0" w:lastRowFirstColumn="0" w:lastRowLastColumn="0"/>
            <w:tcW w:w="4322" w:type="dxa"/>
            <w:vAlign w:val="center"/>
          </w:tcPr>
          <w:p w14:paraId="4E0C68EA" w14:textId="77777777" w:rsidR="00430534" w:rsidRPr="00B1375D" w:rsidRDefault="00430534"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Посета на културно – историски споменици и музеи</w:t>
            </w:r>
          </w:p>
        </w:tc>
        <w:tc>
          <w:tcPr>
            <w:tcW w:w="6493" w:type="dxa"/>
            <w:vAlign w:val="center"/>
          </w:tcPr>
          <w:p w14:paraId="4D21CA13" w14:textId="77777777" w:rsidR="00430534" w:rsidRPr="00B1375D" w:rsidRDefault="00430534"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Запознавање на нашето културно – историско богатство</w:t>
            </w:r>
          </w:p>
        </w:tc>
        <w:tc>
          <w:tcPr>
            <w:cnfStyle w:val="000010000000" w:firstRow="0" w:lastRow="0" w:firstColumn="0" w:lastColumn="0" w:oddVBand="1" w:evenVBand="0" w:oddHBand="0" w:evenHBand="0" w:firstRowFirstColumn="0" w:firstRowLastColumn="0" w:lastRowFirstColumn="0" w:lastRowLastColumn="0"/>
            <w:tcW w:w="1418" w:type="dxa"/>
            <w:vMerge/>
            <w:vAlign w:val="center"/>
          </w:tcPr>
          <w:p w14:paraId="2452186A" w14:textId="77777777" w:rsidR="00430534" w:rsidRPr="00B1375D" w:rsidRDefault="00430534" w:rsidP="0089175A">
            <w:pPr>
              <w:spacing w:after="200" w:line="360" w:lineRule="auto"/>
              <w:jc w:val="center"/>
              <w:rPr>
                <w:rFonts w:ascii="Arial" w:eastAsia="Times New Roman" w:hAnsi="Arial" w:cs="Arial"/>
                <w:sz w:val="20"/>
                <w:szCs w:val="20"/>
              </w:rPr>
            </w:pPr>
          </w:p>
        </w:tc>
        <w:tc>
          <w:tcPr>
            <w:tcW w:w="2288" w:type="dxa"/>
            <w:vMerge/>
            <w:vAlign w:val="center"/>
          </w:tcPr>
          <w:p w14:paraId="7C7F685B" w14:textId="77777777" w:rsidR="00430534" w:rsidRPr="00B1375D" w:rsidRDefault="00430534"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p>
        </w:tc>
      </w:tr>
      <w:tr w:rsidR="00430534" w:rsidRPr="000C6B0A" w14:paraId="61544AF6" w14:textId="77777777" w:rsidTr="00983A9D">
        <w:trPr>
          <w:cnfStyle w:val="000000100000" w:firstRow="0" w:lastRow="0" w:firstColumn="0" w:lastColumn="0" w:oddVBand="0" w:evenVBand="0" w:oddHBand="1" w:evenHBand="0" w:firstRowFirstColumn="0" w:firstRowLastColumn="0" w:lastRowFirstColumn="0" w:lastRowLastColumn="0"/>
          <w:trHeight w:val="20"/>
          <w:jc w:val="center"/>
        </w:trPr>
        <w:tc>
          <w:tcPr>
            <w:cnfStyle w:val="000010000000" w:firstRow="0" w:lastRow="0" w:firstColumn="0" w:lastColumn="0" w:oddVBand="1" w:evenVBand="0" w:oddHBand="0" w:evenHBand="0" w:firstRowFirstColumn="0" w:firstRowLastColumn="0" w:lastRowFirstColumn="0" w:lastRowLastColumn="0"/>
            <w:tcW w:w="4322" w:type="dxa"/>
            <w:vAlign w:val="center"/>
          </w:tcPr>
          <w:p w14:paraId="4E316D65" w14:textId="77777777" w:rsidR="00430534" w:rsidRPr="00B1375D" w:rsidRDefault="00430534"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Соработка со педагошка служба</w:t>
            </w:r>
          </w:p>
        </w:tc>
        <w:tc>
          <w:tcPr>
            <w:tcW w:w="6493" w:type="dxa"/>
            <w:vAlign w:val="center"/>
          </w:tcPr>
          <w:p w14:paraId="593EA8A3" w14:textId="77777777" w:rsidR="00430534" w:rsidRPr="00B1375D" w:rsidRDefault="00430534"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Подобрување на успехот и дисциплината</w:t>
            </w:r>
          </w:p>
        </w:tc>
        <w:tc>
          <w:tcPr>
            <w:cnfStyle w:val="000010000000" w:firstRow="0" w:lastRow="0" w:firstColumn="0" w:lastColumn="0" w:oddVBand="1" w:evenVBand="0" w:oddHBand="0" w:evenHBand="0" w:firstRowFirstColumn="0" w:firstRowLastColumn="0" w:lastRowFirstColumn="0" w:lastRowLastColumn="0"/>
            <w:tcW w:w="1418" w:type="dxa"/>
            <w:vMerge/>
            <w:vAlign w:val="center"/>
          </w:tcPr>
          <w:p w14:paraId="53D85319" w14:textId="77777777" w:rsidR="00430534" w:rsidRPr="00B1375D" w:rsidRDefault="00430534" w:rsidP="0089175A">
            <w:pPr>
              <w:spacing w:after="200" w:line="360" w:lineRule="auto"/>
              <w:jc w:val="center"/>
              <w:rPr>
                <w:rFonts w:ascii="Arial" w:eastAsia="Times New Roman" w:hAnsi="Arial" w:cs="Arial"/>
                <w:sz w:val="20"/>
                <w:szCs w:val="20"/>
              </w:rPr>
            </w:pPr>
          </w:p>
        </w:tc>
        <w:tc>
          <w:tcPr>
            <w:tcW w:w="2288" w:type="dxa"/>
            <w:vAlign w:val="center"/>
          </w:tcPr>
          <w:p w14:paraId="2CF8D6C7" w14:textId="77777777" w:rsidR="00430534" w:rsidRPr="00B1375D" w:rsidRDefault="00430534"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Комисија за успех и дисциплина</w:t>
            </w:r>
          </w:p>
        </w:tc>
      </w:tr>
      <w:tr w:rsidR="00430534" w:rsidRPr="00B1375D" w14:paraId="03A8DF4C" w14:textId="77777777" w:rsidTr="00983A9D">
        <w:trPr>
          <w:cnfStyle w:val="000000010000" w:firstRow="0" w:lastRow="0" w:firstColumn="0" w:lastColumn="0" w:oddVBand="0" w:evenVBand="0" w:oddHBand="0" w:evenHBand="1" w:firstRowFirstColumn="0" w:firstRowLastColumn="0" w:lastRowFirstColumn="0" w:lastRowLastColumn="0"/>
          <w:trHeight w:val="20"/>
          <w:jc w:val="center"/>
        </w:trPr>
        <w:tc>
          <w:tcPr>
            <w:cnfStyle w:val="000010000000" w:firstRow="0" w:lastRow="0" w:firstColumn="0" w:lastColumn="0" w:oddVBand="1" w:evenVBand="0" w:oddHBand="0" w:evenHBand="0" w:firstRowFirstColumn="0" w:firstRowLastColumn="0" w:lastRowFirstColumn="0" w:lastRowLastColumn="0"/>
            <w:tcW w:w="4322" w:type="dxa"/>
            <w:vAlign w:val="center"/>
          </w:tcPr>
          <w:p w14:paraId="79CCA1D2" w14:textId="77777777" w:rsidR="00430534" w:rsidRPr="00B1375D" w:rsidRDefault="00430534"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Натпревари од повеќе области</w:t>
            </w:r>
          </w:p>
        </w:tc>
        <w:tc>
          <w:tcPr>
            <w:tcW w:w="6493" w:type="dxa"/>
            <w:vAlign w:val="center"/>
          </w:tcPr>
          <w:p w14:paraId="3A68E90E" w14:textId="77777777" w:rsidR="00430534" w:rsidRPr="00B1375D" w:rsidRDefault="00430534"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Натпреварувачки дух</w:t>
            </w:r>
          </w:p>
        </w:tc>
        <w:tc>
          <w:tcPr>
            <w:cnfStyle w:val="000010000000" w:firstRow="0" w:lastRow="0" w:firstColumn="0" w:lastColumn="0" w:oddVBand="1" w:evenVBand="0" w:oddHBand="0" w:evenHBand="0" w:firstRowFirstColumn="0" w:firstRowLastColumn="0" w:lastRowFirstColumn="0" w:lastRowLastColumn="0"/>
            <w:tcW w:w="1418" w:type="dxa"/>
            <w:vMerge w:val="restart"/>
            <w:vAlign w:val="center"/>
          </w:tcPr>
          <w:p w14:paraId="65C189FC" w14:textId="77777777" w:rsidR="00430534" w:rsidRPr="00B1375D" w:rsidRDefault="00430534" w:rsidP="0089175A">
            <w:pPr>
              <w:spacing w:after="0" w:line="360" w:lineRule="auto"/>
              <w:jc w:val="center"/>
              <w:rPr>
                <w:rFonts w:ascii="Arial" w:eastAsia="Times New Roman" w:hAnsi="Arial" w:cs="Arial"/>
                <w:sz w:val="20"/>
                <w:szCs w:val="20"/>
              </w:rPr>
            </w:pPr>
            <w:r w:rsidRPr="00B1375D">
              <w:rPr>
                <w:rFonts w:ascii="Arial" w:eastAsia="Times New Roman" w:hAnsi="Arial" w:cs="Arial"/>
                <w:sz w:val="20"/>
                <w:szCs w:val="20"/>
              </w:rPr>
              <w:t>мај</w:t>
            </w:r>
          </w:p>
        </w:tc>
        <w:tc>
          <w:tcPr>
            <w:tcW w:w="2288" w:type="dxa"/>
            <w:vAlign w:val="center"/>
          </w:tcPr>
          <w:p w14:paraId="4CD788D3" w14:textId="77777777" w:rsidR="00430534" w:rsidRPr="00B1375D" w:rsidRDefault="00430534"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Ученици и наставници</w:t>
            </w:r>
          </w:p>
        </w:tc>
      </w:tr>
      <w:tr w:rsidR="00430534" w:rsidRPr="00B1375D" w14:paraId="548ACF3C" w14:textId="77777777" w:rsidTr="00983A9D">
        <w:trPr>
          <w:cnfStyle w:val="000000100000" w:firstRow="0" w:lastRow="0" w:firstColumn="0" w:lastColumn="0" w:oddVBand="0" w:evenVBand="0" w:oddHBand="1" w:evenHBand="0" w:firstRowFirstColumn="0" w:firstRowLastColumn="0" w:lastRowFirstColumn="0" w:lastRowLastColumn="0"/>
          <w:trHeight w:val="20"/>
          <w:jc w:val="center"/>
        </w:trPr>
        <w:tc>
          <w:tcPr>
            <w:cnfStyle w:val="000010000000" w:firstRow="0" w:lastRow="0" w:firstColumn="0" w:lastColumn="0" w:oddVBand="1" w:evenVBand="0" w:oddHBand="0" w:evenHBand="0" w:firstRowFirstColumn="0" w:firstRowLastColumn="0" w:lastRowFirstColumn="0" w:lastRowLastColumn="0"/>
            <w:tcW w:w="4322" w:type="dxa"/>
            <w:vAlign w:val="center"/>
          </w:tcPr>
          <w:p w14:paraId="008B1585" w14:textId="77777777" w:rsidR="00430534" w:rsidRPr="00B1375D" w:rsidRDefault="00430534"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Договор за организирана полуматура</w:t>
            </w:r>
          </w:p>
        </w:tc>
        <w:tc>
          <w:tcPr>
            <w:tcW w:w="6493" w:type="dxa"/>
            <w:vAlign w:val="center"/>
          </w:tcPr>
          <w:p w14:paraId="72C5378D" w14:textId="77777777" w:rsidR="00430534" w:rsidRPr="00B1375D" w:rsidRDefault="00430534"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Доверба, одговорност и ентузијазам</w:t>
            </w:r>
          </w:p>
        </w:tc>
        <w:tc>
          <w:tcPr>
            <w:cnfStyle w:val="000010000000" w:firstRow="0" w:lastRow="0" w:firstColumn="0" w:lastColumn="0" w:oddVBand="1" w:evenVBand="0" w:oddHBand="0" w:evenHBand="0" w:firstRowFirstColumn="0" w:firstRowLastColumn="0" w:lastRowFirstColumn="0" w:lastRowLastColumn="0"/>
            <w:tcW w:w="1418" w:type="dxa"/>
            <w:vMerge/>
            <w:vAlign w:val="center"/>
          </w:tcPr>
          <w:p w14:paraId="12F10AD2" w14:textId="77777777" w:rsidR="00430534" w:rsidRPr="00B1375D" w:rsidRDefault="00430534" w:rsidP="0089175A">
            <w:pPr>
              <w:spacing w:after="200" w:line="360" w:lineRule="auto"/>
              <w:jc w:val="center"/>
              <w:rPr>
                <w:rFonts w:ascii="Arial" w:eastAsia="Times New Roman" w:hAnsi="Arial" w:cs="Arial"/>
                <w:sz w:val="20"/>
                <w:szCs w:val="20"/>
              </w:rPr>
            </w:pPr>
          </w:p>
        </w:tc>
        <w:tc>
          <w:tcPr>
            <w:tcW w:w="2288" w:type="dxa"/>
            <w:vAlign w:val="center"/>
          </w:tcPr>
          <w:p w14:paraId="4438DD33" w14:textId="77777777" w:rsidR="00430534" w:rsidRPr="00B1375D" w:rsidRDefault="00430534" w:rsidP="0089175A">
            <w:pPr>
              <w:spacing w:after="0" w:line="36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Одговорни наставници</w:t>
            </w:r>
          </w:p>
        </w:tc>
      </w:tr>
      <w:tr w:rsidR="00430534" w:rsidRPr="00B1375D" w14:paraId="7AA4B3EE" w14:textId="77777777" w:rsidTr="00983A9D">
        <w:trPr>
          <w:cnfStyle w:val="000000010000" w:firstRow="0" w:lastRow="0" w:firstColumn="0" w:lastColumn="0" w:oddVBand="0" w:evenVBand="0" w:oddHBand="0" w:evenHBand="1" w:firstRowFirstColumn="0" w:firstRowLastColumn="0" w:lastRowFirstColumn="0" w:lastRowLastColumn="0"/>
          <w:trHeight w:val="20"/>
          <w:jc w:val="center"/>
        </w:trPr>
        <w:tc>
          <w:tcPr>
            <w:cnfStyle w:val="000010000000" w:firstRow="0" w:lastRow="0" w:firstColumn="0" w:lastColumn="0" w:oddVBand="1" w:evenVBand="0" w:oddHBand="0" w:evenHBand="0" w:firstRowFirstColumn="0" w:firstRowLastColumn="0" w:lastRowFirstColumn="0" w:lastRowLastColumn="0"/>
            <w:tcW w:w="4322" w:type="dxa"/>
            <w:vAlign w:val="center"/>
          </w:tcPr>
          <w:p w14:paraId="6C3D053D" w14:textId="77777777" w:rsidR="00430534" w:rsidRPr="00B1375D" w:rsidRDefault="00430534"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 xml:space="preserve">Извештај за работа </w:t>
            </w:r>
          </w:p>
        </w:tc>
        <w:tc>
          <w:tcPr>
            <w:tcW w:w="6493" w:type="dxa"/>
            <w:vAlign w:val="center"/>
          </w:tcPr>
          <w:p w14:paraId="7BFEEA32" w14:textId="77777777" w:rsidR="00430534" w:rsidRPr="00B1375D" w:rsidRDefault="00430534"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Согледување на резултатите</w:t>
            </w:r>
          </w:p>
        </w:tc>
        <w:tc>
          <w:tcPr>
            <w:cnfStyle w:val="000010000000" w:firstRow="0" w:lastRow="0" w:firstColumn="0" w:lastColumn="0" w:oddVBand="1" w:evenVBand="0" w:oddHBand="0" w:evenHBand="0" w:firstRowFirstColumn="0" w:firstRowLastColumn="0" w:lastRowFirstColumn="0" w:lastRowLastColumn="0"/>
            <w:tcW w:w="1418" w:type="dxa"/>
            <w:vAlign w:val="center"/>
          </w:tcPr>
          <w:p w14:paraId="7D6B75DF" w14:textId="77777777" w:rsidR="00430534" w:rsidRPr="00B1375D" w:rsidRDefault="00430534" w:rsidP="0089175A">
            <w:pPr>
              <w:spacing w:after="0" w:line="360" w:lineRule="auto"/>
              <w:jc w:val="center"/>
              <w:rPr>
                <w:rFonts w:ascii="Arial" w:eastAsia="Times New Roman" w:hAnsi="Arial" w:cs="Arial"/>
                <w:sz w:val="20"/>
                <w:szCs w:val="20"/>
              </w:rPr>
            </w:pPr>
            <w:r w:rsidRPr="00B1375D">
              <w:rPr>
                <w:rFonts w:ascii="Arial" w:eastAsia="Times New Roman" w:hAnsi="Arial" w:cs="Arial"/>
                <w:sz w:val="20"/>
                <w:szCs w:val="20"/>
              </w:rPr>
              <w:t>јуни</w:t>
            </w:r>
          </w:p>
        </w:tc>
        <w:tc>
          <w:tcPr>
            <w:tcW w:w="2288" w:type="dxa"/>
            <w:vAlign w:val="center"/>
          </w:tcPr>
          <w:p w14:paraId="1E95FA01" w14:textId="77777777" w:rsidR="00430534" w:rsidRPr="00B1375D" w:rsidRDefault="00430534" w:rsidP="0089175A">
            <w:pPr>
              <w:spacing w:after="0" w:line="360" w:lineRule="auto"/>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B1375D">
              <w:rPr>
                <w:rFonts w:ascii="Arial" w:eastAsia="Times New Roman" w:hAnsi="Arial" w:cs="Arial"/>
                <w:sz w:val="20"/>
                <w:szCs w:val="20"/>
              </w:rPr>
              <w:t>Наставници, претседател на УЗ</w:t>
            </w:r>
          </w:p>
        </w:tc>
      </w:tr>
    </w:tbl>
    <w:p w14:paraId="1B979AD0" w14:textId="77777777" w:rsidR="00430534" w:rsidRPr="00B1375D" w:rsidRDefault="00430534" w:rsidP="0089175A">
      <w:pPr>
        <w:pBdr>
          <w:top w:val="nil"/>
          <w:left w:val="nil"/>
          <w:bottom w:val="nil"/>
          <w:right w:val="nil"/>
          <w:between w:val="nil"/>
        </w:pBdr>
        <w:spacing w:after="0" w:line="360" w:lineRule="auto"/>
        <w:jc w:val="right"/>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 xml:space="preserve">         </w:t>
      </w:r>
    </w:p>
    <w:p w14:paraId="38AFC9DC" w14:textId="5D1B41B4" w:rsidR="00430534" w:rsidRDefault="00430534" w:rsidP="00983A9D">
      <w:pPr>
        <w:pBdr>
          <w:top w:val="nil"/>
          <w:left w:val="nil"/>
          <w:bottom w:val="nil"/>
          <w:right w:val="nil"/>
          <w:between w:val="nil"/>
        </w:pBdr>
        <w:spacing w:after="0" w:line="360" w:lineRule="auto"/>
        <w:rPr>
          <w:rFonts w:ascii="Arial" w:eastAsia="Times New Roman" w:hAnsi="Arial" w:cs="Arial"/>
          <w:color w:val="000000"/>
          <w:sz w:val="20"/>
          <w:szCs w:val="20"/>
          <w:lang w:val="mk-MK"/>
        </w:rPr>
      </w:pPr>
      <w:r w:rsidRPr="00B1375D">
        <w:rPr>
          <w:rFonts w:ascii="Arial" w:eastAsia="Times New Roman" w:hAnsi="Arial" w:cs="Arial"/>
          <w:b/>
          <w:color w:val="000000"/>
          <w:sz w:val="20"/>
          <w:szCs w:val="20"/>
          <w:lang w:val="mk-MK"/>
        </w:rPr>
        <w:t>Одговорни наставници</w:t>
      </w:r>
      <w:r w:rsidRPr="00F602F3">
        <w:rPr>
          <w:rFonts w:ascii="Arial" w:eastAsia="Times New Roman" w:hAnsi="Arial" w:cs="Arial"/>
          <w:b/>
          <w:color w:val="000000"/>
          <w:sz w:val="20"/>
          <w:szCs w:val="20"/>
          <w:lang w:val="ru-RU"/>
        </w:rPr>
        <w:t xml:space="preserve">: </w:t>
      </w:r>
      <w:r w:rsidRPr="00B1375D">
        <w:rPr>
          <w:rFonts w:ascii="Arial" w:eastAsia="Times New Roman" w:hAnsi="Arial" w:cs="Arial"/>
          <w:color w:val="000000"/>
          <w:sz w:val="20"/>
          <w:szCs w:val="20"/>
          <w:lang w:val="mk-MK"/>
        </w:rPr>
        <w:t>Емилија Симонова, Биљана Николовска-педагог,Драги Иванов, Русе Атанасов, Зоран Тасев, Ивана Петковска, Валентина Ефремовска, Илчо Велковски, Марија Крстевски.</w:t>
      </w:r>
    </w:p>
    <w:p w14:paraId="5CC55876" w14:textId="77777777" w:rsidR="00DC7732" w:rsidRDefault="00DC7732" w:rsidP="00983A9D">
      <w:pPr>
        <w:pBdr>
          <w:top w:val="nil"/>
          <w:left w:val="nil"/>
          <w:bottom w:val="nil"/>
          <w:right w:val="nil"/>
          <w:between w:val="nil"/>
        </w:pBdr>
        <w:spacing w:after="0" w:line="360" w:lineRule="auto"/>
        <w:rPr>
          <w:rFonts w:ascii="Arial" w:eastAsia="Times New Roman" w:hAnsi="Arial" w:cs="Arial"/>
          <w:color w:val="000000"/>
          <w:sz w:val="20"/>
          <w:szCs w:val="20"/>
          <w:lang w:val="mk-MK"/>
        </w:rPr>
      </w:pPr>
    </w:p>
    <w:p w14:paraId="31674E40" w14:textId="77777777" w:rsidR="00DC7732" w:rsidRPr="00BD4671" w:rsidRDefault="00DC7732" w:rsidP="00983A9D">
      <w:pPr>
        <w:pBdr>
          <w:top w:val="nil"/>
          <w:left w:val="nil"/>
          <w:bottom w:val="nil"/>
          <w:right w:val="nil"/>
          <w:between w:val="nil"/>
        </w:pBdr>
        <w:spacing w:after="0" w:line="360" w:lineRule="auto"/>
        <w:rPr>
          <w:rFonts w:ascii="Arial" w:eastAsia="Times New Roman" w:hAnsi="Arial" w:cs="Arial"/>
          <w:color w:val="000000"/>
          <w:sz w:val="20"/>
          <w:szCs w:val="20"/>
          <w:lang w:val="ru-RU"/>
        </w:rPr>
      </w:pPr>
    </w:p>
    <w:p w14:paraId="1B47ED57" w14:textId="095547DA" w:rsidR="00983A9D" w:rsidRDefault="00B157A7" w:rsidP="004478EA">
      <w:pPr>
        <w:pStyle w:val="Heading1"/>
        <w:numPr>
          <w:ilvl w:val="0"/>
          <w:numId w:val="33"/>
        </w:numPr>
      </w:pPr>
      <w:bookmarkStart w:id="58" w:name="_Toc237598505"/>
      <w:r w:rsidRPr="00B1375D">
        <w:rPr>
          <w:lang w:val="mk-MK"/>
        </w:rPr>
        <w:t>Ученичко организирање и учество</w:t>
      </w:r>
      <w:bookmarkEnd w:id="58"/>
    </w:p>
    <w:p w14:paraId="5963F04E" w14:textId="77777777" w:rsidR="00983A9D" w:rsidRDefault="00983A9D" w:rsidP="00983A9D">
      <w:pPr>
        <w:pStyle w:val="ListParagraph"/>
        <w:ind w:left="360"/>
        <w:rPr>
          <w:lang w:val="en-US"/>
        </w:rPr>
      </w:pPr>
    </w:p>
    <w:p w14:paraId="243DA87B" w14:textId="77777777" w:rsidR="00716F6F" w:rsidRDefault="00716F6F" w:rsidP="00716F6F">
      <w:pPr>
        <w:spacing w:line="360" w:lineRule="auto"/>
        <w:jc w:val="both"/>
        <w:rPr>
          <w:rFonts w:ascii="Arial" w:hAnsi="Arial" w:cs="Arial"/>
          <w:b/>
          <w:color w:val="000000"/>
          <w:sz w:val="20"/>
          <w:szCs w:val="20"/>
          <w:lang w:val="mk-MK"/>
        </w:rPr>
      </w:pPr>
      <w:r>
        <w:t xml:space="preserve">  </w:t>
      </w:r>
      <w:r>
        <w:rPr>
          <w:rFonts w:ascii="Arial" w:hAnsi="Arial" w:cs="Arial"/>
          <w:color w:val="000000"/>
          <w:sz w:val="20"/>
          <w:szCs w:val="20"/>
          <w:lang w:val="ru-RU"/>
        </w:rPr>
        <w:t xml:space="preserve">          </w:t>
      </w:r>
      <w:r>
        <w:rPr>
          <w:rFonts w:ascii="Arial" w:hAnsi="Arial" w:cs="Arial"/>
          <w:b/>
          <w:color w:val="000000"/>
          <w:sz w:val="20"/>
          <w:szCs w:val="20"/>
          <w:lang w:val="mk-MK"/>
        </w:rPr>
        <w:t>Ученички парламент</w:t>
      </w:r>
    </w:p>
    <w:p w14:paraId="6C7546C8" w14:textId="77777777" w:rsidR="00716F6F" w:rsidRDefault="00716F6F" w:rsidP="00716F6F">
      <w:pPr>
        <w:spacing w:line="360" w:lineRule="auto"/>
        <w:jc w:val="both"/>
        <w:rPr>
          <w:rFonts w:ascii="Arial" w:hAnsi="Arial" w:cs="Arial"/>
          <w:color w:val="000000"/>
          <w:sz w:val="20"/>
          <w:szCs w:val="20"/>
          <w:lang w:val="mk-MK"/>
        </w:rPr>
      </w:pPr>
      <w:r>
        <w:rPr>
          <w:rFonts w:ascii="Arial" w:hAnsi="Arial" w:cs="Arial"/>
          <w:color w:val="000000"/>
          <w:sz w:val="20"/>
          <w:szCs w:val="20"/>
          <w:lang w:val="mk-MK"/>
        </w:rPr>
        <w:t xml:space="preserve">За организирано остварување на интересите на учениците во основното училиште работи и ученичкиот парламент,кој овозможува активно вклучување на учениците во училишниот живот. Ученичкиот парламент го сочинуваат претседателите на заедниците на паралелките вклучувајќи и </w:t>
      </w:r>
      <w:r>
        <w:rPr>
          <w:rFonts w:ascii="Arial" w:hAnsi="Arial" w:cs="Arial"/>
          <w:color w:val="000000"/>
          <w:sz w:val="20"/>
          <w:szCs w:val="20"/>
          <w:lang w:val="mk-MK"/>
        </w:rPr>
        <w:lastRenderedPageBreak/>
        <w:t>други избрани членови од паралелките во училиштето.  Првото свикување на ученичкиот парламент е во месец септември од страна на директорот и педагогот на училиштето.</w:t>
      </w:r>
    </w:p>
    <w:p w14:paraId="6A294729" w14:textId="77777777" w:rsidR="00716F6F" w:rsidRDefault="00716F6F" w:rsidP="00716F6F">
      <w:pPr>
        <w:spacing w:line="360" w:lineRule="auto"/>
        <w:jc w:val="both"/>
        <w:rPr>
          <w:rFonts w:ascii="Arial" w:hAnsi="Arial" w:cs="Arial"/>
          <w:color w:val="000000"/>
          <w:sz w:val="20"/>
          <w:szCs w:val="20"/>
          <w:lang w:val="mk-MK"/>
        </w:rPr>
      </w:pPr>
      <w:r>
        <w:rPr>
          <w:rFonts w:ascii="Arial" w:hAnsi="Arial" w:cs="Arial"/>
          <w:color w:val="000000"/>
          <w:sz w:val="20"/>
          <w:szCs w:val="20"/>
          <w:lang w:val="mk-MK"/>
        </w:rPr>
        <w:t xml:space="preserve">Ученичкиот парламент активно учествува во застапување и промовирање на правата и интересите на учениците, го промовира ученичкиот активизам,  учествува во активности за обезбедување врсничка поддршка на учениците со посебни образовни потреби, во реализација на наставата и воннаставните активности, учествува во подготовката на годишната програма за работа,  дава предлог активности за годишните програми за екскурзии, дава предлози за воннаставни активности на училиштето,  дава предлози за подобрување на ученичкиот стандард, учествува во евалуацијата на работата на училиштето, преку свои претставници учествува во советот на родители и наставничкиот совет и организира и учествуваат во хуманитарни активности, еколошки активности и општествено корисна работа. </w:t>
      </w:r>
    </w:p>
    <w:p w14:paraId="4C9BEE4C" w14:textId="77777777" w:rsidR="00716F6F" w:rsidRDefault="00716F6F" w:rsidP="00716F6F">
      <w:pPr>
        <w:spacing w:line="360" w:lineRule="auto"/>
        <w:jc w:val="both"/>
        <w:rPr>
          <w:rFonts w:ascii="Arial" w:hAnsi="Arial" w:cs="Arial"/>
          <w:color w:val="000000"/>
          <w:sz w:val="20"/>
          <w:szCs w:val="20"/>
          <w:lang w:val="mk-MK"/>
        </w:rPr>
      </w:pPr>
      <w:r>
        <w:rPr>
          <w:rFonts w:ascii="Arial" w:hAnsi="Arial" w:cs="Arial"/>
          <w:color w:val="000000"/>
          <w:sz w:val="20"/>
          <w:szCs w:val="20"/>
          <w:lang w:val="mk-MK"/>
        </w:rPr>
        <w:t xml:space="preserve"> </w:t>
      </w:r>
      <w:r>
        <w:rPr>
          <w:rFonts w:ascii="Arial" w:hAnsi="Arial" w:cs="Arial"/>
          <w:color w:val="000000"/>
          <w:sz w:val="20"/>
          <w:szCs w:val="20"/>
          <w:lang w:val="mk-MK"/>
        </w:rPr>
        <w:tab/>
        <w:t>Изборот на претседател на ученички парламент и ученички правобранител се прави на првиот состанок во месец септември по пат на тајно гласање од страна на членовите на ученичкиот парламент.</w:t>
      </w:r>
    </w:p>
    <w:p w14:paraId="1511C3DC" w14:textId="77777777" w:rsidR="00716F6F" w:rsidRDefault="00716F6F" w:rsidP="00716F6F">
      <w:pPr>
        <w:spacing w:line="360" w:lineRule="auto"/>
        <w:jc w:val="both"/>
        <w:rPr>
          <w:rFonts w:ascii="Arial" w:hAnsi="Arial" w:cs="Arial"/>
          <w:color w:val="000000"/>
          <w:sz w:val="20"/>
          <w:szCs w:val="20"/>
          <w:lang w:val="ru-RU"/>
        </w:rPr>
      </w:pPr>
      <w:r>
        <w:rPr>
          <w:rFonts w:ascii="Arial" w:hAnsi="Arial" w:cs="Arial"/>
          <w:color w:val="000000"/>
          <w:sz w:val="20"/>
          <w:szCs w:val="20"/>
          <w:lang w:val="mk-MK"/>
        </w:rPr>
        <w:t xml:space="preserve">Активностите на ученичкиот парламент се планирани согласно програмата за работа на ученичкиот парламент.        </w:t>
      </w:r>
    </w:p>
    <w:p w14:paraId="65939820" w14:textId="77777777" w:rsidR="00716F6F" w:rsidRDefault="00716F6F" w:rsidP="00716F6F">
      <w:pPr>
        <w:spacing w:line="360" w:lineRule="auto"/>
        <w:ind w:firstLine="709"/>
        <w:rPr>
          <w:rFonts w:ascii="Arial" w:hAnsi="Arial" w:cs="Arial"/>
          <w:b/>
          <w:sz w:val="20"/>
          <w:szCs w:val="20"/>
          <w:lang w:val="mk-MK"/>
        </w:rPr>
      </w:pPr>
      <w:r>
        <w:rPr>
          <w:rFonts w:ascii="Arial" w:hAnsi="Arial" w:cs="Arial"/>
          <w:b/>
          <w:sz w:val="20"/>
          <w:szCs w:val="20"/>
          <w:lang w:val="ru-RU"/>
        </w:rPr>
        <w:t>Општествено-хуманитарна работа</w:t>
      </w:r>
    </w:p>
    <w:p w14:paraId="6A3FEF38" w14:textId="77777777" w:rsidR="00716F6F" w:rsidRDefault="00716F6F" w:rsidP="00716F6F">
      <w:pPr>
        <w:spacing w:line="360" w:lineRule="auto"/>
        <w:ind w:firstLine="709"/>
        <w:jc w:val="both"/>
        <w:rPr>
          <w:rFonts w:ascii="Arial" w:hAnsi="Arial" w:cs="Arial"/>
          <w:sz w:val="20"/>
          <w:szCs w:val="20"/>
          <w:lang w:val="ru-RU"/>
        </w:rPr>
      </w:pPr>
      <w:r>
        <w:rPr>
          <w:rFonts w:ascii="Arial" w:hAnsi="Arial" w:cs="Arial"/>
          <w:sz w:val="20"/>
          <w:szCs w:val="20"/>
          <w:lang w:val="ru-RU"/>
        </w:rPr>
        <w:t xml:space="preserve">Преку реализацијата на општествено-корисната работа кај учениците ќе се негува </w:t>
      </w:r>
      <w:r>
        <w:rPr>
          <w:rFonts w:ascii="Arial" w:hAnsi="Arial" w:cs="Arial"/>
          <w:color w:val="31849B" w:themeColor="accent5" w:themeShade="BF"/>
          <w:sz w:val="20"/>
          <w:szCs w:val="20"/>
          <w:lang w:val="ru-RU"/>
        </w:rPr>
        <w:t>позитивниот однос</w:t>
      </w:r>
      <w:r>
        <w:rPr>
          <w:rFonts w:ascii="Arial" w:hAnsi="Arial" w:cs="Arial"/>
          <w:sz w:val="20"/>
          <w:szCs w:val="20"/>
          <w:lang w:val="ru-RU"/>
        </w:rPr>
        <w:t xml:space="preserve"> кон работата. Во тој прилог во училиштето ќе се преземаат следните активности: </w:t>
      </w:r>
    </w:p>
    <w:p w14:paraId="31C93141" w14:textId="77777777" w:rsidR="00716F6F" w:rsidRDefault="00716F6F" w:rsidP="004478EA">
      <w:pPr>
        <w:pStyle w:val="ListParagraph"/>
        <w:numPr>
          <w:ilvl w:val="0"/>
          <w:numId w:val="31"/>
        </w:numPr>
        <w:spacing w:after="0" w:line="360" w:lineRule="auto"/>
        <w:jc w:val="both"/>
        <w:rPr>
          <w:rFonts w:ascii="Arial" w:hAnsi="Arial" w:cs="Arial"/>
          <w:sz w:val="20"/>
          <w:szCs w:val="20"/>
        </w:rPr>
      </w:pPr>
      <w:r>
        <w:rPr>
          <w:rFonts w:ascii="Arial" w:hAnsi="Arial" w:cs="Arial"/>
          <w:sz w:val="20"/>
          <w:szCs w:val="20"/>
        </w:rPr>
        <w:t>одржување на училиштето преку уредување на училниците и кабинетите, ходниците, училишната зграда и училишниот двор.</w:t>
      </w:r>
    </w:p>
    <w:p w14:paraId="0E735266" w14:textId="77777777" w:rsidR="00716F6F" w:rsidRDefault="00716F6F" w:rsidP="004478EA">
      <w:pPr>
        <w:pStyle w:val="ListParagraph"/>
        <w:numPr>
          <w:ilvl w:val="0"/>
          <w:numId w:val="31"/>
        </w:numPr>
        <w:spacing w:after="0" w:line="360" w:lineRule="auto"/>
        <w:jc w:val="both"/>
        <w:rPr>
          <w:rFonts w:ascii="Arial" w:hAnsi="Arial" w:cs="Arial"/>
          <w:sz w:val="20"/>
          <w:szCs w:val="20"/>
        </w:rPr>
      </w:pPr>
      <w:r>
        <w:rPr>
          <w:rFonts w:ascii="Arial" w:hAnsi="Arial" w:cs="Arial"/>
          <w:sz w:val="20"/>
          <w:szCs w:val="20"/>
        </w:rPr>
        <w:t>во локалната средина со учениците ќе се изведат разновидни акции од еколошки карактер.</w:t>
      </w:r>
    </w:p>
    <w:p w14:paraId="792CC6FA" w14:textId="77777777" w:rsidR="00716F6F" w:rsidRDefault="00716F6F" w:rsidP="004478EA">
      <w:pPr>
        <w:pStyle w:val="ListParagraph"/>
        <w:numPr>
          <w:ilvl w:val="0"/>
          <w:numId w:val="31"/>
        </w:numPr>
        <w:spacing w:after="0" w:line="360" w:lineRule="auto"/>
        <w:jc w:val="both"/>
        <w:rPr>
          <w:rFonts w:ascii="Arial" w:hAnsi="Arial" w:cs="Arial"/>
          <w:sz w:val="20"/>
          <w:szCs w:val="20"/>
        </w:rPr>
      </w:pPr>
      <w:r>
        <w:rPr>
          <w:rFonts w:ascii="Arial" w:hAnsi="Arial" w:cs="Arial"/>
          <w:sz w:val="20"/>
          <w:szCs w:val="20"/>
        </w:rPr>
        <w:t>за ублажување на последиците од елементарни непогоди и укажување на помош на социјално загрозени ученици во училиштето ќе бидат организирани собирни акции.</w:t>
      </w:r>
    </w:p>
    <w:p w14:paraId="45DA604D" w14:textId="77777777" w:rsidR="00716F6F" w:rsidRDefault="00716F6F" w:rsidP="00716F6F">
      <w:pPr>
        <w:spacing w:line="360" w:lineRule="auto"/>
        <w:ind w:left="1069"/>
        <w:jc w:val="both"/>
        <w:rPr>
          <w:rFonts w:ascii="Arial" w:hAnsi="Arial" w:cs="Arial"/>
          <w:sz w:val="20"/>
          <w:szCs w:val="20"/>
          <w:lang w:val="ru-RU"/>
        </w:rPr>
      </w:pPr>
    </w:p>
    <w:p w14:paraId="65AD50FF" w14:textId="77777777" w:rsidR="00716F6F" w:rsidRDefault="00716F6F" w:rsidP="00716F6F">
      <w:pPr>
        <w:spacing w:line="360" w:lineRule="auto"/>
        <w:ind w:left="1069"/>
        <w:jc w:val="both"/>
        <w:rPr>
          <w:rFonts w:ascii="Arial" w:hAnsi="Arial" w:cs="Arial"/>
          <w:sz w:val="20"/>
          <w:szCs w:val="20"/>
          <w:lang w:val="ru-RU"/>
        </w:rPr>
      </w:pPr>
    </w:p>
    <w:tbl>
      <w:tblPr>
        <w:tblStyle w:val="LightGrid-Accent11"/>
        <w:tblW w:w="14796" w:type="dxa"/>
        <w:jc w:val="center"/>
        <w:tblLayout w:type="fixed"/>
        <w:tblLook w:val="0400" w:firstRow="0" w:lastRow="0" w:firstColumn="0" w:lastColumn="0" w:noHBand="0" w:noVBand="1"/>
      </w:tblPr>
      <w:tblGrid>
        <w:gridCol w:w="4198"/>
        <w:gridCol w:w="2575"/>
        <w:gridCol w:w="1843"/>
        <w:gridCol w:w="4396"/>
        <w:gridCol w:w="1784"/>
      </w:tblGrid>
      <w:tr w:rsidR="00716F6F" w14:paraId="7A2BC2BD" w14:textId="77777777" w:rsidTr="00716F6F">
        <w:trPr>
          <w:cnfStyle w:val="000000100000" w:firstRow="0" w:lastRow="0" w:firstColumn="0" w:lastColumn="0" w:oddVBand="0" w:evenVBand="0" w:oddHBand="1" w:evenHBand="0" w:firstRowFirstColumn="0" w:firstRowLastColumn="0" w:lastRowFirstColumn="0" w:lastRowLastColumn="0"/>
          <w:trHeight w:val="20"/>
          <w:jc w:val="center"/>
        </w:trPr>
        <w:tc>
          <w:tcPr>
            <w:tcW w:w="4197" w:type="dxa"/>
            <w:vAlign w:val="center"/>
            <w:hideMark/>
          </w:tcPr>
          <w:p w14:paraId="45093D79" w14:textId="77777777" w:rsidR="00716F6F" w:rsidRDefault="00716F6F">
            <w:pPr>
              <w:spacing w:after="0" w:line="360" w:lineRule="auto"/>
              <w:jc w:val="center"/>
              <w:rPr>
                <w:rFonts w:ascii="Arial" w:hAnsi="Arial" w:cs="Arial"/>
                <w:b/>
                <w:sz w:val="20"/>
                <w:szCs w:val="20"/>
                <w:lang w:val="en-US"/>
              </w:rPr>
            </w:pPr>
            <w:r>
              <w:rPr>
                <w:rFonts w:ascii="Arial" w:hAnsi="Arial" w:cs="Arial"/>
                <w:b/>
                <w:sz w:val="20"/>
                <w:szCs w:val="20"/>
              </w:rPr>
              <w:t>Планирана активност</w:t>
            </w:r>
          </w:p>
        </w:tc>
        <w:tc>
          <w:tcPr>
            <w:tcW w:w="2574" w:type="dxa"/>
            <w:vAlign w:val="center"/>
            <w:hideMark/>
          </w:tcPr>
          <w:p w14:paraId="0E8827F2" w14:textId="77777777" w:rsidR="00716F6F" w:rsidRDefault="00716F6F">
            <w:pPr>
              <w:spacing w:after="0" w:line="360" w:lineRule="auto"/>
              <w:jc w:val="center"/>
              <w:rPr>
                <w:rFonts w:ascii="Arial" w:hAnsi="Arial" w:cs="Arial"/>
                <w:b/>
                <w:sz w:val="20"/>
                <w:szCs w:val="20"/>
                <w:lang w:val="en-US"/>
              </w:rPr>
            </w:pPr>
            <w:r>
              <w:rPr>
                <w:rFonts w:ascii="Arial" w:hAnsi="Arial" w:cs="Arial"/>
                <w:b/>
                <w:sz w:val="20"/>
                <w:szCs w:val="20"/>
              </w:rPr>
              <w:t>Време на реализација</w:t>
            </w:r>
          </w:p>
        </w:tc>
        <w:tc>
          <w:tcPr>
            <w:tcW w:w="1842" w:type="dxa"/>
            <w:vAlign w:val="center"/>
            <w:hideMark/>
          </w:tcPr>
          <w:p w14:paraId="1871325A" w14:textId="77777777" w:rsidR="00716F6F" w:rsidRDefault="00716F6F">
            <w:pPr>
              <w:spacing w:after="0" w:line="360" w:lineRule="auto"/>
              <w:jc w:val="center"/>
              <w:rPr>
                <w:rFonts w:ascii="Arial" w:hAnsi="Arial" w:cs="Arial"/>
                <w:b/>
                <w:sz w:val="20"/>
                <w:szCs w:val="20"/>
                <w:lang w:val="en-US"/>
              </w:rPr>
            </w:pPr>
            <w:r>
              <w:rPr>
                <w:rFonts w:ascii="Arial" w:hAnsi="Arial" w:cs="Arial"/>
                <w:b/>
                <w:sz w:val="20"/>
                <w:szCs w:val="20"/>
              </w:rPr>
              <w:t>Реализатор</w:t>
            </w:r>
          </w:p>
        </w:tc>
        <w:tc>
          <w:tcPr>
            <w:tcW w:w="4395" w:type="dxa"/>
            <w:vAlign w:val="center"/>
            <w:hideMark/>
          </w:tcPr>
          <w:p w14:paraId="49A56C74" w14:textId="77777777" w:rsidR="00716F6F" w:rsidRDefault="00716F6F">
            <w:pPr>
              <w:spacing w:after="0" w:line="360" w:lineRule="auto"/>
              <w:jc w:val="center"/>
              <w:rPr>
                <w:rFonts w:ascii="Arial" w:hAnsi="Arial" w:cs="Arial"/>
                <w:b/>
                <w:sz w:val="20"/>
                <w:szCs w:val="20"/>
                <w:lang w:val="en-US"/>
              </w:rPr>
            </w:pPr>
            <w:r>
              <w:rPr>
                <w:rFonts w:ascii="Arial" w:hAnsi="Arial" w:cs="Arial"/>
                <w:b/>
                <w:sz w:val="20"/>
                <w:szCs w:val="20"/>
              </w:rPr>
              <w:t>Цели</w:t>
            </w:r>
          </w:p>
        </w:tc>
        <w:tc>
          <w:tcPr>
            <w:tcW w:w="1783" w:type="dxa"/>
            <w:vAlign w:val="center"/>
            <w:hideMark/>
          </w:tcPr>
          <w:p w14:paraId="6A3E7C19" w14:textId="77777777" w:rsidR="00716F6F" w:rsidRDefault="00716F6F">
            <w:pPr>
              <w:spacing w:after="0" w:line="360" w:lineRule="auto"/>
              <w:jc w:val="center"/>
              <w:rPr>
                <w:rFonts w:ascii="Arial" w:hAnsi="Arial" w:cs="Arial"/>
                <w:b/>
                <w:sz w:val="20"/>
                <w:szCs w:val="20"/>
                <w:lang w:val="en-US"/>
              </w:rPr>
            </w:pPr>
            <w:r>
              <w:rPr>
                <w:rFonts w:ascii="Arial" w:hAnsi="Arial" w:cs="Arial"/>
                <w:b/>
                <w:sz w:val="20"/>
                <w:szCs w:val="20"/>
              </w:rPr>
              <w:t>Ресурси</w:t>
            </w:r>
          </w:p>
        </w:tc>
      </w:tr>
      <w:tr w:rsidR="00716F6F" w14:paraId="2EF8EB2F" w14:textId="77777777" w:rsidTr="00716F6F">
        <w:trPr>
          <w:cnfStyle w:val="000000010000" w:firstRow="0" w:lastRow="0" w:firstColumn="0" w:lastColumn="0" w:oddVBand="0" w:evenVBand="0" w:oddHBand="0" w:evenHBand="1" w:firstRowFirstColumn="0" w:firstRowLastColumn="0" w:lastRowFirstColumn="0" w:lastRowLastColumn="0"/>
          <w:trHeight w:val="178"/>
          <w:jc w:val="center"/>
        </w:trPr>
        <w:tc>
          <w:tcPr>
            <w:tcW w:w="4197" w:type="dxa"/>
            <w:hideMark/>
          </w:tcPr>
          <w:p w14:paraId="7BDACFEE" w14:textId="77777777" w:rsidR="00716F6F" w:rsidRDefault="00716F6F">
            <w:pPr>
              <w:spacing w:after="0" w:line="276" w:lineRule="auto"/>
              <w:rPr>
                <w:rFonts w:ascii="Arial" w:hAnsi="Arial" w:cs="Arial"/>
                <w:sz w:val="20"/>
                <w:szCs w:val="20"/>
              </w:rPr>
            </w:pPr>
            <w:r>
              <w:rPr>
                <w:rFonts w:ascii="Arial" w:hAnsi="Arial" w:cs="Arial"/>
                <w:sz w:val="20"/>
                <w:szCs w:val="20"/>
              </w:rPr>
              <w:t>Избор на претседател, ученички правобранител и заменици</w:t>
            </w:r>
          </w:p>
        </w:tc>
        <w:tc>
          <w:tcPr>
            <w:tcW w:w="2574" w:type="dxa"/>
            <w:vAlign w:val="center"/>
            <w:hideMark/>
          </w:tcPr>
          <w:p w14:paraId="1467E6A8" w14:textId="77777777" w:rsidR="00716F6F" w:rsidRDefault="00716F6F">
            <w:pPr>
              <w:spacing w:after="0" w:line="276" w:lineRule="auto"/>
              <w:rPr>
                <w:rFonts w:ascii="Arial" w:hAnsi="Arial" w:cs="Arial"/>
                <w:sz w:val="20"/>
                <w:szCs w:val="20"/>
                <w:lang w:val="en-US"/>
              </w:rPr>
            </w:pPr>
            <w:r>
              <w:rPr>
                <w:rFonts w:ascii="Arial" w:hAnsi="Arial" w:cs="Arial"/>
                <w:sz w:val="20"/>
                <w:szCs w:val="20"/>
              </w:rPr>
              <w:t xml:space="preserve">септември, </w:t>
            </w:r>
          </w:p>
          <w:p w14:paraId="710884FC" w14:textId="77777777" w:rsidR="00716F6F" w:rsidRDefault="00716F6F">
            <w:pPr>
              <w:spacing w:after="0" w:line="276" w:lineRule="auto"/>
              <w:rPr>
                <w:rFonts w:ascii="Arial" w:hAnsi="Arial" w:cs="Arial"/>
                <w:sz w:val="20"/>
                <w:szCs w:val="20"/>
                <w:lang w:val="en-US"/>
              </w:rPr>
            </w:pPr>
            <w:r>
              <w:rPr>
                <w:rFonts w:ascii="Arial" w:hAnsi="Arial" w:cs="Arial"/>
                <w:sz w:val="20"/>
                <w:szCs w:val="20"/>
              </w:rPr>
              <w:t xml:space="preserve"> </w:t>
            </w:r>
          </w:p>
        </w:tc>
        <w:tc>
          <w:tcPr>
            <w:tcW w:w="1842" w:type="dxa"/>
            <w:vAlign w:val="center"/>
            <w:hideMark/>
          </w:tcPr>
          <w:p w14:paraId="6EE29C19" w14:textId="77777777" w:rsidR="00716F6F" w:rsidRDefault="00716F6F">
            <w:pPr>
              <w:spacing w:line="276" w:lineRule="auto"/>
              <w:rPr>
                <w:rFonts w:ascii="Arial" w:hAnsi="Arial" w:cs="Arial"/>
                <w:sz w:val="20"/>
                <w:szCs w:val="20"/>
                <w:lang w:val="en-US"/>
              </w:rPr>
            </w:pPr>
            <w:r>
              <w:rPr>
                <w:rFonts w:ascii="Arial" w:hAnsi="Arial" w:cs="Arial"/>
                <w:sz w:val="20"/>
                <w:szCs w:val="20"/>
              </w:rPr>
              <w:t>Педагог и ученици</w:t>
            </w:r>
          </w:p>
        </w:tc>
        <w:tc>
          <w:tcPr>
            <w:tcW w:w="4395" w:type="dxa"/>
            <w:vAlign w:val="center"/>
            <w:hideMark/>
          </w:tcPr>
          <w:p w14:paraId="068B624C" w14:textId="77777777" w:rsidR="00716F6F" w:rsidRDefault="00716F6F">
            <w:pPr>
              <w:spacing w:line="276" w:lineRule="auto"/>
              <w:rPr>
                <w:rFonts w:ascii="Arial" w:hAnsi="Arial" w:cs="Arial"/>
                <w:sz w:val="20"/>
                <w:szCs w:val="20"/>
                <w:lang w:val="en-US"/>
              </w:rPr>
            </w:pPr>
            <w:r>
              <w:rPr>
                <w:rFonts w:ascii="Arial" w:hAnsi="Arial" w:cs="Arial"/>
                <w:sz w:val="20"/>
                <w:szCs w:val="20"/>
              </w:rPr>
              <w:t xml:space="preserve">Формирање на демократско ученичко тело </w:t>
            </w:r>
          </w:p>
        </w:tc>
        <w:tc>
          <w:tcPr>
            <w:tcW w:w="1783" w:type="dxa"/>
            <w:hideMark/>
          </w:tcPr>
          <w:p w14:paraId="2C46B0C9" w14:textId="77777777" w:rsidR="00716F6F" w:rsidRDefault="00716F6F">
            <w:pPr>
              <w:spacing w:line="276" w:lineRule="auto"/>
              <w:rPr>
                <w:rFonts w:ascii="Arial" w:hAnsi="Arial" w:cs="Arial"/>
                <w:sz w:val="20"/>
                <w:szCs w:val="20"/>
                <w:lang w:val="en-US"/>
              </w:rPr>
            </w:pPr>
            <w:r>
              <w:rPr>
                <w:rFonts w:ascii="Arial" w:hAnsi="Arial" w:cs="Arial"/>
                <w:sz w:val="20"/>
                <w:szCs w:val="20"/>
              </w:rPr>
              <w:t xml:space="preserve">Список на ученици, </w:t>
            </w:r>
            <w:r>
              <w:rPr>
                <w:rFonts w:ascii="Arial" w:hAnsi="Arial" w:cs="Arial"/>
                <w:sz w:val="20"/>
                <w:szCs w:val="20"/>
              </w:rPr>
              <w:lastRenderedPageBreak/>
              <w:t xml:space="preserve">простор за состанок, материјали за записник </w:t>
            </w:r>
          </w:p>
        </w:tc>
      </w:tr>
      <w:tr w:rsidR="00716F6F" w:rsidRPr="000C6B0A" w14:paraId="3123CA85" w14:textId="77777777" w:rsidTr="00716F6F">
        <w:trPr>
          <w:cnfStyle w:val="000000100000" w:firstRow="0" w:lastRow="0" w:firstColumn="0" w:lastColumn="0" w:oddVBand="0" w:evenVBand="0" w:oddHBand="1" w:evenHBand="0" w:firstRowFirstColumn="0" w:firstRowLastColumn="0" w:lastRowFirstColumn="0" w:lastRowLastColumn="0"/>
          <w:trHeight w:val="20"/>
          <w:jc w:val="center"/>
        </w:trPr>
        <w:tc>
          <w:tcPr>
            <w:tcW w:w="4197" w:type="dxa"/>
            <w:hideMark/>
          </w:tcPr>
          <w:p w14:paraId="1E632D96" w14:textId="77777777" w:rsidR="00716F6F" w:rsidRDefault="00716F6F">
            <w:pPr>
              <w:spacing w:line="276" w:lineRule="auto"/>
              <w:rPr>
                <w:rFonts w:ascii="Arial" w:hAnsi="Arial" w:cs="Arial"/>
                <w:sz w:val="20"/>
                <w:szCs w:val="20"/>
              </w:rPr>
            </w:pPr>
            <w:r>
              <w:rPr>
                <w:rFonts w:ascii="Arial" w:hAnsi="Arial" w:cs="Arial"/>
                <w:sz w:val="20"/>
                <w:szCs w:val="20"/>
              </w:rPr>
              <w:lastRenderedPageBreak/>
              <w:t>Прв состанок со присуство на директор</w:t>
            </w:r>
          </w:p>
        </w:tc>
        <w:tc>
          <w:tcPr>
            <w:tcW w:w="2574" w:type="dxa"/>
            <w:vAlign w:val="center"/>
            <w:hideMark/>
          </w:tcPr>
          <w:p w14:paraId="5DD8A038" w14:textId="77777777" w:rsidR="00716F6F" w:rsidRDefault="00716F6F">
            <w:pPr>
              <w:spacing w:line="276" w:lineRule="auto"/>
              <w:rPr>
                <w:rFonts w:ascii="Arial" w:hAnsi="Arial" w:cs="Arial"/>
                <w:sz w:val="20"/>
                <w:szCs w:val="20"/>
              </w:rPr>
            </w:pPr>
            <w:r>
              <w:rPr>
                <w:rFonts w:ascii="Arial" w:hAnsi="Arial" w:cs="Arial"/>
                <w:sz w:val="20"/>
                <w:szCs w:val="20"/>
              </w:rPr>
              <w:t>септември</w:t>
            </w:r>
          </w:p>
        </w:tc>
        <w:tc>
          <w:tcPr>
            <w:tcW w:w="1842" w:type="dxa"/>
            <w:vAlign w:val="center"/>
            <w:hideMark/>
          </w:tcPr>
          <w:p w14:paraId="5A875E2E" w14:textId="77777777" w:rsidR="00716F6F" w:rsidRDefault="00716F6F">
            <w:pPr>
              <w:spacing w:line="276" w:lineRule="auto"/>
              <w:rPr>
                <w:rFonts w:ascii="Arial" w:hAnsi="Arial" w:cs="Arial"/>
                <w:sz w:val="20"/>
                <w:szCs w:val="20"/>
                <w:lang w:val="en-US"/>
              </w:rPr>
            </w:pPr>
            <w:r>
              <w:rPr>
                <w:rFonts w:ascii="Arial" w:hAnsi="Arial" w:cs="Arial"/>
                <w:sz w:val="20"/>
                <w:szCs w:val="20"/>
              </w:rPr>
              <w:t>Педагог и ученици</w:t>
            </w:r>
          </w:p>
        </w:tc>
        <w:tc>
          <w:tcPr>
            <w:tcW w:w="4395" w:type="dxa"/>
            <w:vAlign w:val="center"/>
            <w:hideMark/>
          </w:tcPr>
          <w:p w14:paraId="163502C0" w14:textId="77777777" w:rsidR="00716F6F" w:rsidRDefault="00716F6F">
            <w:pPr>
              <w:spacing w:line="276" w:lineRule="auto"/>
              <w:rPr>
                <w:rFonts w:ascii="Arial" w:hAnsi="Arial" w:cs="Arial"/>
                <w:sz w:val="20"/>
                <w:szCs w:val="20"/>
              </w:rPr>
            </w:pPr>
            <w:r>
              <w:rPr>
                <w:rFonts w:ascii="Arial" w:hAnsi="Arial" w:cs="Arial"/>
                <w:sz w:val="20"/>
                <w:szCs w:val="20"/>
              </w:rPr>
              <w:t>Запозанвање со улогата на парламентот и подршка од раководството</w:t>
            </w:r>
          </w:p>
        </w:tc>
        <w:tc>
          <w:tcPr>
            <w:tcW w:w="1783" w:type="dxa"/>
            <w:hideMark/>
          </w:tcPr>
          <w:p w14:paraId="0AB732C8" w14:textId="77777777" w:rsidR="00716F6F" w:rsidRDefault="00716F6F">
            <w:pPr>
              <w:spacing w:line="276" w:lineRule="auto"/>
              <w:rPr>
                <w:rFonts w:ascii="Arial" w:hAnsi="Arial" w:cs="Arial"/>
                <w:sz w:val="20"/>
                <w:szCs w:val="20"/>
              </w:rPr>
            </w:pPr>
            <w:r>
              <w:rPr>
                <w:rFonts w:ascii="Arial" w:hAnsi="Arial" w:cs="Arial"/>
                <w:sz w:val="20"/>
                <w:szCs w:val="20"/>
              </w:rPr>
              <w:t>Список на ученици, простор за состанок, материјали за записник</w:t>
            </w:r>
          </w:p>
        </w:tc>
      </w:tr>
      <w:tr w:rsidR="00716F6F" w14:paraId="6868399F" w14:textId="77777777" w:rsidTr="00716F6F">
        <w:trPr>
          <w:cnfStyle w:val="000000010000" w:firstRow="0" w:lastRow="0" w:firstColumn="0" w:lastColumn="0" w:oddVBand="0" w:evenVBand="0" w:oddHBand="0" w:evenHBand="1" w:firstRowFirstColumn="0" w:firstRowLastColumn="0" w:lastRowFirstColumn="0" w:lastRowLastColumn="0"/>
          <w:trHeight w:val="430"/>
          <w:jc w:val="center"/>
        </w:trPr>
        <w:tc>
          <w:tcPr>
            <w:tcW w:w="4197" w:type="dxa"/>
            <w:hideMark/>
          </w:tcPr>
          <w:p w14:paraId="451D1C12" w14:textId="77777777" w:rsidR="00716F6F" w:rsidRDefault="00716F6F">
            <w:pPr>
              <w:spacing w:after="0" w:line="276" w:lineRule="auto"/>
              <w:rPr>
                <w:rFonts w:ascii="Arial" w:hAnsi="Arial" w:cs="Arial"/>
                <w:sz w:val="20"/>
                <w:szCs w:val="20"/>
              </w:rPr>
            </w:pPr>
            <w:r>
              <w:rPr>
                <w:rFonts w:ascii="Arial" w:hAnsi="Arial" w:cs="Arial"/>
                <w:sz w:val="20"/>
                <w:szCs w:val="20"/>
              </w:rPr>
              <w:t>Годишна програма за работа</w:t>
            </w:r>
          </w:p>
        </w:tc>
        <w:tc>
          <w:tcPr>
            <w:tcW w:w="2574" w:type="dxa"/>
            <w:vAlign w:val="center"/>
            <w:hideMark/>
          </w:tcPr>
          <w:p w14:paraId="08CAAA85" w14:textId="77777777" w:rsidR="00716F6F" w:rsidRDefault="00716F6F">
            <w:pPr>
              <w:spacing w:line="276" w:lineRule="auto"/>
              <w:rPr>
                <w:rFonts w:ascii="Arial" w:hAnsi="Arial" w:cs="Arial"/>
                <w:sz w:val="20"/>
                <w:szCs w:val="20"/>
              </w:rPr>
            </w:pPr>
            <w:r>
              <w:rPr>
                <w:rFonts w:ascii="Arial" w:hAnsi="Arial" w:cs="Arial"/>
                <w:sz w:val="20"/>
                <w:szCs w:val="20"/>
              </w:rPr>
              <w:t>октомври</w:t>
            </w:r>
          </w:p>
        </w:tc>
        <w:tc>
          <w:tcPr>
            <w:tcW w:w="1842" w:type="dxa"/>
            <w:vAlign w:val="center"/>
            <w:hideMark/>
          </w:tcPr>
          <w:p w14:paraId="61FC6AD5" w14:textId="77777777" w:rsidR="00716F6F" w:rsidRDefault="00716F6F">
            <w:pPr>
              <w:spacing w:line="276" w:lineRule="auto"/>
              <w:rPr>
                <w:rFonts w:ascii="Arial" w:hAnsi="Arial" w:cs="Arial"/>
                <w:sz w:val="20"/>
                <w:szCs w:val="20"/>
                <w:lang w:val="en-US"/>
              </w:rPr>
            </w:pPr>
            <w:r>
              <w:rPr>
                <w:rFonts w:ascii="Arial" w:hAnsi="Arial" w:cs="Arial"/>
                <w:sz w:val="20"/>
                <w:szCs w:val="20"/>
              </w:rPr>
              <w:t>Наставници, педагог и ученици</w:t>
            </w:r>
          </w:p>
        </w:tc>
        <w:tc>
          <w:tcPr>
            <w:tcW w:w="4395" w:type="dxa"/>
            <w:vAlign w:val="center"/>
            <w:hideMark/>
          </w:tcPr>
          <w:p w14:paraId="2B9B6843" w14:textId="77777777" w:rsidR="00716F6F" w:rsidRDefault="00716F6F">
            <w:pPr>
              <w:spacing w:line="276" w:lineRule="auto"/>
              <w:rPr>
                <w:rFonts w:ascii="Arial" w:hAnsi="Arial" w:cs="Arial"/>
                <w:sz w:val="20"/>
                <w:szCs w:val="20"/>
              </w:rPr>
            </w:pPr>
            <w:r>
              <w:rPr>
                <w:rFonts w:ascii="Arial" w:hAnsi="Arial" w:cs="Arial"/>
                <w:sz w:val="20"/>
                <w:szCs w:val="20"/>
              </w:rPr>
              <w:t>Планирање на активности и инцијативи</w:t>
            </w:r>
          </w:p>
        </w:tc>
        <w:tc>
          <w:tcPr>
            <w:tcW w:w="1783" w:type="dxa"/>
            <w:hideMark/>
          </w:tcPr>
          <w:p w14:paraId="03FBA7FD" w14:textId="77777777" w:rsidR="00716F6F" w:rsidRDefault="00716F6F">
            <w:pPr>
              <w:spacing w:line="276" w:lineRule="auto"/>
              <w:rPr>
                <w:rFonts w:ascii="Arial" w:hAnsi="Arial" w:cs="Arial"/>
                <w:sz w:val="20"/>
                <w:szCs w:val="20"/>
              </w:rPr>
            </w:pPr>
            <w:r>
              <w:rPr>
                <w:rFonts w:ascii="Arial" w:hAnsi="Arial" w:cs="Arial"/>
                <w:sz w:val="20"/>
                <w:szCs w:val="20"/>
              </w:rPr>
              <w:t>Примери на програми</w:t>
            </w:r>
          </w:p>
        </w:tc>
      </w:tr>
      <w:tr w:rsidR="00716F6F" w:rsidRPr="000C6B0A" w14:paraId="495EF4C2" w14:textId="77777777" w:rsidTr="00716F6F">
        <w:trPr>
          <w:cnfStyle w:val="000000100000" w:firstRow="0" w:lastRow="0" w:firstColumn="0" w:lastColumn="0" w:oddVBand="0" w:evenVBand="0" w:oddHBand="1" w:evenHBand="0" w:firstRowFirstColumn="0" w:firstRowLastColumn="0" w:lastRowFirstColumn="0" w:lastRowLastColumn="0"/>
          <w:trHeight w:val="20"/>
          <w:jc w:val="center"/>
        </w:trPr>
        <w:tc>
          <w:tcPr>
            <w:tcW w:w="4197" w:type="dxa"/>
            <w:hideMark/>
          </w:tcPr>
          <w:p w14:paraId="0177891E" w14:textId="77777777" w:rsidR="00716F6F" w:rsidRDefault="00716F6F">
            <w:pPr>
              <w:spacing w:after="0" w:line="276" w:lineRule="auto"/>
              <w:rPr>
                <w:rFonts w:ascii="Arial" w:hAnsi="Arial" w:cs="Arial"/>
                <w:sz w:val="20"/>
                <w:szCs w:val="20"/>
              </w:rPr>
            </w:pPr>
            <w:r>
              <w:rPr>
                <w:rFonts w:ascii="Arial" w:hAnsi="Arial" w:cs="Arial"/>
                <w:sz w:val="20"/>
                <w:szCs w:val="20"/>
              </w:rPr>
              <w:t>Учество во училишни настани ( Детска недела, ден на училиште,ден на екологија,Велигденски базар, Новогодишен базар и др.)</w:t>
            </w:r>
          </w:p>
        </w:tc>
        <w:tc>
          <w:tcPr>
            <w:tcW w:w="2574" w:type="dxa"/>
            <w:vAlign w:val="center"/>
            <w:hideMark/>
          </w:tcPr>
          <w:p w14:paraId="61D3FD24" w14:textId="77777777" w:rsidR="00716F6F" w:rsidRDefault="00716F6F">
            <w:pPr>
              <w:spacing w:after="0" w:line="276" w:lineRule="auto"/>
              <w:rPr>
                <w:rFonts w:ascii="Arial" w:hAnsi="Arial" w:cs="Arial"/>
                <w:sz w:val="20"/>
                <w:szCs w:val="20"/>
              </w:rPr>
            </w:pPr>
            <w:r>
              <w:rPr>
                <w:rFonts w:ascii="Arial" w:hAnsi="Arial" w:cs="Arial"/>
                <w:sz w:val="20"/>
                <w:szCs w:val="20"/>
              </w:rPr>
              <w:t>во текот на учебната година</w:t>
            </w:r>
          </w:p>
        </w:tc>
        <w:tc>
          <w:tcPr>
            <w:tcW w:w="1842" w:type="dxa"/>
            <w:vAlign w:val="center"/>
            <w:hideMark/>
          </w:tcPr>
          <w:p w14:paraId="1CA34598" w14:textId="77777777" w:rsidR="00716F6F" w:rsidRDefault="00716F6F">
            <w:pPr>
              <w:spacing w:after="0" w:line="276" w:lineRule="auto"/>
              <w:rPr>
                <w:rFonts w:ascii="Arial" w:hAnsi="Arial" w:cs="Arial"/>
                <w:sz w:val="20"/>
                <w:szCs w:val="20"/>
                <w:lang w:val="en-US"/>
              </w:rPr>
            </w:pPr>
            <w:r>
              <w:rPr>
                <w:rFonts w:ascii="Arial" w:hAnsi="Arial" w:cs="Arial"/>
                <w:sz w:val="20"/>
                <w:szCs w:val="20"/>
              </w:rPr>
              <w:t>Наставници, педагог и ученици</w:t>
            </w:r>
          </w:p>
        </w:tc>
        <w:tc>
          <w:tcPr>
            <w:tcW w:w="4395" w:type="dxa"/>
            <w:vAlign w:val="center"/>
            <w:hideMark/>
          </w:tcPr>
          <w:p w14:paraId="3EB18C4B" w14:textId="77777777" w:rsidR="00716F6F" w:rsidRDefault="00716F6F">
            <w:pPr>
              <w:spacing w:after="0" w:line="276" w:lineRule="auto"/>
              <w:rPr>
                <w:rFonts w:ascii="Arial" w:hAnsi="Arial" w:cs="Arial"/>
                <w:sz w:val="20"/>
                <w:szCs w:val="20"/>
              </w:rPr>
            </w:pPr>
            <w:r>
              <w:rPr>
                <w:rFonts w:ascii="Arial" w:hAnsi="Arial" w:cs="Arial"/>
                <w:sz w:val="20"/>
                <w:szCs w:val="20"/>
              </w:rPr>
              <w:t>Активно вклучување во животот на училиштето и развивање на креативност и учтивост.</w:t>
            </w:r>
          </w:p>
        </w:tc>
        <w:tc>
          <w:tcPr>
            <w:tcW w:w="1783" w:type="dxa"/>
            <w:hideMark/>
          </w:tcPr>
          <w:p w14:paraId="3C5FFC4D" w14:textId="77777777" w:rsidR="00716F6F" w:rsidRDefault="00716F6F">
            <w:pPr>
              <w:spacing w:after="0" w:line="276" w:lineRule="auto"/>
              <w:rPr>
                <w:rFonts w:ascii="Arial" w:hAnsi="Arial" w:cs="Arial"/>
                <w:sz w:val="20"/>
                <w:szCs w:val="20"/>
              </w:rPr>
            </w:pPr>
            <w:r>
              <w:rPr>
                <w:rFonts w:ascii="Arial" w:hAnsi="Arial" w:cs="Arial"/>
                <w:sz w:val="20"/>
                <w:szCs w:val="20"/>
              </w:rPr>
              <w:t>Потребни материјали за реализација на училишните настани</w:t>
            </w:r>
          </w:p>
        </w:tc>
      </w:tr>
      <w:tr w:rsidR="00716F6F" w:rsidRPr="000C6B0A" w14:paraId="67E7D188" w14:textId="77777777" w:rsidTr="00716F6F">
        <w:trPr>
          <w:cnfStyle w:val="000000010000" w:firstRow="0" w:lastRow="0" w:firstColumn="0" w:lastColumn="0" w:oddVBand="0" w:evenVBand="0" w:oddHBand="0" w:evenHBand="1" w:firstRowFirstColumn="0" w:firstRowLastColumn="0" w:lastRowFirstColumn="0" w:lastRowLastColumn="0"/>
          <w:trHeight w:val="20"/>
          <w:jc w:val="center"/>
        </w:trPr>
        <w:tc>
          <w:tcPr>
            <w:tcW w:w="4197" w:type="dxa"/>
            <w:hideMark/>
          </w:tcPr>
          <w:p w14:paraId="5AE087B3" w14:textId="77777777" w:rsidR="00716F6F" w:rsidRDefault="00716F6F">
            <w:pPr>
              <w:spacing w:after="0" w:line="276" w:lineRule="auto"/>
              <w:rPr>
                <w:rFonts w:ascii="Arial" w:hAnsi="Arial" w:cs="Arial"/>
                <w:sz w:val="20"/>
                <w:szCs w:val="20"/>
              </w:rPr>
            </w:pPr>
            <w:r>
              <w:rPr>
                <w:rFonts w:ascii="Arial" w:hAnsi="Arial" w:cs="Arial"/>
                <w:sz w:val="20"/>
                <w:szCs w:val="20"/>
              </w:rPr>
              <w:t>Хуманитарни акции</w:t>
            </w:r>
          </w:p>
        </w:tc>
        <w:tc>
          <w:tcPr>
            <w:tcW w:w="2574" w:type="dxa"/>
            <w:vAlign w:val="center"/>
            <w:hideMark/>
          </w:tcPr>
          <w:p w14:paraId="72C2B3F8" w14:textId="77777777" w:rsidR="00716F6F" w:rsidRDefault="00716F6F">
            <w:pPr>
              <w:spacing w:after="0" w:line="276" w:lineRule="auto"/>
              <w:rPr>
                <w:rFonts w:ascii="Arial" w:hAnsi="Arial" w:cs="Arial"/>
                <w:sz w:val="20"/>
                <w:szCs w:val="20"/>
              </w:rPr>
            </w:pPr>
            <w:r>
              <w:rPr>
                <w:rFonts w:ascii="Arial" w:hAnsi="Arial" w:cs="Arial"/>
                <w:sz w:val="20"/>
                <w:szCs w:val="20"/>
              </w:rPr>
              <w:t>во текот на учебната година</w:t>
            </w:r>
          </w:p>
        </w:tc>
        <w:tc>
          <w:tcPr>
            <w:tcW w:w="1842" w:type="dxa"/>
            <w:vAlign w:val="center"/>
            <w:hideMark/>
          </w:tcPr>
          <w:p w14:paraId="327F180C" w14:textId="77777777" w:rsidR="00716F6F" w:rsidRDefault="00716F6F">
            <w:pPr>
              <w:spacing w:after="0" w:line="276" w:lineRule="auto"/>
              <w:rPr>
                <w:rFonts w:ascii="Arial" w:hAnsi="Arial" w:cs="Arial"/>
                <w:sz w:val="20"/>
                <w:szCs w:val="20"/>
                <w:lang w:val="en-US"/>
              </w:rPr>
            </w:pPr>
            <w:r>
              <w:rPr>
                <w:rFonts w:ascii="Arial" w:hAnsi="Arial" w:cs="Arial"/>
                <w:sz w:val="20"/>
                <w:szCs w:val="20"/>
              </w:rPr>
              <w:t>Наставници, педагог и ученици</w:t>
            </w:r>
          </w:p>
        </w:tc>
        <w:tc>
          <w:tcPr>
            <w:tcW w:w="4395" w:type="dxa"/>
            <w:vAlign w:val="center"/>
            <w:hideMark/>
          </w:tcPr>
          <w:p w14:paraId="50CA4E03" w14:textId="77777777" w:rsidR="00716F6F" w:rsidRDefault="00716F6F">
            <w:pPr>
              <w:spacing w:after="0" w:line="276" w:lineRule="auto"/>
              <w:rPr>
                <w:rFonts w:ascii="Arial" w:hAnsi="Arial" w:cs="Arial"/>
                <w:sz w:val="20"/>
                <w:szCs w:val="20"/>
              </w:rPr>
            </w:pPr>
            <w:r>
              <w:rPr>
                <w:rFonts w:ascii="Arial" w:hAnsi="Arial" w:cs="Arial"/>
                <w:sz w:val="20"/>
                <w:szCs w:val="20"/>
              </w:rPr>
              <w:t>Рзвивање на хуманост и емпатија</w:t>
            </w:r>
          </w:p>
        </w:tc>
        <w:tc>
          <w:tcPr>
            <w:tcW w:w="1783" w:type="dxa"/>
            <w:hideMark/>
          </w:tcPr>
          <w:p w14:paraId="7C1FB821" w14:textId="77777777" w:rsidR="00716F6F" w:rsidRPr="00721840" w:rsidRDefault="00716F6F">
            <w:pPr>
              <w:spacing w:after="0" w:line="276" w:lineRule="auto"/>
              <w:rPr>
                <w:rFonts w:ascii="Arial" w:hAnsi="Arial" w:cs="Arial"/>
                <w:sz w:val="20"/>
                <w:szCs w:val="20"/>
              </w:rPr>
            </w:pPr>
            <w:r>
              <w:rPr>
                <w:rFonts w:ascii="Arial" w:hAnsi="Arial" w:cs="Arial"/>
                <w:sz w:val="20"/>
                <w:szCs w:val="20"/>
              </w:rPr>
              <w:t>Потребни материјали за реализација на хуманитарните акции</w:t>
            </w:r>
          </w:p>
        </w:tc>
      </w:tr>
      <w:tr w:rsidR="00716F6F" w:rsidRPr="000C6B0A" w14:paraId="238A6913" w14:textId="77777777" w:rsidTr="00716F6F">
        <w:trPr>
          <w:cnfStyle w:val="000000100000" w:firstRow="0" w:lastRow="0" w:firstColumn="0" w:lastColumn="0" w:oddVBand="0" w:evenVBand="0" w:oddHBand="1" w:evenHBand="0" w:firstRowFirstColumn="0" w:firstRowLastColumn="0" w:lastRowFirstColumn="0" w:lastRowLastColumn="0"/>
          <w:trHeight w:val="20"/>
          <w:jc w:val="center"/>
        </w:trPr>
        <w:tc>
          <w:tcPr>
            <w:tcW w:w="4197" w:type="dxa"/>
            <w:hideMark/>
          </w:tcPr>
          <w:p w14:paraId="435E3EE0" w14:textId="77777777" w:rsidR="00716F6F" w:rsidRDefault="00716F6F">
            <w:pPr>
              <w:spacing w:after="0" w:line="276" w:lineRule="auto"/>
              <w:rPr>
                <w:rFonts w:ascii="Arial" w:hAnsi="Arial" w:cs="Arial"/>
                <w:sz w:val="20"/>
                <w:szCs w:val="20"/>
              </w:rPr>
            </w:pPr>
            <w:r>
              <w:rPr>
                <w:rFonts w:ascii="Arial" w:hAnsi="Arial" w:cs="Arial"/>
                <w:sz w:val="20"/>
                <w:szCs w:val="20"/>
              </w:rPr>
              <w:t>Превенција за булинг</w:t>
            </w:r>
          </w:p>
        </w:tc>
        <w:tc>
          <w:tcPr>
            <w:tcW w:w="2574" w:type="dxa"/>
            <w:vAlign w:val="center"/>
            <w:hideMark/>
          </w:tcPr>
          <w:p w14:paraId="119EE381" w14:textId="77777777" w:rsidR="00716F6F" w:rsidRPr="00721840" w:rsidRDefault="00716F6F">
            <w:pPr>
              <w:spacing w:after="0" w:line="276" w:lineRule="auto"/>
              <w:rPr>
                <w:rFonts w:ascii="Arial" w:hAnsi="Arial" w:cs="Arial"/>
                <w:sz w:val="20"/>
                <w:szCs w:val="20"/>
              </w:rPr>
            </w:pPr>
            <w:r>
              <w:rPr>
                <w:rFonts w:ascii="Arial" w:hAnsi="Arial" w:cs="Arial"/>
                <w:sz w:val="20"/>
                <w:szCs w:val="20"/>
              </w:rPr>
              <w:t>во текот на учебната година</w:t>
            </w:r>
          </w:p>
        </w:tc>
        <w:tc>
          <w:tcPr>
            <w:tcW w:w="1842" w:type="dxa"/>
            <w:vAlign w:val="center"/>
            <w:hideMark/>
          </w:tcPr>
          <w:p w14:paraId="178A9452" w14:textId="77777777" w:rsidR="00716F6F" w:rsidRPr="00721840" w:rsidRDefault="00716F6F">
            <w:pPr>
              <w:spacing w:after="0" w:line="276" w:lineRule="auto"/>
              <w:rPr>
                <w:rFonts w:ascii="Arial" w:hAnsi="Arial" w:cs="Arial"/>
                <w:sz w:val="20"/>
                <w:szCs w:val="20"/>
              </w:rPr>
            </w:pPr>
            <w:r>
              <w:rPr>
                <w:rFonts w:ascii="Arial" w:hAnsi="Arial" w:cs="Arial"/>
                <w:sz w:val="20"/>
                <w:szCs w:val="20"/>
              </w:rPr>
              <w:t>Наставници, педагог, психолог и ученици</w:t>
            </w:r>
          </w:p>
        </w:tc>
        <w:tc>
          <w:tcPr>
            <w:tcW w:w="4395" w:type="dxa"/>
            <w:vAlign w:val="center"/>
            <w:hideMark/>
          </w:tcPr>
          <w:p w14:paraId="3A68DA11" w14:textId="77777777" w:rsidR="00716F6F" w:rsidRDefault="00716F6F">
            <w:pPr>
              <w:spacing w:after="0" w:line="276" w:lineRule="auto"/>
              <w:rPr>
                <w:rFonts w:ascii="Arial" w:hAnsi="Arial" w:cs="Arial"/>
                <w:sz w:val="20"/>
                <w:szCs w:val="20"/>
              </w:rPr>
            </w:pPr>
            <w:r>
              <w:rPr>
                <w:rFonts w:ascii="Arial" w:hAnsi="Arial" w:cs="Arial"/>
                <w:sz w:val="20"/>
                <w:szCs w:val="20"/>
              </w:rPr>
              <w:t>Активно вклучување на учениците во создавање на безбедна средина, овозможување на механизам за поднесување на поплаки и ре-шавање на конфликти</w:t>
            </w:r>
          </w:p>
        </w:tc>
        <w:tc>
          <w:tcPr>
            <w:tcW w:w="1783" w:type="dxa"/>
            <w:hideMark/>
          </w:tcPr>
          <w:p w14:paraId="63829491" w14:textId="77777777" w:rsidR="00716F6F" w:rsidRDefault="00716F6F">
            <w:pPr>
              <w:spacing w:after="0" w:line="276" w:lineRule="auto"/>
              <w:rPr>
                <w:rFonts w:ascii="Arial" w:hAnsi="Arial" w:cs="Arial"/>
                <w:sz w:val="20"/>
                <w:szCs w:val="20"/>
              </w:rPr>
            </w:pPr>
            <w:r>
              <w:rPr>
                <w:rFonts w:ascii="Arial" w:hAnsi="Arial" w:cs="Arial"/>
                <w:sz w:val="20"/>
                <w:szCs w:val="20"/>
              </w:rPr>
              <w:t>Кутија за поплаки, информативни материјали, простор за состаноци</w:t>
            </w:r>
          </w:p>
        </w:tc>
      </w:tr>
    </w:tbl>
    <w:p w14:paraId="0FEDD50C" w14:textId="77777777" w:rsidR="00716F6F" w:rsidRDefault="00716F6F" w:rsidP="00716F6F">
      <w:pPr>
        <w:spacing w:line="360" w:lineRule="auto"/>
        <w:ind w:firstLine="709"/>
        <w:rPr>
          <w:rFonts w:ascii="Arial" w:hAnsi="Arial" w:cs="Arial"/>
          <w:sz w:val="20"/>
          <w:szCs w:val="20"/>
          <w:lang w:val="mk-MK"/>
        </w:rPr>
      </w:pPr>
    </w:p>
    <w:p w14:paraId="3212EA5A" w14:textId="77777777" w:rsidR="00716F6F" w:rsidRDefault="00716F6F" w:rsidP="00716F6F">
      <w:pPr>
        <w:spacing w:line="360" w:lineRule="auto"/>
        <w:ind w:firstLine="709"/>
        <w:rPr>
          <w:rFonts w:ascii="Arial" w:hAnsi="Arial" w:cs="Arial"/>
          <w:sz w:val="20"/>
          <w:szCs w:val="20"/>
          <w:lang w:val="mk-MK"/>
        </w:rPr>
      </w:pPr>
      <w:r>
        <w:rPr>
          <w:rFonts w:ascii="Arial" w:hAnsi="Arial" w:cs="Arial"/>
          <w:sz w:val="20"/>
          <w:szCs w:val="20"/>
          <w:lang w:val="mk-MK"/>
        </w:rPr>
        <w:t>Ова се дел од активнистите кои се предвидени во годишната програма за работа на Ученички парламент и која може да претрпи промени во текот на учебната програма во согласност со актуелните проблематики и информации од воспитно-образовната дејност.</w:t>
      </w:r>
    </w:p>
    <w:p w14:paraId="1AB552FE" w14:textId="77777777" w:rsidR="00716F6F" w:rsidRDefault="00716F6F" w:rsidP="00716F6F">
      <w:pPr>
        <w:spacing w:line="360" w:lineRule="auto"/>
        <w:ind w:firstLine="709"/>
        <w:rPr>
          <w:rFonts w:ascii="Arial" w:hAnsi="Arial" w:cs="Arial"/>
          <w:b/>
          <w:sz w:val="20"/>
          <w:szCs w:val="20"/>
          <w:lang w:val="mk-MK"/>
        </w:rPr>
      </w:pPr>
      <w:r>
        <w:rPr>
          <w:rFonts w:ascii="Arial" w:hAnsi="Arial" w:cs="Arial"/>
          <w:b/>
          <w:sz w:val="20"/>
          <w:szCs w:val="20"/>
          <w:lang w:val="mk-MK"/>
        </w:rPr>
        <w:lastRenderedPageBreak/>
        <w:t>Одговорни наставници:Биљана Николовска- педагог,Радослава Костадиновска,Христијан Ѓорѓиев, Даниела Пешева, ученички правобранител, претседател на ученички парламент</w:t>
      </w:r>
    </w:p>
    <w:p w14:paraId="393D9B03" w14:textId="77777777" w:rsidR="00716F6F" w:rsidRPr="00721840" w:rsidRDefault="00716F6F" w:rsidP="00716F6F">
      <w:pPr>
        <w:spacing w:line="360" w:lineRule="auto"/>
        <w:ind w:firstLine="709"/>
        <w:rPr>
          <w:rFonts w:ascii="Arial" w:hAnsi="Arial" w:cs="Arial"/>
          <w:b/>
          <w:sz w:val="20"/>
          <w:szCs w:val="20"/>
          <w:lang w:val="mk-MK"/>
        </w:rPr>
      </w:pPr>
      <w:r w:rsidRPr="00721840">
        <w:rPr>
          <w:rFonts w:ascii="Arial" w:hAnsi="Arial" w:cs="Arial"/>
          <w:b/>
          <w:sz w:val="20"/>
          <w:szCs w:val="20"/>
          <w:lang w:val="mk-MK"/>
        </w:rPr>
        <w:t>Еко - патроли</w:t>
      </w:r>
    </w:p>
    <w:p w14:paraId="0B709989" w14:textId="77777777" w:rsidR="00716F6F" w:rsidRPr="00721840" w:rsidRDefault="00716F6F" w:rsidP="00716F6F">
      <w:pPr>
        <w:spacing w:line="360" w:lineRule="auto"/>
        <w:ind w:firstLine="709"/>
        <w:jc w:val="both"/>
        <w:rPr>
          <w:rFonts w:ascii="Arial" w:hAnsi="Arial" w:cs="Arial"/>
          <w:b/>
          <w:sz w:val="20"/>
          <w:szCs w:val="20"/>
          <w:lang w:val="ru-RU"/>
        </w:rPr>
      </w:pPr>
      <w:r>
        <w:rPr>
          <w:rFonts w:ascii="Arial" w:hAnsi="Arial" w:cs="Arial"/>
          <w:sz w:val="20"/>
          <w:szCs w:val="20"/>
          <w:lang w:val="ru-RU"/>
        </w:rPr>
        <w:t>За реализација на дел од активностите планирани во планот на активности (одбележување на значајни еколошки датуми, следење на состојбата со животната средина, одржување на здрава и чиста животна средина, соработка со медиумите, дистрибуција на изработени летоци и флаери и слични активности), редовно се спроведуваат еко-патроли од страна на учениците од различни возрасни групи. Активностите на еко–патролата се фотографираат, документираат во пишани извештаи, а по потреба се прави и видеозапис од активноста на еко-патролата. Еко-патролите кои ќе се спроведат оваа година се приложени во планот на активности</w:t>
      </w:r>
      <w:r>
        <w:rPr>
          <w:rFonts w:ascii="Arial" w:hAnsi="Arial" w:cs="Arial"/>
          <w:b/>
          <w:sz w:val="20"/>
          <w:szCs w:val="20"/>
          <w:lang w:val="ru-RU"/>
        </w:rPr>
        <w:t xml:space="preserve">. </w:t>
      </w:r>
    </w:p>
    <w:p w14:paraId="79BECF45" w14:textId="77777777" w:rsidR="00716F6F" w:rsidRDefault="00716F6F" w:rsidP="00716F6F">
      <w:pPr>
        <w:spacing w:line="360" w:lineRule="auto"/>
        <w:rPr>
          <w:rFonts w:ascii="Arial" w:hAnsi="Arial" w:cs="Arial"/>
          <w:b/>
          <w:sz w:val="20"/>
          <w:szCs w:val="20"/>
          <w:lang w:val="ru-RU"/>
        </w:rPr>
      </w:pPr>
      <w:r>
        <w:rPr>
          <w:rFonts w:ascii="Arial" w:hAnsi="Arial" w:cs="Arial"/>
          <w:b/>
          <w:sz w:val="20"/>
          <w:szCs w:val="20"/>
          <w:lang w:val="ru-RU"/>
        </w:rPr>
        <w:t>Училиштен клуб на волонтери на Црвен Крст</w:t>
      </w:r>
    </w:p>
    <w:p w14:paraId="2822743E" w14:textId="04BFE08F" w:rsidR="00716F6F" w:rsidRDefault="00716F6F" w:rsidP="00716F6F">
      <w:pPr>
        <w:spacing w:line="360" w:lineRule="auto"/>
        <w:jc w:val="both"/>
        <w:rPr>
          <w:rFonts w:ascii="Arial" w:hAnsi="Arial" w:cs="Arial"/>
          <w:bCs/>
          <w:sz w:val="20"/>
          <w:szCs w:val="20"/>
          <w:lang w:val="ru-RU"/>
        </w:rPr>
      </w:pPr>
      <w:r>
        <w:rPr>
          <w:rFonts w:ascii="Arial" w:hAnsi="Arial" w:cs="Arial"/>
          <w:b/>
          <w:sz w:val="20"/>
          <w:szCs w:val="20"/>
          <w:lang w:val="ru-RU"/>
        </w:rPr>
        <w:tab/>
      </w:r>
      <w:r>
        <w:rPr>
          <w:rFonts w:ascii="Arial" w:hAnsi="Arial" w:cs="Arial"/>
          <w:bCs/>
          <w:sz w:val="20"/>
          <w:szCs w:val="20"/>
          <w:lang w:val="ru-RU"/>
        </w:rPr>
        <w:t>Во текот на учебната 202</w:t>
      </w:r>
      <w:r w:rsidR="005C6B35">
        <w:rPr>
          <w:rFonts w:ascii="Arial" w:hAnsi="Arial" w:cs="Arial"/>
          <w:bCs/>
          <w:sz w:val="20"/>
          <w:szCs w:val="20"/>
          <w:lang w:val="mk-MK"/>
        </w:rPr>
        <w:t>6</w:t>
      </w:r>
      <w:r>
        <w:rPr>
          <w:rFonts w:ascii="Arial" w:hAnsi="Arial" w:cs="Arial"/>
          <w:bCs/>
          <w:sz w:val="20"/>
          <w:szCs w:val="20"/>
          <w:lang w:val="ru-RU"/>
        </w:rPr>
        <w:t>/2</w:t>
      </w:r>
      <w:r w:rsidR="005C6B35">
        <w:rPr>
          <w:rFonts w:ascii="Arial" w:hAnsi="Arial" w:cs="Arial"/>
          <w:bCs/>
          <w:sz w:val="20"/>
          <w:szCs w:val="20"/>
          <w:lang w:val="mk-MK"/>
        </w:rPr>
        <w:t>7</w:t>
      </w:r>
      <w:r>
        <w:rPr>
          <w:rFonts w:ascii="Arial" w:hAnsi="Arial" w:cs="Arial"/>
          <w:bCs/>
          <w:sz w:val="20"/>
          <w:szCs w:val="20"/>
          <w:lang w:val="ru-RU"/>
        </w:rPr>
        <w:t xml:space="preserve"> година, ќе продолжи со работа Училишниот тим на волонтери на Црвен Крст, кој беше формиран во учебна</w:t>
      </w:r>
      <w:r>
        <w:rPr>
          <w:rFonts w:ascii="Arial" w:hAnsi="Arial" w:cs="Arial"/>
          <w:bCs/>
          <w:sz w:val="20"/>
          <w:szCs w:val="20"/>
          <w:lang w:val="mk-MK"/>
        </w:rPr>
        <w:t xml:space="preserve">та 2023/2024 </w:t>
      </w:r>
      <w:r>
        <w:rPr>
          <w:rFonts w:ascii="Arial" w:hAnsi="Arial" w:cs="Arial"/>
          <w:bCs/>
          <w:sz w:val="20"/>
          <w:szCs w:val="20"/>
          <w:lang w:val="ru-RU"/>
        </w:rPr>
        <w:t xml:space="preserve"> година, како идеја која произлезе и е поддржана од Еразмус+ проектот „ЛИСТОВИ“, една од чии проектни цели е промовирање на волонтерството и активното граѓанство меѓу учениците. Училишниот тим го сочинуваат заинтересирани ученици од шесто до деветто одделение и одговорни наставници-ментори, кои се во постојана комуникација и соработка со општинската организација на Црвен Крст- Пробиштип. </w:t>
      </w:r>
    </w:p>
    <w:p w14:paraId="4CD230D6" w14:textId="77777777" w:rsidR="00716F6F" w:rsidRDefault="00716F6F" w:rsidP="00716F6F">
      <w:pPr>
        <w:spacing w:line="360" w:lineRule="auto"/>
        <w:jc w:val="both"/>
        <w:rPr>
          <w:rFonts w:ascii="Arial" w:hAnsi="Arial" w:cs="Arial"/>
          <w:bCs/>
          <w:sz w:val="20"/>
          <w:szCs w:val="20"/>
          <w:lang w:val="ru-RU"/>
        </w:rPr>
      </w:pPr>
      <w:r>
        <w:rPr>
          <w:rFonts w:ascii="Arial" w:hAnsi="Arial" w:cs="Arial"/>
          <w:bCs/>
          <w:sz w:val="20"/>
          <w:szCs w:val="20"/>
          <w:lang w:val="ru-RU"/>
        </w:rPr>
        <w:tab/>
        <w:t>Училишниот тим на волонтери изготвува Годишна програма за работа, со месечни активности.</w:t>
      </w:r>
    </w:p>
    <w:p w14:paraId="36A85211" w14:textId="77777777" w:rsidR="00716F6F" w:rsidRDefault="00716F6F" w:rsidP="00716F6F">
      <w:pPr>
        <w:spacing w:line="360" w:lineRule="auto"/>
        <w:jc w:val="both"/>
        <w:rPr>
          <w:rFonts w:ascii="Arial" w:hAnsi="Arial" w:cs="Arial"/>
          <w:color w:val="000000"/>
          <w:sz w:val="20"/>
          <w:szCs w:val="20"/>
          <w:lang w:val="ru-RU"/>
        </w:rPr>
      </w:pPr>
      <w:r>
        <w:rPr>
          <w:rFonts w:ascii="Arial" w:hAnsi="Arial" w:cs="Arial"/>
          <w:b/>
          <w:sz w:val="20"/>
          <w:szCs w:val="20"/>
          <w:lang w:val="ru-RU"/>
        </w:rPr>
        <w:t xml:space="preserve">Одговорни наставници: </w:t>
      </w:r>
      <w:r>
        <w:rPr>
          <w:rFonts w:ascii="Arial" w:hAnsi="Arial" w:cs="Arial"/>
          <w:bCs/>
          <w:sz w:val="20"/>
          <w:szCs w:val="20"/>
          <w:lang w:val="ru-RU"/>
        </w:rPr>
        <w:t>Кристина Цонкинска, Христијан Ѓорѓие</w:t>
      </w:r>
      <w:r>
        <w:rPr>
          <w:rFonts w:ascii="Arial" w:hAnsi="Arial" w:cs="Arial"/>
          <w:color w:val="000000"/>
          <w:sz w:val="20"/>
          <w:szCs w:val="20"/>
          <w:lang w:val="ru-RU"/>
        </w:rPr>
        <w:t>в</w:t>
      </w:r>
    </w:p>
    <w:p w14:paraId="72612539" w14:textId="77777777" w:rsidR="00716F6F" w:rsidRDefault="00716F6F" w:rsidP="00716F6F">
      <w:pPr>
        <w:pStyle w:val="Heading1"/>
        <w:rPr>
          <w:lang w:val="mk-MK"/>
        </w:rPr>
      </w:pPr>
      <w:bookmarkStart w:id="59" w:name="_Toc237598506"/>
      <w:r>
        <w:rPr>
          <w:lang w:val="mk-MK"/>
        </w:rPr>
        <w:t>11.  Вонучилишни активности</w:t>
      </w:r>
      <w:bookmarkEnd w:id="59"/>
      <w:r>
        <w:rPr>
          <w:lang w:val="mk-MK"/>
        </w:rPr>
        <w:t xml:space="preserve"> </w:t>
      </w:r>
    </w:p>
    <w:p w14:paraId="13DDEDC0" w14:textId="77777777" w:rsidR="00716F6F" w:rsidRDefault="00716F6F" w:rsidP="00716F6F">
      <w:pPr>
        <w:pStyle w:val="Heading2"/>
        <w:rPr>
          <w:lang w:val="mk-MK"/>
        </w:rPr>
      </w:pPr>
      <w:r>
        <w:rPr>
          <w:color w:val="000000"/>
          <w:lang w:val="mk-MK"/>
        </w:rPr>
        <w:t xml:space="preserve">        </w:t>
      </w:r>
      <w:bookmarkStart w:id="60" w:name="_Toc237598507"/>
      <w:r>
        <w:rPr>
          <w:color w:val="000000"/>
          <w:lang w:val="mk-MK"/>
        </w:rPr>
        <w:t xml:space="preserve">11.1. </w:t>
      </w:r>
      <w:r>
        <w:rPr>
          <w:lang w:val="mk-MK"/>
        </w:rPr>
        <w:t>Екскурзии, излети и настава во природа</w:t>
      </w:r>
      <w:bookmarkEnd w:id="60"/>
    </w:p>
    <w:p w14:paraId="43F6A3E9" w14:textId="77777777" w:rsidR="00716F6F" w:rsidRDefault="00716F6F" w:rsidP="00716F6F">
      <w:pPr>
        <w:spacing w:line="360" w:lineRule="auto"/>
        <w:ind w:firstLine="720"/>
        <w:jc w:val="both"/>
        <w:rPr>
          <w:rFonts w:ascii="Arial" w:hAnsi="Arial" w:cs="Arial"/>
          <w:b/>
          <w:sz w:val="20"/>
          <w:szCs w:val="20"/>
          <w:lang w:val="ru-RU" w:eastAsia="zh-CN"/>
        </w:rPr>
      </w:pPr>
    </w:p>
    <w:p w14:paraId="67FAEE38" w14:textId="77777777" w:rsidR="00716F6F" w:rsidRDefault="00716F6F" w:rsidP="00716F6F">
      <w:pPr>
        <w:spacing w:line="360" w:lineRule="auto"/>
        <w:ind w:firstLine="720"/>
        <w:jc w:val="both"/>
        <w:rPr>
          <w:rFonts w:ascii="Arial" w:eastAsia="Times New Roman" w:hAnsi="Arial" w:cs="Arial"/>
          <w:b/>
          <w:sz w:val="20"/>
          <w:szCs w:val="20"/>
          <w:lang w:val="ru-RU" w:eastAsia="zh-CN"/>
        </w:rPr>
      </w:pPr>
      <w:r>
        <w:rPr>
          <w:rFonts w:ascii="Arial" w:hAnsi="Arial" w:cs="Arial"/>
          <w:b/>
          <w:sz w:val="20"/>
          <w:szCs w:val="20"/>
          <w:lang w:val="ru-RU" w:eastAsia="zh-CN"/>
        </w:rPr>
        <w:t>Цели и задачи на училишните екскурзии и излети</w:t>
      </w:r>
    </w:p>
    <w:p w14:paraId="2091CC9D" w14:textId="77777777" w:rsidR="00716F6F" w:rsidRDefault="00716F6F" w:rsidP="00716F6F">
      <w:pPr>
        <w:spacing w:line="360" w:lineRule="auto"/>
        <w:ind w:firstLine="720"/>
        <w:jc w:val="both"/>
        <w:rPr>
          <w:rFonts w:ascii="Arial" w:hAnsi="Arial" w:cs="Arial"/>
          <w:sz w:val="20"/>
          <w:szCs w:val="20"/>
          <w:lang w:val="ru-RU" w:eastAsia="zh-CN"/>
        </w:rPr>
      </w:pPr>
      <w:r>
        <w:rPr>
          <w:rFonts w:ascii="Arial" w:hAnsi="Arial" w:cs="Arial"/>
          <w:color w:val="31849B" w:themeColor="accent5" w:themeShade="BF"/>
          <w:sz w:val="20"/>
          <w:szCs w:val="20"/>
          <w:lang w:val="ru-RU" w:eastAsia="zh-CN"/>
        </w:rPr>
        <w:t>Училишните екскурзии и излети</w:t>
      </w:r>
      <w:r>
        <w:rPr>
          <w:rFonts w:ascii="Arial" w:hAnsi="Arial" w:cs="Arial"/>
          <w:sz w:val="20"/>
          <w:szCs w:val="20"/>
          <w:lang w:val="ru-RU" w:eastAsia="zh-CN"/>
        </w:rPr>
        <w:t xml:space="preserve"> имаат за цел: совладување, проширување на знаења за одделни подрачја во животот, примена на вештини и ставови преку непосредно запознавање на појавите, како и односи во природата и општествената средина. Запознавање со природните убавини и културно-историските знаменитости во потесната и пошироката заедница, во согласност на воспитно-образовната работа на училиштето.</w:t>
      </w:r>
    </w:p>
    <w:p w14:paraId="14635697" w14:textId="77777777" w:rsidR="00716F6F" w:rsidRDefault="00716F6F" w:rsidP="00716F6F">
      <w:pPr>
        <w:spacing w:line="360" w:lineRule="auto"/>
        <w:jc w:val="both"/>
        <w:rPr>
          <w:rFonts w:ascii="Arial" w:hAnsi="Arial" w:cs="Arial"/>
          <w:sz w:val="20"/>
          <w:szCs w:val="20"/>
          <w:lang w:val="ru-RU" w:eastAsia="zh-CN"/>
        </w:rPr>
      </w:pPr>
      <w:r>
        <w:rPr>
          <w:rFonts w:ascii="Arial" w:hAnsi="Arial" w:cs="Arial"/>
          <w:color w:val="31849B" w:themeColor="accent5" w:themeShade="BF"/>
          <w:sz w:val="20"/>
          <w:szCs w:val="20"/>
          <w:lang w:val="ru-RU" w:eastAsia="zh-CN"/>
        </w:rPr>
        <w:lastRenderedPageBreak/>
        <w:t>Задачите</w:t>
      </w:r>
      <w:r>
        <w:rPr>
          <w:rFonts w:ascii="Arial" w:hAnsi="Arial" w:cs="Arial"/>
          <w:sz w:val="20"/>
          <w:szCs w:val="20"/>
          <w:lang w:val="ru-RU" w:eastAsia="zh-CN"/>
        </w:rPr>
        <w:t xml:space="preserve"> на училишните екскурзии и излети се остваруваат преку:</w:t>
      </w:r>
    </w:p>
    <w:p w14:paraId="41FD9122" w14:textId="77777777" w:rsidR="00716F6F" w:rsidRDefault="00716F6F" w:rsidP="004478EA">
      <w:pPr>
        <w:widowControl w:val="0"/>
        <w:numPr>
          <w:ilvl w:val="0"/>
          <w:numId w:val="32"/>
        </w:numPr>
        <w:suppressAutoHyphens/>
        <w:autoSpaceDE w:val="0"/>
        <w:spacing w:after="0" w:line="360" w:lineRule="auto"/>
        <w:jc w:val="both"/>
        <w:rPr>
          <w:rFonts w:ascii="Arial" w:hAnsi="Arial" w:cs="Arial"/>
          <w:sz w:val="20"/>
          <w:szCs w:val="20"/>
          <w:lang w:val="ru-RU"/>
        </w:rPr>
      </w:pPr>
      <w:r>
        <w:rPr>
          <w:rFonts w:ascii="Arial" w:hAnsi="Arial" w:cs="Arial"/>
          <w:sz w:val="20"/>
          <w:szCs w:val="20"/>
          <w:lang w:val="ru-RU"/>
        </w:rPr>
        <w:t xml:space="preserve">Развивање на способност за набљудување, воочување, формирање на претстави и поими; </w:t>
      </w:r>
    </w:p>
    <w:p w14:paraId="37B59A9F" w14:textId="77777777" w:rsidR="00716F6F" w:rsidRDefault="00716F6F" w:rsidP="004478EA">
      <w:pPr>
        <w:widowControl w:val="0"/>
        <w:numPr>
          <w:ilvl w:val="0"/>
          <w:numId w:val="32"/>
        </w:numPr>
        <w:suppressAutoHyphens/>
        <w:autoSpaceDE w:val="0"/>
        <w:spacing w:after="0" w:line="360" w:lineRule="auto"/>
        <w:jc w:val="both"/>
        <w:rPr>
          <w:rFonts w:ascii="Arial" w:hAnsi="Arial" w:cs="Arial"/>
          <w:sz w:val="20"/>
          <w:szCs w:val="20"/>
          <w:lang w:val="ru-RU"/>
        </w:rPr>
      </w:pPr>
      <w:r>
        <w:rPr>
          <w:rFonts w:ascii="Arial" w:hAnsi="Arial" w:cs="Arial"/>
          <w:sz w:val="20"/>
          <w:szCs w:val="20"/>
          <w:lang w:val="ru-RU"/>
        </w:rPr>
        <w:t>Изучување и истражување на објекти и појави во природата, како и односите во секојдневниот живот;</w:t>
      </w:r>
    </w:p>
    <w:p w14:paraId="4CF9945C" w14:textId="77777777" w:rsidR="00716F6F" w:rsidRDefault="00716F6F" w:rsidP="004478EA">
      <w:pPr>
        <w:widowControl w:val="0"/>
        <w:numPr>
          <w:ilvl w:val="0"/>
          <w:numId w:val="32"/>
        </w:numPr>
        <w:suppressAutoHyphens/>
        <w:autoSpaceDE w:val="0"/>
        <w:spacing w:after="0" w:line="360" w:lineRule="auto"/>
        <w:jc w:val="both"/>
        <w:rPr>
          <w:rFonts w:ascii="Arial" w:hAnsi="Arial" w:cs="Arial"/>
          <w:sz w:val="20"/>
          <w:szCs w:val="20"/>
          <w:lang w:val="ru-RU"/>
        </w:rPr>
      </w:pPr>
      <w:r>
        <w:rPr>
          <w:rFonts w:ascii="Arial" w:hAnsi="Arial" w:cs="Arial"/>
          <w:sz w:val="20"/>
          <w:szCs w:val="20"/>
          <w:lang w:val="ru-RU"/>
        </w:rPr>
        <w:t>Поттикнување љубов кон татковината, нејзините природни убавини, историски и други вредности;</w:t>
      </w:r>
    </w:p>
    <w:p w14:paraId="1DBD7C05" w14:textId="77777777" w:rsidR="00716F6F" w:rsidRDefault="00716F6F" w:rsidP="004478EA">
      <w:pPr>
        <w:numPr>
          <w:ilvl w:val="0"/>
          <w:numId w:val="32"/>
        </w:numPr>
        <w:suppressAutoHyphens/>
        <w:spacing w:after="0" w:line="360" w:lineRule="auto"/>
        <w:jc w:val="both"/>
        <w:rPr>
          <w:rFonts w:ascii="Arial" w:hAnsi="Arial" w:cs="Arial"/>
          <w:sz w:val="20"/>
          <w:szCs w:val="20"/>
          <w:lang w:val="ru-RU" w:eastAsia="zh-CN"/>
        </w:rPr>
      </w:pPr>
      <w:r>
        <w:rPr>
          <w:rFonts w:ascii="Arial" w:hAnsi="Arial" w:cs="Arial"/>
          <w:sz w:val="20"/>
          <w:szCs w:val="20"/>
          <w:lang w:val="ru-RU" w:eastAsia="zh-CN"/>
        </w:rPr>
        <w:t>Запознавање со културата и начинот на живеење на луѓето во одделни краеви;</w:t>
      </w:r>
    </w:p>
    <w:p w14:paraId="094B8331" w14:textId="77777777" w:rsidR="00716F6F" w:rsidRDefault="00716F6F" w:rsidP="004478EA">
      <w:pPr>
        <w:widowControl w:val="0"/>
        <w:numPr>
          <w:ilvl w:val="0"/>
          <w:numId w:val="32"/>
        </w:numPr>
        <w:suppressAutoHyphens/>
        <w:autoSpaceDE w:val="0"/>
        <w:spacing w:after="0" w:line="360" w:lineRule="auto"/>
        <w:jc w:val="both"/>
        <w:rPr>
          <w:rFonts w:ascii="Arial" w:hAnsi="Arial" w:cs="Arial"/>
          <w:sz w:val="20"/>
          <w:szCs w:val="20"/>
          <w:lang w:val="ru-RU"/>
        </w:rPr>
      </w:pPr>
      <w:r>
        <w:rPr>
          <w:rFonts w:ascii="Arial" w:hAnsi="Arial" w:cs="Arial"/>
          <w:sz w:val="20"/>
          <w:szCs w:val="20"/>
          <w:lang w:val="ru-RU"/>
        </w:rPr>
        <w:t xml:space="preserve">Градење чувство за патриотизам, толеранција и соживот; </w:t>
      </w:r>
    </w:p>
    <w:p w14:paraId="30F4AB32" w14:textId="77777777" w:rsidR="00716F6F" w:rsidRDefault="00716F6F" w:rsidP="004478EA">
      <w:pPr>
        <w:numPr>
          <w:ilvl w:val="0"/>
          <w:numId w:val="32"/>
        </w:numPr>
        <w:suppressAutoHyphens/>
        <w:spacing w:after="0" w:line="360" w:lineRule="auto"/>
        <w:jc w:val="both"/>
        <w:rPr>
          <w:rFonts w:ascii="Arial" w:hAnsi="Arial" w:cs="Arial"/>
          <w:sz w:val="20"/>
          <w:szCs w:val="20"/>
          <w:lang w:val="ru-RU" w:eastAsia="zh-CN"/>
        </w:rPr>
      </w:pPr>
      <w:r>
        <w:rPr>
          <w:rFonts w:ascii="Arial" w:hAnsi="Arial" w:cs="Arial"/>
          <w:sz w:val="20"/>
          <w:szCs w:val="20"/>
          <w:lang w:val="ru-RU" w:eastAsia="zh-CN"/>
        </w:rPr>
        <w:t>Развивање позитивен однос кон националните, културните и естетските вредности;</w:t>
      </w:r>
    </w:p>
    <w:p w14:paraId="35586013" w14:textId="77777777" w:rsidR="00716F6F" w:rsidRDefault="00716F6F" w:rsidP="004478EA">
      <w:pPr>
        <w:numPr>
          <w:ilvl w:val="0"/>
          <w:numId w:val="32"/>
        </w:numPr>
        <w:suppressAutoHyphens/>
        <w:spacing w:after="0" w:line="360" w:lineRule="auto"/>
        <w:jc w:val="both"/>
        <w:rPr>
          <w:rFonts w:ascii="Arial" w:hAnsi="Arial" w:cs="Arial"/>
          <w:sz w:val="20"/>
          <w:szCs w:val="20"/>
          <w:lang w:val="ru-RU" w:eastAsia="zh-CN"/>
        </w:rPr>
      </w:pPr>
      <w:r>
        <w:rPr>
          <w:rFonts w:ascii="Arial" w:hAnsi="Arial" w:cs="Arial"/>
          <w:sz w:val="20"/>
          <w:szCs w:val="20"/>
          <w:lang w:val="ru-RU" w:eastAsia="zh-CN"/>
        </w:rPr>
        <w:t>Поттикнување и манифестирање на позитивни емоции;</w:t>
      </w:r>
    </w:p>
    <w:p w14:paraId="1A6A9A9D" w14:textId="77777777" w:rsidR="00716F6F" w:rsidRDefault="00716F6F" w:rsidP="004478EA">
      <w:pPr>
        <w:widowControl w:val="0"/>
        <w:numPr>
          <w:ilvl w:val="0"/>
          <w:numId w:val="32"/>
        </w:numPr>
        <w:suppressAutoHyphens/>
        <w:autoSpaceDE w:val="0"/>
        <w:spacing w:after="0" w:line="360" w:lineRule="auto"/>
        <w:jc w:val="both"/>
        <w:rPr>
          <w:rFonts w:ascii="Arial" w:hAnsi="Arial" w:cs="Arial"/>
          <w:sz w:val="20"/>
          <w:szCs w:val="20"/>
        </w:rPr>
      </w:pPr>
      <w:r>
        <w:rPr>
          <w:rFonts w:ascii="Arial" w:hAnsi="Arial" w:cs="Arial"/>
          <w:sz w:val="20"/>
          <w:szCs w:val="20"/>
        </w:rPr>
        <w:t>Развој на еколошката свест;</w:t>
      </w:r>
    </w:p>
    <w:p w14:paraId="06BA271F" w14:textId="77777777" w:rsidR="00716F6F" w:rsidRDefault="00716F6F" w:rsidP="004478EA">
      <w:pPr>
        <w:widowControl w:val="0"/>
        <w:numPr>
          <w:ilvl w:val="0"/>
          <w:numId w:val="32"/>
        </w:numPr>
        <w:suppressAutoHyphens/>
        <w:autoSpaceDE w:val="0"/>
        <w:spacing w:after="0" w:line="360" w:lineRule="auto"/>
        <w:jc w:val="both"/>
        <w:rPr>
          <w:rFonts w:ascii="Arial" w:hAnsi="Arial" w:cs="Arial"/>
          <w:sz w:val="20"/>
          <w:szCs w:val="20"/>
          <w:lang w:val="ru-RU"/>
        </w:rPr>
      </w:pPr>
      <w:r>
        <w:rPr>
          <w:rFonts w:ascii="Arial" w:hAnsi="Arial" w:cs="Arial"/>
          <w:sz w:val="20"/>
          <w:szCs w:val="20"/>
          <w:lang w:val="ru-RU"/>
        </w:rPr>
        <w:t>Социјализација на младата личност и негување на другарството;</w:t>
      </w:r>
    </w:p>
    <w:p w14:paraId="2E7B7893" w14:textId="77777777" w:rsidR="00716F6F" w:rsidRDefault="00716F6F" w:rsidP="004478EA">
      <w:pPr>
        <w:widowControl w:val="0"/>
        <w:numPr>
          <w:ilvl w:val="0"/>
          <w:numId w:val="32"/>
        </w:numPr>
        <w:suppressAutoHyphens/>
        <w:autoSpaceDE w:val="0"/>
        <w:spacing w:after="0" w:line="360" w:lineRule="auto"/>
        <w:jc w:val="both"/>
        <w:rPr>
          <w:rFonts w:ascii="Arial" w:hAnsi="Arial" w:cs="Arial"/>
          <w:sz w:val="20"/>
          <w:szCs w:val="20"/>
          <w:lang w:val="ru-RU"/>
        </w:rPr>
      </w:pPr>
      <w:r>
        <w:rPr>
          <w:rFonts w:ascii="Arial" w:hAnsi="Arial" w:cs="Arial"/>
          <w:sz w:val="20"/>
          <w:szCs w:val="20"/>
          <w:lang w:val="ru-RU"/>
        </w:rPr>
        <w:t>Правилен психофизички развој на младата личност.</w:t>
      </w:r>
    </w:p>
    <w:p w14:paraId="51CD6E9A" w14:textId="77777777" w:rsidR="00716F6F" w:rsidRDefault="00716F6F" w:rsidP="00716F6F">
      <w:pPr>
        <w:widowControl w:val="0"/>
        <w:suppressAutoHyphens/>
        <w:autoSpaceDE w:val="0"/>
        <w:spacing w:after="0" w:line="360" w:lineRule="auto"/>
        <w:ind w:left="720"/>
        <w:jc w:val="both"/>
        <w:rPr>
          <w:rFonts w:ascii="Arial" w:hAnsi="Arial" w:cs="Arial"/>
          <w:sz w:val="20"/>
          <w:szCs w:val="20"/>
          <w:lang w:val="ru-RU"/>
        </w:rPr>
      </w:pPr>
    </w:p>
    <w:p w14:paraId="5118E38F" w14:textId="77777777" w:rsidR="00716F6F" w:rsidRDefault="00716F6F" w:rsidP="00716F6F">
      <w:pPr>
        <w:spacing w:line="360" w:lineRule="auto"/>
        <w:rPr>
          <w:rFonts w:ascii="Arial" w:hAnsi="Arial" w:cs="Arial"/>
          <w:b/>
          <w:sz w:val="20"/>
          <w:szCs w:val="20"/>
          <w:lang w:val="ru-RU" w:eastAsia="zh-CN"/>
        </w:rPr>
      </w:pPr>
      <w:r>
        <w:rPr>
          <w:rFonts w:ascii="Arial" w:hAnsi="Arial" w:cs="Arial"/>
          <w:b/>
          <w:sz w:val="20"/>
          <w:szCs w:val="20"/>
          <w:lang w:val="ru-RU" w:eastAsia="zh-CN"/>
        </w:rPr>
        <w:t>Планирање, организација и изведување на екскурзиите</w:t>
      </w:r>
    </w:p>
    <w:p w14:paraId="42DEC814" w14:textId="77777777" w:rsidR="00716F6F" w:rsidRDefault="00716F6F" w:rsidP="00716F6F">
      <w:pPr>
        <w:spacing w:line="360" w:lineRule="auto"/>
        <w:ind w:firstLine="720"/>
        <w:jc w:val="both"/>
        <w:rPr>
          <w:rFonts w:ascii="Arial" w:hAnsi="Arial" w:cs="Arial"/>
          <w:sz w:val="20"/>
          <w:szCs w:val="20"/>
          <w:lang w:val="ru-RU" w:eastAsia="zh-CN"/>
        </w:rPr>
      </w:pPr>
      <w:r>
        <w:rPr>
          <w:rFonts w:ascii="Arial" w:hAnsi="Arial" w:cs="Arial"/>
          <w:sz w:val="20"/>
          <w:szCs w:val="20"/>
          <w:lang w:val="ru-RU" w:eastAsia="zh-CN"/>
        </w:rPr>
        <w:t>Стручниот тим за екскурзија го сочинуваат: директорот на училиштето, раководителот на екскурзијата, одделенските раководители или други наставници кои реализираат настава во училиштето во траење од најмалку една година.</w:t>
      </w:r>
    </w:p>
    <w:p w14:paraId="77AE8D04" w14:textId="77777777" w:rsidR="00716F6F" w:rsidRDefault="00716F6F" w:rsidP="00716F6F">
      <w:pPr>
        <w:spacing w:line="360" w:lineRule="auto"/>
        <w:ind w:firstLine="720"/>
        <w:jc w:val="both"/>
        <w:rPr>
          <w:rFonts w:ascii="Arial" w:hAnsi="Arial" w:cs="Arial"/>
          <w:sz w:val="20"/>
          <w:szCs w:val="20"/>
          <w:lang w:val="ru-RU" w:eastAsia="zh-CN"/>
        </w:rPr>
      </w:pPr>
      <w:r>
        <w:rPr>
          <w:rFonts w:ascii="Arial" w:hAnsi="Arial" w:cs="Arial"/>
          <w:sz w:val="20"/>
          <w:szCs w:val="20"/>
          <w:lang w:val="ru-RU" w:eastAsia="zh-CN"/>
        </w:rPr>
        <w:t>Екскурзиите се организираат и изведуваат на места, локалитети и објекти во друг географски регион од местото на живеење на учениците.</w:t>
      </w:r>
    </w:p>
    <w:p w14:paraId="7E64C5EA" w14:textId="77777777" w:rsidR="00716F6F" w:rsidRDefault="00716F6F" w:rsidP="00716F6F">
      <w:pPr>
        <w:spacing w:line="360" w:lineRule="auto"/>
        <w:rPr>
          <w:rFonts w:ascii="Arial" w:hAnsi="Arial" w:cs="Arial"/>
          <w:b/>
          <w:sz w:val="20"/>
          <w:szCs w:val="20"/>
          <w:lang w:val="ru-RU" w:eastAsia="zh-CN"/>
        </w:rPr>
      </w:pPr>
      <w:r>
        <w:rPr>
          <w:rFonts w:ascii="Arial" w:hAnsi="Arial" w:cs="Arial"/>
          <w:b/>
          <w:sz w:val="20"/>
          <w:szCs w:val="20"/>
          <w:lang w:val="ru-RU" w:eastAsia="zh-CN"/>
        </w:rPr>
        <w:t>Преглед на бројот и видовите на ученичките екскурзии</w:t>
      </w:r>
    </w:p>
    <w:tbl>
      <w:tblPr>
        <w:tblStyle w:val="LightGrid-Accent11"/>
        <w:tblW w:w="14352" w:type="dxa"/>
        <w:jc w:val="center"/>
        <w:tblLayout w:type="fixed"/>
        <w:tblLook w:val="04A0" w:firstRow="1" w:lastRow="0" w:firstColumn="1" w:lastColumn="0" w:noHBand="0" w:noVBand="1"/>
      </w:tblPr>
      <w:tblGrid>
        <w:gridCol w:w="744"/>
        <w:gridCol w:w="2976"/>
        <w:gridCol w:w="5242"/>
        <w:gridCol w:w="1701"/>
        <w:gridCol w:w="1276"/>
        <w:gridCol w:w="2413"/>
      </w:tblGrid>
      <w:tr w:rsidR="00716F6F" w14:paraId="02EA52B2" w14:textId="77777777" w:rsidTr="00716F6F">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744" w:type="dxa"/>
            <w:vAlign w:val="center"/>
            <w:hideMark/>
          </w:tcPr>
          <w:p w14:paraId="7B099EC3" w14:textId="77777777" w:rsidR="00716F6F" w:rsidRDefault="00716F6F">
            <w:pPr>
              <w:snapToGrid w:val="0"/>
              <w:spacing w:line="360" w:lineRule="auto"/>
              <w:jc w:val="center"/>
              <w:rPr>
                <w:rFonts w:ascii="Arial" w:hAnsi="Arial" w:cs="Arial"/>
                <w:b w:val="0"/>
                <w:sz w:val="20"/>
                <w:szCs w:val="20"/>
                <w:lang w:val="en-US" w:eastAsia="zh-CN"/>
              </w:rPr>
            </w:pPr>
            <w:r>
              <w:rPr>
                <w:rFonts w:ascii="Arial" w:hAnsi="Arial" w:cs="Arial"/>
                <w:b w:val="0"/>
                <w:sz w:val="20"/>
                <w:szCs w:val="20"/>
                <w:lang w:eastAsia="zh-CN"/>
              </w:rPr>
              <w:t>Ред.бр.</w:t>
            </w:r>
          </w:p>
        </w:tc>
        <w:tc>
          <w:tcPr>
            <w:tcW w:w="2977" w:type="dxa"/>
            <w:vAlign w:val="center"/>
            <w:hideMark/>
          </w:tcPr>
          <w:p w14:paraId="3B1C8950" w14:textId="77777777" w:rsidR="00716F6F" w:rsidRDefault="00716F6F">
            <w:pPr>
              <w:snapToGri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lang w:val="en-US" w:eastAsia="zh-CN"/>
              </w:rPr>
            </w:pPr>
            <w:r>
              <w:rPr>
                <w:rFonts w:ascii="Arial" w:hAnsi="Arial" w:cs="Arial"/>
                <w:b w:val="0"/>
                <w:sz w:val="20"/>
                <w:szCs w:val="20"/>
                <w:lang w:eastAsia="zh-CN"/>
              </w:rPr>
              <w:t>Видови ученички излети и екскурзии</w:t>
            </w:r>
          </w:p>
        </w:tc>
        <w:tc>
          <w:tcPr>
            <w:tcW w:w="5244" w:type="dxa"/>
            <w:vAlign w:val="center"/>
            <w:hideMark/>
          </w:tcPr>
          <w:p w14:paraId="50CCA03F" w14:textId="77777777" w:rsidR="00716F6F" w:rsidRDefault="00716F6F">
            <w:pPr>
              <w:snapToGri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lang w:val="en-US" w:eastAsia="zh-CN"/>
              </w:rPr>
            </w:pPr>
            <w:r>
              <w:rPr>
                <w:rFonts w:ascii="Arial" w:hAnsi="Arial" w:cs="Arial"/>
                <w:b w:val="0"/>
                <w:sz w:val="20"/>
                <w:szCs w:val="20"/>
                <w:lang w:eastAsia="zh-CN"/>
              </w:rPr>
              <w:t>Место, релација</w:t>
            </w:r>
          </w:p>
        </w:tc>
        <w:tc>
          <w:tcPr>
            <w:tcW w:w="1701" w:type="dxa"/>
            <w:vAlign w:val="center"/>
            <w:hideMark/>
          </w:tcPr>
          <w:p w14:paraId="552C7717" w14:textId="77777777" w:rsidR="00716F6F" w:rsidRDefault="00716F6F">
            <w:pPr>
              <w:snapToGri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lang w:val="en-US" w:eastAsia="zh-CN"/>
              </w:rPr>
            </w:pPr>
            <w:r>
              <w:rPr>
                <w:rFonts w:ascii="Arial" w:hAnsi="Arial" w:cs="Arial"/>
                <w:b w:val="0"/>
                <w:sz w:val="20"/>
                <w:szCs w:val="20"/>
                <w:lang w:eastAsia="zh-CN"/>
              </w:rPr>
              <w:t>Време на изведување</w:t>
            </w:r>
          </w:p>
        </w:tc>
        <w:tc>
          <w:tcPr>
            <w:tcW w:w="1276" w:type="dxa"/>
            <w:vAlign w:val="center"/>
            <w:hideMark/>
          </w:tcPr>
          <w:p w14:paraId="25E17DE8" w14:textId="77777777" w:rsidR="00716F6F" w:rsidRDefault="00716F6F">
            <w:pPr>
              <w:snapToGri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lang w:val="en-US" w:eastAsia="zh-CN"/>
              </w:rPr>
            </w:pPr>
            <w:r>
              <w:rPr>
                <w:rFonts w:ascii="Arial" w:hAnsi="Arial" w:cs="Arial"/>
                <w:b w:val="0"/>
                <w:sz w:val="20"/>
                <w:szCs w:val="20"/>
                <w:lang w:eastAsia="zh-CN"/>
              </w:rPr>
              <w:t>Одд.</w:t>
            </w:r>
          </w:p>
        </w:tc>
        <w:tc>
          <w:tcPr>
            <w:tcW w:w="2414" w:type="dxa"/>
            <w:vAlign w:val="center"/>
            <w:hideMark/>
          </w:tcPr>
          <w:p w14:paraId="56A7EADF" w14:textId="77777777" w:rsidR="00716F6F" w:rsidRDefault="00716F6F">
            <w:pPr>
              <w:snapToGri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lang w:val="en-US" w:eastAsia="zh-CN"/>
              </w:rPr>
            </w:pPr>
            <w:r>
              <w:rPr>
                <w:rFonts w:ascii="Arial" w:hAnsi="Arial" w:cs="Arial"/>
                <w:b w:val="0"/>
                <w:sz w:val="20"/>
                <w:szCs w:val="20"/>
                <w:lang w:eastAsia="zh-CN"/>
              </w:rPr>
              <w:t>Носители</w:t>
            </w:r>
          </w:p>
        </w:tc>
      </w:tr>
      <w:tr w:rsidR="00716F6F" w14:paraId="28FCFFA8" w14:textId="77777777" w:rsidTr="00716F6F">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744" w:type="dxa"/>
            <w:shd w:val="clear" w:color="auto" w:fill="D3DFEE" w:themeFill="accent1" w:themeFillTint="3F"/>
            <w:vAlign w:val="center"/>
          </w:tcPr>
          <w:p w14:paraId="7273166E" w14:textId="77777777" w:rsidR="00716F6F" w:rsidRDefault="00716F6F">
            <w:pPr>
              <w:snapToGrid w:val="0"/>
              <w:spacing w:line="360" w:lineRule="auto"/>
              <w:jc w:val="center"/>
              <w:rPr>
                <w:rFonts w:ascii="Arial" w:hAnsi="Arial" w:cs="Arial"/>
                <w:b w:val="0"/>
                <w:sz w:val="20"/>
                <w:szCs w:val="20"/>
                <w:lang w:val="en-US" w:eastAsia="zh-CN"/>
              </w:rPr>
            </w:pPr>
          </w:p>
          <w:p w14:paraId="44307AC4" w14:textId="77777777" w:rsidR="00716F6F" w:rsidRDefault="00716F6F">
            <w:pPr>
              <w:spacing w:line="360" w:lineRule="auto"/>
              <w:jc w:val="center"/>
              <w:rPr>
                <w:rFonts w:ascii="Arial" w:hAnsi="Arial" w:cs="Arial"/>
                <w:b w:val="0"/>
                <w:sz w:val="20"/>
                <w:szCs w:val="20"/>
                <w:lang w:val="en-US" w:eastAsia="zh-CN"/>
              </w:rPr>
            </w:pPr>
            <w:r>
              <w:rPr>
                <w:rFonts w:ascii="Arial" w:hAnsi="Arial" w:cs="Arial"/>
                <w:b w:val="0"/>
                <w:sz w:val="20"/>
                <w:szCs w:val="20"/>
                <w:lang w:eastAsia="zh-CN"/>
              </w:rPr>
              <w:t>1.</w:t>
            </w:r>
          </w:p>
        </w:tc>
        <w:tc>
          <w:tcPr>
            <w:tcW w:w="2977" w:type="dxa"/>
            <w:vAlign w:val="center"/>
            <w:hideMark/>
          </w:tcPr>
          <w:p w14:paraId="12E284E7" w14:textId="77777777" w:rsidR="00716F6F" w:rsidRDefault="00716F6F">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eastAsia="zh-CN"/>
              </w:rPr>
            </w:pPr>
            <w:r>
              <w:rPr>
                <w:rFonts w:ascii="Arial" w:hAnsi="Arial" w:cs="Arial"/>
                <w:sz w:val="20"/>
                <w:szCs w:val="20"/>
                <w:lang w:eastAsia="zh-CN"/>
              </w:rPr>
              <w:t>Два еднодневни излета во непосредната околина со забавно-рекреативен и наставно-научен карактер</w:t>
            </w:r>
          </w:p>
        </w:tc>
        <w:tc>
          <w:tcPr>
            <w:tcW w:w="5244" w:type="dxa"/>
            <w:shd w:val="clear" w:color="auto" w:fill="D3DFEE" w:themeFill="accent1" w:themeFillTint="3F"/>
            <w:vAlign w:val="center"/>
            <w:hideMark/>
          </w:tcPr>
          <w:p w14:paraId="17114147" w14:textId="77777777" w:rsidR="00716F6F" w:rsidRDefault="00716F6F">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eastAsia="zh-CN"/>
              </w:rPr>
            </w:pPr>
            <w:r>
              <w:rPr>
                <w:rFonts w:ascii="Arial" w:hAnsi="Arial" w:cs="Arial"/>
                <w:sz w:val="20"/>
                <w:szCs w:val="20"/>
                <w:lang w:eastAsia="zh-CN"/>
              </w:rPr>
              <w:t>Непосредна околина</w:t>
            </w:r>
          </w:p>
        </w:tc>
        <w:tc>
          <w:tcPr>
            <w:tcW w:w="1701" w:type="dxa"/>
          </w:tcPr>
          <w:p w14:paraId="0C01EC7B" w14:textId="77777777" w:rsidR="00716F6F" w:rsidRDefault="00716F6F">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eastAsia="zh-CN"/>
              </w:rPr>
            </w:pPr>
          </w:p>
          <w:p w14:paraId="40D9DA30" w14:textId="77777777" w:rsidR="00716F6F" w:rsidRDefault="00716F6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eastAsia="zh-CN"/>
              </w:rPr>
            </w:pPr>
            <w:r>
              <w:rPr>
                <w:rFonts w:ascii="Arial" w:hAnsi="Arial" w:cs="Arial"/>
                <w:sz w:val="20"/>
                <w:szCs w:val="20"/>
                <w:lang w:eastAsia="zh-CN"/>
              </w:rPr>
              <w:t>септември јуни</w:t>
            </w:r>
          </w:p>
        </w:tc>
        <w:tc>
          <w:tcPr>
            <w:tcW w:w="1276" w:type="dxa"/>
            <w:shd w:val="clear" w:color="auto" w:fill="D3DFEE" w:themeFill="accent1" w:themeFillTint="3F"/>
            <w:vAlign w:val="center"/>
            <w:hideMark/>
          </w:tcPr>
          <w:p w14:paraId="0094436D" w14:textId="77777777" w:rsidR="00716F6F" w:rsidRDefault="00716F6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eastAsia="zh-CN"/>
              </w:rPr>
            </w:pPr>
            <w:r>
              <w:rPr>
                <w:rFonts w:ascii="Arial" w:hAnsi="Arial" w:cs="Arial"/>
                <w:sz w:val="20"/>
                <w:szCs w:val="20"/>
                <w:lang w:eastAsia="zh-CN"/>
              </w:rPr>
              <w:t>Сите ученици од I  до IX одд.</w:t>
            </w:r>
          </w:p>
        </w:tc>
        <w:tc>
          <w:tcPr>
            <w:tcW w:w="2414" w:type="dxa"/>
            <w:vAlign w:val="center"/>
            <w:hideMark/>
          </w:tcPr>
          <w:p w14:paraId="52EB53DC" w14:textId="77777777" w:rsidR="00716F6F" w:rsidRDefault="00716F6F">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eastAsia="zh-CN"/>
              </w:rPr>
            </w:pPr>
            <w:r>
              <w:rPr>
                <w:rFonts w:ascii="Arial" w:hAnsi="Arial" w:cs="Arial"/>
                <w:sz w:val="20"/>
                <w:szCs w:val="20"/>
                <w:lang w:eastAsia="zh-CN"/>
              </w:rPr>
              <w:t>Одделенски раководители, сите наставници</w:t>
            </w:r>
          </w:p>
        </w:tc>
      </w:tr>
      <w:tr w:rsidR="00716F6F" w14:paraId="6D009ED4" w14:textId="77777777" w:rsidTr="00716F6F">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744" w:type="dxa"/>
            <w:vAlign w:val="center"/>
            <w:hideMark/>
          </w:tcPr>
          <w:p w14:paraId="0CE8A215" w14:textId="77777777" w:rsidR="00716F6F" w:rsidRDefault="00716F6F">
            <w:pPr>
              <w:snapToGrid w:val="0"/>
              <w:spacing w:line="360" w:lineRule="auto"/>
              <w:jc w:val="center"/>
              <w:rPr>
                <w:rFonts w:ascii="Arial" w:hAnsi="Arial" w:cs="Arial"/>
                <w:sz w:val="20"/>
                <w:szCs w:val="20"/>
                <w:lang w:val="en-US" w:eastAsia="zh-CN"/>
              </w:rPr>
            </w:pPr>
            <w:r>
              <w:rPr>
                <w:rFonts w:ascii="Arial" w:hAnsi="Arial" w:cs="Arial"/>
                <w:b w:val="0"/>
                <w:sz w:val="20"/>
                <w:szCs w:val="20"/>
                <w:lang w:eastAsia="zh-CN"/>
              </w:rPr>
              <w:lastRenderedPageBreak/>
              <w:t>2.</w:t>
            </w:r>
          </w:p>
        </w:tc>
        <w:tc>
          <w:tcPr>
            <w:tcW w:w="2977" w:type="dxa"/>
            <w:vAlign w:val="center"/>
            <w:hideMark/>
          </w:tcPr>
          <w:p w14:paraId="539EAF22" w14:textId="77777777" w:rsidR="00716F6F" w:rsidRDefault="00716F6F">
            <w:pPr>
              <w:spacing w:line="360" w:lineRule="auto"/>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en-US" w:eastAsia="zh-CN"/>
              </w:rPr>
            </w:pPr>
            <w:r>
              <w:rPr>
                <w:rFonts w:ascii="Arial" w:hAnsi="Arial" w:cs="Arial"/>
                <w:sz w:val="20"/>
                <w:szCs w:val="20"/>
                <w:lang w:eastAsia="zh-CN"/>
              </w:rPr>
              <w:t>Еднодневна екскурзија низ Македонија</w:t>
            </w:r>
          </w:p>
        </w:tc>
        <w:tc>
          <w:tcPr>
            <w:tcW w:w="5244" w:type="dxa"/>
            <w:vAlign w:val="center"/>
            <w:hideMark/>
          </w:tcPr>
          <w:p w14:paraId="09B18B57" w14:textId="77777777" w:rsidR="00716F6F" w:rsidRDefault="00716F6F">
            <w:pPr>
              <w:spacing w:line="360" w:lineRule="auto"/>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en-US" w:eastAsia="zh-CN"/>
              </w:rPr>
            </w:pPr>
            <w:r>
              <w:rPr>
                <w:rFonts w:ascii="Arial" w:hAnsi="Arial" w:cs="Arial"/>
                <w:sz w:val="20"/>
                <w:szCs w:val="20"/>
                <w:lang w:eastAsia="zh-CN"/>
              </w:rPr>
              <w:t>Кратово – Злетово – Лесново – Пробиштип - Кратово</w:t>
            </w:r>
          </w:p>
        </w:tc>
        <w:tc>
          <w:tcPr>
            <w:tcW w:w="1701" w:type="dxa"/>
            <w:hideMark/>
          </w:tcPr>
          <w:p w14:paraId="7B3B2FDD" w14:textId="77777777" w:rsidR="00716F6F" w:rsidRDefault="00716F6F">
            <w:pPr>
              <w:snapToGrid w:val="0"/>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en-US" w:eastAsia="zh-CN"/>
              </w:rPr>
            </w:pPr>
            <w:r>
              <w:rPr>
                <w:rFonts w:ascii="Arial" w:hAnsi="Arial" w:cs="Arial"/>
                <w:sz w:val="20"/>
                <w:szCs w:val="20"/>
                <w:lang w:eastAsia="zh-CN"/>
              </w:rPr>
              <w:t>мај</w:t>
            </w:r>
          </w:p>
        </w:tc>
        <w:tc>
          <w:tcPr>
            <w:tcW w:w="1276" w:type="dxa"/>
            <w:vAlign w:val="center"/>
            <w:hideMark/>
          </w:tcPr>
          <w:p w14:paraId="28A83862" w14:textId="77777777" w:rsidR="00716F6F" w:rsidRDefault="00716F6F">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en-US" w:eastAsia="zh-CN"/>
              </w:rPr>
            </w:pPr>
            <w:r>
              <w:rPr>
                <w:rFonts w:ascii="Arial" w:hAnsi="Arial" w:cs="Arial"/>
                <w:sz w:val="20"/>
                <w:szCs w:val="20"/>
                <w:lang w:eastAsia="zh-CN"/>
              </w:rPr>
              <w:t xml:space="preserve">I одд </w:t>
            </w:r>
          </w:p>
        </w:tc>
        <w:tc>
          <w:tcPr>
            <w:tcW w:w="2414" w:type="dxa"/>
            <w:vAlign w:val="center"/>
            <w:hideMark/>
          </w:tcPr>
          <w:p w14:paraId="5887CE42" w14:textId="77777777" w:rsidR="00716F6F" w:rsidRDefault="00716F6F">
            <w:pPr>
              <w:spacing w:line="360" w:lineRule="auto"/>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en-US" w:eastAsia="zh-CN"/>
              </w:rPr>
            </w:pPr>
            <w:r>
              <w:rPr>
                <w:rFonts w:ascii="Arial" w:hAnsi="Arial" w:cs="Arial"/>
                <w:sz w:val="20"/>
                <w:szCs w:val="20"/>
                <w:lang w:eastAsia="zh-CN"/>
              </w:rPr>
              <w:t>Одделенски раководители на I одделение</w:t>
            </w:r>
          </w:p>
        </w:tc>
      </w:tr>
      <w:tr w:rsidR="00716F6F" w14:paraId="2AC6C50C" w14:textId="77777777" w:rsidTr="00716F6F">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744" w:type="dxa"/>
            <w:vAlign w:val="center"/>
            <w:hideMark/>
          </w:tcPr>
          <w:p w14:paraId="4BDA1796" w14:textId="77777777" w:rsidR="00716F6F" w:rsidRDefault="00716F6F">
            <w:pPr>
              <w:snapToGrid w:val="0"/>
              <w:spacing w:line="360" w:lineRule="auto"/>
              <w:jc w:val="center"/>
              <w:rPr>
                <w:rFonts w:ascii="Arial" w:hAnsi="Arial" w:cs="Arial"/>
                <w:sz w:val="20"/>
                <w:szCs w:val="20"/>
                <w:lang w:eastAsia="zh-CN"/>
              </w:rPr>
            </w:pPr>
            <w:r>
              <w:rPr>
                <w:rFonts w:ascii="Arial" w:hAnsi="Arial" w:cs="Arial"/>
                <w:sz w:val="20"/>
                <w:szCs w:val="20"/>
                <w:lang w:eastAsia="zh-CN"/>
              </w:rPr>
              <w:t>3.</w:t>
            </w:r>
          </w:p>
        </w:tc>
        <w:tc>
          <w:tcPr>
            <w:tcW w:w="2977" w:type="dxa"/>
            <w:vAlign w:val="center"/>
            <w:hideMark/>
          </w:tcPr>
          <w:p w14:paraId="08C7B6FA" w14:textId="77777777" w:rsidR="00716F6F" w:rsidRDefault="00716F6F">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eastAsia="zh-CN"/>
              </w:rPr>
            </w:pPr>
            <w:r>
              <w:rPr>
                <w:rFonts w:ascii="Arial" w:hAnsi="Arial" w:cs="Arial"/>
                <w:sz w:val="20"/>
                <w:szCs w:val="20"/>
                <w:lang w:eastAsia="zh-CN"/>
              </w:rPr>
              <w:t>Еднодневна екскурзија низ Македонија</w:t>
            </w:r>
          </w:p>
        </w:tc>
        <w:tc>
          <w:tcPr>
            <w:tcW w:w="5244" w:type="dxa"/>
            <w:vAlign w:val="center"/>
            <w:hideMark/>
          </w:tcPr>
          <w:p w14:paraId="70C3545B" w14:textId="77777777" w:rsidR="00716F6F" w:rsidRDefault="00716F6F">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zh-CN"/>
              </w:rPr>
            </w:pPr>
            <w:r>
              <w:rPr>
                <w:rFonts w:ascii="Arial" w:hAnsi="Arial" w:cs="Arial"/>
                <w:sz w:val="20"/>
                <w:szCs w:val="20"/>
                <w:lang w:eastAsia="zh-CN"/>
              </w:rPr>
              <w:t>Кратово- Крива Паланка-Сцети Јоаким Осоговски- Кратово</w:t>
            </w:r>
          </w:p>
        </w:tc>
        <w:tc>
          <w:tcPr>
            <w:tcW w:w="1701" w:type="dxa"/>
          </w:tcPr>
          <w:p w14:paraId="10882877" w14:textId="77777777" w:rsidR="00716F6F" w:rsidRDefault="00716F6F">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eastAsia="zh-CN"/>
              </w:rPr>
            </w:pPr>
          </w:p>
        </w:tc>
        <w:tc>
          <w:tcPr>
            <w:tcW w:w="1276" w:type="dxa"/>
            <w:vAlign w:val="center"/>
            <w:hideMark/>
          </w:tcPr>
          <w:p w14:paraId="52850504" w14:textId="77777777" w:rsidR="00716F6F" w:rsidRDefault="00716F6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eastAsia="zh-CN"/>
              </w:rPr>
            </w:pPr>
            <w:r>
              <w:rPr>
                <w:rFonts w:ascii="Arial" w:hAnsi="Arial" w:cs="Arial"/>
                <w:sz w:val="20"/>
                <w:szCs w:val="20"/>
                <w:lang w:eastAsia="zh-CN"/>
              </w:rPr>
              <w:t>II одд</w:t>
            </w:r>
          </w:p>
        </w:tc>
        <w:tc>
          <w:tcPr>
            <w:tcW w:w="2414" w:type="dxa"/>
            <w:vAlign w:val="center"/>
            <w:hideMark/>
          </w:tcPr>
          <w:p w14:paraId="541E559A" w14:textId="77777777" w:rsidR="00716F6F" w:rsidRDefault="00716F6F">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eastAsia="zh-CN"/>
              </w:rPr>
            </w:pPr>
            <w:r>
              <w:rPr>
                <w:rFonts w:ascii="Arial" w:hAnsi="Arial" w:cs="Arial"/>
                <w:sz w:val="20"/>
                <w:szCs w:val="20"/>
                <w:lang w:eastAsia="zh-CN"/>
              </w:rPr>
              <w:t>Одделенски раководители на  II одделение</w:t>
            </w:r>
          </w:p>
        </w:tc>
      </w:tr>
      <w:tr w:rsidR="00716F6F" w14:paraId="3E7FA64E" w14:textId="77777777" w:rsidTr="00716F6F">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744" w:type="dxa"/>
            <w:shd w:val="clear" w:color="auto" w:fill="D3DFEE" w:themeFill="accent1" w:themeFillTint="3F"/>
            <w:vAlign w:val="center"/>
          </w:tcPr>
          <w:p w14:paraId="26821781" w14:textId="77777777" w:rsidR="00716F6F" w:rsidRDefault="00716F6F">
            <w:pPr>
              <w:snapToGrid w:val="0"/>
              <w:spacing w:line="360" w:lineRule="auto"/>
              <w:jc w:val="center"/>
              <w:rPr>
                <w:rFonts w:ascii="Arial" w:hAnsi="Arial" w:cs="Arial"/>
                <w:sz w:val="20"/>
                <w:szCs w:val="20"/>
                <w:lang w:val="en-US" w:eastAsia="zh-CN"/>
              </w:rPr>
            </w:pPr>
          </w:p>
          <w:p w14:paraId="67CC87E7" w14:textId="77777777" w:rsidR="00716F6F" w:rsidRDefault="00716F6F">
            <w:pPr>
              <w:spacing w:line="360" w:lineRule="auto"/>
              <w:jc w:val="center"/>
              <w:rPr>
                <w:rFonts w:ascii="Arial" w:hAnsi="Arial" w:cs="Arial"/>
                <w:b w:val="0"/>
                <w:sz w:val="20"/>
                <w:szCs w:val="20"/>
                <w:lang w:val="en-US" w:eastAsia="zh-CN"/>
              </w:rPr>
            </w:pPr>
            <w:r>
              <w:rPr>
                <w:rFonts w:ascii="Arial" w:hAnsi="Arial" w:cs="Arial"/>
                <w:b w:val="0"/>
                <w:sz w:val="20"/>
                <w:szCs w:val="20"/>
                <w:lang w:eastAsia="zh-CN"/>
              </w:rPr>
              <w:t>4.</w:t>
            </w:r>
          </w:p>
        </w:tc>
        <w:tc>
          <w:tcPr>
            <w:tcW w:w="2977" w:type="dxa"/>
            <w:vAlign w:val="center"/>
            <w:hideMark/>
          </w:tcPr>
          <w:p w14:paraId="2C86932B" w14:textId="77777777" w:rsidR="00716F6F" w:rsidRDefault="00716F6F">
            <w:pPr>
              <w:spacing w:line="360" w:lineRule="auto"/>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en-US" w:eastAsia="zh-CN"/>
              </w:rPr>
            </w:pPr>
            <w:r>
              <w:rPr>
                <w:rFonts w:ascii="Arial" w:hAnsi="Arial" w:cs="Arial"/>
                <w:sz w:val="20"/>
                <w:szCs w:val="20"/>
                <w:lang w:eastAsia="zh-CN"/>
              </w:rPr>
              <w:t>Еднодневна екскурзија низ Македонија</w:t>
            </w:r>
          </w:p>
        </w:tc>
        <w:tc>
          <w:tcPr>
            <w:tcW w:w="5244" w:type="dxa"/>
            <w:shd w:val="clear" w:color="auto" w:fill="D3DFEE" w:themeFill="accent1" w:themeFillTint="3F"/>
            <w:vAlign w:val="center"/>
            <w:hideMark/>
          </w:tcPr>
          <w:p w14:paraId="41C8A1D4" w14:textId="77777777" w:rsidR="00716F6F" w:rsidRDefault="00716F6F">
            <w:pPr>
              <w:spacing w:line="360" w:lineRule="auto"/>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ru-RU"/>
              </w:rPr>
            </w:pPr>
            <w:r>
              <w:rPr>
                <w:rFonts w:ascii="Arial" w:hAnsi="Arial" w:cs="Arial"/>
                <w:sz w:val="20"/>
                <w:szCs w:val="20"/>
                <w:lang w:val="ru-RU"/>
              </w:rPr>
              <w:t>Кратово - Скопје – Аеродром – ЗОО – Матка - Кратово</w:t>
            </w:r>
          </w:p>
        </w:tc>
        <w:tc>
          <w:tcPr>
            <w:tcW w:w="1701" w:type="dxa"/>
          </w:tcPr>
          <w:p w14:paraId="48F50740" w14:textId="77777777" w:rsidR="00716F6F" w:rsidRDefault="00716F6F">
            <w:pPr>
              <w:snapToGrid w:val="0"/>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en-US" w:eastAsia="zh-CN"/>
              </w:rPr>
            </w:pPr>
          </w:p>
          <w:p w14:paraId="7B23F5CB" w14:textId="77777777" w:rsidR="00716F6F" w:rsidRDefault="00716F6F">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en-US" w:eastAsia="zh-CN"/>
              </w:rPr>
            </w:pPr>
            <w:r>
              <w:rPr>
                <w:rFonts w:ascii="Arial" w:hAnsi="Arial" w:cs="Arial"/>
                <w:sz w:val="20"/>
                <w:szCs w:val="20"/>
                <w:lang w:eastAsia="zh-CN"/>
              </w:rPr>
              <w:t>мај</w:t>
            </w:r>
          </w:p>
        </w:tc>
        <w:tc>
          <w:tcPr>
            <w:tcW w:w="1276" w:type="dxa"/>
            <w:shd w:val="clear" w:color="auto" w:fill="D3DFEE" w:themeFill="accent1" w:themeFillTint="3F"/>
            <w:vAlign w:val="center"/>
          </w:tcPr>
          <w:p w14:paraId="2D995AE4" w14:textId="77777777" w:rsidR="00716F6F" w:rsidRDefault="00716F6F">
            <w:pPr>
              <w:snapToGrid w:val="0"/>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highlight w:val="yellow"/>
                <w:lang w:val="en-US" w:eastAsia="zh-CN"/>
              </w:rPr>
            </w:pPr>
          </w:p>
          <w:p w14:paraId="6F40B744" w14:textId="77777777" w:rsidR="00716F6F" w:rsidRDefault="00716F6F">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eastAsia="zh-CN"/>
              </w:rPr>
            </w:pPr>
            <w:r>
              <w:rPr>
                <w:rFonts w:ascii="Arial" w:hAnsi="Arial" w:cs="Arial"/>
                <w:sz w:val="20"/>
                <w:szCs w:val="20"/>
                <w:lang w:eastAsia="zh-CN"/>
              </w:rPr>
              <w:t>III одд</w:t>
            </w:r>
          </w:p>
          <w:p w14:paraId="20C38EC3" w14:textId="77777777" w:rsidR="00716F6F" w:rsidRDefault="00716F6F">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highlight w:val="yellow"/>
                <w:lang w:val="en-US" w:eastAsia="zh-CN"/>
              </w:rPr>
            </w:pPr>
          </w:p>
        </w:tc>
        <w:tc>
          <w:tcPr>
            <w:tcW w:w="2414" w:type="dxa"/>
            <w:hideMark/>
          </w:tcPr>
          <w:p w14:paraId="0948876A" w14:textId="77777777" w:rsidR="00716F6F" w:rsidRDefault="00716F6F">
            <w:pPr>
              <w:spacing w:line="360" w:lineRule="auto"/>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en-US" w:eastAsia="zh-CN"/>
              </w:rPr>
            </w:pPr>
            <w:r>
              <w:rPr>
                <w:rFonts w:ascii="Arial" w:hAnsi="Arial" w:cs="Arial"/>
                <w:sz w:val="20"/>
                <w:szCs w:val="20"/>
                <w:lang w:eastAsia="zh-CN"/>
              </w:rPr>
              <w:t>Одделенски раководители на III</w:t>
            </w:r>
            <w:r>
              <w:rPr>
                <w:rFonts w:ascii="Arial" w:hAnsi="Arial" w:cs="Arial"/>
                <w:sz w:val="20"/>
                <w:szCs w:val="20"/>
                <w:lang w:val="ru-RU" w:eastAsia="zh-CN"/>
              </w:rPr>
              <w:t xml:space="preserve">  </w:t>
            </w:r>
            <w:r>
              <w:rPr>
                <w:rFonts w:ascii="Arial" w:hAnsi="Arial" w:cs="Arial"/>
                <w:sz w:val="20"/>
                <w:szCs w:val="20"/>
                <w:lang w:eastAsia="zh-CN"/>
              </w:rPr>
              <w:t>одделение</w:t>
            </w:r>
          </w:p>
        </w:tc>
      </w:tr>
      <w:tr w:rsidR="00716F6F" w14:paraId="29835E8E" w14:textId="77777777" w:rsidTr="00716F6F">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744" w:type="dxa"/>
            <w:vAlign w:val="center"/>
            <w:hideMark/>
          </w:tcPr>
          <w:p w14:paraId="421BCC09" w14:textId="77777777" w:rsidR="00716F6F" w:rsidRDefault="00716F6F">
            <w:pPr>
              <w:snapToGrid w:val="0"/>
              <w:spacing w:line="360" w:lineRule="auto"/>
              <w:jc w:val="center"/>
              <w:rPr>
                <w:rFonts w:ascii="Arial" w:hAnsi="Arial" w:cs="Arial"/>
                <w:sz w:val="20"/>
                <w:szCs w:val="20"/>
                <w:lang w:val="en-US" w:eastAsia="zh-CN"/>
              </w:rPr>
            </w:pPr>
            <w:r>
              <w:rPr>
                <w:rFonts w:ascii="Arial" w:hAnsi="Arial" w:cs="Arial"/>
                <w:b w:val="0"/>
                <w:sz w:val="20"/>
                <w:szCs w:val="20"/>
                <w:lang w:eastAsia="zh-CN"/>
              </w:rPr>
              <w:t>4.</w:t>
            </w:r>
          </w:p>
        </w:tc>
        <w:tc>
          <w:tcPr>
            <w:tcW w:w="2977" w:type="dxa"/>
            <w:vAlign w:val="center"/>
            <w:hideMark/>
          </w:tcPr>
          <w:p w14:paraId="3F6F5CF8" w14:textId="77777777" w:rsidR="00716F6F" w:rsidRDefault="00716F6F">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eastAsia="zh-CN"/>
              </w:rPr>
            </w:pPr>
            <w:r>
              <w:rPr>
                <w:rFonts w:ascii="Arial" w:hAnsi="Arial" w:cs="Arial"/>
                <w:sz w:val="20"/>
                <w:szCs w:val="20"/>
                <w:lang w:eastAsia="zh-CN"/>
              </w:rPr>
              <w:t>Еднодневна екскурзија низ Македонија</w:t>
            </w:r>
          </w:p>
        </w:tc>
        <w:tc>
          <w:tcPr>
            <w:tcW w:w="5244" w:type="dxa"/>
            <w:vAlign w:val="center"/>
            <w:hideMark/>
          </w:tcPr>
          <w:p w14:paraId="2E4E7EEB" w14:textId="77777777" w:rsidR="00716F6F" w:rsidRDefault="00716F6F">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ru-RU"/>
              </w:rPr>
            </w:pPr>
            <w:r>
              <w:rPr>
                <w:rFonts w:ascii="Arial" w:hAnsi="Arial" w:cs="Arial"/>
                <w:sz w:val="20"/>
                <w:szCs w:val="20"/>
                <w:lang w:val="ru-RU"/>
              </w:rPr>
              <w:t>Кратово – Велес – Скопје - Кратово</w:t>
            </w:r>
          </w:p>
        </w:tc>
        <w:tc>
          <w:tcPr>
            <w:tcW w:w="1701" w:type="dxa"/>
            <w:hideMark/>
          </w:tcPr>
          <w:p w14:paraId="1467DBA2" w14:textId="77777777" w:rsidR="00716F6F" w:rsidRDefault="00716F6F">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eastAsia="zh-CN"/>
              </w:rPr>
            </w:pPr>
            <w:r>
              <w:rPr>
                <w:rFonts w:ascii="Arial" w:hAnsi="Arial" w:cs="Arial"/>
                <w:sz w:val="20"/>
                <w:szCs w:val="20"/>
                <w:lang w:eastAsia="zh-CN"/>
              </w:rPr>
              <w:t>мај</w:t>
            </w:r>
          </w:p>
        </w:tc>
        <w:tc>
          <w:tcPr>
            <w:tcW w:w="1276" w:type="dxa"/>
            <w:vAlign w:val="center"/>
            <w:hideMark/>
          </w:tcPr>
          <w:p w14:paraId="6F619CA8" w14:textId="77777777" w:rsidR="00716F6F" w:rsidRDefault="00716F6F">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highlight w:val="yellow"/>
                <w:lang w:val="en-US" w:eastAsia="zh-CN"/>
              </w:rPr>
            </w:pPr>
            <w:r>
              <w:rPr>
                <w:rFonts w:ascii="Arial" w:hAnsi="Arial" w:cs="Arial"/>
                <w:sz w:val="20"/>
                <w:szCs w:val="20"/>
                <w:lang w:eastAsia="zh-CN"/>
              </w:rPr>
              <w:t>IV одд</w:t>
            </w:r>
          </w:p>
        </w:tc>
        <w:tc>
          <w:tcPr>
            <w:tcW w:w="2414" w:type="dxa"/>
          </w:tcPr>
          <w:p w14:paraId="0EC3CBD3" w14:textId="77777777" w:rsidR="00716F6F" w:rsidRDefault="00716F6F">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eastAsia="zh-CN"/>
              </w:rPr>
            </w:pPr>
            <w:r>
              <w:rPr>
                <w:rFonts w:ascii="Arial" w:hAnsi="Arial" w:cs="Arial"/>
                <w:sz w:val="20"/>
                <w:szCs w:val="20"/>
                <w:lang w:eastAsia="zh-CN"/>
              </w:rPr>
              <w:t>Одделенски раководители на IV одделение</w:t>
            </w:r>
          </w:p>
          <w:p w14:paraId="086F1B9F" w14:textId="77777777" w:rsidR="00716F6F" w:rsidRDefault="00716F6F">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eastAsia="zh-CN"/>
              </w:rPr>
            </w:pPr>
          </w:p>
        </w:tc>
      </w:tr>
      <w:tr w:rsidR="00716F6F" w14:paraId="745F1C21" w14:textId="77777777" w:rsidTr="00716F6F">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744" w:type="dxa"/>
            <w:shd w:val="clear" w:color="auto" w:fill="D3DFEE" w:themeFill="accent1" w:themeFillTint="3F"/>
            <w:vAlign w:val="center"/>
          </w:tcPr>
          <w:p w14:paraId="2FCF457A" w14:textId="77777777" w:rsidR="00716F6F" w:rsidRDefault="00716F6F">
            <w:pPr>
              <w:snapToGrid w:val="0"/>
              <w:spacing w:line="360" w:lineRule="auto"/>
              <w:jc w:val="center"/>
              <w:rPr>
                <w:rFonts w:ascii="Arial" w:hAnsi="Arial" w:cs="Arial"/>
                <w:sz w:val="20"/>
                <w:szCs w:val="20"/>
                <w:lang w:val="en-US" w:eastAsia="zh-CN"/>
              </w:rPr>
            </w:pPr>
          </w:p>
          <w:p w14:paraId="3DA935A2" w14:textId="77777777" w:rsidR="00716F6F" w:rsidRDefault="00716F6F">
            <w:pPr>
              <w:spacing w:line="360" w:lineRule="auto"/>
              <w:jc w:val="center"/>
              <w:rPr>
                <w:rFonts w:ascii="Arial" w:hAnsi="Arial" w:cs="Arial"/>
                <w:b w:val="0"/>
                <w:sz w:val="20"/>
                <w:szCs w:val="20"/>
                <w:lang w:val="en-US" w:eastAsia="zh-CN"/>
              </w:rPr>
            </w:pPr>
            <w:r>
              <w:rPr>
                <w:rFonts w:ascii="Arial" w:hAnsi="Arial" w:cs="Arial"/>
                <w:b w:val="0"/>
                <w:sz w:val="20"/>
                <w:szCs w:val="20"/>
                <w:lang w:eastAsia="zh-CN"/>
              </w:rPr>
              <w:t>5.</w:t>
            </w:r>
          </w:p>
        </w:tc>
        <w:tc>
          <w:tcPr>
            <w:tcW w:w="2977" w:type="dxa"/>
            <w:vAlign w:val="center"/>
            <w:hideMark/>
          </w:tcPr>
          <w:p w14:paraId="1F7B594D" w14:textId="77777777" w:rsidR="00716F6F" w:rsidRDefault="00716F6F">
            <w:pPr>
              <w:spacing w:line="360" w:lineRule="auto"/>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en-US" w:eastAsia="zh-CN"/>
              </w:rPr>
            </w:pPr>
            <w:r>
              <w:rPr>
                <w:rFonts w:ascii="Arial" w:hAnsi="Arial" w:cs="Arial"/>
                <w:sz w:val="20"/>
                <w:szCs w:val="20"/>
                <w:lang w:eastAsia="zh-CN"/>
              </w:rPr>
              <w:t>Настава во природа</w:t>
            </w:r>
          </w:p>
        </w:tc>
        <w:tc>
          <w:tcPr>
            <w:tcW w:w="5244" w:type="dxa"/>
            <w:shd w:val="clear" w:color="auto" w:fill="D3DFEE" w:themeFill="accent1" w:themeFillTint="3F"/>
            <w:vAlign w:val="center"/>
          </w:tcPr>
          <w:p w14:paraId="5A1DA375" w14:textId="77777777" w:rsidR="00716F6F" w:rsidRDefault="00716F6F">
            <w:pPr>
              <w:snapToGrid w:val="0"/>
              <w:spacing w:line="360" w:lineRule="auto"/>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en-US" w:eastAsia="zh-CN"/>
              </w:rPr>
            </w:pPr>
            <w:r>
              <w:rPr>
                <w:rFonts w:ascii="Arial" w:hAnsi="Arial" w:cs="Arial"/>
                <w:sz w:val="20"/>
                <w:szCs w:val="20"/>
                <w:lang w:eastAsia="zh-CN"/>
              </w:rPr>
              <w:t>Детското одмаралиште - Струга</w:t>
            </w:r>
          </w:p>
          <w:p w14:paraId="3E149A18" w14:textId="77777777" w:rsidR="00716F6F" w:rsidRDefault="00716F6F">
            <w:pPr>
              <w:suppressAutoHyphens/>
              <w:spacing w:line="360" w:lineRule="auto"/>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Pr>
                <w:rFonts w:ascii="Arial" w:hAnsi="Arial" w:cs="Arial"/>
                <w:sz w:val="20"/>
                <w:szCs w:val="20"/>
              </w:rPr>
              <w:t xml:space="preserve">При одење: </w:t>
            </w:r>
          </w:p>
          <w:p w14:paraId="37685559" w14:textId="77777777" w:rsidR="00716F6F" w:rsidRDefault="00716F6F">
            <w:pPr>
              <w:suppressAutoHyphens/>
              <w:spacing w:line="360" w:lineRule="auto"/>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Pr>
                <w:rFonts w:ascii="Arial" w:hAnsi="Arial" w:cs="Arial"/>
                <w:sz w:val="20"/>
                <w:szCs w:val="20"/>
              </w:rPr>
              <w:t>Кратово – Скопје – Тетово – Гостивар – Кичево - Струга</w:t>
            </w:r>
          </w:p>
          <w:p w14:paraId="389F0DE0" w14:textId="77777777" w:rsidR="00716F6F" w:rsidRDefault="00716F6F">
            <w:pPr>
              <w:spacing w:line="360" w:lineRule="auto"/>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Pr>
                <w:rFonts w:ascii="Arial" w:hAnsi="Arial" w:cs="Arial"/>
                <w:sz w:val="20"/>
                <w:szCs w:val="20"/>
              </w:rPr>
              <w:t xml:space="preserve">При враќање: </w:t>
            </w:r>
          </w:p>
          <w:p w14:paraId="48E41C59" w14:textId="77777777" w:rsidR="00716F6F" w:rsidRDefault="00716F6F">
            <w:pPr>
              <w:spacing w:line="360" w:lineRule="auto"/>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Pr>
                <w:rFonts w:ascii="Arial" w:hAnsi="Arial" w:cs="Arial"/>
                <w:sz w:val="20"/>
                <w:szCs w:val="20"/>
              </w:rPr>
              <w:t>Струга – Кичево – Скопје – Кратово</w:t>
            </w:r>
          </w:p>
          <w:p w14:paraId="7220513B" w14:textId="77777777" w:rsidR="00716F6F" w:rsidRPr="00721840" w:rsidRDefault="00716F6F">
            <w:pPr>
              <w:spacing w:line="360" w:lineRule="auto"/>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eastAsia="zh-CN"/>
              </w:rPr>
            </w:pPr>
          </w:p>
        </w:tc>
        <w:tc>
          <w:tcPr>
            <w:tcW w:w="1701" w:type="dxa"/>
            <w:vAlign w:val="center"/>
          </w:tcPr>
          <w:p w14:paraId="5CD92889" w14:textId="77777777" w:rsidR="00716F6F" w:rsidRPr="00721840" w:rsidRDefault="00716F6F">
            <w:pPr>
              <w:snapToGrid w:val="0"/>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eastAsia="zh-CN"/>
              </w:rPr>
            </w:pPr>
          </w:p>
          <w:p w14:paraId="11F50363" w14:textId="77777777" w:rsidR="00716F6F" w:rsidRDefault="00716F6F">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en-US" w:eastAsia="zh-CN"/>
              </w:rPr>
            </w:pPr>
            <w:r>
              <w:rPr>
                <w:rFonts w:ascii="Arial" w:hAnsi="Arial" w:cs="Arial"/>
                <w:sz w:val="20"/>
                <w:szCs w:val="20"/>
                <w:lang w:eastAsia="zh-CN"/>
              </w:rPr>
              <w:t>мај-јуни</w:t>
            </w:r>
          </w:p>
        </w:tc>
        <w:tc>
          <w:tcPr>
            <w:tcW w:w="1276" w:type="dxa"/>
            <w:shd w:val="clear" w:color="auto" w:fill="D3DFEE" w:themeFill="accent1" w:themeFillTint="3F"/>
            <w:vAlign w:val="center"/>
          </w:tcPr>
          <w:p w14:paraId="7F8FAADA" w14:textId="77777777" w:rsidR="00716F6F" w:rsidRDefault="00716F6F">
            <w:pPr>
              <w:snapToGrid w:val="0"/>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en-US" w:eastAsia="zh-CN"/>
              </w:rPr>
            </w:pPr>
          </w:p>
          <w:p w14:paraId="459A6EBF" w14:textId="77777777" w:rsidR="00716F6F" w:rsidRDefault="00716F6F">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eastAsia="zh-CN"/>
              </w:rPr>
            </w:pPr>
            <w:r>
              <w:rPr>
                <w:rFonts w:ascii="Arial" w:hAnsi="Arial" w:cs="Arial"/>
                <w:sz w:val="20"/>
                <w:szCs w:val="20"/>
                <w:lang w:eastAsia="zh-CN"/>
              </w:rPr>
              <w:t>V одд.</w:t>
            </w:r>
          </w:p>
          <w:p w14:paraId="50977179" w14:textId="77777777" w:rsidR="00716F6F" w:rsidRDefault="00716F6F">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en-US" w:eastAsia="zh-CN"/>
              </w:rPr>
            </w:pPr>
          </w:p>
        </w:tc>
        <w:tc>
          <w:tcPr>
            <w:tcW w:w="2414" w:type="dxa"/>
            <w:vAlign w:val="center"/>
            <w:hideMark/>
          </w:tcPr>
          <w:p w14:paraId="5CE911DC" w14:textId="77777777" w:rsidR="00716F6F" w:rsidRDefault="00716F6F">
            <w:pPr>
              <w:spacing w:line="360" w:lineRule="auto"/>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en-US" w:eastAsia="zh-CN"/>
              </w:rPr>
            </w:pPr>
            <w:r>
              <w:rPr>
                <w:rFonts w:ascii="Arial" w:hAnsi="Arial" w:cs="Arial"/>
                <w:sz w:val="20"/>
                <w:szCs w:val="20"/>
                <w:lang w:eastAsia="zh-CN"/>
              </w:rPr>
              <w:t>Одделенски раководители на V</w:t>
            </w:r>
            <w:r>
              <w:rPr>
                <w:rFonts w:ascii="Arial" w:hAnsi="Arial" w:cs="Arial"/>
                <w:sz w:val="20"/>
                <w:szCs w:val="20"/>
                <w:lang w:val="ru-RU" w:eastAsia="zh-CN"/>
              </w:rPr>
              <w:t xml:space="preserve"> </w:t>
            </w:r>
            <w:r>
              <w:rPr>
                <w:rFonts w:ascii="Arial" w:hAnsi="Arial" w:cs="Arial"/>
                <w:sz w:val="20"/>
                <w:szCs w:val="20"/>
                <w:lang w:eastAsia="zh-CN"/>
              </w:rPr>
              <w:t>одделение</w:t>
            </w:r>
          </w:p>
        </w:tc>
      </w:tr>
      <w:tr w:rsidR="00716F6F" w14:paraId="6CA5B000" w14:textId="77777777" w:rsidTr="00716F6F">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744" w:type="dxa"/>
            <w:vAlign w:val="center"/>
          </w:tcPr>
          <w:p w14:paraId="7FC71DD0" w14:textId="77777777" w:rsidR="00716F6F" w:rsidRDefault="00716F6F">
            <w:pPr>
              <w:snapToGrid w:val="0"/>
              <w:spacing w:line="360" w:lineRule="auto"/>
              <w:jc w:val="center"/>
              <w:rPr>
                <w:rFonts w:ascii="Arial" w:hAnsi="Arial" w:cs="Arial"/>
                <w:sz w:val="20"/>
                <w:szCs w:val="20"/>
                <w:lang w:val="en-US" w:eastAsia="zh-CN"/>
              </w:rPr>
            </w:pPr>
          </w:p>
          <w:p w14:paraId="14CFB046" w14:textId="77777777" w:rsidR="00716F6F" w:rsidRDefault="00716F6F">
            <w:pPr>
              <w:spacing w:line="360" w:lineRule="auto"/>
              <w:jc w:val="center"/>
              <w:rPr>
                <w:rFonts w:ascii="Arial" w:hAnsi="Arial" w:cs="Arial"/>
                <w:b w:val="0"/>
                <w:sz w:val="20"/>
                <w:szCs w:val="20"/>
                <w:lang w:val="en-US" w:eastAsia="zh-CN"/>
              </w:rPr>
            </w:pPr>
            <w:r>
              <w:rPr>
                <w:rFonts w:ascii="Arial" w:hAnsi="Arial" w:cs="Arial"/>
                <w:b w:val="0"/>
                <w:sz w:val="20"/>
                <w:szCs w:val="20"/>
                <w:lang w:eastAsia="zh-CN"/>
              </w:rPr>
              <w:t>6.</w:t>
            </w:r>
          </w:p>
        </w:tc>
        <w:tc>
          <w:tcPr>
            <w:tcW w:w="2977" w:type="dxa"/>
            <w:vAlign w:val="center"/>
            <w:hideMark/>
          </w:tcPr>
          <w:p w14:paraId="7EAA1CB5" w14:textId="77777777" w:rsidR="00716F6F" w:rsidRDefault="00716F6F">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eastAsia="zh-CN"/>
              </w:rPr>
            </w:pPr>
            <w:r>
              <w:rPr>
                <w:rFonts w:ascii="Arial" w:hAnsi="Arial" w:cs="Arial"/>
                <w:sz w:val="20"/>
                <w:szCs w:val="20"/>
                <w:lang w:eastAsia="zh-CN"/>
              </w:rPr>
              <w:t>Дводневна екскурзија низ Македонија</w:t>
            </w:r>
          </w:p>
        </w:tc>
        <w:tc>
          <w:tcPr>
            <w:tcW w:w="5244" w:type="dxa"/>
            <w:vAlign w:val="center"/>
            <w:hideMark/>
          </w:tcPr>
          <w:p w14:paraId="5F1C3D32" w14:textId="77777777" w:rsidR="00716F6F" w:rsidRDefault="00716F6F">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ru-RU"/>
              </w:rPr>
            </w:pPr>
            <w:r>
              <w:rPr>
                <w:rFonts w:ascii="Arial" w:hAnsi="Arial" w:cs="Arial"/>
                <w:sz w:val="20"/>
                <w:szCs w:val="20"/>
                <w:lang w:val="ru-RU"/>
              </w:rPr>
              <w:t>Кратово - Радовиш (црква „Св. Троица“ и центарот на Радовиш), манастирот во Водоча и женскиот манастир во Велјуса (Струмичко), Колешински водопади, комплекс Лебедово Езеро,центарот  на Струмица, Дојран, Стар Дојран (прошетка покрај Дојранско Езеро),посета на природно научен музеј во Дојран, граничниот премин „Мрдаја“, Гевгелија,Негорски бањи во Гевгелија, Штип - Кратово.</w:t>
            </w:r>
          </w:p>
        </w:tc>
        <w:tc>
          <w:tcPr>
            <w:tcW w:w="1701" w:type="dxa"/>
            <w:vAlign w:val="center"/>
          </w:tcPr>
          <w:p w14:paraId="5964814D" w14:textId="77777777" w:rsidR="00716F6F" w:rsidRDefault="00716F6F">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eastAsia="zh-CN"/>
              </w:rPr>
            </w:pPr>
          </w:p>
          <w:p w14:paraId="7FC15484" w14:textId="77777777" w:rsidR="00716F6F" w:rsidRDefault="00716F6F">
            <w:pPr>
              <w:spacing w:line="360" w:lineRule="auto"/>
              <w:ind w:firstLine="3261"/>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ru-RU"/>
              </w:rPr>
            </w:pPr>
            <w:r>
              <w:rPr>
                <w:rFonts w:ascii="Arial" w:hAnsi="Arial" w:cs="Arial"/>
                <w:sz w:val="20"/>
                <w:szCs w:val="20"/>
                <w:lang w:val="ru-RU"/>
              </w:rPr>
              <w:t>ммај</w:t>
            </w:r>
          </w:p>
          <w:p w14:paraId="36D43B39" w14:textId="77777777" w:rsidR="00716F6F" w:rsidRDefault="00716F6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eastAsia="zh-CN"/>
              </w:rPr>
            </w:pPr>
          </w:p>
        </w:tc>
        <w:tc>
          <w:tcPr>
            <w:tcW w:w="1276" w:type="dxa"/>
            <w:vAlign w:val="center"/>
          </w:tcPr>
          <w:p w14:paraId="06F0C982" w14:textId="77777777" w:rsidR="00716F6F" w:rsidRDefault="00716F6F">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eastAsia="zh-CN"/>
              </w:rPr>
            </w:pPr>
          </w:p>
          <w:p w14:paraId="5E6F44DC" w14:textId="77777777" w:rsidR="00716F6F" w:rsidRDefault="00716F6F">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zh-CN"/>
              </w:rPr>
            </w:pPr>
          </w:p>
          <w:p w14:paraId="6DB19472" w14:textId="77777777" w:rsidR="00716F6F" w:rsidRDefault="00716F6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zh-CN"/>
              </w:rPr>
            </w:pPr>
            <w:r>
              <w:rPr>
                <w:rFonts w:ascii="Arial" w:hAnsi="Arial" w:cs="Arial"/>
                <w:sz w:val="20"/>
                <w:szCs w:val="20"/>
                <w:lang w:eastAsia="zh-CN"/>
              </w:rPr>
              <w:t>VI  одд.</w:t>
            </w:r>
          </w:p>
          <w:p w14:paraId="5098C22A" w14:textId="77777777" w:rsidR="00716F6F" w:rsidRDefault="00716F6F">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eastAsia="zh-CN"/>
              </w:rPr>
            </w:pPr>
          </w:p>
        </w:tc>
        <w:tc>
          <w:tcPr>
            <w:tcW w:w="2414" w:type="dxa"/>
            <w:vAlign w:val="center"/>
          </w:tcPr>
          <w:p w14:paraId="0F5D9CB4" w14:textId="77777777" w:rsidR="00716F6F" w:rsidRDefault="00716F6F">
            <w:pPr>
              <w:snapToGri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eastAsia="zh-CN"/>
              </w:rPr>
            </w:pPr>
          </w:p>
          <w:p w14:paraId="155157E5" w14:textId="77777777" w:rsidR="00716F6F" w:rsidRDefault="00716F6F">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eastAsia="zh-CN"/>
              </w:rPr>
            </w:pPr>
            <w:r>
              <w:rPr>
                <w:rFonts w:ascii="Arial" w:hAnsi="Arial" w:cs="Arial"/>
                <w:sz w:val="20"/>
                <w:szCs w:val="20"/>
                <w:lang w:eastAsia="zh-CN"/>
              </w:rPr>
              <w:t>Одделенски раководители на VI</w:t>
            </w:r>
            <w:r>
              <w:rPr>
                <w:rFonts w:ascii="Arial" w:hAnsi="Arial" w:cs="Arial"/>
                <w:sz w:val="20"/>
                <w:szCs w:val="20"/>
                <w:lang w:val="ru-RU" w:eastAsia="zh-CN"/>
              </w:rPr>
              <w:t xml:space="preserve"> </w:t>
            </w:r>
            <w:r>
              <w:rPr>
                <w:rFonts w:ascii="Arial" w:hAnsi="Arial" w:cs="Arial"/>
                <w:sz w:val="20"/>
                <w:szCs w:val="20"/>
                <w:lang w:eastAsia="zh-CN"/>
              </w:rPr>
              <w:t>одд.</w:t>
            </w:r>
          </w:p>
        </w:tc>
      </w:tr>
      <w:tr w:rsidR="00716F6F" w14:paraId="03A54CAC" w14:textId="77777777" w:rsidTr="00716F6F">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744" w:type="dxa"/>
            <w:shd w:val="clear" w:color="auto" w:fill="D3DFEE" w:themeFill="accent1" w:themeFillTint="3F"/>
            <w:vAlign w:val="center"/>
            <w:hideMark/>
          </w:tcPr>
          <w:p w14:paraId="2B5DD89A" w14:textId="77777777" w:rsidR="00716F6F" w:rsidRDefault="00716F6F">
            <w:pPr>
              <w:snapToGrid w:val="0"/>
              <w:spacing w:line="360" w:lineRule="auto"/>
              <w:jc w:val="center"/>
              <w:rPr>
                <w:rFonts w:ascii="Arial" w:hAnsi="Arial" w:cs="Arial"/>
                <w:sz w:val="20"/>
                <w:szCs w:val="20"/>
                <w:lang w:val="en-US" w:eastAsia="zh-CN"/>
              </w:rPr>
            </w:pPr>
            <w:r>
              <w:rPr>
                <w:rFonts w:ascii="Arial" w:hAnsi="Arial" w:cs="Arial"/>
                <w:b w:val="0"/>
                <w:sz w:val="20"/>
                <w:szCs w:val="20"/>
                <w:lang w:eastAsia="zh-CN"/>
              </w:rPr>
              <w:t>7.</w:t>
            </w:r>
          </w:p>
        </w:tc>
        <w:tc>
          <w:tcPr>
            <w:tcW w:w="2977" w:type="dxa"/>
            <w:vAlign w:val="center"/>
            <w:hideMark/>
          </w:tcPr>
          <w:p w14:paraId="4A4B554D" w14:textId="77777777" w:rsidR="00716F6F" w:rsidRDefault="00716F6F">
            <w:pPr>
              <w:spacing w:line="360" w:lineRule="auto"/>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en-US" w:eastAsia="zh-CN"/>
              </w:rPr>
            </w:pPr>
            <w:r>
              <w:rPr>
                <w:rFonts w:ascii="Arial" w:hAnsi="Arial" w:cs="Arial"/>
                <w:sz w:val="20"/>
                <w:szCs w:val="20"/>
                <w:lang w:eastAsia="zh-CN"/>
              </w:rPr>
              <w:t>Еднодневна наставно научна екскурзија</w:t>
            </w:r>
          </w:p>
        </w:tc>
        <w:tc>
          <w:tcPr>
            <w:tcW w:w="5244" w:type="dxa"/>
            <w:shd w:val="clear" w:color="auto" w:fill="D3DFEE" w:themeFill="accent1" w:themeFillTint="3F"/>
            <w:vAlign w:val="center"/>
            <w:hideMark/>
          </w:tcPr>
          <w:p w14:paraId="47143E25" w14:textId="77777777" w:rsidR="00716F6F" w:rsidRDefault="00716F6F">
            <w:pPr>
              <w:spacing w:line="360" w:lineRule="auto"/>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ru-RU"/>
              </w:rPr>
            </w:pPr>
            <w:r>
              <w:rPr>
                <w:rFonts w:ascii="Arial" w:hAnsi="Arial" w:cs="Arial"/>
                <w:sz w:val="20"/>
                <w:szCs w:val="20"/>
                <w:lang w:val="ru-RU"/>
              </w:rPr>
              <w:t>Кратово – Скопје - Кратово</w:t>
            </w:r>
          </w:p>
        </w:tc>
        <w:tc>
          <w:tcPr>
            <w:tcW w:w="1701" w:type="dxa"/>
            <w:vAlign w:val="center"/>
            <w:hideMark/>
          </w:tcPr>
          <w:p w14:paraId="6EA0DCBE" w14:textId="77777777" w:rsidR="00716F6F" w:rsidRDefault="00716F6F">
            <w:pPr>
              <w:snapToGrid w:val="0"/>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en-US" w:eastAsia="zh-CN"/>
              </w:rPr>
            </w:pPr>
            <w:r>
              <w:rPr>
                <w:rFonts w:ascii="Arial" w:hAnsi="Arial" w:cs="Arial"/>
                <w:sz w:val="20"/>
                <w:szCs w:val="20"/>
                <w:lang w:eastAsia="zh-CN"/>
              </w:rPr>
              <w:t>мај</w:t>
            </w:r>
          </w:p>
        </w:tc>
        <w:tc>
          <w:tcPr>
            <w:tcW w:w="1276" w:type="dxa"/>
            <w:shd w:val="clear" w:color="auto" w:fill="D3DFEE" w:themeFill="accent1" w:themeFillTint="3F"/>
            <w:vAlign w:val="center"/>
            <w:hideMark/>
          </w:tcPr>
          <w:p w14:paraId="2C4153EB" w14:textId="77777777" w:rsidR="00716F6F" w:rsidRDefault="00716F6F">
            <w:pPr>
              <w:snapToGrid w:val="0"/>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en-US" w:eastAsia="zh-CN"/>
              </w:rPr>
            </w:pPr>
            <w:r>
              <w:rPr>
                <w:rFonts w:ascii="Arial" w:hAnsi="Arial" w:cs="Arial"/>
                <w:sz w:val="20"/>
                <w:szCs w:val="20"/>
                <w:lang w:eastAsia="zh-CN"/>
              </w:rPr>
              <w:t>VIII одд</w:t>
            </w:r>
          </w:p>
        </w:tc>
        <w:tc>
          <w:tcPr>
            <w:tcW w:w="2414" w:type="dxa"/>
            <w:vAlign w:val="center"/>
            <w:hideMark/>
          </w:tcPr>
          <w:p w14:paraId="613D319D" w14:textId="77777777" w:rsidR="00716F6F" w:rsidRDefault="00716F6F">
            <w:pPr>
              <w:snapToGrid w:val="0"/>
              <w:spacing w:line="360" w:lineRule="auto"/>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en-US" w:eastAsia="zh-CN"/>
              </w:rPr>
            </w:pPr>
            <w:r>
              <w:rPr>
                <w:rFonts w:ascii="Arial" w:hAnsi="Arial" w:cs="Arial"/>
                <w:sz w:val="20"/>
                <w:szCs w:val="20"/>
                <w:lang w:eastAsia="zh-CN"/>
              </w:rPr>
              <w:t xml:space="preserve">Одговорни предметни наставници </w:t>
            </w:r>
          </w:p>
        </w:tc>
      </w:tr>
      <w:tr w:rsidR="00716F6F" w14:paraId="71CFB02C" w14:textId="77777777" w:rsidTr="00716F6F">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744" w:type="dxa"/>
            <w:shd w:val="clear" w:color="auto" w:fill="D3DFEE" w:themeFill="accent1" w:themeFillTint="3F"/>
            <w:vAlign w:val="center"/>
            <w:hideMark/>
          </w:tcPr>
          <w:p w14:paraId="777B26E4" w14:textId="77777777" w:rsidR="00716F6F" w:rsidRDefault="00716F6F">
            <w:pPr>
              <w:snapToGrid w:val="0"/>
              <w:spacing w:line="360" w:lineRule="auto"/>
              <w:jc w:val="center"/>
              <w:rPr>
                <w:rFonts w:ascii="Arial" w:hAnsi="Arial" w:cs="Arial"/>
                <w:b w:val="0"/>
                <w:sz w:val="20"/>
                <w:szCs w:val="20"/>
                <w:lang w:val="en-US" w:eastAsia="zh-CN"/>
              </w:rPr>
            </w:pPr>
            <w:r>
              <w:rPr>
                <w:rFonts w:ascii="Arial" w:hAnsi="Arial" w:cs="Arial"/>
                <w:b w:val="0"/>
                <w:sz w:val="20"/>
                <w:szCs w:val="20"/>
                <w:lang w:eastAsia="zh-CN"/>
              </w:rPr>
              <w:t>8.</w:t>
            </w:r>
          </w:p>
        </w:tc>
        <w:tc>
          <w:tcPr>
            <w:tcW w:w="2977" w:type="dxa"/>
            <w:vAlign w:val="center"/>
            <w:hideMark/>
          </w:tcPr>
          <w:p w14:paraId="4A8FF2D0" w14:textId="77777777" w:rsidR="00716F6F" w:rsidRDefault="00716F6F">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zh-CN"/>
              </w:rPr>
            </w:pPr>
            <w:r>
              <w:rPr>
                <w:rFonts w:ascii="Arial" w:hAnsi="Arial" w:cs="Arial"/>
                <w:sz w:val="20"/>
                <w:szCs w:val="20"/>
                <w:lang w:eastAsia="zh-CN"/>
              </w:rPr>
              <w:t>Еднодневни наставно научни екскурзии ( преку мрежата на искуствено учење)</w:t>
            </w:r>
          </w:p>
        </w:tc>
        <w:tc>
          <w:tcPr>
            <w:tcW w:w="5244" w:type="dxa"/>
            <w:shd w:val="clear" w:color="auto" w:fill="D3DFEE" w:themeFill="accent1" w:themeFillTint="3F"/>
            <w:vAlign w:val="center"/>
            <w:hideMark/>
          </w:tcPr>
          <w:p w14:paraId="0F62E451" w14:textId="77777777" w:rsidR="00716F6F" w:rsidRDefault="00716F6F">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ru-RU"/>
              </w:rPr>
            </w:pPr>
            <w:r>
              <w:rPr>
                <w:rFonts w:ascii="Arial" w:hAnsi="Arial" w:cs="Arial"/>
                <w:sz w:val="20"/>
                <w:szCs w:val="20"/>
                <w:lang w:val="ru-RU"/>
              </w:rPr>
              <w:t>Посета на едукативни центри</w:t>
            </w:r>
          </w:p>
        </w:tc>
        <w:tc>
          <w:tcPr>
            <w:tcW w:w="1701" w:type="dxa"/>
            <w:vAlign w:val="center"/>
            <w:hideMark/>
          </w:tcPr>
          <w:p w14:paraId="5FDDA73A" w14:textId="77777777" w:rsidR="00716F6F" w:rsidRDefault="00716F6F">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zh-CN"/>
              </w:rPr>
            </w:pPr>
            <w:r>
              <w:rPr>
                <w:rFonts w:ascii="Arial" w:hAnsi="Arial" w:cs="Arial"/>
                <w:sz w:val="20"/>
                <w:szCs w:val="20"/>
                <w:lang w:eastAsia="zh-CN"/>
              </w:rPr>
              <w:t>Во текот на учебната година</w:t>
            </w:r>
          </w:p>
        </w:tc>
        <w:tc>
          <w:tcPr>
            <w:tcW w:w="1276" w:type="dxa"/>
            <w:shd w:val="clear" w:color="auto" w:fill="D3DFEE" w:themeFill="accent1" w:themeFillTint="3F"/>
            <w:vAlign w:val="center"/>
            <w:hideMark/>
          </w:tcPr>
          <w:p w14:paraId="556557ED" w14:textId="77777777" w:rsidR="00716F6F" w:rsidRDefault="00716F6F">
            <w:pPr>
              <w:snapToGrid w:val="0"/>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eastAsia="zh-CN"/>
              </w:rPr>
            </w:pPr>
            <w:r>
              <w:rPr>
                <w:rFonts w:ascii="Arial" w:hAnsi="Arial" w:cs="Arial"/>
                <w:sz w:val="20"/>
                <w:szCs w:val="20"/>
                <w:lang w:eastAsia="zh-CN"/>
              </w:rPr>
              <w:t>одV до IX одд.</w:t>
            </w:r>
          </w:p>
        </w:tc>
        <w:tc>
          <w:tcPr>
            <w:tcW w:w="2414" w:type="dxa"/>
            <w:vAlign w:val="center"/>
            <w:hideMark/>
          </w:tcPr>
          <w:p w14:paraId="2BEB029B" w14:textId="77777777" w:rsidR="00716F6F" w:rsidRDefault="00716F6F">
            <w:pPr>
              <w:snapToGrid w:val="0"/>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US" w:eastAsia="zh-CN"/>
              </w:rPr>
            </w:pPr>
            <w:r>
              <w:rPr>
                <w:rFonts w:ascii="Arial" w:hAnsi="Arial" w:cs="Arial"/>
                <w:sz w:val="20"/>
                <w:szCs w:val="20"/>
                <w:lang w:eastAsia="zh-CN"/>
              </w:rPr>
              <w:t>Одговорни предметни наставници</w:t>
            </w:r>
          </w:p>
        </w:tc>
      </w:tr>
      <w:tr w:rsidR="00716F6F" w14:paraId="7D1930EF" w14:textId="77777777" w:rsidTr="00716F6F">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744" w:type="dxa"/>
            <w:vAlign w:val="center"/>
          </w:tcPr>
          <w:p w14:paraId="47A68D35" w14:textId="77777777" w:rsidR="00716F6F" w:rsidRDefault="00716F6F">
            <w:pPr>
              <w:snapToGrid w:val="0"/>
              <w:spacing w:line="360" w:lineRule="auto"/>
              <w:jc w:val="center"/>
              <w:rPr>
                <w:rFonts w:ascii="Arial" w:hAnsi="Arial" w:cs="Arial"/>
                <w:sz w:val="20"/>
                <w:szCs w:val="20"/>
                <w:lang w:val="en-US" w:eastAsia="zh-CN"/>
              </w:rPr>
            </w:pPr>
          </w:p>
          <w:p w14:paraId="5B840298" w14:textId="77777777" w:rsidR="00716F6F" w:rsidRDefault="00716F6F">
            <w:pPr>
              <w:spacing w:line="360" w:lineRule="auto"/>
              <w:jc w:val="center"/>
              <w:rPr>
                <w:rFonts w:ascii="Arial" w:hAnsi="Arial" w:cs="Arial"/>
                <w:b w:val="0"/>
                <w:sz w:val="20"/>
                <w:szCs w:val="20"/>
                <w:lang w:val="en-US" w:eastAsia="zh-CN"/>
              </w:rPr>
            </w:pPr>
            <w:r>
              <w:rPr>
                <w:rFonts w:ascii="Arial" w:hAnsi="Arial" w:cs="Arial"/>
                <w:b w:val="0"/>
                <w:sz w:val="20"/>
                <w:szCs w:val="20"/>
                <w:lang w:eastAsia="zh-CN"/>
              </w:rPr>
              <w:t>8.</w:t>
            </w:r>
          </w:p>
        </w:tc>
        <w:tc>
          <w:tcPr>
            <w:tcW w:w="2977" w:type="dxa"/>
            <w:vAlign w:val="center"/>
            <w:hideMark/>
          </w:tcPr>
          <w:p w14:paraId="726460F9" w14:textId="77777777" w:rsidR="00716F6F" w:rsidRDefault="00716F6F">
            <w:pPr>
              <w:spacing w:line="360" w:lineRule="auto"/>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en-US" w:eastAsia="zh-CN"/>
              </w:rPr>
            </w:pPr>
            <w:r>
              <w:rPr>
                <w:rFonts w:ascii="Arial" w:hAnsi="Arial" w:cs="Arial"/>
                <w:sz w:val="20"/>
                <w:szCs w:val="20"/>
                <w:lang w:eastAsia="zh-CN"/>
              </w:rPr>
              <w:t>Тродневна екскурзија низ Македонија</w:t>
            </w:r>
          </w:p>
        </w:tc>
        <w:tc>
          <w:tcPr>
            <w:tcW w:w="5244" w:type="dxa"/>
            <w:vAlign w:val="center"/>
            <w:hideMark/>
          </w:tcPr>
          <w:p w14:paraId="0FE935E8" w14:textId="77777777" w:rsidR="00716F6F" w:rsidRDefault="00716F6F">
            <w:pPr>
              <w:snapToGrid w:val="0"/>
              <w:spacing w:line="360" w:lineRule="auto"/>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en-US" w:eastAsia="zh-CN"/>
              </w:rPr>
            </w:pPr>
            <w:r>
              <w:rPr>
                <w:rFonts w:ascii="Arial" w:hAnsi="Arial" w:cs="Arial"/>
                <w:spacing w:val="28"/>
                <w:sz w:val="20"/>
                <w:szCs w:val="20"/>
              </w:rPr>
              <w:t xml:space="preserve">Кратово - </w:t>
            </w:r>
            <w:r>
              <w:rPr>
                <w:rFonts w:ascii="Arial" w:hAnsi="Arial" w:cs="Arial"/>
                <w:spacing w:val="24"/>
                <w:sz w:val="20"/>
                <w:szCs w:val="20"/>
              </w:rPr>
              <w:t>Куманово</w:t>
            </w:r>
            <w:r>
              <w:rPr>
                <w:rFonts w:ascii="Arial" w:hAnsi="Arial" w:cs="Arial"/>
                <w:spacing w:val="79"/>
                <w:sz w:val="20"/>
                <w:szCs w:val="20"/>
              </w:rPr>
              <w:t>-</w:t>
            </w:r>
            <w:r>
              <w:rPr>
                <w:rFonts w:ascii="Arial" w:hAnsi="Arial" w:cs="Arial"/>
                <w:spacing w:val="-1"/>
                <w:sz w:val="20"/>
                <w:szCs w:val="20"/>
              </w:rPr>
              <w:t xml:space="preserve">Велес </w:t>
            </w:r>
            <w:r>
              <w:rPr>
                <w:rFonts w:ascii="Arial" w:hAnsi="Arial" w:cs="Arial"/>
                <w:sz w:val="20"/>
                <w:szCs w:val="20"/>
              </w:rPr>
              <w:t xml:space="preserve">– </w:t>
            </w:r>
            <w:r>
              <w:rPr>
                <w:rFonts w:ascii="Arial" w:hAnsi="Arial" w:cs="Arial"/>
                <w:spacing w:val="-1"/>
                <w:sz w:val="20"/>
                <w:szCs w:val="20"/>
              </w:rPr>
              <w:t xml:space="preserve">Прилеп </w:t>
            </w:r>
            <w:r>
              <w:rPr>
                <w:rFonts w:ascii="Arial" w:hAnsi="Arial" w:cs="Arial"/>
                <w:sz w:val="20"/>
                <w:szCs w:val="20"/>
              </w:rPr>
              <w:t xml:space="preserve">– Крушево - </w:t>
            </w:r>
            <w:r>
              <w:rPr>
                <w:rFonts w:ascii="Arial" w:hAnsi="Arial" w:cs="Arial"/>
                <w:spacing w:val="-1"/>
                <w:sz w:val="20"/>
                <w:szCs w:val="20"/>
              </w:rPr>
              <w:t>Битола</w:t>
            </w:r>
            <w:r>
              <w:rPr>
                <w:rFonts w:ascii="Arial" w:hAnsi="Arial" w:cs="Arial"/>
                <w:sz w:val="20"/>
                <w:szCs w:val="20"/>
              </w:rPr>
              <w:t xml:space="preserve"> – Охрид – </w:t>
            </w:r>
            <w:r>
              <w:rPr>
                <w:rFonts w:ascii="Arial" w:hAnsi="Arial" w:cs="Arial"/>
                <w:spacing w:val="-1"/>
                <w:sz w:val="20"/>
                <w:szCs w:val="20"/>
              </w:rPr>
              <w:t xml:space="preserve">Свети Наум </w:t>
            </w:r>
            <w:r>
              <w:rPr>
                <w:rFonts w:ascii="Arial" w:hAnsi="Arial" w:cs="Arial"/>
                <w:sz w:val="20"/>
                <w:szCs w:val="20"/>
              </w:rPr>
              <w:t xml:space="preserve">– </w:t>
            </w:r>
            <w:r>
              <w:rPr>
                <w:rFonts w:ascii="Arial" w:hAnsi="Arial" w:cs="Arial"/>
                <w:spacing w:val="-1"/>
                <w:sz w:val="20"/>
                <w:szCs w:val="20"/>
              </w:rPr>
              <w:t xml:space="preserve">Струга </w:t>
            </w:r>
            <w:r>
              <w:rPr>
                <w:rFonts w:ascii="Arial" w:hAnsi="Arial" w:cs="Arial"/>
                <w:sz w:val="20"/>
                <w:szCs w:val="20"/>
              </w:rPr>
              <w:t xml:space="preserve">– </w:t>
            </w:r>
            <w:r>
              <w:rPr>
                <w:rFonts w:ascii="Arial" w:hAnsi="Arial" w:cs="Arial"/>
                <w:spacing w:val="-1"/>
                <w:sz w:val="20"/>
                <w:szCs w:val="20"/>
              </w:rPr>
              <w:t xml:space="preserve">Вевчани </w:t>
            </w:r>
            <w:r>
              <w:rPr>
                <w:rFonts w:ascii="Arial" w:hAnsi="Arial" w:cs="Arial"/>
                <w:sz w:val="20"/>
                <w:szCs w:val="20"/>
              </w:rPr>
              <w:t xml:space="preserve">– </w:t>
            </w:r>
            <w:r>
              <w:rPr>
                <w:rFonts w:ascii="Arial" w:hAnsi="Arial" w:cs="Arial"/>
                <w:spacing w:val="-1"/>
                <w:sz w:val="20"/>
                <w:szCs w:val="20"/>
              </w:rPr>
              <w:t xml:space="preserve">Кичево-Манастир св. Јован Бигорски </w:t>
            </w:r>
            <w:r>
              <w:rPr>
                <w:rFonts w:ascii="Arial" w:hAnsi="Arial" w:cs="Arial"/>
                <w:sz w:val="20"/>
                <w:szCs w:val="20"/>
              </w:rPr>
              <w:t>– Скопје – Куманово - Кратово.</w:t>
            </w:r>
          </w:p>
        </w:tc>
        <w:tc>
          <w:tcPr>
            <w:tcW w:w="1701" w:type="dxa"/>
          </w:tcPr>
          <w:p w14:paraId="00C5CC18" w14:textId="77777777" w:rsidR="00716F6F" w:rsidRDefault="00716F6F">
            <w:pPr>
              <w:snapToGrid w:val="0"/>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en-US" w:eastAsia="zh-CN"/>
              </w:rPr>
            </w:pPr>
          </w:p>
          <w:p w14:paraId="3F335AC8" w14:textId="77777777" w:rsidR="00716F6F" w:rsidRDefault="00716F6F">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en-US" w:eastAsia="zh-CN"/>
              </w:rPr>
            </w:pPr>
            <w:r>
              <w:rPr>
                <w:rFonts w:ascii="Arial" w:hAnsi="Arial" w:cs="Arial"/>
                <w:sz w:val="20"/>
                <w:szCs w:val="20"/>
              </w:rPr>
              <w:t>мај</w:t>
            </w:r>
          </w:p>
        </w:tc>
        <w:tc>
          <w:tcPr>
            <w:tcW w:w="1276" w:type="dxa"/>
          </w:tcPr>
          <w:p w14:paraId="302E8EFD" w14:textId="77777777" w:rsidR="00716F6F" w:rsidRDefault="00716F6F">
            <w:pPr>
              <w:snapToGrid w:val="0"/>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en-US" w:eastAsia="zh-CN"/>
              </w:rPr>
            </w:pPr>
          </w:p>
          <w:p w14:paraId="0530472C" w14:textId="77777777" w:rsidR="00716F6F" w:rsidRDefault="00716F6F">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eastAsia="zh-CN"/>
              </w:rPr>
            </w:pPr>
            <w:r>
              <w:rPr>
                <w:rFonts w:ascii="Arial" w:hAnsi="Arial" w:cs="Arial"/>
                <w:sz w:val="20"/>
                <w:szCs w:val="20"/>
                <w:lang w:eastAsia="zh-CN"/>
              </w:rPr>
              <w:t>IX одд.</w:t>
            </w:r>
          </w:p>
          <w:p w14:paraId="28270C7F" w14:textId="77777777" w:rsidR="00716F6F" w:rsidRDefault="00716F6F">
            <w:pPr>
              <w:spacing w:line="360"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en-US" w:eastAsia="zh-CN"/>
              </w:rPr>
            </w:pPr>
          </w:p>
        </w:tc>
        <w:tc>
          <w:tcPr>
            <w:tcW w:w="2414" w:type="dxa"/>
            <w:vAlign w:val="center"/>
            <w:hideMark/>
          </w:tcPr>
          <w:p w14:paraId="7D172FBC" w14:textId="77777777" w:rsidR="00716F6F" w:rsidRDefault="00716F6F">
            <w:pPr>
              <w:spacing w:line="360" w:lineRule="auto"/>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en-US" w:eastAsia="zh-CN"/>
              </w:rPr>
            </w:pPr>
            <w:r>
              <w:rPr>
                <w:rFonts w:ascii="Arial" w:hAnsi="Arial" w:cs="Arial"/>
                <w:sz w:val="20"/>
                <w:szCs w:val="20"/>
                <w:lang w:eastAsia="zh-CN"/>
              </w:rPr>
              <w:t>Одделенски раководители</w:t>
            </w:r>
          </w:p>
          <w:p w14:paraId="7D8F4A10" w14:textId="77777777" w:rsidR="00716F6F" w:rsidRDefault="00716F6F">
            <w:pPr>
              <w:spacing w:line="360" w:lineRule="auto"/>
              <w:cnfStyle w:val="000000010000" w:firstRow="0" w:lastRow="0" w:firstColumn="0" w:lastColumn="0" w:oddVBand="0" w:evenVBand="0" w:oddHBand="0" w:evenHBand="1" w:firstRowFirstColumn="0" w:firstRowLastColumn="0" w:lastRowFirstColumn="0" w:lastRowLastColumn="0"/>
              <w:rPr>
                <w:rFonts w:ascii="Arial" w:hAnsi="Arial" w:cs="Arial"/>
                <w:sz w:val="20"/>
                <w:szCs w:val="20"/>
                <w:lang w:val="en-US" w:eastAsia="zh-CN"/>
              </w:rPr>
            </w:pPr>
            <w:r>
              <w:rPr>
                <w:rFonts w:ascii="Arial" w:hAnsi="Arial" w:cs="Arial"/>
                <w:sz w:val="20"/>
                <w:szCs w:val="20"/>
                <w:lang w:eastAsia="zh-CN"/>
              </w:rPr>
              <w:t>на IX</w:t>
            </w:r>
            <w:r>
              <w:rPr>
                <w:rFonts w:ascii="Arial" w:hAnsi="Arial" w:cs="Arial"/>
                <w:sz w:val="20"/>
                <w:szCs w:val="20"/>
                <w:lang w:val="ru-RU" w:eastAsia="zh-CN"/>
              </w:rPr>
              <w:t xml:space="preserve"> </w:t>
            </w:r>
            <w:r>
              <w:rPr>
                <w:rFonts w:ascii="Arial" w:hAnsi="Arial" w:cs="Arial"/>
                <w:sz w:val="20"/>
                <w:szCs w:val="20"/>
                <w:lang w:eastAsia="zh-CN"/>
              </w:rPr>
              <w:t>одд.</w:t>
            </w:r>
          </w:p>
        </w:tc>
      </w:tr>
    </w:tbl>
    <w:p w14:paraId="4A773B08" w14:textId="77777777" w:rsidR="00716F6F" w:rsidRDefault="00716F6F" w:rsidP="00716F6F">
      <w:pPr>
        <w:spacing w:after="240" w:line="360" w:lineRule="auto"/>
        <w:ind w:firstLine="720"/>
        <w:jc w:val="both"/>
        <w:rPr>
          <w:rFonts w:ascii="Arial" w:hAnsi="Arial" w:cs="Arial"/>
          <w:color w:val="000000"/>
          <w:sz w:val="20"/>
          <w:szCs w:val="20"/>
          <w:lang w:val="ru-RU" w:eastAsia="zh-CN"/>
        </w:rPr>
      </w:pPr>
    </w:p>
    <w:p w14:paraId="5B2085A2" w14:textId="77777777" w:rsidR="00716F6F" w:rsidRDefault="00716F6F" w:rsidP="00716F6F">
      <w:pPr>
        <w:spacing w:after="240" w:line="360" w:lineRule="auto"/>
        <w:ind w:firstLine="720"/>
        <w:jc w:val="both"/>
        <w:rPr>
          <w:rFonts w:ascii="Arial" w:hAnsi="Arial" w:cs="Arial"/>
          <w:sz w:val="20"/>
          <w:szCs w:val="20"/>
          <w:lang w:val="ru-RU" w:eastAsia="zh-CN"/>
        </w:rPr>
      </w:pPr>
      <w:r>
        <w:rPr>
          <w:rFonts w:ascii="Arial" w:hAnsi="Arial" w:cs="Arial"/>
          <w:sz w:val="20"/>
          <w:szCs w:val="20"/>
          <w:lang w:val="ru-RU" w:eastAsia="zh-CN"/>
        </w:rPr>
        <w:t xml:space="preserve">За реализација на предвидените екскурзии од големо значење ќе бидат основните </w:t>
      </w:r>
      <w:r>
        <w:rPr>
          <w:rFonts w:ascii="Arial" w:hAnsi="Arial" w:cs="Arial"/>
          <w:color w:val="31849B" w:themeColor="accent5" w:themeShade="BF"/>
          <w:sz w:val="20"/>
          <w:szCs w:val="20"/>
          <w:lang w:val="ru-RU" w:eastAsia="zh-CN"/>
        </w:rPr>
        <w:t>фактори</w:t>
      </w:r>
      <w:r>
        <w:rPr>
          <w:rFonts w:ascii="Arial" w:hAnsi="Arial" w:cs="Arial"/>
          <w:sz w:val="20"/>
          <w:szCs w:val="20"/>
          <w:lang w:val="ru-RU" w:eastAsia="zh-CN"/>
        </w:rPr>
        <w:t>: временските услови, финансиите кои се на терет на родителите, бројот на учениците, понудените цени од давателот на услугите и посебните критериуми за прифаќање на најповолната понуда.</w:t>
      </w:r>
    </w:p>
    <w:p w14:paraId="09B38EFE" w14:textId="77777777" w:rsidR="00716F6F" w:rsidRDefault="00716F6F" w:rsidP="00716F6F">
      <w:pPr>
        <w:spacing w:after="240" w:line="360" w:lineRule="auto"/>
        <w:ind w:firstLine="720"/>
        <w:jc w:val="both"/>
        <w:rPr>
          <w:rFonts w:ascii="Arial" w:hAnsi="Arial" w:cs="Arial"/>
          <w:sz w:val="20"/>
          <w:szCs w:val="20"/>
          <w:lang w:val="ru-RU" w:eastAsia="zh-CN"/>
        </w:rPr>
      </w:pPr>
      <w:r>
        <w:rPr>
          <w:rFonts w:ascii="Arial" w:hAnsi="Arial" w:cs="Arial"/>
          <w:color w:val="31849B" w:themeColor="accent5" w:themeShade="BF"/>
          <w:sz w:val="20"/>
          <w:szCs w:val="20"/>
          <w:lang w:val="ru-RU" w:eastAsia="zh-CN"/>
        </w:rPr>
        <w:t>НАПОМЕНА:</w:t>
      </w:r>
      <w:r>
        <w:rPr>
          <w:rFonts w:ascii="Arial" w:hAnsi="Arial" w:cs="Arial"/>
          <w:sz w:val="20"/>
          <w:szCs w:val="20"/>
          <w:lang w:val="ru-RU" w:eastAsia="zh-CN"/>
        </w:rPr>
        <w:t xml:space="preserve"> Дводневната и тродневната екскурзија во зависност од условите, можат да бидат еднодневни. Екскурзиите ќе се реализираат во координација и согласност на МОН.</w:t>
      </w:r>
    </w:p>
    <w:p w14:paraId="48815268" w14:textId="77777777" w:rsidR="00716F6F" w:rsidRDefault="00716F6F" w:rsidP="00716F6F">
      <w:pPr>
        <w:spacing w:after="240" w:line="360" w:lineRule="auto"/>
        <w:ind w:firstLine="720"/>
        <w:jc w:val="both"/>
        <w:rPr>
          <w:rFonts w:ascii="Arial" w:hAnsi="Arial" w:cs="Arial"/>
          <w:sz w:val="20"/>
          <w:szCs w:val="20"/>
          <w:lang w:val="ru-RU" w:eastAsia="zh-CN"/>
        </w:rPr>
      </w:pPr>
      <w:r>
        <w:rPr>
          <w:rFonts w:ascii="Arial" w:hAnsi="Arial" w:cs="Arial"/>
          <w:sz w:val="20"/>
          <w:szCs w:val="20"/>
          <w:lang w:val="ru-RU" w:eastAsia="zh-CN"/>
        </w:rPr>
        <w:lastRenderedPageBreak/>
        <w:t xml:space="preserve">Покрај овие активности до крајот на учебната година опфатени се: локални посети на културно-уметнички институции </w:t>
      </w:r>
      <w:r>
        <w:rPr>
          <w:rFonts w:ascii="Arial" w:hAnsi="Arial" w:cs="Arial"/>
          <w:sz w:val="20"/>
          <w:szCs w:val="20"/>
          <w:lang w:val="mk-MK" w:eastAsia="zh-CN"/>
        </w:rPr>
        <w:t>и музеи</w:t>
      </w:r>
      <w:r>
        <w:rPr>
          <w:rFonts w:ascii="Arial" w:hAnsi="Arial" w:cs="Arial"/>
          <w:sz w:val="20"/>
          <w:szCs w:val="20"/>
          <w:lang w:val="ru-RU" w:eastAsia="zh-CN"/>
        </w:rPr>
        <w:t>, детски театарски и кино претстави, посети на Зоолошка градина, Природно-научниот музеј, Ботаничка градина и посета на детски фестивал.</w:t>
      </w:r>
    </w:p>
    <w:p w14:paraId="24433919" w14:textId="5CA49828" w:rsidR="00716F6F" w:rsidRDefault="00716F6F" w:rsidP="00716F6F">
      <w:pPr>
        <w:spacing w:after="240" w:line="360" w:lineRule="auto"/>
        <w:jc w:val="both"/>
        <w:rPr>
          <w:rFonts w:ascii="Arial" w:hAnsi="Arial" w:cs="Arial"/>
          <w:b/>
          <w:sz w:val="20"/>
          <w:szCs w:val="20"/>
          <w:lang w:val="ru-RU"/>
        </w:rPr>
      </w:pPr>
      <w:r>
        <w:rPr>
          <w:rFonts w:ascii="Arial" w:hAnsi="Arial" w:cs="Arial"/>
          <w:b/>
          <w:sz w:val="20"/>
          <w:szCs w:val="20"/>
          <w:lang w:val="ru-RU"/>
        </w:rPr>
        <w:t xml:space="preserve">Одговорни наставници: </w:t>
      </w:r>
      <w:r w:rsidR="005C6B35">
        <w:rPr>
          <w:rFonts w:ascii="Arial" w:hAnsi="Arial" w:cs="Arial"/>
          <w:sz w:val="20"/>
          <w:szCs w:val="20"/>
          <w:lang w:val="ru-RU"/>
        </w:rPr>
        <w:t>Лидија Ташева</w:t>
      </w:r>
      <w:r>
        <w:rPr>
          <w:rFonts w:ascii="Arial" w:hAnsi="Arial" w:cs="Arial"/>
          <w:b/>
          <w:sz w:val="20"/>
          <w:szCs w:val="20"/>
          <w:lang w:val="ru-RU"/>
        </w:rPr>
        <w:t>,</w:t>
      </w:r>
      <w:r w:rsidR="005C6B35">
        <w:rPr>
          <w:rFonts w:ascii="Arial" w:hAnsi="Arial" w:cs="Arial"/>
          <w:b/>
          <w:sz w:val="20"/>
          <w:szCs w:val="20"/>
          <w:lang w:val="ru-RU"/>
        </w:rPr>
        <w:t xml:space="preserve"> </w:t>
      </w:r>
      <w:r>
        <w:rPr>
          <w:rFonts w:ascii="Arial" w:hAnsi="Arial" w:cs="Arial"/>
          <w:sz w:val="20"/>
          <w:szCs w:val="20"/>
          <w:lang w:val="ru-RU"/>
        </w:rPr>
        <w:t>Биљана Николовска</w:t>
      </w:r>
      <w:r>
        <w:rPr>
          <w:rFonts w:ascii="Arial" w:hAnsi="Arial" w:cs="Arial"/>
          <w:b/>
          <w:sz w:val="20"/>
          <w:szCs w:val="20"/>
          <w:lang w:val="ru-RU"/>
        </w:rPr>
        <w:t xml:space="preserve"> </w:t>
      </w:r>
      <w:r>
        <w:rPr>
          <w:rFonts w:ascii="Arial" w:hAnsi="Arial" w:cs="Arial"/>
          <w:sz w:val="20"/>
          <w:szCs w:val="20"/>
          <w:lang w:val="ru-RU"/>
        </w:rPr>
        <w:t>- педагог</w:t>
      </w:r>
      <w:r>
        <w:rPr>
          <w:rFonts w:ascii="Arial" w:hAnsi="Arial" w:cs="Arial"/>
          <w:b/>
          <w:sz w:val="20"/>
          <w:szCs w:val="20"/>
          <w:lang w:val="ru-RU"/>
        </w:rPr>
        <w:t xml:space="preserve">, </w:t>
      </w:r>
      <w:r w:rsidR="005C6B35" w:rsidRPr="005C6B35">
        <w:rPr>
          <w:rFonts w:ascii="Arial" w:hAnsi="Arial" w:cs="Arial"/>
          <w:sz w:val="20"/>
          <w:szCs w:val="20"/>
          <w:lang w:val="ru-RU"/>
        </w:rPr>
        <w:t>Лидија Арсова,</w:t>
      </w:r>
      <w:r w:rsidR="005C6B35">
        <w:rPr>
          <w:rFonts w:ascii="Arial" w:hAnsi="Arial" w:cs="Arial"/>
          <w:b/>
          <w:sz w:val="20"/>
          <w:szCs w:val="20"/>
          <w:lang w:val="ru-RU"/>
        </w:rPr>
        <w:t xml:space="preserve"> </w:t>
      </w:r>
      <w:r w:rsidR="005C6B35" w:rsidRPr="005C6B35">
        <w:rPr>
          <w:rFonts w:ascii="Arial" w:hAnsi="Arial" w:cs="Arial"/>
          <w:sz w:val="20"/>
          <w:szCs w:val="20"/>
          <w:lang w:val="ru-RU"/>
        </w:rPr>
        <w:t>Кристина Младеновска</w:t>
      </w:r>
      <w:r w:rsidR="005C6B35">
        <w:rPr>
          <w:rFonts w:ascii="Arial" w:hAnsi="Arial" w:cs="Arial"/>
          <w:sz w:val="20"/>
          <w:szCs w:val="20"/>
          <w:lang w:val="ru-RU"/>
        </w:rPr>
        <w:t>-Кузмановска</w:t>
      </w:r>
      <w:r w:rsidR="005C6B35" w:rsidRPr="005C6B35">
        <w:rPr>
          <w:rFonts w:ascii="Arial" w:hAnsi="Arial" w:cs="Arial"/>
          <w:sz w:val="20"/>
          <w:szCs w:val="20"/>
          <w:lang w:val="ru-RU"/>
        </w:rPr>
        <w:t>,</w:t>
      </w:r>
      <w:r w:rsidR="005C6B35">
        <w:rPr>
          <w:rFonts w:ascii="Arial" w:hAnsi="Arial" w:cs="Arial"/>
          <w:b/>
          <w:sz w:val="20"/>
          <w:szCs w:val="20"/>
          <w:lang w:val="ru-RU"/>
        </w:rPr>
        <w:t xml:space="preserve"> </w:t>
      </w:r>
      <w:r>
        <w:rPr>
          <w:rFonts w:ascii="Arial" w:hAnsi="Arial" w:cs="Arial"/>
          <w:sz w:val="20"/>
          <w:szCs w:val="20"/>
          <w:lang w:val="ru-RU"/>
        </w:rPr>
        <w:t>Нина Манева, Анита Ефремовска,Даниела Пешева, Весна Петрова.</w:t>
      </w:r>
    </w:p>
    <w:p w14:paraId="41F23B57" w14:textId="77777777" w:rsidR="00716F6F" w:rsidRDefault="00716F6F" w:rsidP="00716F6F">
      <w:pPr>
        <w:pStyle w:val="Heading2"/>
        <w:rPr>
          <w:lang w:val="mk-MK"/>
        </w:rPr>
      </w:pPr>
      <w:r>
        <w:rPr>
          <w:lang w:val="mk-MK"/>
        </w:rPr>
        <w:t xml:space="preserve">       </w:t>
      </w:r>
      <w:bookmarkStart w:id="61" w:name="_Toc237598508"/>
      <w:r>
        <w:rPr>
          <w:lang w:val="mk-MK"/>
        </w:rPr>
        <w:t>11.2. Податоци за учениците од основното училиште вклучени во вонучилишни активности</w:t>
      </w:r>
      <w:bookmarkEnd w:id="61"/>
    </w:p>
    <w:p w14:paraId="04DB487C" w14:textId="77777777" w:rsidR="00716F6F" w:rsidRDefault="00716F6F" w:rsidP="00716F6F">
      <w:pPr>
        <w:spacing w:line="360" w:lineRule="auto"/>
        <w:jc w:val="both"/>
        <w:rPr>
          <w:rFonts w:ascii="Arial" w:hAnsi="Arial" w:cs="Arial"/>
          <w:sz w:val="20"/>
          <w:szCs w:val="20"/>
          <w:lang w:val="ru-RU"/>
        </w:rPr>
      </w:pPr>
    </w:p>
    <w:p w14:paraId="6B786249" w14:textId="77777777" w:rsidR="00716F6F" w:rsidRDefault="00716F6F" w:rsidP="00716F6F">
      <w:pPr>
        <w:spacing w:line="360" w:lineRule="auto"/>
        <w:jc w:val="both"/>
        <w:rPr>
          <w:rFonts w:ascii="Arial" w:hAnsi="Arial" w:cs="Arial"/>
          <w:sz w:val="20"/>
          <w:szCs w:val="20"/>
          <w:lang w:val="mk-MK"/>
        </w:rPr>
      </w:pPr>
      <w:r>
        <w:rPr>
          <w:rFonts w:ascii="Arial" w:hAnsi="Arial" w:cs="Arial"/>
          <w:sz w:val="20"/>
          <w:szCs w:val="20"/>
          <w:lang w:val="mk-MK"/>
        </w:rPr>
        <w:t>Во вонучилишните активности се вклучени сите заинтересирани ученици од прво до деветто одделение.</w:t>
      </w:r>
    </w:p>
    <w:p w14:paraId="045F6EED" w14:textId="77777777" w:rsidR="00716F6F" w:rsidRPr="00721840" w:rsidRDefault="00716F6F" w:rsidP="00716F6F">
      <w:pPr>
        <w:rPr>
          <w:lang w:val="ru-RU"/>
        </w:rPr>
      </w:pPr>
    </w:p>
    <w:p w14:paraId="30BAE201" w14:textId="1B3E97B2" w:rsidR="00B157A7" w:rsidRPr="00B1375D" w:rsidRDefault="007B3BDD" w:rsidP="005D4A2F">
      <w:pPr>
        <w:pStyle w:val="Heading1"/>
        <w:rPr>
          <w:lang w:val="mk-MK"/>
        </w:rPr>
      </w:pPr>
      <w:bookmarkStart w:id="62" w:name="_Toc237598509"/>
      <w:r>
        <w:rPr>
          <w:lang w:val="mk-MK"/>
        </w:rPr>
        <w:t>1</w:t>
      </w:r>
      <w:r w:rsidR="00716F6F" w:rsidRPr="00721840">
        <w:rPr>
          <w:lang w:val="ru-RU"/>
        </w:rPr>
        <w:t>2</w:t>
      </w:r>
      <w:r w:rsidR="00B157A7" w:rsidRPr="00B1375D">
        <w:rPr>
          <w:lang w:val="mk-MK"/>
        </w:rPr>
        <w:t>. Натпревари за учениците</w:t>
      </w:r>
      <w:bookmarkEnd w:id="62"/>
    </w:p>
    <w:p w14:paraId="36D49974" w14:textId="77777777" w:rsidR="005A4621" w:rsidRPr="00B1375D" w:rsidRDefault="005A4621" w:rsidP="0089175A">
      <w:pPr>
        <w:spacing w:line="360" w:lineRule="auto"/>
        <w:jc w:val="both"/>
        <w:rPr>
          <w:rFonts w:ascii="Arial" w:hAnsi="Arial" w:cs="Arial"/>
          <w:sz w:val="20"/>
          <w:szCs w:val="20"/>
          <w:lang w:val="mk-MK"/>
        </w:rPr>
      </w:pPr>
    </w:p>
    <w:p w14:paraId="150FDA63" w14:textId="77777777" w:rsidR="005A4621" w:rsidRPr="00B1375D" w:rsidRDefault="005A4621" w:rsidP="0089175A">
      <w:pPr>
        <w:spacing w:line="360" w:lineRule="auto"/>
        <w:jc w:val="both"/>
        <w:rPr>
          <w:rFonts w:ascii="Arial" w:hAnsi="Arial" w:cs="Arial"/>
          <w:sz w:val="20"/>
          <w:szCs w:val="20"/>
          <w:lang w:val="mk-MK"/>
        </w:rPr>
      </w:pPr>
      <w:r w:rsidRPr="00B1375D">
        <w:rPr>
          <w:rFonts w:ascii="Arial" w:hAnsi="Arial" w:cs="Arial"/>
          <w:b/>
          <w:sz w:val="20"/>
          <w:szCs w:val="20"/>
          <w:lang w:val="mk-MK"/>
        </w:rPr>
        <w:t>Ученички натпревари</w:t>
      </w:r>
    </w:p>
    <w:p w14:paraId="1C39BEAA" w14:textId="2E81AF9B" w:rsidR="005A4621" w:rsidRPr="00B1375D" w:rsidRDefault="00983A9D" w:rsidP="0089175A">
      <w:pPr>
        <w:spacing w:line="360" w:lineRule="auto"/>
        <w:jc w:val="both"/>
        <w:rPr>
          <w:rFonts w:ascii="Arial" w:hAnsi="Arial" w:cs="Arial"/>
          <w:sz w:val="20"/>
          <w:szCs w:val="20"/>
          <w:lang w:val="mk-MK"/>
        </w:rPr>
      </w:pPr>
      <w:r w:rsidRPr="00BD4671">
        <w:rPr>
          <w:rFonts w:ascii="Arial" w:hAnsi="Arial" w:cs="Arial"/>
          <w:sz w:val="20"/>
          <w:szCs w:val="20"/>
          <w:lang w:val="ru-RU"/>
        </w:rPr>
        <w:tab/>
      </w:r>
      <w:r w:rsidR="005A4621" w:rsidRPr="00B1375D">
        <w:rPr>
          <w:rFonts w:ascii="Arial" w:hAnsi="Arial" w:cs="Arial"/>
          <w:sz w:val="20"/>
          <w:szCs w:val="20"/>
          <w:lang w:val="mk-MK"/>
        </w:rPr>
        <w:t>Стекнатите знаења и умеења постигнати во редовната настава и воннаставните активности, учениците ќе имаат можност да ги презентираат на разновидни натпревари, јавни настапи, како и со програми пред другарчињата и родителите. Тие играат значајна улога во развојот на личноста на ученикот. Преку нив се развива и се продлабочува интересот на учениците и се воспоставува активен однос кон наставата, се прошируваат програмските основи, се продлабочуваат и се збогатуваат знаењата. Тие ја освежуваат наставата и придонесуваат да се поврзува учењето со животот.</w:t>
      </w:r>
    </w:p>
    <w:p w14:paraId="6E544A29" w14:textId="77777777" w:rsidR="005A4621" w:rsidRPr="00B1375D" w:rsidRDefault="005A4621" w:rsidP="0089175A">
      <w:pPr>
        <w:spacing w:line="360" w:lineRule="auto"/>
        <w:jc w:val="both"/>
        <w:rPr>
          <w:rFonts w:ascii="Arial" w:hAnsi="Arial" w:cs="Arial"/>
          <w:sz w:val="20"/>
          <w:szCs w:val="20"/>
          <w:lang w:val="mk-MK"/>
        </w:rPr>
      </w:pPr>
      <w:r w:rsidRPr="00B1375D">
        <w:rPr>
          <w:rFonts w:ascii="Arial" w:hAnsi="Arial" w:cs="Arial"/>
          <w:sz w:val="20"/>
          <w:szCs w:val="20"/>
          <w:lang w:val="mk-MK"/>
        </w:rPr>
        <w:t xml:space="preserve"> Училишните натпревари ги организираат активните наставници во училиштето на ниво на општина, како и регионалните натпревари, додека пак, републичките ги организираат БРО, здруженија и друштва. </w:t>
      </w:r>
    </w:p>
    <w:p w14:paraId="32ADEEE5" w14:textId="77777777" w:rsidR="005A4621" w:rsidRPr="00B1375D" w:rsidRDefault="005A4621" w:rsidP="0089175A">
      <w:pPr>
        <w:spacing w:line="360" w:lineRule="auto"/>
        <w:jc w:val="both"/>
        <w:rPr>
          <w:rFonts w:ascii="Arial" w:hAnsi="Arial" w:cs="Arial"/>
          <w:sz w:val="20"/>
          <w:szCs w:val="20"/>
          <w:lang w:val="mk-MK"/>
        </w:rPr>
      </w:pPr>
      <w:r w:rsidRPr="00B1375D">
        <w:rPr>
          <w:rFonts w:ascii="Arial" w:hAnsi="Arial" w:cs="Arial"/>
          <w:sz w:val="20"/>
          <w:szCs w:val="20"/>
          <w:lang w:val="mk-MK"/>
        </w:rPr>
        <w:t>Ученичките натпревари имаат за цел:</w:t>
      </w:r>
    </w:p>
    <w:p w14:paraId="55B2A586" w14:textId="77777777" w:rsidR="005A4621" w:rsidRPr="00B1375D" w:rsidRDefault="005A4621" w:rsidP="004478EA">
      <w:pPr>
        <w:numPr>
          <w:ilvl w:val="0"/>
          <w:numId w:val="2"/>
        </w:numPr>
        <w:spacing w:line="360" w:lineRule="auto"/>
        <w:jc w:val="both"/>
        <w:rPr>
          <w:rFonts w:ascii="Arial" w:hAnsi="Arial" w:cs="Arial"/>
          <w:sz w:val="20"/>
          <w:szCs w:val="20"/>
          <w:lang w:val="mk-MK"/>
        </w:rPr>
      </w:pPr>
      <w:r w:rsidRPr="00B1375D">
        <w:rPr>
          <w:rFonts w:ascii="Arial" w:hAnsi="Arial" w:cs="Arial"/>
          <w:sz w:val="20"/>
          <w:szCs w:val="20"/>
          <w:lang w:val="mk-MK"/>
        </w:rPr>
        <w:t>развивање и продлабочување на интересот на учениците;</w:t>
      </w:r>
    </w:p>
    <w:p w14:paraId="4184F9D2" w14:textId="77777777" w:rsidR="005A4621" w:rsidRPr="00B1375D" w:rsidRDefault="005A4621" w:rsidP="004478EA">
      <w:pPr>
        <w:numPr>
          <w:ilvl w:val="0"/>
          <w:numId w:val="2"/>
        </w:numPr>
        <w:spacing w:line="360" w:lineRule="auto"/>
        <w:jc w:val="both"/>
        <w:rPr>
          <w:rFonts w:ascii="Arial" w:hAnsi="Arial" w:cs="Arial"/>
          <w:sz w:val="20"/>
          <w:szCs w:val="20"/>
          <w:lang w:val="mk-MK"/>
        </w:rPr>
      </w:pPr>
      <w:r w:rsidRPr="00B1375D">
        <w:rPr>
          <w:rFonts w:ascii="Arial" w:hAnsi="Arial" w:cs="Arial"/>
          <w:sz w:val="20"/>
          <w:szCs w:val="20"/>
          <w:lang w:val="mk-MK"/>
        </w:rPr>
        <w:t>збогатување на знаењата и поврзување на учењето соживотот;</w:t>
      </w:r>
    </w:p>
    <w:p w14:paraId="2570B599" w14:textId="77777777" w:rsidR="005A4621" w:rsidRPr="00B1375D" w:rsidRDefault="005A4621" w:rsidP="004478EA">
      <w:pPr>
        <w:numPr>
          <w:ilvl w:val="0"/>
          <w:numId w:val="2"/>
        </w:numPr>
        <w:spacing w:line="360" w:lineRule="auto"/>
        <w:jc w:val="both"/>
        <w:rPr>
          <w:rFonts w:ascii="Arial" w:hAnsi="Arial" w:cs="Arial"/>
          <w:sz w:val="20"/>
          <w:szCs w:val="20"/>
          <w:lang w:val="mk-MK"/>
        </w:rPr>
      </w:pPr>
      <w:r w:rsidRPr="00B1375D">
        <w:rPr>
          <w:rFonts w:ascii="Arial" w:hAnsi="Arial" w:cs="Arial"/>
          <w:sz w:val="20"/>
          <w:szCs w:val="20"/>
          <w:lang w:val="mk-MK"/>
        </w:rPr>
        <w:lastRenderedPageBreak/>
        <w:t>развивање на натпреварувачкиот дух кај учениците;</w:t>
      </w:r>
    </w:p>
    <w:p w14:paraId="68A6785E" w14:textId="255B2B28" w:rsidR="005A4621" w:rsidRPr="00DC7732" w:rsidRDefault="005A4621" w:rsidP="004478EA">
      <w:pPr>
        <w:numPr>
          <w:ilvl w:val="0"/>
          <w:numId w:val="2"/>
        </w:numPr>
        <w:spacing w:line="360" w:lineRule="auto"/>
        <w:jc w:val="both"/>
        <w:rPr>
          <w:rFonts w:ascii="Arial" w:hAnsi="Arial" w:cs="Arial"/>
          <w:sz w:val="20"/>
          <w:szCs w:val="20"/>
          <w:lang w:val="mk-MK"/>
        </w:rPr>
      </w:pPr>
      <w:r w:rsidRPr="00B1375D">
        <w:rPr>
          <w:rFonts w:ascii="Arial" w:hAnsi="Arial" w:cs="Arial"/>
          <w:sz w:val="20"/>
          <w:szCs w:val="20"/>
          <w:lang w:val="mk-MK"/>
        </w:rPr>
        <w:t>поблиски контакти со учениците од разни средини.</w:t>
      </w:r>
    </w:p>
    <w:p w14:paraId="556497DF" w14:textId="77777777" w:rsidR="005A4621" w:rsidRPr="00B1375D" w:rsidRDefault="005A4621" w:rsidP="0089175A">
      <w:pPr>
        <w:spacing w:line="360" w:lineRule="auto"/>
        <w:jc w:val="both"/>
        <w:rPr>
          <w:rFonts w:ascii="Arial" w:hAnsi="Arial" w:cs="Arial"/>
          <w:sz w:val="20"/>
          <w:szCs w:val="20"/>
          <w:lang w:val="mk-MK"/>
        </w:rPr>
      </w:pPr>
      <w:r w:rsidRPr="00B1375D">
        <w:rPr>
          <w:rFonts w:ascii="Arial" w:hAnsi="Arial" w:cs="Arial"/>
          <w:sz w:val="20"/>
          <w:szCs w:val="20"/>
          <w:lang w:val="mk-MK"/>
        </w:rPr>
        <w:t xml:space="preserve">Суштината на ова подрачје е учество на учениците на натпревари организирани на ниво на училиште, општина, регион и држава. Најуспешните ученици учествуваат на меѓународни натпревари. </w:t>
      </w:r>
    </w:p>
    <w:p w14:paraId="0F232B2B" w14:textId="77777777" w:rsidR="005A4621" w:rsidRPr="00B1375D" w:rsidRDefault="005A4621" w:rsidP="0089175A">
      <w:pPr>
        <w:spacing w:line="360" w:lineRule="auto"/>
        <w:jc w:val="both"/>
        <w:rPr>
          <w:rFonts w:ascii="Arial" w:hAnsi="Arial" w:cs="Arial"/>
          <w:sz w:val="20"/>
          <w:szCs w:val="20"/>
          <w:lang w:val="mk-MK"/>
        </w:rPr>
      </w:pPr>
      <w:r w:rsidRPr="00B1375D">
        <w:rPr>
          <w:rFonts w:ascii="Arial" w:hAnsi="Arial" w:cs="Arial"/>
          <w:sz w:val="20"/>
          <w:szCs w:val="20"/>
          <w:lang w:val="mk-MK"/>
        </w:rPr>
        <w:tab/>
        <w:t>Бројот на опфатени ученици во рамките на училиштето е по 15 - 20 ученици од секоја секција на ниво на одделение, 3 - 8 ученици на општински натпревари, а во зависност од постигнатите резултати ќе зависи бројот на учениците за натпреварите на повисоки нивоа. Соработката со локалната средина е во насока на материјално помагање:</w:t>
      </w:r>
    </w:p>
    <w:p w14:paraId="533BCC57" w14:textId="77777777" w:rsidR="005A4621" w:rsidRPr="00B1375D" w:rsidRDefault="005A4621" w:rsidP="004478EA">
      <w:pPr>
        <w:numPr>
          <w:ilvl w:val="0"/>
          <w:numId w:val="3"/>
        </w:numPr>
        <w:spacing w:after="0" w:line="360" w:lineRule="auto"/>
        <w:jc w:val="both"/>
        <w:rPr>
          <w:rFonts w:ascii="Arial" w:hAnsi="Arial" w:cs="Arial"/>
          <w:sz w:val="20"/>
          <w:szCs w:val="20"/>
          <w:lang w:val="mk-MK"/>
        </w:rPr>
      </w:pPr>
      <w:r w:rsidRPr="00B1375D">
        <w:rPr>
          <w:rFonts w:ascii="Arial" w:hAnsi="Arial" w:cs="Arial"/>
          <w:sz w:val="20"/>
          <w:szCs w:val="20"/>
          <w:lang w:val="mk-MK"/>
        </w:rPr>
        <w:t>за активно учество во изработка на училишни програми,</w:t>
      </w:r>
    </w:p>
    <w:p w14:paraId="381AF687" w14:textId="77777777" w:rsidR="005A4621" w:rsidRPr="00B1375D" w:rsidRDefault="005A4621" w:rsidP="004478EA">
      <w:pPr>
        <w:numPr>
          <w:ilvl w:val="0"/>
          <w:numId w:val="3"/>
        </w:numPr>
        <w:spacing w:after="0" w:line="360" w:lineRule="auto"/>
        <w:jc w:val="both"/>
        <w:rPr>
          <w:rFonts w:ascii="Arial" w:hAnsi="Arial" w:cs="Arial"/>
          <w:sz w:val="20"/>
          <w:szCs w:val="20"/>
          <w:lang w:val="mk-MK"/>
        </w:rPr>
      </w:pPr>
      <w:r w:rsidRPr="00B1375D">
        <w:rPr>
          <w:rFonts w:ascii="Arial" w:hAnsi="Arial" w:cs="Arial"/>
          <w:sz w:val="20"/>
          <w:szCs w:val="20"/>
          <w:lang w:val="mk-MK"/>
        </w:rPr>
        <w:t>за учество во проекти,</w:t>
      </w:r>
    </w:p>
    <w:p w14:paraId="7D707979" w14:textId="77777777" w:rsidR="005A4621" w:rsidRPr="00B1375D" w:rsidRDefault="005A4621" w:rsidP="004478EA">
      <w:pPr>
        <w:numPr>
          <w:ilvl w:val="0"/>
          <w:numId w:val="3"/>
        </w:numPr>
        <w:spacing w:after="0" w:line="360" w:lineRule="auto"/>
        <w:jc w:val="both"/>
        <w:rPr>
          <w:rFonts w:ascii="Arial" w:hAnsi="Arial" w:cs="Arial"/>
          <w:sz w:val="20"/>
          <w:szCs w:val="20"/>
          <w:lang w:val="mk-MK"/>
        </w:rPr>
      </w:pPr>
      <w:r w:rsidRPr="00B1375D">
        <w:rPr>
          <w:rFonts w:ascii="Arial" w:hAnsi="Arial" w:cs="Arial"/>
          <w:sz w:val="20"/>
          <w:szCs w:val="20"/>
          <w:lang w:val="mk-MK"/>
        </w:rPr>
        <w:t>за учество и за освоени награди на училишни, регионални, државни и меѓународни натпревари,</w:t>
      </w:r>
    </w:p>
    <w:p w14:paraId="5EF10E64" w14:textId="77777777" w:rsidR="005A4621" w:rsidRPr="00B1375D" w:rsidRDefault="005A4621" w:rsidP="004478EA">
      <w:pPr>
        <w:numPr>
          <w:ilvl w:val="0"/>
          <w:numId w:val="3"/>
        </w:numPr>
        <w:spacing w:after="0" w:line="360" w:lineRule="auto"/>
        <w:jc w:val="both"/>
        <w:rPr>
          <w:rFonts w:ascii="Arial" w:hAnsi="Arial" w:cs="Arial"/>
          <w:sz w:val="20"/>
          <w:szCs w:val="20"/>
          <w:lang w:val="mk-MK"/>
        </w:rPr>
      </w:pPr>
      <w:r w:rsidRPr="00B1375D">
        <w:rPr>
          <w:rFonts w:ascii="Arial" w:hAnsi="Arial" w:cs="Arial"/>
          <w:sz w:val="20"/>
          <w:szCs w:val="20"/>
          <w:lang w:val="mk-MK"/>
        </w:rPr>
        <w:t>афирмација на училиштето на регионално и пошироко ниво.</w:t>
      </w:r>
    </w:p>
    <w:p w14:paraId="60C200D8" w14:textId="77777777" w:rsidR="005A4621" w:rsidRPr="00B1375D" w:rsidRDefault="005A4621" w:rsidP="0089175A">
      <w:pPr>
        <w:spacing w:line="360" w:lineRule="auto"/>
        <w:jc w:val="both"/>
        <w:rPr>
          <w:rFonts w:ascii="Arial" w:hAnsi="Arial" w:cs="Arial"/>
          <w:sz w:val="20"/>
          <w:szCs w:val="20"/>
          <w:lang w:val="mk-MK"/>
        </w:rPr>
      </w:pPr>
    </w:p>
    <w:p w14:paraId="0DA75B9A" w14:textId="77777777" w:rsidR="005A4621" w:rsidRPr="00B1375D" w:rsidRDefault="005A4621" w:rsidP="0089175A">
      <w:pPr>
        <w:spacing w:line="360" w:lineRule="auto"/>
        <w:jc w:val="both"/>
        <w:rPr>
          <w:rFonts w:ascii="Arial" w:hAnsi="Arial" w:cs="Arial"/>
          <w:sz w:val="20"/>
          <w:szCs w:val="20"/>
          <w:lang w:val="mk-MK"/>
        </w:rPr>
      </w:pPr>
      <w:r w:rsidRPr="00B1375D">
        <w:rPr>
          <w:rFonts w:ascii="Arial" w:hAnsi="Arial" w:cs="Arial"/>
          <w:sz w:val="20"/>
          <w:szCs w:val="20"/>
          <w:lang w:val="mk-MK"/>
        </w:rPr>
        <w:t>Од учебната 2013/14 година во училиштето се применува Мотивациски систем за наградување и унапредување на учениците.</w:t>
      </w:r>
    </w:p>
    <w:p w14:paraId="6871E375" w14:textId="77777777" w:rsidR="005A4621" w:rsidRPr="00B1375D" w:rsidRDefault="005A4621" w:rsidP="0089175A">
      <w:pPr>
        <w:spacing w:line="360" w:lineRule="auto"/>
        <w:jc w:val="both"/>
        <w:rPr>
          <w:rFonts w:ascii="Arial" w:hAnsi="Arial" w:cs="Arial"/>
          <w:b/>
          <w:sz w:val="20"/>
          <w:szCs w:val="20"/>
          <w:lang w:val="mk-MK"/>
        </w:rPr>
      </w:pPr>
    </w:p>
    <w:p w14:paraId="6CF39CA5" w14:textId="5AB7D786" w:rsidR="005A4621" w:rsidRPr="00E00842" w:rsidRDefault="005A4621" w:rsidP="00BD4671">
      <w:pPr>
        <w:spacing w:line="360" w:lineRule="auto"/>
        <w:jc w:val="both"/>
        <w:rPr>
          <w:rFonts w:ascii="Arial" w:hAnsi="Arial" w:cs="Arial"/>
          <w:b/>
          <w:sz w:val="20"/>
          <w:szCs w:val="20"/>
          <w:lang w:val="ru-RU"/>
        </w:rPr>
      </w:pPr>
      <w:r w:rsidRPr="00B1375D">
        <w:rPr>
          <w:rFonts w:ascii="Arial" w:hAnsi="Arial" w:cs="Arial"/>
          <w:b/>
          <w:sz w:val="20"/>
          <w:szCs w:val="20"/>
          <w:lang w:val="mk-MK"/>
        </w:rPr>
        <w:t>Облици за наградување и пофалување на учениците во училиштето:</w:t>
      </w:r>
    </w:p>
    <w:p w14:paraId="58CD4F11" w14:textId="77777777" w:rsidR="005A4621" w:rsidRPr="00B1375D" w:rsidRDefault="005A4621" w:rsidP="004478EA">
      <w:pPr>
        <w:numPr>
          <w:ilvl w:val="0"/>
          <w:numId w:val="4"/>
        </w:numPr>
        <w:spacing w:after="0" w:line="360" w:lineRule="auto"/>
        <w:jc w:val="both"/>
        <w:rPr>
          <w:rFonts w:ascii="Arial" w:hAnsi="Arial" w:cs="Arial"/>
          <w:sz w:val="20"/>
          <w:szCs w:val="20"/>
          <w:lang w:val="mk-MK"/>
        </w:rPr>
      </w:pPr>
      <w:r w:rsidRPr="00B1375D">
        <w:rPr>
          <w:rFonts w:ascii="Arial" w:hAnsi="Arial" w:cs="Arial"/>
          <w:sz w:val="20"/>
          <w:szCs w:val="20"/>
          <w:lang w:val="mk-MK"/>
        </w:rPr>
        <w:t>пофалници, благодарници и дипломи</w:t>
      </w:r>
    </w:p>
    <w:p w14:paraId="575F1305" w14:textId="77777777" w:rsidR="005A4621" w:rsidRPr="00B1375D" w:rsidRDefault="005A4621" w:rsidP="004478EA">
      <w:pPr>
        <w:numPr>
          <w:ilvl w:val="0"/>
          <w:numId w:val="4"/>
        </w:numPr>
        <w:spacing w:after="0" w:line="360" w:lineRule="auto"/>
        <w:jc w:val="both"/>
        <w:rPr>
          <w:rFonts w:ascii="Arial" w:hAnsi="Arial" w:cs="Arial"/>
          <w:sz w:val="20"/>
          <w:szCs w:val="20"/>
          <w:lang w:val="mk-MK"/>
        </w:rPr>
      </w:pPr>
      <w:r w:rsidRPr="00B1375D">
        <w:rPr>
          <w:rFonts w:ascii="Arial" w:hAnsi="Arial" w:cs="Arial"/>
          <w:sz w:val="20"/>
          <w:szCs w:val="20"/>
          <w:lang w:val="mk-MK"/>
        </w:rPr>
        <w:t>книги, школски прибор</w:t>
      </w:r>
    </w:p>
    <w:p w14:paraId="6CF20DC2" w14:textId="4B688164" w:rsidR="005A4621" w:rsidRPr="00BD4671" w:rsidRDefault="005A4621" w:rsidP="004478EA">
      <w:pPr>
        <w:numPr>
          <w:ilvl w:val="0"/>
          <w:numId w:val="4"/>
        </w:numPr>
        <w:spacing w:after="0" w:line="360" w:lineRule="auto"/>
        <w:jc w:val="both"/>
        <w:rPr>
          <w:rFonts w:ascii="Arial" w:hAnsi="Arial" w:cs="Arial"/>
          <w:sz w:val="20"/>
          <w:szCs w:val="20"/>
          <w:lang w:val="mk-MK"/>
        </w:rPr>
      </w:pPr>
      <w:r w:rsidRPr="00B1375D">
        <w:rPr>
          <w:rFonts w:ascii="Arial" w:hAnsi="Arial" w:cs="Arial"/>
          <w:sz w:val="20"/>
          <w:szCs w:val="20"/>
          <w:lang w:val="mk-MK"/>
        </w:rPr>
        <w:t>материјални и скромни подароци.</w:t>
      </w:r>
    </w:p>
    <w:p w14:paraId="31A5C5A3" w14:textId="77777777" w:rsidR="00BD4671" w:rsidRPr="00BD4671" w:rsidRDefault="00BD4671" w:rsidP="00BD4671">
      <w:pPr>
        <w:spacing w:after="0" w:line="360" w:lineRule="auto"/>
        <w:ind w:left="780"/>
        <w:jc w:val="both"/>
        <w:rPr>
          <w:rFonts w:ascii="Arial" w:hAnsi="Arial" w:cs="Arial"/>
          <w:sz w:val="20"/>
          <w:szCs w:val="20"/>
          <w:lang w:val="mk-MK"/>
        </w:rPr>
      </w:pPr>
    </w:p>
    <w:p w14:paraId="596EB1BE" w14:textId="77777777" w:rsidR="00BD4671" w:rsidRPr="00E00842" w:rsidRDefault="005A4621" w:rsidP="0089175A">
      <w:pPr>
        <w:spacing w:line="360" w:lineRule="auto"/>
        <w:jc w:val="both"/>
        <w:rPr>
          <w:rFonts w:ascii="Arial" w:hAnsi="Arial" w:cs="Arial"/>
          <w:sz w:val="20"/>
          <w:szCs w:val="20"/>
          <w:lang w:val="ru-RU"/>
        </w:rPr>
      </w:pPr>
      <w:r w:rsidRPr="00B1375D">
        <w:rPr>
          <w:rFonts w:ascii="Arial" w:hAnsi="Arial" w:cs="Arial"/>
          <w:sz w:val="20"/>
          <w:szCs w:val="20"/>
          <w:lang w:val="mk-MK"/>
        </w:rPr>
        <w:t>Учениците кои учествуваат на натпреварите го афирмираат нашето училиште и покажуваат солидни резултати.</w:t>
      </w:r>
    </w:p>
    <w:p w14:paraId="1B79CCE2" w14:textId="77777777" w:rsidR="00BD4671" w:rsidRPr="00E00842" w:rsidRDefault="00BD4671" w:rsidP="0089175A">
      <w:pPr>
        <w:spacing w:line="360" w:lineRule="auto"/>
        <w:jc w:val="both"/>
        <w:rPr>
          <w:rFonts w:ascii="Arial" w:hAnsi="Arial" w:cs="Arial"/>
          <w:sz w:val="20"/>
          <w:szCs w:val="20"/>
          <w:lang w:val="ru-RU"/>
        </w:rPr>
      </w:pPr>
    </w:p>
    <w:p w14:paraId="1D06C889" w14:textId="06A5A363" w:rsidR="005A4621" w:rsidRPr="00B1375D" w:rsidRDefault="003E3571" w:rsidP="0089175A">
      <w:pPr>
        <w:spacing w:line="360" w:lineRule="auto"/>
        <w:jc w:val="both"/>
        <w:rPr>
          <w:rFonts w:ascii="Arial" w:hAnsi="Arial" w:cs="Arial"/>
          <w:sz w:val="20"/>
          <w:szCs w:val="20"/>
          <w:lang w:val="mk-MK"/>
        </w:rPr>
      </w:pPr>
      <w:r w:rsidRPr="00B1375D">
        <w:rPr>
          <w:rFonts w:ascii="Arial" w:hAnsi="Arial" w:cs="Arial"/>
          <w:sz w:val="20"/>
          <w:szCs w:val="20"/>
          <w:lang w:val="mk-MK"/>
        </w:rPr>
        <w:t xml:space="preserve"> </w:t>
      </w:r>
    </w:p>
    <w:p w14:paraId="2847E964" w14:textId="76AAAD96" w:rsidR="00B157A7" w:rsidRPr="00BD4671" w:rsidRDefault="007B3BDD" w:rsidP="005D4A2F">
      <w:pPr>
        <w:pStyle w:val="Heading1"/>
        <w:rPr>
          <w:lang w:val="ru-RU"/>
        </w:rPr>
      </w:pPr>
      <w:bookmarkStart w:id="63" w:name="_Toc237598510"/>
      <w:bookmarkStart w:id="64" w:name="_Hlk25928880"/>
      <w:r>
        <w:rPr>
          <w:lang w:val="mk-MK"/>
        </w:rPr>
        <w:lastRenderedPageBreak/>
        <w:t>1</w:t>
      </w:r>
      <w:r w:rsidR="00716F6F" w:rsidRPr="00721840">
        <w:rPr>
          <w:lang w:val="mk-MK"/>
        </w:rPr>
        <w:t>3</w:t>
      </w:r>
      <w:r w:rsidR="00B157A7" w:rsidRPr="00B1375D">
        <w:rPr>
          <w:lang w:val="mk-MK"/>
        </w:rPr>
        <w:t>.</w:t>
      </w:r>
      <w:r w:rsidR="00B157A7" w:rsidRPr="00B1375D">
        <w:rPr>
          <w:i/>
          <w:lang w:val="mk-MK"/>
        </w:rPr>
        <w:t xml:space="preserve"> </w:t>
      </w:r>
      <w:r w:rsidR="00B157A7" w:rsidRPr="00B1375D">
        <w:rPr>
          <w:lang w:val="mk-MK"/>
        </w:rPr>
        <w:t>Унапредувањ</w:t>
      </w:r>
      <w:r w:rsidR="00721840">
        <w:rPr>
          <w:lang w:val="mk-MK"/>
        </w:rPr>
        <w:t>е на мултикултурализмот/интеркул</w:t>
      </w:r>
      <w:r w:rsidR="00B157A7" w:rsidRPr="00B1375D">
        <w:rPr>
          <w:lang w:val="mk-MK"/>
        </w:rPr>
        <w:t>туларизмот и меѓуетничката  интеграција</w:t>
      </w:r>
      <w:bookmarkEnd w:id="63"/>
    </w:p>
    <w:p w14:paraId="53A134D4" w14:textId="77777777" w:rsidR="00983A9D" w:rsidRPr="00BD4671" w:rsidRDefault="00983A9D" w:rsidP="00983A9D">
      <w:pPr>
        <w:rPr>
          <w:lang w:val="ru-RU"/>
        </w:rPr>
      </w:pPr>
    </w:p>
    <w:bookmarkEnd w:id="64"/>
    <w:p w14:paraId="229A6760" w14:textId="403A9E28" w:rsidR="00F44BA3" w:rsidRPr="00F602F3" w:rsidRDefault="00983A9D" w:rsidP="0089175A">
      <w:pPr>
        <w:spacing w:line="360" w:lineRule="auto"/>
        <w:jc w:val="both"/>
        <w:rPr>
          <w:rFonts w:ascii="Arial" w:hAnsi="Arial" w:cs="Arial"/>
          <w:color w:val="000000"/>
          <w:sz w:val="20"/>
          <w:szCs w:val="20"/>
          <w:lang w:val="ru-RU"/>
        </w:rPr>
      </w:pPr>
      <w:r w:rsidRPr="00BD4671">
        <w:rPr>
          <w:rFonts w:ascii="Arial" w:hAnsi="Arial" w:cs="Arial"/>
          <w:color w:val="000000"/>
          <w:sz w:val="20"/>
          <w:szCs w:val="20"/>
          <w:lang w:val="ru-RU"/>
        </w:rPr>
        <w:tab/>
      </w:r>
      <w:r w:rsidR="00F44BA3" w:rsidRPr="00A55729">
        <w:rPr>
          <w:rFonts w:ascii="Arial" w:hAnsi="Arial" w:cs="Arial"/>
          <w:color w:val="000000"/>
          <w:sz w:val="20"/>
          <w:szCs w:val="20"/>
          <w:lang w:val="ru-RU"/>
        </w:rPr>
        <w:t xml:space="preserve">Во нашето училиште мулти-културализмот е застапен во наставните содржини во редовна настава, во содржините од програмата „Животни вештини“ како и во програмата за Час на одделенска заедница. </w:t>
      </w:r>
      <w:r w:rsidR="00F44BA3" w:rsidRPr="00F602F3">
        <w:rPr>
          <w:rFonts w:ascii="Arial" w:hAnsi="Arial" w:cs="Arial"/>
          <w:color w:val="000000"/>
          <w:sz w:val="20"/>
          <w:szCs w:val="20"/>
          <w:lang w:val="ru-RU"/>
        </w:rPr>
        <w:t xml:space="preserve">И покрај тоа што во нашето училиште учат многу мал процент на ученици од други етникуми, наставниот кадар ќе ги спроведува содржините во потребниот обем и во сите видови настава и воннаставни содржини и во сите сфери на работата на училиштето. </w:t>
      </w:r>
    </w:p>
    <w:p w14:paraId="187C9476" w14:textId="17B7FB78" w:rsidR="00F44BA3" w:rsidRPr="00F602F3" w:rsidRDefault="00F44BA3" w:rsidP="0089175A">
      <w:pPr>
        <w:spacing w:line="360" w:lineRule="auto"/>
        <w:jc w:val="both"/>
        <w:rPr>
          <w:rFonts w:ascii="Arial" w:hAnsi="Arial" w:cs="Arial"/>
          <w:color w:val="000000"/>
          <w:sz w:val="20"/>
          <w:szCs w:val="20"/>
          <w:lang w:val="ru-RU"/>
        </w:rPr>
      </w:pPr>
      <w:r w:rsidRPr="00F602F3">
        <w:rPr>
          <w:rFonts w:ascii="Arial" w:hAnsi="Arial" w:cs="Arial"/>
          <w:color w:val="000000"/>
          <w:sz w:val="20"/>
          <w:szCs w:val="20"/>
          <w:lang w:val="ru-RU"/>
        </w:rPr>
        <w:t>Активностите за меѓуетничка интеграција на младите во образованието како трајни вредности ќе се реализираат самостојно и со партнерското училиште, како и содржини на таа тема ќе бидат застапени при реализација на наставните предмети во учебната 202</w:t>
      </w:r>
      <w:r w:rsidR="005C6B35">
        <w:rPr>
          <w:rFonts w:ascii="Arial" w:hAnsi="Arial" w:cs="Arial"/>
          <w:color w:val="000000"/>
          <w:sz w:val="20"/>
          <w:szCs w:val="20"/>
          <w:lang w:val="mk-MK"/>
        </w:rPr>
        <w:t>6</w:t>
      </w:r>
      <w:r w:rsidRPr="00F602F3">
        <w:rPr>
          <w:rFonts w:ascii="Arial" w:hAnsi="Arial" w:cs="Arial"/>
          <w:color w:val="000000"/>
          <w:sz w:val="20"/>
          <w:szCs w:val="20"/>
          <w:lang w:val="ru-RU"/>
        </w:rPr>
        <w:t>/202</w:t>
      </w:r>
      <w:r w:rsidR="005C6B35">
        <w:rPr>
          <w:rFonts w:ascii="Arial" w:hAnsi="Arial" w:cs="Arial"/>
          <w:color w:val="000000"/>
          <w:sz w:val="20"/>
          <w:szCs w:val="20"/>
          <w:lang w:val="mk-MK"/>
        </w:rPr>
        <w:t xml:space="preserve">7 </w:t>
      </w:r>
      <w:r w:rsidRPr="00F602F3">
        <w:rPr>
          <w:rFonts w:ascii="Arial" w:hAnsi="Arial" w:cs="Arial"/>
          <w:color w:val="000000"/>
          <w:sz w:val="20"/>
          <w:szCs w:val="20"/>
          <w:lang w:val="ru-RU"/>
        </w:rPr>
        <w:t xml:space="preserve">година. </w:t>
      </w:r>
    </w:p>
    <w:p w14:paraId="175F08A9" w14:textId="6A749702" w:rsidR="00F44BA3" w:rsidRPr="00BD4671" w:rsidRDefault="00F44BA3" w:rsidP="0089175A">
      <w:pPr>
        <w:spacing w:line="360" w:lineRule="auto"/>
        <w:jc w:val="both"/>
        <w:rPr>
          <w:rFonts w:ascii="Arial" w:hAnsi="Arial" w:cs="Arial"/>
          <w:color w:val="000000"/>
          <w:sz w:val="20"/>
          <w:szCs w:val="20"/>
          <w:lang w:val="ru-RU"/>
        </w:rPr>
      </w:pPr>
      <w:r w:rsidRPr="00F602F3">
        <w:rPr>
          <w:rFonts w:ascii="Arial" w:hAnsi="Arial" w:cs="Arial"/>
          <w:color w:val="000000"/>
          <w:sz w:val="20"/>
          <w:szCs w:val="20"/>
          <w:lang w:val="ru-RU"/>
        </w:rPr>
        <w:t>Училишниот тим одговорен за оваа компонента, изготви План за реализација на меѓуетничка интеграција на младите во образованието во редовната, воннаставните и вонучилишните активности, со цел меѓусебно запознавање, развивање на почит и однос кон различностите</w:t>
      </w:r>
      <w:r>
        <w:rPr>
          <w:rFonts w:ascii="Arial" w:hAnsi="Arial" w:cs="Arial"/>
          <w:color w:val="000000"/>
          <w:sz w:val="20"/>
          <w:szCs w:val="20"/>
          <w:lang w:val="mk-MK"/>
        </w:rPr>
        <w:t xml:space="preserve"> (Прилог- Програма за МИО)</w:t>
      </w:r>
    </w:p>
    <w:p w14:paraId="33DBF611" w14:textId="675E0B1C" w:rsidR="00B157A7" w:rsidRPr="00BF090D" w:rsidRDefault="00716F6F" w:rsidP="007B3BDD">
      <w:pPr>
        <w:pStyle w:val="Heading1"/>
        <w:ind w:left="432"/>
        <w:rPr>
          <w:lang w:val="ru-RU"/>
        </w:rPr>
      </w:pPr>
      <w:bookmarkStart w:id="65" w:name="_Toc237598511"/>
      <w:bookmarkStart w:id="66" w:name="_Hlk25929011"/>
      <w:r w:rsidRPr="00721840">
        <w:rPr>
          <w:lang w:val="ru-RU"/>
        </w:rPr>
        <w:t>14</w:t>
      </w:r>
      <w:r w:rsidR="007B3BDD" w:rsidRPr="00721840">
        <w:rPr>
          <w:lang w:val="ru-RU"/>
        </w:rPr>
        <w:t>.</w:t>
      </w:r>
      <w:r w:rsidR="00BF090D">
        <w:rPr>
          <w:lang w:val="ru-RU"/>
        </w:rPr>
        <w:t xml:space="preserve"> </w:t>
      </w:r>
      <w:r w:rsidR="00B157A7" w:rsidRPr="00BF090D">
        <w:rPr>
          <w:lang w:val="ru-RU"/>
        </w:rPr>
        <w:t>Проекти што се реализираат во основното училиште</w:t>
      </w:r>
      <w:bookmarkEnd w:id="65"/>
      <w:r w:rsidR="00B157A7" w:rsidRPr="00BF090D">
        <w:rPr>
          <w:lang w:val="ru-RU"/>
        </w:rPr>
        <w:t xml:space="preserve"> </w:t>
      </w:r>
    </w:p>
    <w:bookmarkEnd w:id="66"/>
    <w:p w14:paraId="384D3E6A" w14:textId="77777777" w:rsidR="00983A9D" w:rsidRPr="00721840" w:rsidRDefault="00983A9D" w:rsidP="0089175A">
      <w:pPr>
        <w:pBdr>
          <w:top w:val="nil"/>
          <w:left w:val="nil"/>
          <w:bottom w:val="nil"/>
          <w:right w:val="nil"/>
          <w:between w:val="nil"/>
        </w:pBdr>
        <w:spacing w:after="240" w:line="360" w:lineRule="auto"/>
        <w:ind w:firstLine="567"/>
        <w:jc w:val="both"/>
        <w:rPr>
          <w:rFonts w:ascii="Arial" w:hAnsi="Arial" w:cs="Arial"/>
          <w:color w:val="000000"/>
          <w:sz w:val="20"/>
          <w:szCs w:val="20"/>
          <w:lang w:val="ru-RU"/>
        </w:rPr>
      </w:pPr>
    </w:p>
    <w:p w14:paraId="6028A81D" w14:textId="427463A9" w:rsidR="007B3BDD" w:rsidRPr="006706A0" w:rsidRDefault="007B3BDD" w:rsidP="007B3BDD">
      <w:pPr>
        <w:pBdr>
          <w:top w:val="nil"/>
          <w:left w:val="nil"/>
          <w:bottom w:val="nil"/>
          <w:right w:val="nil"/>
          <w:between w:val="nil"/>
        </w:pBdr>
        <w:spacing w:after="240" w:line="360" w:lineRule="auto"/>
        <w:ind w:firstLine="567"/>
        <w:jc w:val="both"/>
        <w:rPr>
          <w:rFonts w:ascii="Arial" w:eastAsia="Times New Roman" w:hAnsi="Arial" w:cs="Arial"/>
          <w:color w:val="000000"/>
          <w:sz w:val="20"/>
          <w:szCs w:val="20"/>
          <w:lang w:val="ru-RU"/>
        </w:rPr>
      </w:pPr>
      <w:r w:rsidRPr="006706A0">
        <w:rPr>
          <w:rFonts w:ascii="Arial" w:eastAsia="Times New Roman" w:hAnsi="Arial" w:cs="Arial"/>
          <w:color w:val="000000"/>
          <w:sz w:val="20"/>
          <w:szCs w:val="20"/>
        </w:rPr>
        <w:t xml:space="preserve"> Како посебен вид воннаставни активности се </w:t>
      </w:r>
      <w:r w:rsidRPr="006706A0">
        <w:rPr>
          <w:rFonts w:ascii="Arial" w:eastAsia="Times New Roman" w:hAnsi="Arial" w:cs="Arial"/>
          <w:iCs/>
          <w:color w:val="2F5496"/>
          <w:sz w:val="20"/>
          <w:szCs w:val="20"/>
        </w:rPr>
        <w:t>гостувањата</w:t>
      </w:r>
      <w:r w:rsidRPr="006706A0">
        <w:rPr>
          <w:rFonts w:ascii="Arial" w:eastAsia="Times New Roman" w:hAnsi="Arial" w:cs="Arial"/>
          <w:i/>
          <w:iCs/>
          <w:color w:val="000000"/>
          <w:sz w:val="20"/>
          <w:szCs w:val="20"/>
        </w:rPr>
        <w:t xml:space="preserve"> </w:t>
      </w:r>
      <w:r w:rsidRPr="006706A0">
        <w:rPr>
          <w:rFonts w:ascii="Arial" w:eastAsia="Times New Roman" w:hAnsi="Arial" w:cs="Arial"/>
          <w:color w:val="000000"/>
          <w:sz w:val="20"/>
          <w:szCs w:val="20"/>
        </w:rPr>
        <w:t xml:space="preserve">на училиштето надвор од земјава во рамките на </w:t>
      </w:r>
      <w:r w:rsidRPr="006706A0">
        <w:rPr>
          <w:rFonts w:ascii="Arial" w:eastAsia="Times New Roman" w:hAnsi="Arial" w:cs="Arial"/>
          <w:color w:val="2F5496"/>
          <w:sz w:val="20"/>
          <w:szCs w:val="20"/>
        </w:rPr>
        <w:t>Еразмус+ проектите</w:t>
      </w:r>
      <w:r w:rsidRPr="006706A0">
        <w:rPr>
          <w:rFonts w:ascii="Arial" w:eastAsia="Times New Roman" w:hAnsi="Arial" w:cs="Arial"/>
          <w:color w:val="000000"/>
          <w:sz w:val="20"/>
          <w:szCs w:val="20"/>
        </w:rPr>
        <w:t xml:space="preserve">. Нашето </w:t>
      </w:r>
      <w:r>
        <w:rPr>
          <w:rFonts w:ascii="Arial" w:eastAsia="Times New Roman" w:hAnsi="Arial" w:cs="Arial"/>
          <w:color w:val="000000"/>
          <w:sz w:val="20"/>
          <w:szCs w:val="20"/>
        </w:rPr>
        <w:t>училиште аплицираше за нови</w:t>
      </w:r>
      <w:r w:rsidRPr="006706A0">
        <w:rPr>
          <w:rFonts w:ascii="Arial" w:eastAsia="Times New Roman" w:hAnsi="Arial" w:cs="Arial"/>
          <w:color w:val="000000"/>
          <w:sz w:val="20"/>
          <w:szCs w:val="20"/>
        </w:rPr>
        <w:t xml:space="preserve"> Еразмус</w:t>
      </w:r>
      <w:r>
        <w:rPr>
          <w:rFonts w:ascii="Arial" w:eastAsia="Times New Roman" w:hAnsi="Arial" w:cs="Arial"/>
          <w:color w:val="000000"/>
          <w:sz w:val="20"/>
          <w:szCs w:val="20"/>
        </w:rPr>
        <w:t>+ проекти во учебната 202</w:t>
      </w:r>
      <w:r w:rsidR="00BF4062">
        <w:rPr>
          <w:rFonts w:ascii="Arial" w:eastAsia="Times New Roman" w:hAnsi="Arial" w:cs="Arial"/>
          <w:color w:val="000000"/>
          <w:sz w:val="20"/>
          <w:szCs w:val="20"/>
          <w:lang w:val="mk-MK"/>
        </w:rPr>
        <w:t>6</w:t>
      </w:r>
      <w:r>
        <w:rPr>
          <w:rFonts w:ascii="Arial" w:eastAsia="Times New Roman" w:hAnsi="Arial" w:cs="Arial"/>
          <w:color w:val="000000"/>
          <w:sz w:val="20"/>
          <w:szCs w:val="20"/>
        </w:rPr>
        <w:t>/2</w:t>
      </w:r>
      <w:r w:rsidR="00BF4062">
        <w:rPr>
          <w:rFonts w:ascii="Arial" w:eastAsia="Times New Roman" w:hAnsi="Arial" w:cs="Arial"/>
          <w:color w:val="000000"/>
          <w:sz w:val="20"/>
          <w:szCs w:val="20"/>
          <w:lang w:val="mk-MK"/>
        </w:rPr>
        <w:t>7</w:t>
      </w:r>
      <w:r w:rsidRPr="006706A0">
        <w:rPr>
          <w:rFonts w:ascii="Arial" w:eastAsia="Times New Roman" w:hAnsi="Arial" w:cs="Arial"/>
          <w:color w:val="000000"/>
          <w:sz w:val="20"/>
          <w:szCs w:val="20"/>
        </w:rPr>
        <w:t xml:space="preserve"> година. </w:t>
      </w:r>
      <w:r>
        <w:rPr>
          <w:rFonts w:ascii="Arial" w:eastAsia="Times New Roman" w:hAnsi="Arial" w:cs="Arial"/>
          <w:color w:val="000000"/>
          <w:sz w:val="20"/>
          <w:szCs w:val="20"/>
        </w:rPr>
        <w:t>Доколку има успешни апликации, Еразмус тимот во нашето училиште ќе работи посветено на успешна соработка со партнерските училишта и успешна реализација на планираните проектни активности согласно со проектните апликации.</w:t>
      </w:r>
    </w:p>
    <w:p w14:paraId="12C648D7" w14:textId="77777777" w:rsidR="007B3BDD" w:rsidRPr="006706A0" w:rsidRDefault="007B3BDD" w:rsidP="007B3BDD">
      <w:pPr>
        <w:shd w:val="clear" w:color="auto" w:fill="FFFFFF"/>
        <w:spacing w:after="0" w:line="360" w:lineRule="auto"/>
        <w:rPr>
          <w:rFonts w:ascii="Arial" w:eastAsia="Times New Roman" w:hAnsi="Arial" w:cs="Arial"/>
          <w:color w:val="1C1E21"/>
          <w:sz w:val="20"/>
          <w:szCs w:val="20"/>
        </w:rPr>
      </w:pPr>
    </w:p>
    <w:p w14:paraId="23AECF2F" w14:textId="1DDD13C8" w:rsidR="00430534" w:rsidRPr="00716F6F" w:rsidRDefault="007B3BDD" w:rsidP="00716F6F">
      <w:pPr>
        <w:shd w:val="clear" w:color="auto" w:fill="FFFFFF"/>
        <w:spacing w:after="240" w:line="360" w:lineRule="auto"/>
        <w:ind w:firstLine="567"/>
        <w:jc w:val="both"/>
        <w:rPr>
          <w:rFonts w:ascii="Arial" w:eastAsia="Times New Roman" w:hAnsi="Arial" w:cs="Arial"/>
          <w:sz w:val="20"/>
          <w:szCs w:val="20"/>
        </w:rPr>
      </w:pPr>
      <w:r>
        <w:rPr>
          <w:rFonts w:ascii="Arial" w:eastAsia="Times New Roman" w:hAnsi="Arial" w:cs="Arial"/>
          <w:sz w:val="20"/>
          <w:szCs w:val="20"/>
          <w:shd w:val="clear" w:color="auto" w:fill="FFFFFF"/>
        </w:rPr>
        <w:t>Учеството во Еразмус+ проектите им овозможува на учениците од нашето училиште да</w:t>
      </w:r>
      <w:r w:rsidRPr="006706A0">
        <w:rPr>
          <w:rFonts w:ascii="Arial" w:eastAsia="Times New Roman" w:hAnsi="Arial" w:cs="Arial"/>
          <w:sz w:val="20"/>
          <w:szCs w:val="20"/>
          <w:shd w:val="clear" w:color="auto" w:fill="FFFFFF"/>
        </w:rPr>
        <w:t xml:space="preserve"> </w:t>
      </w:r>
      <w:r>
        <w:rPr>
          <w:rFonts w:ascii="Arial" w:eastAsia="Times New Roman" w:hAnsi="Arial" w:cs="Arial"/>
          <w:sz w:val="20"/>
          <w:szCs w:val="20"/>
          <w:shd w:val="clear" w:color="auto" w:fill="FFFFFF"/>
          <w:lang w:val="ru-RU"/>
        </w:rPr>
        <w:t>ги проши</w:t>
      </w:r>
      <w:r w:rsidRPr="006706A0">
        <w:rPr>
          <w:rFonts w:ascii="Arial" w:eastAsia="Times New Roman" w:hAnsi="Arial" w:cs="Arial"/>
          <w:sz w:val="20"/>
          <w:szCs w:val="20"/>
          <w:shd w:val="clear" w:color="auto" w:fill="FFFFFF"/>
          <w:lang w:val="ru-RU"/>
        </w:rPr>
        <w:t>р</w:t>
      </w:r>
      <w:r>
        <w:rPr>
          <w:rFonts w:ascii="Arial" w:eastAsia="Times New Roman" w:hAnsi="Arial" w:cs="Arial"/>
          <w:sz w:val="20"/>
          <w:szCs w:val="20"/>
          <w:shd w:val="clear" w:color="auto" w:fill="FFFFFF"/>
          <w:lang w:val="ru-RU"/>
        </w:rPr>
        <w:t>ув</w:t>
      </w:r>
      <w:r w:rsidRPr="006706A0">
        <w:rPr>
          <w:rFonts w:ascii="Arial" w:eastAsia="Times New Roman" w:hAnsi="Arial" w:cs="Arial"/>
          <w:sz w:val="20"/>
          <w:szCs w:val="20"/>
          <w:shd w:val="clear" w:color="auto" w:fill="FFFFFF"/>
        </w:rPr>
        <w:t xml:space="preserve">ат </w:t>
      </w:r>
      <w:r w:rsidRPr="006706A0">
        <w:rPr>
          <w:rFonts w:ascii="Arial" w:eastAsia="Times New Roman" w:hAnsi="Arial" w:cs="Arial"/>
          <w:sz w:val="20"/>
          <w:szCs w:val="20"/>
          <w:shd w:val="clear" w:color="auto" w:fill="FFFFFF"/>
          <w:lang w:val="ru-RU"/>
        </w:rPr>
        <w:t xml:space="preserve">своите знаења, </w:t>
      </w:r>
      <w:r>
        <w:rPr>
          <w:rFonts w:ascii="Arial" w:eastAsia="Times New Roman" w:hAnsi="Arial" w:cs="Arial"/>
          <w:sz w:val="20"/>
          <w:szCs w:val="20"/>
          <w:shd w:val="clear" w:color="auto" w:fill="FFFFFF"/>
        </w:rPr>
        <w:t>да</w:t>
      </w:r>
      <w:r w:rsidRPr="006706A0">
        <w:rPr>
          <w:rFonts w:ascii="Arial" w:eastAsia="Times New Roman" w:hAnsi="Arial" w:cs="Arial"/>
          <w:sz w:val="20"/>
          <w:szCs w:val="20"/>
          <w:shd w:val="clear" w:color="auto" w:fill="FFFFFF"/>
        </w:rPr>
        <w:t xml:space="preserve"> </w:t>
      </w:r>
      <w:r w:rsidRPr="006706A0">
        <w:rPr>
          <w:rFonts w:ascii="Arial" w:eastAsia="Times New Roman" w:hAnsi="Arial" w:cs="Arial"/>
          <w:sz w:val="20"/>
          <w:szCs w:val="20"/>
          <w:shd w:val="clear" w:color="auto" w:fill="FFFFFF"/>
          <w:lang w:val="ru-RU"/>
        </w:rPr>
        <w:t>ги усовр</w:t>
      </w:r>
      <w:r>
        <w:rPr>
          <w:rFonts w:ascii="Arial" w:eastAsia="Times New Roman" w:hAnsi="Arial" w:cs="Arial"/>
          <w:sz w:val="20"/>
          <w:szCs w:val="20"/>
          <w:shd w:val="clear" w:color="auto" w:fill="FFFFFF"/>
        </w:rPr>
        <w:t>шуваа</w:t>
      </w:r>
      <w:r w:rsidRPr="006706A0">
        <w:rPr>
          <w:rFonts w:ascii="Arial" w:eastAsia="Times New Roman" w:hAnsi="Arial" w:cs="Arial"/>
          <w:sz w:val="20"/>
          <w:szCs w:val="20"/>
          <w:shd w:val="clear" w:color="auto" w:fill="FFFFFF"/>
        </w:rPr>
        <w:t>т</w:t>
      </w:r>
      <w:r w:rsidRPr="006706A0">
        <w:rPr>
          <w:rFonts w:ascii="Arial" w:eastAsia="Times New Roman" w:hAnsi="Arial" w:cs="Arial"/>
          <w:sz w:val="20"/>
          <w:szCs w:val="20"/>
          <w:shd w:val="clear" w:color="auto" w:fill="FFFFFF"/>
          <w:lang w:val="ru-RU"/>
        </w:rPr>
        <w:t xml:space="preserve"> нивните дигитални и комуникациски вештини, </w:t>
      </w:r>
      <w:r>
        <w:rPr>
          <w:rFonts w:ascii="Arial" w:eastAsia="Times New Roman" w:hAnsi="Arial" w:cs="Arial"/>
          <w:sz w:val="20"/>
          <w:szCs w:val="20"/>
          <w:shd w:val="clear" w:color="auto" w:fill="FFFFFF"/>
        </w:rPr>
        <w:t xml:space="preserve">да </w:t>
      </w:r>
      <w:r w:rsidRPr="006706A0">
        <w:rPr>
          <w:rFonts w:ascii="Arial" w:eastAsia="Times New Roman" w:hAnsi="Arial" w:cs="Arial"/>
          <w:sz w:val="20"/>
          <w:szCs w:val="20"/>
          <w:shd w:val="clear" w:color="auto" w:fill="FFFFFF"/>
          <w:lang w:val="ru-RU"/>
        </w:rPr>
        <w:t>го подоб</w:t>
      </w:r>
      <w:r w:rsidRPr="006706A0">
        <w:rPr>
          <w:rFonts w:ascii="Arial" w:eastAsia="Times New Roman" w:hAnsi="Arial" w:cs="Arial"/>
          <w:sz w:val="20"/>
          <w:szCs w:val="20"/>
          <w:shd w:val="clear" w:color="auto" w:fill="FFFFFF"/>
        </w:rPr>
        <w:t>р</w:t>
      </w:r>
      <w:r>
        <w:rPr>
          <w:rFonts w:ascii="Arial" w:eastAsia="Times New Roman" w:hAnsi="Arial" w:cs="Arial"/>
          <w:sz w:val="20"/>
          <w:szCs w:val="20"/>
          <w:shd w:val="clear" w:color="auto" w:fill="FFFFFF"/>
        </w:rPr>
        <w:t>ува</w:t>
      </w:r>
      <w:r w:rsidRPr="006706A0">
        <w:rPr>
          <w:rFonts w:ascii="Arial" w:eastAsia="Times New Roman" w:hAnsi="Arial" w:cs="Arial"/>
          <w:sz w:val="20"/>
          <w:szCs w:val="20"/>
          <w:shd w:val="clear" w:color="auto" w:fill="FFFFFF"/>
        </w:rPr>
        <w:t>ат</w:t>
      </w:r>
      <w:r w:rsidRPr="006706A0">
        <w:rPr>
          <w:rFonts w:ascii="Arial" w:eastAsia="Times New Roman" w:hAnsi="Arial" w:cs="Arial"/>
          <w:sz w:val="20"/>
          <w:szCs w:val="20"/>
          <w:shd w:val="clear" w:color="auto" w:fill="FFFFFF"/>
          <w:lang w:val="ru-RU"/>
        </w:rPr>
        <w:t xml:space="preserve"> нивниот англиски јазик и </w:t>
      </w:r>
      <w:r>
        <w:rPr>
          <w:rFonts w:ascii="Arial" w:eastAsia="Times New Roman" w:hAnsi="Arial" w:cs="Arial"/>
          <w:sz w:val="20"/>
          <w:szCs w:val="20"/>
          <w:shd w:val="clear" w:color="auto" w:fill="FFFFFF"/>
        </w:rPr>
        <w:t xml:space="preserve">да </w:t>
      </w:r>
      <w:r w:rsidRPr="006706A0">
        <w:rPr>
          <w:rFonts w:ascii="Arial" w:eastAsia="Times New Roman" w:hAnsi="Arial" w:cs="Arial"/>
          <w:sz w:val="20"/>
          <w:szCs w:val="20"/>
          <w:shd w:val="clear" w:color="auto" w:fill="FFFFFF"/>
          <w:lang w:val="ru-RU"/>
        </w:rPr>
        <w:t>науч</w:t>
      </w:r>
      <w:r w:rsidRPr="006706A0">
        <w:rPr>
          <w:rFonts w:ascii="Arial" w:eastAsia="Times New Roman" w:hAnsi="Arial" w:cs="Arial"/>
          <w:sz w:val="20"/>
          <w:szCs w:val="20"/>
          <w:shd w:val="clear" w:color="auto" w:fill="FFFFFF"/>
        </w:rPr>
        <w:t>ат</w:t>
      </w:r>
      <w:r w:rsidRPr="006706A0">
        <w:rPr>
          <w:rFonts w:ascii="Arial" w:eastAsia="Times New Roman" w:hAnsi="Arial" w:cs="Arial"/>
          <w:sz w:val="20"/>
          <w:szCs w:val="20"/>
          <w:shd w:val="clear" w:color="auto" w:fill="FFFFFF"/>
          <w:lang w:val="ru-RU"/>
        </w:rPr>
        <w:t xml:space="preserve"> за други култури.</w:t>
      </w:r>
      <w:r w:rsidRPr="006706A0">
        <w:rPr>
          <w:rFonts w:ascii="Arial" w:eastAsia="Times New Roman" w:hAnsi="Arial" w:cs="Arial"/>
          <w:sz w:val="20"/>
          <w:szCs w:val="20"/>
          <w:shd w:val="clear" w:color="auto" w:fill="FFFFFF"/>
        </w:rPr>
        <w:t> </w:t>
      </w:r>
    </w:p>
    <w:p w14:paraId="4C455343" w14:textId="50BB26AB" w:rsidR="00430534" w:rsidRPr="00B1375D" w:rsidRDefault="00430534" w:rsidP="007B3BDD">
      <w:pPr>
        <w:shd w:val="clear" w:color="auto" w:fill="FFFFFF"/>
        <w:spacing w:after="0" w:line="360" w:lineRule="auto"/>
        <w:rPr>
          <w:rFonts w:ascii="Arial" w:eastAsia="Times New Roman" w:hAnsi="Arial" w:cs="Arial"/>
          <w:color w:val="1C1E21"/>
          <w:sz w:val="20"/>
          <w:szCs w:val="20"/>
          <w:lang w:val="mk-MK"/>
        </w:rPr>
      </w:pPr>
      <w:r w:rsidRPr="00F602F3">
        <w:rPr>
          <w:rFonts w:ascii="Arial" w:eastAsia="Times New Roman" w:hAnsi="Arial" w:cs="Arial"/>
          <w:color w:val="1C1E21"/>
          <w:sz w:val="20"/>
          <w:szCs w:val="20"/>
          <w:lang w:val="ru-RU"/>
        </w:rPr>
        <w:t xml:space="preserve">       </w:t>
      </w:r>
    </w:p>
    <w:p w14:paraId="7528B1D1" w14:textId="3D81D4D8" w:rsidR="005C6B35" w:rsidRPr="00721840" w:rsidRDefault="003719C5" w:rsidP="003719C5">
      <w:pPr>
        <w:keepNext/>
        <w:keepLines/>
        <w:spacing w:before="240" w:after="0" w:line="256" w:lineRule="auto"/>
        <w:ind w:left="432"/>
        <w:jc w:val="both"/>
        <w:outlineLvl w:val="0"/>
        <w:rPr>
          <w:rFonts w:ascii="Calibri Light" w:eastAsia="Times New Roman" w:hAnsi="Calibri Light"/>
          <w:color w:val="2E74B5"/>
          <w:sz w:val="32"/>
          <w:szCs w:val="32"/>
          <w:lang w:val="mk-MK"/>
        </w:rPr>
      </w:pPr>
      <w:bookmarkStart w:id="67" w:name="_Toc237598512"/>
      <w:r w:rsidRPr="00721840">
        <w:rPr>
          <w:rFonts w:ascii="Calibri Light" w:eastAsia="Times New Roman" w:hAnsi="Calibri Light"/>
          <w:color w:val="2E74B5"/>
          <w:sz w:val="32"/>
          <w:szCs w:val="32"/>
          <w:lang w:val="mk-MK"/>
        </w:rPr>
        <w:lastRenderedPageBreak/>
        <w:t>15.</w:t>
      </w:r>
      <w:r w:rsidR="005C6B35" w:rsidRPr="00721840">
        <w:rPr>
          <w:rFonts w:ascii="Calibri Light" w:eastAsia="Times New Roman" w:hAnsi="Calibri Light"/>
          <w:color w:val="2E74B5"/>
          <w:sz w:val="32"/>
          <w:szCs w:val="32"/>
          <w:lang w:val="mk-MK"/>
        </w:rPr>
        <w:t>Поддршка на учениците</w:t>
      </w:r>
      <w:bookmarkEnd w:id="67"/>
      <w:r w:rsidR="005C6B35" w:rsidRPr="00721840">
        <w:rPr>
          <w:rFonts w:ascii="Calibri Light" w:eastAsia="Times New Roman" w:hAnsi="Calibri Light"/>
          <w:color w:val="2E74B5"/>
          <w:sz w:val="32"/>
          <w:szCs w:val="32"/>
          <w:lang w:val="mk-MK"/>
        </w:rPr>
        <w:t xml:space="preserve"> </w:t>
      </w:r>
    </w:p>
    <w:p w14:paraId="353A88A7" w14:textId="77777777" w:rsidR="005C6B35" w:rsidRPr="005C6B35" w:rsidRDefault="005C6B35" w:rsidP="005C6B35">
      <w:pPr>
        <w:keepNext/>
        <w:keepLines/>
        <w:spacing w:before="40" w:after="0" w:line="256" w:lineRule="auto"/>
        <w:jc w:val="both"/>
        <w:outlineLvl w:val="1"/>
        <w:rPr>
          <w:rFonts w:ascii="Calibri Light" w:eastAsia="Times New Roman" w:hAnsi="Calibri Light"/>
          <w:color w:val="2E74B5"/>
          <w:sz w:val="26"/>
          <w:szCs w:val="26"/>
          <w:lang w:val="mk-MK"/>
        </w:rPr>
      </w:pPr>
      <w:r w:rsidRPr="005C6B35">
        <w:rPr>
          <w:rFonts w:ascii="Calibri Light" w:eastAsia="Times New Roman" w:hAnsi="Calibri Light"/>
          <w:b/>
          <w:color w:val="2E74B5"/>
          <w:sz w:val="26"/>
          <w:szCs w:val="26"/>
          <w:lang w:val="mk-MK"/>
        </w:rPr>
        <w:t xml:space="preserve">    </w:t>
      </w:r>
      <w:bookmarkStart w:id="68" w:name="_Toc237598513"/>
      <w:r w:rsidRPr="005C6B35">
        <w:rPr>
          <w:rFonts w:ascii="Calibri Light" w:eastAsia="Times New Roman" w:hAnsi="Calibri Light"/>
          <w:color w:val="2E74B5"/>
          <w:sz w:val="26"/>
          <w:szCs w:val="26"/>
          <w:lang w:val="mk-MK"/>
        </w:rPr>
        <w:t>15.1. Постигнување на учениците</w:t>
      </w:r>
      <w:bookmarkEnd w:id="68"/>
    </w:p>
    <w:p w14:paraId="21992D89" w14:textId="77777777" w:rsidR="005C6B35" w:rsidRPr="00721840" w:rsidRDefault="005C6B35" w:rsidP="005C6B35">
      <w:pPr>
        <w:autoSpaceDE w:val="0"/>
        <w:autoSpaceDN w:val="0"/>
        <w:adjustRightInd w:val="0"/>
        <w:spacing w:after="0" w:line="360" w:lineRule="auto"/>
        <w:jc w:val="both"/>
        <w:rPr>
          <w:rFonts w:ascii="Arial" w:eastAsia="Times New Roman" w:hAnsi="Arial" w:cs="Arial"/>
          <w:color w:val="000000"/>
          <w:sz w:val="24"/>
          <w:szCs w:val="24"/>
          <w:lang w:val="mk-MK"/>
        </w:rPr>
      </w:pPr>
    </w:p>
    <w:p w14:paraId="0C74A376" w14:textId="77777777" w:rsidR="005C6B35" w:rsidRPr="005C6B35" w:rsidRDefault="005C6B35" w:rsidP="005C6B35">
      <w:pPr>
        <w:autoSpaceDE w:val="0"/>
        <w:autoSpaceDN w:val="0"/>
        <w:adjustRightInd w:val="0"/>
        <w:spacing w:after="0" w:line="360" w:lineRule="auto"/>
        <w:jc w:val="both"/>
        <w:rPr>
          <w:rFonts w:ascii="Arial" w:hAnsi="Arial" w:cs="Arial"/>
          <w:color w:val="000000"/>
          <w:sz w:val="20"/>
          <w:szCs w:val="20"/>
          <w:lang w:val="ru-RU"/>
        </w:rPr>
      </w:pPr>
      <w:r w:rsidRPr="005C6B35">
        <w:rPr>
          <w:rFonts w:ascii="Arial" w:eastAsia="Times New Roman" w:hAnsi="Arial" w:cs="Arial"/>
          <w:color w:val="000000"/>
          <w:sz w:val="24"/>
          <w:szCs w:val="24"/>
          <w:lang w:val="mk-MK"/>
        </w:rPr>
        <w:tab/>
        <w:t xml:space="preserve"> </w:t>
      </w:r>
      <w:r w:rsidRPr="005C6B35">
        <w:rPr>
          <w:rFonts w:ascii="Arial" w:hAnsi="Arial" w:cs="Arial"/>
          <w:color w:val="000000"/>
          <w:sz w:val="20"/>
          <w:szCs w:val="20"/>
          <w:lang w:val="ru-RU"/>
        </w:rPr>
        <w:t xml:space="preserve">Постигањата на учениците се составен дел на извештаите за успех кои редовно се следат, бележат и се прават споредбени резултати, а истиот начин на работа ќе продолжи и оваа учебна година (доколку МОН не даде други насоки и препораки). </w:t>
      </w:r>
    </w:p>
    <w:p w14:paraId="71AF8C4D" w14:textId="77777777" w:rsidR="005C6B35" w:rsidRPr="005C6B35" w:rsidRDefault="005C6B35" w:rsidP="005C6B35">
      <w:pPr>
        <w:autoSpaceDE w:val="0"/>
        <w:autoSpaceDN w:val="0"/>
        <w:adjustRightInd w:val="0"/>
        <w:spacing w:after="0" w:line="360" w:lineRule="auto"/>
        <w:ind w:firstLine="720"/>
        <w:jc w:val="both"/>
        <w:rPr>
          <w:rFonts w:ascii="Arial" w:hAnsi="Arial" w:cs="Arial"/>
          <w:color w:val="000000"/>
          <w:sz w:val="20"/>
          <w:szCs w:val="20"/>
          <w:lang w:val="ru-RU"/>
        </w:rPr>
      </w:pPr>
      <w:r w:rsidRPr="005C6B35">
        <w:rPr>
          <w:rFonts w:ascii="Arial" w:hAnsi="Arial" w:cs="Arial"/>
          <w:color w:val="000000"/>
          <w:sz w:val="20"/>
          <w:szCs w:val="20"/>
          <w:lang w:val="ru-RU"/>
        </w:rPr>
        <w:t xml:space="preserve">Предлози во правец на подобрување на успехот ќе даваат и одделенскиот и наставничкиот совет како и советот на родители. Во врска со постигањата на учениците ќе бидат изготвени и споредбени извештаи од страна на стручната служба. </w:t>
      </w:r>
    </w:p>
    <w:p w14:paraId="76A66D24" w14:textId="77777777" w:rsidR="005C6B35" w:rsidRPr="005C6B35" w:rsidRDefault="005C6B35" w:rsidP="005C6B35">
      <w:pPr>
        <w:spacing w:line="360" w:lineRule="auto"/>
        <w:jc w:val="both"/>
        <w:rPr>
          <w:rFonts w:ascii="Arial" w:hAnsi="Arial" w:cs="Arial"/>
          <w:color w:val="000000"/>
          <w:sz w:val="20"/>
          <w:szCs w:val="20"/>
          <w:lang w:val="ru-RU"/>
        </w:rPr>
      </w:pPr>
      <w:r w:rsidRPr="005C6B35">
        <w:rPr>
          <w:rFonts w:ascii="Arial" w:hAnsi="Arial" w:cs="Arial"/>
          <w:color w:val="000000"/>
          <w:sz w:val="20"/>
          <w:szCs w:val="20"/>
          <w:lang w:val="ru-RU"/>
        </w:rPr>
        <w:t>Постигањата на учениците во делот на слободните ученички активности ќе бидат јавно соопштувани и истакнувани на огласните табли, во просториите на училиштето, на Совет на родители, родителски средби</w:t>
      </w:r>
      <w:r w:rsidRPr="005C6B35">
        <w:rPr>
          <w:rFonts w:ascii="Arial" w:hAnsi="Arial" w:cs="Arial"/>
          <w:color w:val="000000"/>
          <w:sz w:val="20"/>
          <w:szCs w:val="20"/>
          <w:lang w:val="mk-MK"/>
        </w:rPr>
        <w:t>.</w:t>
      </w:r>
    </w:p>
    <w:p w14:paraId="69B5F1FD" w14:textId="77777777" w:rsidR="005C6B35" w:rsidRPr="005C6B35" w:rsidRDefault="005C6B35" w:rsidP="005C6B35">
      <w:pPr>
        <w:keepNext/>
        <w:keepLines/>
        <w:spacing w:before="40" w:after="0" w:line="256" w:lineRule="auto"/>
        <w:jc w:val="both"/>
        <w:outlineLvl w:val="1"/>
        <w:rPr>
          <w:rFonts w:ascii="Calibri Light" w:eastAsia="Times New Roman" w:hAnsi="Calibri Light"/>
          <w:color w:val="2E74B5"/>
          <w:sz w:val="26"/>
          <w:szCs w:val="26"/>
          <w:lang w:val="mk-MK"/>
        </w:rPr>
      </w:pPr>
      <w:r w:rsidRPr="005C6B35">
        <w:rPr>
          <w:rFonts w:ascii="Calibri Light" w:eastAsia="Times New Roman" w:hAnsi="Calibri Light"/>
          <w:color w:val="2E74B5"/>
          <w:sz w:val="26"/>
          <w:szCs w:val="26"/>
          <w:lang w:val="mk-MK"/>
        </w:rPr>
        <w:t xml:space="preserve">   </w:t>
      </w:r>
      <w:bookmarkStart w:id="69" w:name="_Toc237598514"/>
      <w:r w:rsidRPr="005C6B35">
        <w:rPr>
          <w:rFonts w:ascii="Calibri Light" w:eastAsia="Times New Roman" w:hAnsi="Calibri Light"/>
          <w:color w:val="2E74B5"/>
          <w:sz w:val="26"/>
          <w:szCs w:val="26"/>
          <w:lang w:val="mk-MK"/>
        </w:rPr>
        <w:t>15.2. Професионална ориентација на учениците</w:t>
      </w:r>
      <w:bookmarkEnd w:id="69"/>
      <w:r w:rsidRPr="005C6B35">
        <w:rPr>
          <w:rFonts w:ascii="Calibri Light" w:eastAsia="Times New Roman" w:hAnsi="Calibri Light"/>
          <w:color w:val="2E74B5"/>
          <w:sz w:val="26"/>
          <w:szCs w:val="26"/>
          <w:lang w:val="mk-MK"/>
        </w:rPr>
        <w:t xml:space="preserve"> </w:t>
      </w:r>
    </w:p>
    <w:p w14:paraId="0411771E" w14:textId="77777777" w:rsidR="005C6B35" w:rsidRPr="005C6B35" w:rsidRDefault="005C6B35" w:rsidP="005C6B35">
      <w:pPr>
        <w:spacing w:line="360" w:lineRule="auto"/>
        <w:jc w:val="both"/>
        <w:rPr>
          <w:rFonts w:ascii="Arial" w:hAnsi="Arial" w:cs="Arial"/>
          <w:sz w:val="20"/>
          <w:szCs w:val="20"/>
          <w:lang w:val="ru-RU"/>
        </w:rPr>
      </w:pPr>
    </w:p>
    <w:p w14:paraId="2D136535" w14:textId="77777777" w:rsidR="005C6B35" w:rsidRPr="005C6B35" w:rsidRDefault="005C6B35" w:rsidP="005C6B35">
      <w:pPr>
        <w:spacing w:line="360" w:lineRule="auto"/>
        <w:jc w:val="both"/>
        <w:rPr>
          <w:rFonts w:ascii="Arial" w:hAnsi="Arial" w:cs="Arial"/>
          <w:sz w:val="20"/>
          <w:szCs w:val="20"/>
          <w:lang w:val="ru-RU"/>
        </w:rPr>
      </w:pPr>
      <w:r w:rsidRPr="005C6B35">
        <w:rPr>
          <w:rFonts w:ascii="Arial" w:hAnsi="Arial" w:cs="Arial"/>
          <w:sz w:val="20"/>
          <w:szCs w:val="20"/>
          <w:lang w:val="ru-RU"/>
        </w:rPr>
        <w:tab/>
        <w:t>Секоја професија има свои барања и специфичности. Разновидноста на професиите соодветствува со различноста на психофизичките способности кај поединците. Најчесто во секојдневниот живот професијата   погрешно се идентификува со работно место, но има и разлики. Работата е резултат на личната активност, ангажираност, а професијата е оспособеност на човекот да извршува некоја работа. Целиот процес на професионална ориентација има само советодавен карактер, а  конечната одлука за тоа како и каде ученикот ќе го продолжи образованието  го донесуваат семејството и ученикот, иако се присутни определени исклучоци.</w:t>
      </w:r>
    </w:p>
    <w:p w14:paraId="5C1E7BA4" w14:textId="77777777" w:rsidR="005C6B35" w:rsidRPr="005C6B35" w:rsidRDefault="005C6B35" w:rsidP="005C6B35">
      <w:pPr>
        <w:spacing w:line="360" w:lineRule="auto"/>
        <w:jc w:val="both"/>
        <w:rPr>
          <w:rFonts w:ascii="Arial" w:hAnsi="Arial" w:cs="Arial"/>
          <w:b/>
          <w:bCs/>
          <w:sz w:val="20"/>
          <w:szCs w:val="20"/>
          <w:lang w:val="ru-RU"/>
        </w:rPr>
      </w:pPr>
      <w:r w:rsidRPr="005C6B35">
        <w:rPr>
          <w:rFonts w:ascii="Arial" w:hAnsi="Arial" w:cs="Arial"/>
          <w:b/>
          <w:bCs/>
          <w:sz w:val="20"/>
          <w:szCs w:val="20"/>
          <w:lang w:val="ru-RU"/>
        </w:rPr>
        <w:t>Професионална ориентација</w:t>
      </w:r>
    </w:p>
    <w:p w14:paraId="187A372B" w14:textId="77777777" w:rsidR="005C6B35" w:rsidRPr="005C6B35" w:rsidRDefault="005C6B35" w:rsidP="005C6B35">
      <w:pPr>
        <w:spacing w:line="360" w:lineRule="auto"/>
        <w:jc w:val="both"/>
        <w:rPr>
          <w:rFonts w:ascii="Arial" w:hAnsi="Arial" w:cs="Arial"/>
          <w:sz w:val="20"/>
          <w:szCs w:val="20"/>
          <w:lang w:val="ru-RU"/>
        </w:rPr>
      </w:pPr>
      <w:r w:rsidRPr="005C6B35">
        <w:rPr>
          <w:rFonts w:ascii="Arial" w:hAnsi="Arial" w:cs="Arial"/>
          <w:sz w:val="20"/>
          <w:szCs w:val="20"/>
          <w:lang w:val="ru-RU"/>
        </w:rPr>
        <w:tab/>
        <w:t>Целта на професионалната ориентација е да им се помогне на учениците да се одлучат да го продолжат образованието и да се насочат кон професиите, кои најмногу би им одговарале на нивните психофизички способности и во која професија ќе имаат најмногу изгледи за добра прилагоденост.</w:t>
      </w:r>
    </w:p>
    <w:p w14:paraId="23A33860" w14:textId="77777777" w:rsidR="005C6B35" w:rsidRPr="005C6B35" w:rsidRDefault="005C6B35" w:rsidP="005C6B35">
      <w:pPr>
        <w:spacing w:line="360" w:lineRule="auto"/>
        <w:jc w:val="both"/>
        <w:rPr>
          <w:rFonts w:ascii="Arial" w:hAnsi="Arial" w:cs="Arial"/>
          <w:sz w:val="20"/>
          <w:szCs w:val="20"/>
          <w:lang w:val="ru-RU"/>
        </w:rPr>
      </w:pPr>
      <w:r w:rsidRPr="005C6B35">
        <w:rPr>
          <w:rFonts w:ascii="Arial" w:hAnsi="Arial" w:cs="Arial"/>
          <w:sz w:val="20"/>
          <w:szCs w:val="20"/>
          <w:lang w:val="ru-RU"/>
        </w:rPr>
        <w:t>Процесот на професионална ориентација е сложен  и истиот  ги содржи следниве фази:</w:t>
      </w:r>
    </w:p>
    <w:p w14:paraId="47B686DA" w14:textId="77777777" w:rsidR="005C6B35" w:rsidRPr="005C6B35" w:rsidRDefault="005C6B35" w:rsidP="005C6B35">
      <w:pPr>
        <w:spacing w:after="0" w:line="360" w:lineRule="auto"/>
        <w:jc w:val="both"/>
        <w:rPr>
          <w:rFonts w:ascii="Arial" w:hAnsi="Arial" w:cs="Arial"/>
          <w:sz w:val="20"/>
          <w:szCs w:val="20"/>
          <w:lang w:val="ru-RU"/>
        </w:rPr>
      </w:pPr>
      <w:r w:rsidRPr="005C6B35">
        <w:rPr>
          <w:rFonts w:ascii="Arial" w:hAnsi="Arial" w:cs="Arial"/>
          <w:sz w:val="20"/>
          <w:szCs w:val="20"/>
          <w:lang w:val="ru-RU"/>
        </w:rPr>
        <w:t>-професионално информирање</w:t>
      </w:r>
    </w:p>
    <w:p w14:paraId="40603A14" w14:textId="77777777" w:rsidR="005C6B35" w:rsidRPr="005C6B35" w:rsidRDefault="005C6B35" w:rsidP="005C6B35">
      <w:pPr>
        <w:spacing w:after="0" w:line="360" w:lineRule="auto"/>
        <w:jc w:val="both"/>
        <w:rPr>
          <w:rFonts w:ascii="Arial" w:hAnsi="Arial" w:cs="Arial"/>
          <w:sz w:val="20"/>
          <w:szCs w:val="20"/>
          <w:lang w:val="ru-RU"/>
        </w:rPr>
      </w:pPr>
      <w:r w:rsidRPr="005C6B35">
        <w:rPr>
          <w:rFonts w:ascii="Arial" w:hAnsi="Arial" w:cs="Arial"/>
          <w:sz w:val="20"/>
          <w:szCs w:val="20"/>
          <w:lang w:val="ru-RU"/>
        </w:rPr>
        <w:t>-професионално советување</w:t>
      </w:r>
    </w:p>
    <w:p w14:paraId="46A0E5C9" w14:textId="77777777" w:rsidR="005C6B35" w:rsidRPr="005C6B35" w:rsidRDefault="005C6B35" w:rsidP="005C6B35">
      <w:pPr>
        <w:spacing w:after="0" w:line="360" w:lineRule="auto"/>
        <w:jc w:val="both"/>
        <w:rPr>
          <w:rFonts w:ascii="Arial" w:hAnsi="Arial" w:cs="Arial"/>
          <w:sz w:val="20"/>
          <w:szCs w:val="20"/>
          <w:lang w:val="ru-RU"/>
        </w:rPr>
      </w:pPr>
      <w:r w:rsidRPr="005C6B35">
        <w:rPr>
          <w:rFonts w:ascii="Arial" w:hAnsi="Arial" w:cs="Arial"/>
          <w:sz w:val="20"/>
          <w:szCs w:val="20"/>
          <w:lang w:val="ru-RU"/>
        </w:rPr>
        <w:t>-евалуација-следење на оствареното советување</w:t>
      </w:r>
    </w:p>
    <w:p w14:paraId="259C25AA" w14:textId="77777777" w:rsidR="005C6B35" w:rsidRPr="005C6B35" w:rsidRDefault="005C6B35" w:rsidP="005C6B35">
      <w:pPr>
        <w:spacing w:line="360" w:lineRule="auto"/>
        <w:jc w:val="both"/>
        <w:rPr>
          <w:rFonts w:ascii="Arial" w:hAnsi="Arial" w:cs="Arial"/>
          <w:b/>
          <w:bCs/>
          <w:sz w:val="20"/>
          <w:szCs w:val="20"/>
          <w:lang w:val="ru-RU"/>
        </w:rPr>
      </w:pPr>
      <w:r w:rsidRPr="005C6B35">
        <w:rPr>
          <w:rFonts w:ascii="Arial" w:hAnsi="Arial" w:cs="Arial"/>
          <w:b/>
          <w:bCs/>
          <w:sz w:val="20"/>
          <w:szCs w:val="20"/>
          <w:lang w:val="ru-RU"/>
        </w:rPr>
        <w:lastRenderedPageBreak/>
        <w:t>Професионално информирање</w:t>
      </w:r>
    </w:p>
    <w:p w14:paraId="725DB5D5" w14:textId="77777777" w:rsidR="005C6B35" w:rsidRPr="005C6B35" w:rsidRDefault="005C6B35" w:rsidP="005C6B35">
      <w:pPr>
        <w:spacing w:line="360" w:lineRule="auto"/>
        <w:jc w:val="both"/>
        <w:rPr>
          <w:rFonts w:ascii="Arial" w:hAnsi="Arial" w:cs="Arial"/>
          <w:sz w:val="20"/>
          <w:szCs w:val="20"/>
          <w:lang w:val="ru-RU"/>
        </w:rPr>
      </w:pPr>
      <w:r w:rsidRPr="005C6B35">
        <w:rPr>
          <w:rFonts w:ascii="Arial" w:hAnsi="Arial" w:cs="Arial"/>
          <w:sz w:val="20"/>
          <w:szCs w:val="20"/>
          <w:lang w:val="ru-RU"/>
        </w:rPr>
        <w:tab/>
        <w:t>Целта на професионалното информирање е ученикот да се запознае со сите релевантни карактеристики и особености на професијата која би можел да ја избере.</w:t>
      </w:r>
    </w:p>
    <w:p w14:paraId="1015ACBC" w14:textId="77777777" w:rsidR="005C6B35" w:rsidRPr="005C6B35" w:rsidRDefault="005C6B35" w:rsidP="005C6B35">
      <w:pPr>
        <w:spacing w:line="360" w:lineRule="auto"/>
        <w:jc w:val="both"/>
        <w:rPr>
          <w:rFonts w:ascii="Arial" w:hAnsi="Arial" w:cs="Arial"/>
          <w:b/>
          <w:bCs/>
          <w:sz w:val="20"/>
          <w:szCs w:val="20"/>
          <w:lang w:val="ru-RU"/>
        </w:rPr>
      </w:pPr>
    </w:p>
    <w:p w14:paraId="2A90619E" w14:textId="77777777" w:rsidR="005C6B35" w:rsidRPr="005C6B35" w:rsidRDefault="005C6B35" w:rsidP="005C6B35">
      <w:pPr>
        <w:spacing w:line="360" w:lineRule="auto"/>
        <w:jc w:val="both"/>
        <w:rPr>
          <w:rFonts w:ascii="Arial" w:hAnsi="Arial" w:cs="Arial"/>
          <w:b/>
          <w:bCs/>
          <w:sz w:val="20"/>
          <w:szCs w:val="20"/>
          <w:lang w:val="ru-RU"/>
        </w:rPr>
      </w:pPr>
      <w:r w:rsidRPr="005C6B35">
        <w:rPr>
          <w:rFonts w:ascii="Arial" w:hAnsi="Arial" w:cs="Arial"/>
          <w:b/>
          <w:bCs/>
          <w:sz w:val="20"/>
          <w:szCs w:val="20"/>
          <w:lang w:val="ru-RU"/>
        </w:rPr>
        <w:t>Професионално советување</w:t>
      </w:r>
    </w:p>
    <w:p w14:paraId="7FFDC283" w14:textId="77777777" w:rsidR="005C6B35" w:rsidRPr="005C6B35" w:rsidRDefault="005C6B35" w:rsidP="005C6B35">
      <w:pPr>
        <w:spacing w:line="360" w:lineRule="auto"/>
        <w:jc w:val="both"/>
        <w:rPr>
          <w:rFonts w:ascii="Arial" w:hAnsi="Arial" w:cs="Arial"/>
          <w:sz w:val="20"/>
          <w:szCs w:val="20"/>
          <w:lang w:val="ru-RU"/>
        </w:rPr>
      </w:pPr>
      <w:r w:rsidRPr="005C6B35">
        <w:rPr>
          <w:rFonts w:ascii="Arial" w:hAnsi="Arial" w:cs="Arial"/>
          <w:sz w:val="20"/>
          <w:szCs w:val="20"/>
          <w:lang w:val="ru-RU"/>
        </w:rPr>
        <w:tab/>
        <w:t>Професионалното советување е психотераписки процес со кој се дејствува врз формирањето на личноста на ученикот и се применува континуирано низ целото основно образование, со особено акцентирање во деветто  одделение.</w:t>
      </w:r>
    </w:p>
    <w:p w14:paraId="451C0CCE" w14:textId="77777777" w:rsidR="005C6B35" w:rsidRPr="005C6B35" w:rsidRDefault="005C6B35" w:rsidP="005C6B35">
      <w:pPr>
        <w:spacing w:line="360" w:lineRule="auto"/>
        <w:jc w:val="both"/>
        <w:rPr>
          <w:rFonts w:ascii="Arial" w:hAnsi="Arial" w:cs="Arial"/>
          <w:b/>
          <w:bCs/>
          <w:sz w:val="20"/>
          <w:szCs w:val="20"/>
          <w:lang w:val="mk-MK"/>
        </w:rPr>
      </w:pPr>
      <w:r w:rsidRPr="005C6B35">
        <w:rPr>
          <w:rFonts w:ascii="Arial" w:hAnsi="Arial" w:cs="Arial"/>
          <w:b/>
          <w:bCs/>
          <w:sz w:val="20"/>
          <w:szCs w:val="20"/>
          <w:lang w:val="ru-RU"/>
        </w:rPr>
        <w:t>Евалуација-следење</w:t>
      </w:r>
    </w:p>
    <w:p w14:paraId="6024265B" w14:textId="77777777" w:rsidR="005C6B35" w:rsidRPr="005C6B35" w:rsidRDefault="005C6B35" w:rsidP="005C6B35">
      <w:pPr>
        <w:spacing w:line="360" w:lineRule="auto"/>
        <w:jc w:val="both"/>
        <w:rPr>
          <w:rFonts w:ascii="Arial" w:hAnsi="Arial" w:cs="Arial"/>
          <w:sz w:val="20"/>
          <w:szCs w:val="20"/>
          <w:lang w:val="mk-MK"/>
        </w:rPr>
      </w:pPr>
      <w:r w:rsidRPr="005C6B35">
        <w:rPr>
          <w:rFonts w:ascii="Arial" w:hAnsi="Arial" w:cs="Arial"/>
          <w:sz w:val="20"/>
          <w:szCs w:val="20"/>
          <w:lang w:val="ru-RU"/>
        </w:rPr>
        <w:tab/>
        <w:t>Третата фаза на професионалната ориентација се одвива во периодот кога учениците не се веќе во основното училиште туку во некои од средните училишта, каде што се продолжува со следење на учениците.</w:t>
      </w:r>
    </w:p>
    <w:p w14:paraId="65E063FF" w14:textId="77777777" w:rsidR="005C6B35" w:rsidRPr="005C6B35" w:rsidRDefault="005C6B35" w:rsidP="005C6B35">
      <w:pPr>
        <w:spacing w:line="360" w:lineRule="auto"/>
        <w:jc w:val="both"/>
        <w:rPr>
          <w:rFonts w:ascii="Arial" w:hAnsi="Arial" w:cs="Arial"/>
          <w:sz w:val="20"/>
          <w:szCs w:val="20"/>
          <w:lang w:val="ru-RU"/>
        </w:rPr>
      </w:pPr>
      <w:r w:rsidRPr="005C6B35">
        <w:rPr>
          <w:rFonts w:ascii="Arial" w:hAnsi="Arial" w:cs="Arial"/>
          <w:sz w:val="20"/>
          <w:szCs w:val="20"/>
          <w:lang w:val="ru-RU"/>
        </w:rPr>
        <w:tab/>
        <w:t xml:space="preserve">Програмата за професионална ориентација ја реализира психологот во соработка со педагогот и наставниците, па и  со надворешни соработници (соработници од средните училиште кои ги информираат учениците за услови за запишување во средно училиште, наставни предмети и насоки и можноста за натамошно образование по завршување на средното училиште), преку интерактивни работилници со ученици од деветто одделение,  реализација на психолошки тестирања со инструменти за утврдување на лични и професионални интереси, за општи и специфични способности. Со учениците, а по потреба и со нивните родители ќе се водат индивидуални разговори и советувања за можностите за запишување. </w:t>
      </w:r>
    </w:p>
    <w:p w14:paraId="6C691FE6" w14:textId="77777777" w:rsidR="005C6B35" w:rsidRPr="005C6B35" w:rsidRDefault="005C6B35" w:rsidP="005C6B35">
      <w:pPr>
        <w:spacing w:line="360" w:lineRule="auto"/>
        <w:jc w:val="both"/>
        <w:rPr>
          <w:rFonts w:ascii="Arial" w:hAnsi="Arial" w:cs="Arial"/>
          <w:sz w:val="20"/>
          <w:szCs w:val="20"/>
          <w:lang w:val="ru-RU"/>
        </w:rPr>
      </w:pPr>
      <w:r w:rsidRPr="005C6B35">
        <w:rPr>
          <w:rFonts w:ascii="Arial" w:hAnsi="Arial" w:cs="Arial"/>
          <w:sz w:val="20"/>
          <w:szCs w:val="20"/>
          <w:lang w:val="ru-RU"/>
        </w:rPr>
        <w:t>Во прилог е годишната програма за професионална ориентација за учениците:</w:t>
      </w:r>
    </w:p>
    <w:tbl>
      <w:tblPr>
        <w:tblStyle w:val="TableGrid1"/>
        <w:tblW w:w="0" w:type="auto"/>
        <w:tblLayout w:type="fixed"/>
        <w:tblLook w:val="04A0" w:firstRow="1" w:lastRow="0" w:firstColumn="1" w:lastColumn="0" w:noHBand="0" w:noVBand="1"/>
      </w:tblPr>
      <w:tblGrid>
        <w:gridCol w:w="1555"/>
        <w:gridCol w:w="1559"/>
        <w:gridCol w:w="1134"/>
        <w:gridCol w:w="1276"/>
        <w:gridCol w:w="1559"/>
        <w:gridCol w:w="1933"/>
      </w:tblGrid>
      <w:tr w:rsidR="005C6B35" w:rsidRPr="005C6B35" w14:paraId="201E0A65" w14:textId="77777777" w:rsidTr="005C6B35">
        <w:tc>
          <w:tcPr>
            <w:tcW w:w="1555" w:type="dxa"/>
            <w:tcBorders>
              <w:top w:val="single" w:sz="4" w:space="0" w:color="auto"/>
              <w:left w:val="single" w:sz="4" w:space="0" w:color="auto"/>
              <w:bottom w:val="single" w:sz="4" w:space="0" w:color="auto"/>
              <w:right w:val="single" w:sz="4" w:space="0" w:color="auto"/>
            </w:tcBorders>
            <w:hideMark/>
          </w:tcPr>
          <w:p w14:paraId="17F9BAD6" w14:textId="77777777" w:rsidR="005C6B35" w:rsidRPr="005C6B35" w:rsidRDefault="005C6B35" w:rsidP="005C6B35">
            <w:pPr>
              <w:spacing w:after="0" w:line="240" w:lineRule="auto"/>
              <w:jc w:val="center"/>
              <w:rPr>
                <w:rFonts w:ascii="Times New Roman" w:eastAsia="Times New Roman" w:hAnsi="Times New Roman"/>
                <w:b/>
                <w:sz w:val="20"/>
                <w:szCs w:val="20"/>
              </w:rPr>
            </w:pPr>
            <w:r w:rsidRPr="005C6B35">
              <w:rPr>
                <w:rFonts w:ascii="Times New Roman" w:eastAsia="Times New Roman" w:hAnsi="Times New Roman"/>
                <w:b/>
                <w:sz w:val="20"/>
                <w:szCs w:val="20"/>
              </w:rPr>
              <w:t>Активности</w:t>
            </w:r>
          </w:p>
        </w:tc>
        <w:tc>
          <w:tcPr>
            <w:tcW w:w="1559" w:type="dxa"/>
            <w:tcBorders>
              <w:top w:val="single" w:sz="4" w:space="0" w:color="auto"/>
              <w:left w:val="single" w:sz="4" w:space="0" w:color="auto"/>
              <w:bottom w:val="single" w:sz="4" w:space="0" w:color="auto"/>
              <w:right w:val="single" w:sz="4" w:space="0" w:color="auto"/>
            </w:tcBorders>
            <w:hideMark/>
          </w:tcPr>
          <w:p w14:paraId="62815604" w14:textId="77777777" w:rsidR="005C6B35" w:rsidRPr="005C6B35" w:rsidRDefault="005C6B35" w:rsidP="005C6B35">
            <w:pPr>
              <w:spacing w:after="0" w:line="240" w:lineRule="auto"/>
              <w:jc w:val="center"/>
              <w:rPr>
                <w:rFonts w:ascii="Times New Roman" w:eastAsia="Times New Roman" w:hAnsi="Times New Roman"/>
                <w:b/>
                <w:sz w:val="20"/>
                <w:szCs w:val="20"/>
              </w:rPr>
            </w:pPr>
            <w:r w:rsidRPr="005C6B35">
              <w:rPr>
                <w:rFonts w:ascii="Times New Roman" w:eastAsia="Times New Roman" w:hAnsi="Times New Roman"/>
                <w:b/>
                <w:sz w:val="20"/>
                <w:szCs w:val="20"/>
              </w:rPr>
              <w:t>Одговорни лица за реализација</w:t>
            </w:r>
          </w:p>
        </w:tc>
        <w:tc>
          <w:tcPr>
            <w:tcW w:w="1134" w:type="dxa"/>
            <w:tcBorders>
              <w:top w:val="single" w:sz="4" w:space="0" w:color="auto"/>
              <w:left w:val="single" w:sz="4" w:space="0" w:color="auto"/>
              <w:bottom w:val="single" w:sz="4" w:space="0" w:color="auto"/>
              <w:right w:val="single" w:sz="4" w:space="0" w:color="auto"/>
            </w:tcBorders>
            <w:hideMark/>
          </w:tcPr>
          <w:p w14:paraId="16CDD316" w14:textId="77777777" w:rsidR="005C6B35" w:rsidRPr="005C6B35" w:rsidRDefault="005C6B35" w:rsidP="005C6B35">
            <w:pPr>
              <w:spacing w:after="0" w:line="240" w:lineRule="auto"/>
              <w:jc w:val="center"/>
              <w:rPr>
                <w:rFonts w:ascii="Times New Roman" w:eastAsia="Times New Roman" w:hAnsi="Times New Roman"/>
                <w:b/>
                <w:sz w:val="20"/>
                <w:szCs w:val="20"/>
              </w:rPr>
            </w:pPr>
            <w:r w:rsidRPr="005C6B35">
              <w:rPr>
                <w:rFonts w:ascii="Times New Roman" w:eastAsia="Times New Roman" w:hAnsi="Times New Roman"/>
                <w:b/>
                <w:sz w:val="20"/>
                <w:szCs w:val="20"/>
              </w:rPr>
              <w:t>Целна група</w:t>
            </w:r>
          </w:p>
        </w:tc>
        <w:tc>
          <w:tcPr>
            <w:tcW w:w="1276" w:type="dxa"/>
            <w:tcBorders>
              <w:top w:val="single" w:sz="4" w:space="0" w:color="auto"/>
              <w:left w:val="single" w:sz="4" w:space="0" w:color="auto"/>
              <w:bottom w:val="single" w:sz="4" w:space="0" w:color="auto"/>
              <w:right w:val="single" w:sz="4" w:space="0" w:color="auto"/>
            </w:tcBorders>
            <w:hideMark/>
          </w:tcPr>
          <w:p w14:paraId="7127C197" w14:textId="77777777" w:rsidR="005C6B35" w:rsidRPr="005C6B35" w:rsidRDefault="005C6B35" w:rsidP="005C6B35">
            <w:pPr>
              <w:spacing w:after="0" w:line="240" w:lineRule="auto"/>
              <w:jc w:val="center"/>
              <w:rPr>
                <w:rFonts w:ascii="Times New Roman" w:eastAsia="Times New Roman" w:hAnsi="Times New Roman"/>
                <w:b/>
                <w:sz w:val="20"/>
                <w:szCs w:val="20"/>
              </w:rPr>
            </w:pPr>
            <w:r w:rsidRPr="005C6B35">
              <w:rPr>
                <w:rFonts w:ascii="Times New Roman" w:eastAsia="Times New Roman" w:hAnsi="Times New Roman"/>
                <w:b/>
                <w:sz w:val="20"/>
                <w:szCs w:val="20"/>
              </w:rPr>
              <w:t>Потребни ресурси</w:t>
            </w:r>
          </w:p>
          <w:p w14:paraId="1D3AAC74" w14:textId="77777777" w:rsidR="005C6B35" w:rsidRPr="005C6B35" w:rsidRDefault="005C6B35" w:rsidP="005C6B35">
            <w:pPr>
              <w:spacing w:after="0" w:line="240" w:lineRule="auto"/>
              <w:jc w:val="center"/>
              <w:rPr>
                <w:rFonts w:ascii="Times New Roman" w:eastAsia="Times New Roman" w:hAnsi="Times New Roman"/>
                <w:b/>
                <w:sz w:val="20"/>
                <w:szCs w:val="20"/>
              </w:rPr>
            </w:pPr>
            <w:r w:rsidRPr="005C6B35">
              <w:rPr>
                <w:rFonts w:ascii="Times New Roman" w:eastAsia="Times New Roman" w:hAnsi="Times New Roman"/>
                <w:b/>
                <w:sz w:val="20"/>
                <w:szCs w:val="20"/>
              </w:rPr>
              <w:t>(луѓе, средства)</w:t>
            </w:r>
          </w:p>
        </w:tc>
        <w:tc>
          <w:tcPr>
            <w:tcW w:w="1559" w:type="dxa"/>
            <w:tcBorders>
              <w:top w:val="single" w:sz="4" w:space="0" w:color="auto"/>
              <w:left w:val="single" w:sz="4" w:space="0" w:color="auto"/>
              <w:bottom w:val="single" w:sz="4" w:space="0" w:color="auto"/>
              <w:right w:val="single" w:sz="4" w:space="0" w:color="auto"/>
            </w:tcBorders>
            <w:hideMark/>
          </w:tcPr>
          <w:p w14:paraId="6EF69583" w14:textId="77777777" w:rsidR="005C6B35" w:rsidRPr="005C6B35" w:rsidRDefault="005C6B35" w:rsidP="005C6B35">
            <w:pPr>
              <w:spacing w:after="0" w:line="240" w:lineRule="auto"/>
              <w:jc w:val="center"/>
              <w:rPr>
                <w:rFonts w:ascii="Times New Roman" w:eastAsia="Times New Roman" w:hAnsi="Times New Roman"/>
                <w:b/>
                <w:sz w:val="20"/>
                <w:szCs w:val="20"/>
              </w:rPr>
            </w:pPr>
            <w:r w:rsidRPr="005C6B35">
              <w:rPr>
                <w:rFonts w:ascii="Times New Roman" w:eastAsia="Times New Roman" w:hAnsi="Times New Roman"/>
                <w:b/>
                <w:sz w:val="20"/>
                <w:szCs w:val="20"/>
              </w:rPr>
              <w:t>Временска рамка за реализација</w:t>
            </w:r>
          </w:p>
        </w:tc>
        <w:tc>
          <w:tcPr>
            <w:tcW w:w="1933" w:type="dxa"/>
            <w:tcBorders>
              <w:top w:val="single" w:sz="4" w:space="0" w:color="auto"/>
              <w:left w:val="single" w:sz="4" w:space="0" w:color="auto"/>
              <w:bottom w:val="single" w:sz="4" w:space="0" w:color="auto"/>
              <w:right w:val="single" w:sz="4" w:space="0" w:color="auto"/>
            </w:tcBorders>
            <w:hideMark/>
          </w:tcPr>
          <w:p w14:paraId="04D2A559" w14:textId="77777777" w:rsidR="005C6B35" w:rsidRPr="005C6B35" w:rsidRDefault="005C6B35" w:rsidP="005C6B35">
            <w:pPr>
              <w:spacing w:after="0" w:line="240" w:lineRule="auto"/>
              <w:jc w:val="center"/>
              <w:rPr>
                <w:rFonts w:ascii="Times New Roman" w:eastAsia="Times New Roman" w:hAnsi="Times New Roman"/>
                <w:b/>
                <w:sz w:val="20"/>
                <w:szCs w:val="20"/>
              </w:rPr>
            </w:pPr>
            <w:r w:rsidRPr="005C6B35">
              <w:rPr>
                <w:rFonts w:ascii="Times New Roman" w:eastAsia="Times New Roman" w:hAnsi="Times New Roman"/>
                <w:b/>
                <w:sz w:val="20"/>
                <w:szCs w:val="20"/>
              </w:rPr>
              <w:t>Очекувани резултати</w:t>
            </w:r>
          </w:p>
        </w:tc>
      </w:tr>
      <w:tr w:rsidR="005C6B35" w:rsidRPr="000C6B0A" w14:paraId="4F143D2D" w14:textId="77777777" w:rsidTr="005C6B35">
        <w:tc>
          <w:tcPr>
            <w:tcW w:w="1555" w:type="dxa"/>
            <w:tcBorders>
              <w:top w:val="single" w:sz="4" w:space="0" w:color="auto"/>
              <w:left w:val="single" w:sz="4" w:space="0" w:color="auto"/>
              <w:bottom w:val="single" w:sz="4" w:space="0" w:color="auto"/>
              <w:right w:val="single" w:sz="4" w:space="0" w:color="auto"/>
            </w:tcBorders>
            <w:hideMark/>
          </w:tcPr>
          <w:p w14:paraId="3B818DF9"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Формирање на тим за ПО</w:t>
            </w:r>
          </w:p>
        </w:tc>
        <w:tc>
          <w:tcPr>
            <w:tcW w:w="1559" w:type="dxa"/>
            <w:tcBorders>
              <w:top w:val="single" w:sz="4" w:space="0" w:color="auto"/>
              <w:left w:val="single" w:sz="4" w:space="0" w:color="auto"/>
              <w:bottom w:val="single" w:sz="4" w:space="0" w:color="auto"/>
              <w:right w:val="single" w:sz="4" w:space="0" w:color="auto"/>
            </w:tcBorders>
          </w:tcPr>
          <w:p w14:paraId="743055A8"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 xml:space="preserve"> - директор</w:t>
            </w:r>
          </w:p>
          <w:p w14:paraId="7D5303D1"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 стручни соработници</w:t>
            </w:r>
          </w:p>
          <w:p w14:paraId="74C65771"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-наставници</w:t>
            </w:r>
          </w:p>
          <w:p w14:paraId="78158741" w14:textId="77777777" w:rsidR="005C6B35" w:rsidRPr="005C6B35" w:rsidRDefault="005C6B35" w:rsidP="005C6B35">
            <w:pPr>
              <w:spacing w:after="0" w:line="240" w:lineRule="auto"/>
              <w:rPr>
                <w:rFonts w:ascii="Times New Roman" w:eastAsia="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14:paraId="6CF2B688"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lastRenderedPageBreak/>
              <w:t>- ученици од VIII и IX  одделение</w:t>
            </w:r>
          </w:p>
          <w:p w14:paraId="36516B3B"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lastRenderedPageBreak/>
              <w:t>- родители на ученици VIII и IX  одделение</w:t>
            </w:r>
          </w:p>
        </w:tc>
        <w:tc>
          <w:tcPr>
            <w:tcW w:w="1276" w:type="dxa"/>
            <w:tcBorders>
              <w:top w:val="single" w:sz="4" w:space="0" w:color="auto"/>
              <w:left w:val="single" w:sz="4" w:space="0" w:color="auto"/>
              <w:bottom w:val="single" w:sz="4" w:space="0" w:color="auto"/>
              <w:right w:val="single" w:sz="4" w:space="0" w:color="auto"/>
            </w:tcBorders>
            <w:hideMark/>
          </w:tcPr>
          <w:p w14:paraId="6C8B7898"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lastRenderedPageBreak/>
              <w:t>-наставници</w:t>
            </w:r>
          </w:p>
          <w:p w14:paraId="3D9E47F8"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-план и програма за работа</w:t>
            </w:r>
          </w:p>
        </w:tc>
        <w:tc>
          <w:tcPr>
            <w:tcW w:w="1559" w:type="dxa"/>
            <w:tcBorders>
              <w:top w:val="single" w:sz="4" w:space="0" w:color="auto"/>
              <w:left w:val="single" w:sz="4" w:space="0" w:color="auto"/>
              <w:bottom w:val="single" w:sz="4" w:space="0" w:color="auto"/>
              <w:right w:val="single" w:sz="4" w:space="0" w:color="auto"/>
            </w:tcBorders>
            <w:hideMark/>
          </w:tcPr>
          <w:p w14:paraId="7C3BCC88"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 август</w:t>
            </w:r>
          </w:p>
        </w:tc>
        <w:tc>
          <w:tcPr>
            <w:tcW w:w="1933" w:type="dxa"/>
            <w:tcBorders>
              <w:top w:val="single" w:sz="4" w:space="0" w:color="auto"/>
              <w:left w:val="single" w:sz="4" w:space="0" w:color="auto"/>
              <w:bottom w:val="single" w:sz="4" w:space="0" w:color="auto"/>
              <w:right w:val="single" w:sz="4" w:space="0" w:color="auto"/>
            </w:tcBorders>
            <w:hideMark/>
          </w:tcPr>
          <w:p w14:paraId="1D227CA3"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 xml:space="preserve">Навремено и квалитетно образовно и кариерно </w:t>
            </w:r>
            <w:r w:rsidRPr="005C6B35">
              <w:rPr>
                <w:rFonts w:ascii="Times New Roman" w:eastAsia="Times New Roman" w:hAnsi="Times New Roman"/>
                <w:sz w:val="20"/>
                <w:szCs w:val="20"/>
              </w:rPr>
              <w:lastRenderedPageBreak/>
              <w:t>информирање, советување и насочување на учениците</w:t>
            </w:r>
          </w:p>
        </w:tc>
      </w:tr>
      <w:tr w:rsidR="005C6B35" w:rsidRPr="000C6B0A" w14:paraId="1807151B" w14:textId="77777777" w:rsidTr="005C6B35">
        <w:tc>
          <w:tcPr>
            <w:tcW w:w="1555" w:type="dxa"/>
            <w:tcBorders>
              <w:top w:val="single" w:sz="4" w:space="0" w:color="auto"/>
              <w:left w:val="single" w:sz="4" w:space="0" w:color="auto"/>
              <w:bottom w:val="single" w:sz="4" w:space="0" w:color="auto"/>
              <w:right w:val="single" w:sz="4" w:space="0" w:color="auto"/>
            </w:tcBorders>
            <w:hideMark/>
          </w:tcPr>
          <w:p w14:paraId="567BB785"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lastRenderedPageBreak/>
              <w:t>Запознавање на оделенските заедници во VIII и IX одделение со програмата за работа на професионална ориентирација на учениците</w:t>
            </w:r>
          </w:p>
        </w:tc>
        <w:tc>
          <w:tcPr>
            <w:tcW w:w="1559" w:type="dxa"/>
            <w:tcBorders>
              <w:top w:val="single" w:sz="4" w:space="0" w:color="auto"/>
              <w:left w:val="single" w:sz="4" w:space="0" w:color="auto"/>
              <w:bottom w:val="single" w:sz="4" w:space="0" w:color="auto"/>
              <w:right w:val="single" w:sz="4" w:space="0" w:color="auto"/>
            </w:tcBorders>
            <w:hideMark/>
          </w:tcPr>
          <w:p w14:paraId="633C50CA"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Психолог</w:t>
            </w:r>
          </w:p>
          <w:p w14:paraId="1BF44FAB"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Одделенски</w:t>
            </w:r>
          </w:p>
          <w:p w14:paraId="06A11762"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раководители на VIII и IX одделение</w:t>
            </w:r>
          </w:p>
        </w:tc>
        <w:tc>
          <w:tcPr>
            <w:tcW w:w="1134" w:type="dxa"/>
            <w:tcBorders>
              <w:top w:val="single" w:sz="4" w:space="0" w:color="auto"/>
              <w:left w:val="single" w:sz="4" w:space="0" w:color="auto"/>
              <w:bottom w:val="single" w:sz="4" w:space="0" w:color="auto"/>
              <w:right w:val="single" w:sz="4" w:space="0" w:color="auto"/>
            </w:tcBorders>
            <w:hideMark/>
          </w:tcPr>
          <w:p w14:paraId="6D0AD048"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 ученици од VIII и IX  одделение</w:t>
            </w:r>
          </w:p>
          <w:p w14:paraId="52E55783"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 родители на ученици VIII и IX  одделение</w:t>
            </w:r>
          </w:p>
        </w:tc>
        <w:tc>
          <w:tcPr>
            <w:tcW w:w="1276" w:type="dxa"/>
            <w:tcBorders>
              <w:top w:val="single" w:sz="4" w:space="0" w:color="auto"/>
              <w:left w:val="single" w:sz="4" w:space="0" w:color="auto"/>
              <w:bottom w:val="single" w:sz="4" w:space="0" w:color="auto"/>
              <w:right w:val="single" w:sz="4" w:space="0" w:color="auto"/>
            </w:tcBorders>
            <w:hideMark/>
          </w:tcPr>
          <w:p w14:paraId="435B1215"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Стручна литература</w:t>
            </w:r>
          </w:p>
          <w:p w14:paraId="17D19323"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Одделенски раководители во одделение</w:t>
            </w:r>
          </w:p>
        </w:tc>
        <w:tc>
          <w:tcPr>
            <w:tcW w:w="1559" w:type="dxa"/>
            <w:tcBorders>
              <w:top w:val="single" w:sz="4" w:space="0" w:color="auto"/>
              <w:left w:val="single" w:sz="4" w:space="0" w:color="auto"/>
              <w:bottom w:val="single" w:sz="4" w:space="0" w:color="auto"/>
              <w:right w:val="single" w:sz="4" w:space="0" w:color="auto"/>
            </w:tcBorders>
            <w:hideMark/>
          </w:tcPr>
          <w:p w14:paraId="5E066195"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септември - октомври</w:t>
            </w:r>
          </w:p>
        </w:tc>
        <w:tc>
          <w:tcPr>
            <w:tcW w:w="1933" w:type="dxa"/>
            <w:tcBorders>
              <w:top w:val="single" w:sz="4" w:space="0" w:color="auto"/>
              <w:left w:val="single" w:sz="4" w:space="0" w:color="auto"/>
              <w:bottom w:val="single" w:sz="4" w:space="0" w:color="auto"/>
              <w:right w:val="single" w:sz="4" w:space="0" w:color="auto"/>
            </w:tcBorders>
            <w:hideMark/>
          </w:tcPr>
          <w:p w14:paraId="35DA6FFD"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Навремено запознавање со идните активности и целина програмата за работа на професионална ориентација на учениците</w:t>
            </w:r>
          </w:p>
        </w:tc>
      </w:tr>
      <w:tr w:rsidR="005C6B35" w:rsidRPr="000C6B0A" w14:paraId="5472DDF7" w14:textId="77777777" w:rsidTr="005C6B35">
        <w:tc>
          <w:tcPr>
            <w:tcW w:w="1555" w:type="dxa"/>
            <w:tcBorders>
              <w:top w:val="single" w:sz="4" w:space="0" w:color="auto"/>
              <w:left w:val="single" w:sz="4" w:space="0" w:color="auto"/>
              <w:bottom w:val="single" w:sz="4" w:space="0" w:color="auto"/>
              <w:right w:val="single" w:sz="4" w:space="0" w:color="auto"/>
            </w:tcBorders>
            <w:hideMark/>
          </w:tcPr>
          <w:p w14:paraId="62C15844"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Ликовна творештво на тема: Моето идно занимање</w:t>
            </w:r>
          </w:p>
        </w:tc>
        <w:tc>
          <w:tcPr>
            <w:tcW w:w="1559" w:type="dxa"/>
            <w:tcBorders>
              <w:top w:val="single" w:sz="4" w:space="0" w:color="auto"/>
              <w:left w:val="single" w:sz="4" w:space="0" w:color="auto"/>
              <w:bottom w:val="single" w:sz="4" w:space="0" w:color="auto"/>
              <w:right w:val="single" w:sz="4" w:space="0" w:color="auto"/>
            </w:tcBorders>
            <w:hideMark/>
          </w:tcPr>
          <w:p w14:paraId="2E641008"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Наставник по ликовно образование,</w:t>
            </w:r>
          </w:p>
          <w:p w14:paraId="4FC7C8E3"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одделенски раководители на IX одделение</w:t>
            </w:r>
          </w:p>
        </w:tc>
        <w:tc>
          <w:tcPr>
            <w:tcW w:w="1134" w:type="dxa"/>
            <w:tcBorders>
              <w:top w:val="single" w:sz="4" w:space="0" w:color="auto"/>
              <w:left w:val="single" w:sz="4" w:space="0" w:color="auto"/>
              <w:bottom w:val="single" w:sz="4" w:space="0" w:color="auto"/>
              <w:right w:val="single" w:sz="4" w:space="0" w:color="auto"/>
            </w:tcBorders>
            <w:hideMark/>
          </w:tcPr>
          <w:p w14:paraId="3E729F55"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Ученици од IX одделение</w:t>
            </w:r>
          </w:p>
        </w:tc>
        <w:tc>
          <w:tcPr>
            <w:tcW w:w="1276" w:type="dxa"/>
            <w:tcBorders>
              <w:top w:val="single" w:sz="4" w:space="0" w:color="auto"/>
              <w:left w:val="single" w:sz="4" w:space="0" w:color="auto"/>
              <w:bottom w:val="single" w:sz="4" w:space="0" w:color="auto"/>
              <w:right w:val="single" w:sz="4" w:space="0" w:color="auto"/>
            </w:tcBorders>
          </w:tcPr>
          <w:p w14:paraId="4E5744D0"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Проекција на себе користејќи техници за цртање со разни видови на материјали</w:t>
            </w:r>
          </w:p>
          <w:p w14:paraId="04F7BD9A" w14:textId="77777777" w:rsidR="005C6B35" w:rsidRPr="005C6B35" w:rsidRDefault="005C6B35" w:rsidP="005C6B35">
            <w:pPr>
              <w:spacing w:after="0" w:line="240" w:lineRule="auto"/>
              <w:rPr>
                <w:rFonts w:ascii="Times New Roman" w:eastAsia="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14:paraId="2F316ED9"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октомври</w:t>
            </w:r>
          </w:p>
        </w:tc>
        <w:tc>
          <w:tcPr>
            <w:tcW w:w="1933" w:type="dxa"/>
            <w:tcBorders>
              <w:top w:val="single" w:sz="4" w:space="0" w:color="auto"/>
              <w:left w:val="single" w:sz="4" w:space="0" w:color="auto"/>
              <w:bottom w:val="single" w:sz="4" w:space="0" w:color="auto"/>
              <w:right w:val="single" w:sz="4" w:space="0" w:color="auto"/>
            </w:tcBorders>
            <w:hideMark/>
          </w:tcPr>
          <w:p w14:paraId="167653A0"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Навремено поттикнување на интерес и насочување на учениците за   избор напонатамошното свое образование по завршување н деветто одделение</w:t>
            </w:r>
          </w:p>
        </w:tc>
      </w:tr>
      <w:tr w:rsidR="005C6B35" w:rsidRPr="000C6B0A" w14:paraId="1721A08C" w14:textId="77777777" w:rsidTr="005C6B35">
        <w:tc>
          <w:tcPr>
            <w:tcW w:w="1555" w:type="dxa"/>
            <w:tcBorders>
              <w:top w:val="single" w:sz="4" w:space="0" w:color="auto"/>
              <w:left w:val="single" w:sz="4" w:space="0" w:color="auto"/>
              <w:bottom w:val="single" w:sz="4" w:space="0" w:color="auto"/>
              <w:right w:val="single" w:sz="4" w:space="0" w:color="auto"/>
            </w:tcBorders>
            <w:hideMark/>
          </w:tcPr>
          <w:p w14:paraId="55BA3973"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Писмен состав на тема:</w:t>
            </w:r>
          </w:p>
          <w:p w14:paraId="643AE01E"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Сакам да бидам</w:t>
            </w:r>
          </w:p>
        </w:tc>
        <w:tc>
          <w:tcPr>
            <w:tcW w:w="1559" w:type="dxa"/>
            <w:tcBorders>
              <w:top w:val="single" w:sz="4" w:space="0" w:color="auto"/>
              <w:left w:val="single" w:sz="4" w:space="0" w:color="auto"/>
              <w:bottom w:val="single" w:sz="4" w:space="0" w:color="auto"/>
              <w:right w:val="single" w:sz="4" w:space="0" w:color="auto"/>
            </w:tcBorders>
            <w:hideMark/>
          </w:tcPr>
          <w:p w14:paraId="41B4DBF4"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Наставници по македонски</w:t>
            </w:r>
          </w:p>
          <w:p w14:paraId="5266FF8C"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јазик</w:t>
            </w:r>
          </w:p>
        </w:tc>
        <w:tc>
          <w:tcPr>
            <w:tcW w:w="1134" w:type="dxa"/>
            <w:tcBorders>
              <w:top w:val="single" w:sz="4" w:space="0" w:color="auto"/>
              <w:left w:val="single" w:sz="4" w:space="0" w:color="auto"/>
              <w:bottom w:val="single" w:sz="4" w:space="0" w:color="auto"/>
              <w:right w:val="single" w:sz="4" w:space="0" w:color="auto"/>
            </w:tcBorders>
          </w:tcPr>
          <w:p w14:paraId="54668AE1"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 ученици од VIII и IX  одделение</w:t>
            </w:r>
          </w:p>
          <w:p w14:paraId="7CEABE97" w14:textId="77777777" w:rsidR="005C6B35" w:rsidRPr="005C6B35" w:rsidRDefault="005C6B35" w:rsidP="005C6B35">
            <w:pPr>
              <w:spacing w:after="0" w:line="240" w:lineRule="auto"/>
              <w:rPr>
                <w:rFonts w:ascii="Times New Roman" w:eastAsia="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549E936D"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Проекција на себе користејќи описна форма за изразување</w:t>
            </w:r>
          </w:p>
        </w:tc>
        <w:tc>
          <w:tcPr>
            <w:tcW w:w="1559" w:type="dxa"/>
            <w:tcBorders>
              <w:top w:val="single" w:sz="4" w:space="0" w:color="auto"/>
              <w:left w:val="single" w:sz="4" w:space="0" w:color="auto"/>
              <w:bottom w:val="single" w:sz="4" w:space="0" w:color="auto"/>
              <w:right w:val="single" w:sz="4" w:space="0" w:color="auto"/>
            </w:tcBorders>
          </w:tcPr>
          <w:p w14:paraId="628A9E14" w14:textId="77777777" w:rsidR="005C6B35" w:rsidRPr="005C6B35" w:rsidRDefault="005C6B35" w:rsidP="005C6B35">
            <w:pPr>
              <w:spacing w:after="0" w:line="240" w:lineRule="auto"/>
              <w:rPr>
                <w:rFonts w:ascii="Times New Roman" w:eastAsia="Times New Roman" w:hAnsi="Times New Roman"/>
                <w:sz w:val="20"/>
                <w:szCs w:val="20"/>
              </w:rPr>
            </w:pPr>
          </w:p>
          <w:p w14:paraId="7ADF4B2A"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Ноември</w:t>
            </w:r>
          </w:p>
        </w:tc>
        <w:tc>
          <w:tcPr>
            <w:tcW w:w="1933" w:type="dxa"/>
            <w:tcBorders>
              <w:top w:val="single" w:sz="4" w:space="0" w:color="auto"/>
              <w:left w:val="single" w:sz="4" w:space="0" w:color="auto"/>
              <w:bottom w:val="single" w:sz="4" w:space="0" w:color="auto"/>
              <w:right w:val="single" w:sz="4" w:space="0" w:color="auto"/>
            </w:tcBorders>
            <w:hideMark/>
          </w:tcPr>
          <w:p w14:paraId="63538BA8"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Откривање на сопствените интереси и желби за продолжување на образованието</w:t>
            </w:r>
          </w:p>
        </w:tc>
      </w:tr>
      <w:tr w:rsidR="005C6B35" w:rsidRPr="000C6B0A" w14:paraId="1C5B634D" w14:textId="77777777" w:rsidTr="005C6B35">
        <w:tc>
          <w:tcPr>
            <w:tcW w:w="1555" w:type="dxa"/>
            <w:tcBorders>
              <w:top w:val="single" w:sz="4" w:space="0" w:color="auto"/>
              <w:left w:val="single" w:sz="4" w:space="0" w:color="auto"/>
              <w:bottom w:val="single" w:sz="4" w:space="0" w:color="auto"/>
              <w:right w:val="single" w:sz="4" w:space="0" w:color="auto"/>
            </w:tcBorders>
            <w:hideMark/>
          </w:tcPr>
          <w:p w14:paraId="0018DFA6"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Увид во сликата за себе кај  учениците преку работилници  на тема:</w:t>
            </w:r>
          </w:p>
          <w:p w14:paraId="55488D0A" w14:textId="77777777" w:rsidR="005C6B35" w:rsidRPr="005C6B35" w:rsidRDefault="005C6B35" w:rsidP="005C6B35">
            <w:pPr>
              <w:spacing w:after="0" w:line="240" w:lineRule="auto"/>
              <w:rPr>
                <w:rFonts w:ascii="Times New Roman" w:eastAsia="Times New Roman" w:hAnsi="Times New Roman"/>
                <w:i/>
                <w:sz w:val="20"/>
                <w:szCs w:val="20"/>
              </w:rPr>
            </w:pPr>
            <w:r w:rsidRPr="005C6B35">
              <w:rPr>
                <w:rFonts w:ascii="Times New Roman" w:eastAsia="Times New Roman" w:hAnsi="Times New Roman"/>
                <w:i/>
                <w:sz w:val="20"/>
                <w:szCs w:val="20"/>
              </w:rPr>
              <w:t>-Кој сум јас</w:t>
            </w:r>
          </w:p>
          <w:p w14:paraId="5B579924" w14:textId="77777777" w:rsidR="005C6B35" w:rsidRPr="005C6B35" w:rsidRDefault="005C6B35" w:rsidP="005C6B35">
            <w:pPr>
              <w:spacing w:after="0" w:line="240" w:lineRule="auto"/>
              <w:rPr>
                <w:rFonts w:ascii="Times New Roman" w:eastAsia="Times New Roman" w:hAnsi="Times New Roman"/>
                <w:i/>
                <w:sz w:val="20"/>
                <w:szCs w:val="20"/>
              </w:rPr>
            </w:pPr>
            <w:r w:rsidRPr="005C6B35">
              <w:rPr>
                <w:rFonts w:ascii="Times New Roman" w:eastAsia="Times New Roman" w:hAnsi="Times New Roman"/>
                <w:i/>
                <w:sz w:val="20"/>
                <w:szCs w:val="20"/>
              </w:rPr>
              <w:t>-Мојот најголем успех</w:t>
            </w:r>
          </w:p>
          <w:p w14:paraId="4A9ADFC1"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i/>
                <w:sz w:val="20"/>
                <w:szCs w:val="20"/>
              </w:rPr>
              <w:lastRenderedPageBreak/>
              <w:t>-Каков би сакал да бидам</w:t>
            </w:r>
          </w:p>
        </w:tc>
        <w:tc>
          <w:tcPr>
            <w:tcW w:w="1559" w:type="dxa"/>
            <w:tcBorders>
              <w:top w:val="single" w:sz="4" w:space="0" w:color="auto"/>
              <w:left w:val="single" w:sz="4" w:space="0" w:color="auto"/>
              <w:bottom w:val="single" w:sz="4" w:space="0" w:color="auto"/>
              <w:right w:val="single" w:sz="4" w:space="0" w:color="auto"/>
            </w:tcBorders>
            <w:hideMark/>
          </w:tcPr>
          <w:p w14:paraId="3286DB9C"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lastRenderedPageBreak/>
              <w:t>Психолог</w:t>
            </w:r>
          </w:p>
          <w:p w14:paraId="7AA3CA1B"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Педагог</w:t>
            </w:r>
          </w:p>
          <w:p w14:paraId="788D7739"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Одделенски раководители на IX одделение</w:t>
            </w:r>
          </w:p>
        </w:tc>
        <w:tc>
          <w:tcPr>
            <w:tcW w:w="1134" w:type="dxa"/>
            <w:tcBorders>
              <w:top w:val="single" w:sz="4" w:space="0" w:color="auto"/>
              <w:left w:val="single" w:sz="4" w:space="0" w:color="auto"/>
              <w:bottom w:val="single" w:sz="4" w:space="0" w:color="auto"/>
              <w:right w:val="single" w:sz="4" w:space="0" w:color="auto"/>
            </w:tcBorders>
            <w:hideMark/>
          </w:tcPr>
          <w:p w14:paraId="6623CB01"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Ученици од  IX одделение</w:t>
            </w:r>
          </w:p>
        </w:tc>
        <w:tc>
          <w:tcPr>
            <w:tcW w:w="1276" w:type="dxa"/>
            <w:tcBorders>
              <w:top w:val="single" w:sz="4" w:space="0" w:color="auto"/>
              <w:left w:val="single" w:sz="4" w:space="0" w:color="auto"/>
              <w:bottom w:val="single" w:sz="4" w:space="0" w:color="auto"/>
              <w:right w:val="single" w:sz="4" w:space="0" w:color="auto"/>
            </w:tcBorders>
          </w:tcPr>
          <w:p w14:paraId="062FC49A"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Стручна</w:t>
            </w:r>
          </w:p>
          <w:p w14:paraId="7195F640"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Литература</w:t>
            </w:r>
          </w:p>
          <w:p w14:paraId="2114D8D5" w14:textId="77777777" w:rsidR="005C6B35" w:rsidRPr="005C6B35" w:rsidRDefault="005C6B35" w:rsidP="005C6B35">
            <w:pPr>
              <w:spacing w:after="0" w:line="240" w:lineRule="auto"/>
              <w:rPr>
                <w:rFonts w:ascii="Times New Roman" w:eastAsia="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14:paraId="37CF264A"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Ноември - декември</w:t>
            </w:r>
          </w:p>
        </w:tc>
        <w:tc>
          <w:tcPr>
            <w:tcW w:w="1933" w:type="dxa"/>
            <w:tcBorders>
              <w:top w:val="single" w:sz="4" w:space="0" w:color="auto"/>
              <w:left w:val="single" w:sz="4" w:space="0" w:color="auto"/>
              <w:bottom w:val="single" w:sz="4" w:space="0" w:color="auto"/>
              <w:right w:val="single" w:sz="4" w:space="0" w:color="auto"/>
            </w:tcBorders>
            <w:hideMark/>
          </w:tcPr>
          <w:p w14:paraId="20FCC697"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Учениците стекнуваат увид во своите јаки страни како и своите послаби страни</w:t>
            </w:r>
          </w:p>
        </w:tc>
      </w:tr>
      <w:tr w:rsidR="005C6B35" w:rsidRPr="000C6B0A" w14:paraId="0A1D0927" w14:textId="77777777" w:rsidTr="005C6B35">
        <w:tc>
          <w:tcPr>
            <w:tcW w:w="1555" w:type="dxa"/>
            <w:tcBorders>
              <w:top w:val="single" w:sz="4" w:space="0" w:color="auto"/>
              <w:left w:val="single" w:sz="4" w:space="0" w:color="auto"/>
              <w:bottom w:val="single" w:sz="4" w:space="0" w:color="auto"/>
              <w:right w:val="single" w:sz="4" w:space="0" w:color="auto"/>
            </w:tcBorders>
          </w:tcPr>
          <w:p w14:paraId="78FD4FA5"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lastRenderedPageBreak/>
              <w:t>Предавање:</w:t>
            </w:r>
          </w:p>
          <w:p w14:paraId="28E56281"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 xml:space="preserve">Зошто избираме одредена професија </w:t>
            </w:r>
          </w:p>
          <w:p w14:paraId="0300C88E" w14:textId="77777777" w:rsidR="005C6B35" w:rsidRPr="005C6B35" w:rsidRDefault="005C6B35" w:rsidP="005C6B35">
            <w:pPr>
              <w:spacing w:after="0" w:line="240" w:lineRule="auto"/>
              <w:rPr>
                <w:rFonts w:ascii="Times New Roman" w:eastAsia="Times New Roman" w:hAnsi="Times New Roman"/>
                <w:sz w:val="20"/>
                <w:szCs w:val="20"/>
              </w:rPr>
            </w:pPr>
          </w:p>
          <w:p w14:paraId="501AB352" w14:textId="77777777" w:rsidR="005C6B35" w:rsidRPr="005C6B35" w:rsidRDefault="005C6B35" w:rsidP="005C6B35">
            <w:pPr>
              <w:spacing w:after="0" w:line="240" w:lineRule="auto"/>
              <w:rPr>
                <w:rFonts w:ascii="Times New Roman" w:eastAsia="Times New Roman" w:hAnsi="Times New Roman"/>
                <w:sz w:val="20"/>
                <w:szCs w:val="20"/>
              </w:rPr>
            </w:pPr>
          </w:p>
          <w:p w14:paraId="2B5E326D"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Предности и тешкотии на одредени професии</w:t>
            </w:r>
          </w:p>
        </w:tc>
        <w:tc>
          <w:tcPr>
            <w:tcW w:w="1559" w:type="dxa"/>
            <w:tcBorders>
              <w:top w:val="single" w:sz="4" w:space="0" w:color="auto"/>
              <w:left w:val="single" w:sz="4" w:space="0" w:color="auto"/>
              <w:bottom w:val="single" w:sz="4" w:space="0" w:color="auto"/>
              <w:right w:val="single" w:sz="4" w:space="0" w:color="auto"/>
            </w:tcBorders>
            <w:hideMark/>
          </w:tcPr>
          <w:p w14:paraId="57C13DB6"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Одделенски раководители на IX одделение</w:t>
            </w:r>
          </w:p>
          <w:p w14:paraId="2B695F36"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Психолог</w:t>
            </w:r>
          </w:p>
        </w:tc>
        <w:tc>
          <w:tcPr>
            <w:tcW w:w="1134" w:type="dxa"/>
            <w:tcBorders>
              <w:top w:val="single" w:sz="4" w:space="0" w:color="auto"/>
              <w:left w:val="single" w:sz="4" w:space="0" w:color="auto"/>
              <w:bottom w:val="single" w:sz="4" w:space="0" w:color="auto"/>
              <w:right w:val="single" w:sz="4" w:space="0" w:color="auto"/>
            </w:tcBorders>
          </w:tcPr>
          <w:p w14:paraId="04766A45"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 ученици од VIII и IX  одделение</w:t>
            </w:r>
          </w:p>
          <w:p w14:paraId="4DD78FC3" w14:textId="77777777" w:rsidR="005C6B35" w:rsidRPr="005C6B35" w:rsidRDefault="005C6B35" w:rsidP="005C6B35">
            <w:pPr>
              <w:spacing w:after="0" w:line="240" w:lineRule="auto"/>
              <w:rPr>
                <w:rFonts w:ascii="Times New Roman" w:eastAsia="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tcPr>
          <w:p w14:paraId="61B31C9B"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Стручна</w:t>
            </w:r>
          </w:p>
          <w:p w14:paraId="2F5D4E4F"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Литература</w:t>
            </w:r>
          </w:p>
          <w:p w14:paraId="29920B09" w14:textId="77777777" w:rsidR="005C6B35" w:rsidRPr="005C6B35" w:rsidRDefault="005C6B35" w:rsidP="005C6B35">
            <w:pPr>
              <w:spacing w:after="0" w:line="240" w:lineRule="auto"/>
              <w:rPr>
                <w:rFonts w:ascii="Times New Roman" w:eastAsia="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14:paraId="62BE260B"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Декември</w:t>
            </w:r>
          </w:p>
          <w:p w14:paraId="33C662AB"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јануари</w:t>
            </w:r>
          </w:p>
        </w:tc>
        <w:tc>
          <w:tcPr>
            <w:tcW w:w="1933" w:type="dxa"/>
            <w:tcBorders>
              <w:top w:val="single" w:sz="4" w:space="0" w:color="auto"/>
              <w:left w:val="single" w:sz="4" w:space="0" w:color="auto"/>
              <w:bottom w:val="single" w:sz="4" w:space="0" w:color="auto"/>
              <w:right w:val="single" w:sz="4" w:space="0" w:color="auto"/>
            </w:tcBorders>
            <w:hideMark/>
          </w:tcPr>
          <w:p w14:paraId="5CC3F876"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-Формирање интерес за самостојно истражување и барање информации за одредена професија.</w:t>
            </w:r>
          </w:p>
          <w:p w14:paraId="651FA580"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-Стекнување знаења за одредена професија. Разбивање предрасуди кон одредени занимања</w:t>
            </w:r>
          </w:p>
        </w:tc>
      </w:tr>
      <w:tr w:rsidR="005C6B35" w:rsidRPr="000C6B0A" w14:paraId="0804437D" w14:textId="77777777" w:rsidTr="005C6B35">
        <w:tc>
          <w:tcPr>
            <w:tcW w:w="1555" w:type="dxa"/>
            <w:tcBorders>
              <w:top w:val="single" w:sz="4" w:space="0" w:color="auto"/>
              <w:left w:val="single" w:sz="4" w:space="0" w:color="auto"/>
              <w:bottom w:val="single" w:sz="4" w:space="0" w:color="auto"/>
              <w:right w:val="single" w:sz="4" w:space="0" w:color="auto"/>
            </w:tcBorders>
            <w:hideMark/>
          </w:tcPr>
          <w:p w14:paraId="16F4D4FE"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Работилница на тема Кариерно советување – мојата идна професија</w:t>
            </w:r>
          </w:p>
        </w:tc>
        <w:tc>
          <w:tcPr>
            <w:tcW w:w="1559" w:type="dxa"/>
            <w:tcBorders>
              <w:top w:val="single" w:sz="4" w:space="0" w:color="auto"/>
              <w:left w:val="single" w:sz="4" w:space="0" w:color="auto"/>
              <w:bottom w:val="single" w:sz="4" w:space="0" w:color="auto"/>
              <w:right w:val="single" w:sz="4" w:space="0" w:color="auto"/>
            </w:tcBorders>
            <w:hideMark/>
          </w:tcPr>
          <w:p w14:paraId="499BD41D"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Психолог</w:t>
            </w:r>
          </w:p>
        </w:tc>
        <w:tc>
          <w:tcPr>
            <w:tcW w:w="1134" w:type="dxa"/>
            <w:tcBorders>
              <w:top w:val="single" w:sz="4" w:space="0" w:color="auto"/>
              <w:left w:val="single" w:sz="4" w:space="0" w:color="auto"/>
              <w:bottom w:val="single" w:sz="4" w:space="0" w:color="auto"/>
              <w:right w:val="single" w:sz="4" w:space="0" w:color="auto"/>
            </w:tcBorders>
            <w:hideMark/>
          </w:tcPr>
          <w:p w14:paraId="7A252D14"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 ученици од IX одделение</w:t>
            </w:r>
          </w:p>
          <w:p w14:paraId="7F3F6294"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 родители на ученици од IX  одделение (родителски средби)</w:t>
            </w:r>
          </w:p>
        </w:tc>
        <w:tc>
          <w:tcPr>
            <w:tcW w:w="1276" w:type="dxa"/>
            <w:tcBorders>
              <w:top w:val="single" w:sz="4" w:space="0" w:color="auto"/>
              <w:left w:val="single" w:sz="4" w:space="0" w:color="auto"/>
              <w:bottom w:val="single" w:sz="4" w:space="0" w:color="auto"/>
              <w:right w:val="single" w:sz="4" w:space="0" w:color="auto"/>
            </w:tcBorders>
            <w:hideMark/>
          </w:tcPr>
          <w:p w14:paraId="3DB5D3F5"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Одделенски раководители</w:t>
            </w:r>
          </w:p>
          <w:p w14:paraId="03913227"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Стручна литература</w:t>
            </w:r>
          </w:p>
        </w:tc>
        <w:tc>
          <w:tcPr>
            <w:tcW w:w="1559" w:type="dxa"/>
            <w:tcBorders>
              <w:top w:val="single" w:sz="4" w:space="0" w:color="auto"/>
              <w:left w:val="single" w:sz="4" w:space="0" w:color="auto"/>
              <w:bottom w:val="single" w:sz="4" w:space="0" w:color="auto"/>
              <w:right w:val="single" w:sz="4" w:space="0" w:color="auto"/>
            </w:tcBorders>
            <w:hideMark/>
          </w:tcPr>
          <w:p w14:paraId="743DB4F7"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февруари -март</w:t>
            </w:r>
          </w:p>
        </w:tc>
        <w:tc>
          <w:tcPr>
            <w:tcW w:w="1933" w:type="dxa"/>
            <w:tcBorders>
              <w:top w:val="single" w:sz="4" w:space="0" w:color="auto"/>
              <w:left w:val="single" w:sz="4" w:space="0" w:color="auto"/>
              <w:bottom w:val="single" w:sz="4" w:space="0" w:color="auto"/>
              <w:right w:val="single" w:sz="4" w:space="0" w:color="auto"/>
            </w:tcBorders>
            <w:hideMark/>
          </w:tcPr>
          <w:p w14:paraId="7E546DC6"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Запознавање на учениците созначајноста за избор на своето идно образование а со тоа и својата идна кариера.Себеспознание,интереси, вредности и потенцијали</w:t>
            </w:r>
          </w:p>
        </w:tc>
      </w:tr>
      <w:tr w:rsidR="005C6B35" w:rsidRPr="000C6B0A" w14:paraId="7EB7F328" w14:textId="77777777" w:rsidTr="005C6B35">
        <w:tc>
          <w:tcPr>
            <w:tcW w:w="1555" w:type="dxa"/>
            <w:tcBorders>
              <w:top w:val="single" w:sz="4" w:space="0" w:color="auto"/>
              <w:left w:val="single" w:sz="4" w:space="0" w:color="auto"/>
              <w:bottom w:val="single" w:sz="4" w:space="0" w:color="auto"/>
              <w:right w:val="single" w:sz="4" w:space="0" w:color="auto"/>
            </w:tcBorders>
            <w:hideMark/>
          </w:tcPr>
          <w:p w14:paraId="269DBDF2"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Информирање за конкурсот за запишување на ученици восредните училишта на одделенски час</w:t>
            </w:r>
          </w:p>
        </w:tc>
        <w:tc>
          <w:tcPr>
            <w:tcW w:w="1559" w:type="dxa"/>
            <w:tcBorders>
              <w:top w:val="single" w:sz="4" w:space="0" w:color="auto"/>
              <w:left w:val="single" w:sz="4" w:space="0" w:color="auto"/>
              <w:bottom w:val="single" w:sz="4" w:space="0" w:color="auto"/>
              <w:right w:val="single" w:sz="4" w:space="0" w:color="auto"/>
            </w:tcBorders>
            <w:hideMark/>
          </w:tcPr>
          <w:p w14:paraId="0C8CB4D9"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Психолог</w:t>
            </w:r>
          </w:p>
          <w:p w14:paraId="0D02AAB3"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Педагог</w:t>
            </w:r>
          </w:p>
          <w:p w14:paraId="3A5B3B8B"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Одделенски ра на IX одделение</w:t>
            </w:r>
          </w:p>
        </w:tc>
        <w:tc>
          <w:tcPr>
            <w:tcW w:w="1134" w:type="dxa"/>
            <w:tcBorders>
              <w:top w:val="single" w:sz="4" w:space="0" w:color="auto"/>
              <w:left w:val="single" w:sz="4" w:space="0" w:color="auto"/>
              <w:bottom w:val="single" w:sz="4" w:space="0" w:color="auto"/>
              <w:right w:val="single" w:sz="4" w:space="0" w:color="auto"/>
            </w:tcBorders>
          </w:tcPr>
          <w:p w14:paraId="590804E8"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Ученици од IX одделение</w:t>
            </w:r>
          </w:p>
          <w:p w14:paraId="23B12814"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 родители на ученици од IX  одделение (родителски средби)</w:t>
            </w:r>
          </w:p>
          <w:p w14:paraId="5E5B3B0A" w14:textId="77777777" w:rsidR="005C6B35" w:rsidRPr="005C6B35" w:rsidRDefault="005C6B35" w:rsidP="005C6B35">
            <w:pPr>
              <w:spacing w:after="0" w:line="240" w:lineRule="auto"/>
              <w:rPr>
                <w:rFonts w:ascii="Times New Roman" w:eastAsia="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6CF4DC2D"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Конкурсот на МОН</w:t>
            </w:r>
          </w:p>
        </w:tc>
        <w:tc>
          <w:tcPr>
            <w:tcW w:w="1559" w:type="dxa"/>
            <w:tcBorders>
              <w:top w:val="single" w:sz="4" w:space="0" w:color="auto"/>
              <w:left w:val="single" w:sz="4" w:space="0" w:color="auto"/>
              <w:bottom w:val="single" w:sz="4" w:space="0" w:color="auto"/>
              <w:right w:val="single" w:sz="4" w:space="0" w:color="auto"/>
            </w:tcBorders>
            <w:hideMark/>
          </w:tcPr>
          <w:p w14:paraId="08AF999F"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Март</w:t>
            </w:r>
          </w:p>
        </w:tc>
        <w:tc>
          <w:tcPr>
            <w:tcW w:w="1933" w:type="dxa"/>
            <w:tcBorders>
              <w:top w:val="single" w:sz="4" w:space="0" w:color="auto"/>
              <w:left w:val="single" w:sz="4" w:space="0" w:color="auto"/>
              <w:bottom w:val="single" w:sz="4" w:space="0" w:color="auto"/>
              <w:right w:val="single" w:sz="4" w:space="0" w:color="auto"/>
            </w:tcBorders>
            <w:hideMark/>
          </w:tcPr>
          <w:p w14:paraId="53A51232"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Добивање навремени и квалитетни информации за можностите коиги нуди МОН за запишување во средно образование</w:t>
            </w:r>
          </w:p>
        </w:tc>
      </w:tr>
      <w:tr w:rsidR="005C6B35" w:rsidRPr="000C6B0A" w14:paraId="50D2306C" w14:textId="77777777" w:rsidTr="005C6B35">
        <w:tc>
          <w:tcPr>
            <w:tcW w:w="1555" w:type="dxa"/>
            <w:tcBorders>
              <w:top w:val="single" w:sz="4" w:space="0" w:color="auto"/>
              <w:left w:val="single" w:sz="4" w:space="0" w:color="auto"/>
              <w:bottom w:val="single" w:sz="4" w:space="0" w:color="auto"/>
              <w:right w:val="single" w:sz="4" w:space="0" w:color="auto"/>
            </w:tcBorders>
            <w:hideMark/>
          </w:tcPr>
          <w:p w14:paraId="71F8546B"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 xml:space="preserve">Испитување на интереси и </w:t>
            </w:r>
            <w:r w:rsidRPr="005C6B35">
              <w:rPr>
                <w:rFonts w:ascii="Times New Roman" w:eastAsia="Times New Roman" w:hAnsi="Times New Roman"/>
                <w:sz w:val="20"/>
                <w:szCs w:val="20"/>
              </w:rPr>
              <w:lastRenderedPageBreak/>
              <w:t>потенцијали на учениците од VIII и IX одделение</w:t>
            </w:r>
          </w:p>
        </w:tc>
        <w:tc>
          <w:tcPr>
            <w:tcW w:w="1559" w:type="dxa"/>
            <w:tcBorders>
              <w:top w:val="single" w:sz="4" w:space="0" w:color="auto"/>
              <w:left w:val="single" w:sz="4" w:space="0" w:color="auto"/>
              <w:bottom w:val="single" w:sz="4" w:space="0" w:color="auto"/>
              <w:right w:val="single" w:sz="4" w:space="0" w:color="auto"/>
            </w:tcBorders>
            <w:hideMark/>
          </w:tcPr>
          <w:p w14:paraId="5ECB75B2"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lastRenderedPageBreak/>
              <w:t xml:space="preserve">Психолог / одделенски </w:t>
            </w:r>
            <w:r w:rsidRPr="005C6B35">
              <w:rPr>
                <w:rFonts w:ascii="Times New Roman" w:eastAsia="Times New Roman" w:hAnsi="Times New Roman"/>
                <w:sz w:val="20"/>
                <w:szCs w:val="20"/>
              </w:rPr>
              <w:lastRenderedPageBreak/>
              <w:t>раководители</w:t>
            </w:r>
          </w:p>
        </w:tc>
        <w:tc>
          <w:tcPr>
            <w:tcW w:w="1134" w:type="dxa"/>
            <w:tcBorders>
              <w:top w:val="single" w:sz="4" w:space="0" w:color="auto"/>
              <w:left w:val="single" w:sz="4" w:space="0" w:color="auto"/>
              <w:bottom w:val="single" w:sz="4" w:space="0" w:color="auto"/>
              <w:right w:val="single" w:sz="4" w:space="0" w:color="auto"/>
            </w:tcBorders>
          </w:tcPr>
          <w:p w14:paraId="3E6F0C00"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lastRenderedPageBreak/>
              <w:t xml:space="preserve">- ученици од VIII и </w:t>
            </w:r>
            <w:r w:rsidRPr="005C6B35">
              <w:rPr>
                <w:rFonts w:ascii="Times New Roman" w:eastAsia="Times New Roman" w:hAnsi="Times New Roman"/>
                <w:sz w:val="20"/>
                <w:szCs w:val="20"/>
              </w:rPr>
              <w:lastRenderedPageBreak/>
              <w:t>IX  одделение</w:t>
            </w:r>
          </w:p>
          <w:p w14:paraId="452C29C7" w14:textId="77777777" w:rsidR="005C6B35" w:rsidRPr="005C6B35" w:rsidRDefault="005C6B35" w:rsidP="005C6B35">
            <w:pPr>
              <w:spacing w:after="0" w:line="240" w:lineRule="auto"/>
              <w:rPr>
                <w:rFonts w:ascii="Times New Roman" w:eastAsia="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4A4B7F99"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lastRenderedPageBreak/>
              <w:t>Прашалник за интереси</w:t>
            </w:r>
          </w:p>
          <w:p w14:paraId="4D6AF549"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lastRenderedPageBreak/>
              <w:t>RIASEC тест</w:t>
            </w:r>
          </w:p>
        </w:tc>
        <w:tc>
          <w:tcPr>
            <w:tcW w:w="1559" w:type="dxa"/>
            <w:tcBorders>
              <w:top w:val="single" w:sz="4" w:space="0" w:color="auto"/>
              <w:left w:val="single" w:sz="4" w:space="0" w:color="auto"/>
              <w:bottom w:val="single" w:sz="4" w:space="0" w:color="auto"/>
              <w:right w:val="single" w:sz="4" w:space="0" w:color="auto"/>
            </w:tcBorders>
          </w:tcPr>
          <w:p w14:paraId="1B50D028"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lastRenderedPageBreak/>
              <w:t>март</w:t>
            </w:r>
          </w:p>
          <w:p w14:paraId="064E51D2"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април</w:t>
            </w:r>
          </w:p>
          <w:p w14:paraId="05A59D1D" w14:textId="77777777" w:rsidR="005C6B35" w:rsidRPr="005C6B35" w:rsidRDefault="005C6B35" w:rsidP="005C6B35">
            <w:pPr>
              <w:spacing w:after="0" w:line="240" w:lineRule="auto"/>
              <w:rPr>
                <w:rFonts w:ascii="Times New Roman" w:eastAsia="Times New Roman" w:hAnsi="Times New Roman"/>
                <w:sz w:val="20"/>
                <w:szCs w:val="20"/>
              </w:rPr>
            </w:pPr>
          </w:p>
        </w:tc>
        <w:tc>
          <w:tcPr>
            <w:tcW w:w="1933" w:type="dxa"/>
            <w:tcBorders>
              <w:top w:val="single" w:sz="4" w:space="0" w:color="auto"/>
              <w:left w:val="single" w:sz="4" w:space="0" w:color="auto"/>
              <w:bottom w:val="single" w:sz="4" w:space="0" w:color="auto"/>
              <w:right w:val="single" w:sz="4" w:space="0" w:color="auto"/>
            </w:tcBorders>
            <w:hideMark/>
          </w:tcPr>
          <w:p w14:paraId="3D892160"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lastRenderedPageBreak/>
              <w:t xml:space="preserve">Проценка на интересите на </w:t>
            </w:r>
            <w:r w:rsidRPr="005C6B35">
              <w:rPr>
                <w:rFonts w:ascii="Times New Roman" w:eastAsia="Times New Roman" w:hAnsi="Times New Roman"/>
                <w:sz w:val="20"/>
                <w:szCs w:val="20"/>
              </w:rPr>
              <w:lastRenderedPageBreak/>
              <w:t>учениците за нивно натамошно насочување при изборот и запишувањето во средно училиште</w:t>
            </w:r>
          </w:p>
        </w:tc>
      </w:tr>
      <w:tr w:rsidR="005C6B35" w:rsidRPr="000C6B0A" w14:paraId="286E8F23" w14:textId="77777777" w:rsidTr="005C6B35">
        <w:tc>
          <w:tcPr>
            <w:tcW w:w="1555" w:type="dxa"/>
            <w:tcBorders>
              <w:top w:val="single" w:sz="4" w:space="0" w:color="auto"/>
              <w:left w:val="single" w:sz="4" w:space="0" w:color="auto"/>
              <w:bottom w:val="single" w:sz="4" w:space="0" w:color="auto"/>
              <w:right w:val="single" w:sz="4" w:space="0" w:color="auto"/>
            </w:tcBorders>
            <w:hideMark/>
          </w:tcPr>
          <w:p w14:paraId="2A988331" w14:textId="77777777" w:rsidR="005C6B35" w:rsidRPr="005C6B35" w:rsidRDefault="005C6B35" w:rsidP="005C6B35">
            <w:pPr>
              <w:spacing w:after="0" w:line="240" w:lineRule="auto"/>
              <w:rPr>
                <w:rFonts w:ascii="Times New Roman" w:eastAsia="Times New Roman" w:hAnsi="Times New Roman"/>
                <w:sz w:val="20"/>
                <w:szCs w:val="20"/>
                <w:highlight w:val="yellow"/>
              </w:rPr>
            </w:pPr>
            <w:r w:rsidRPr="005C6B35">
              <w:rPr>
                <w:rFonts w:ascii="Times New Roman" w:eastAsia="Times New Roman" w:hAnsi="Times New Roman"/>
                <w:sz w:val="20"/>
                <w:szCs w:val="20"/>
              </w:rPr>
              <w:lastRenderedPageBreak/>
              <w:t>Испитување на ученичките вредности значајни и во корелација соученичките интереси за идно образование</w:t>
            </w:r>
          </w:p>
        </w:tc>
        <w:tc>
          <w:tcPr>
            <w:tcW w:w="1559" w:type="dxa"/>
            <w:tcBorders>
              <w:top w:val="single" w:sz="4" w:space="0" w:color="auto"/>
              <w:left w:val="single" w:sz="4" w:space="0" w:color="auto"/>
              <w:bottom w:val="single" w:sz="4" w:space="0" w:color="auto"/>
              <w:right w:val="single" w:sz="4" w:space="0" w:color="auto"/>
            </w:tcBorders>
            <w:hideMark/>
          </w:tcPr>
          <w:p w14:paraId="37EDAE1E"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Психолог / одделенски раководители</w:t>
            </w:r>
          </w:p>
        </w:tc>
        <w:tc>
          <w:tcPr>
            <w:tcW w:w="1134" w:type="dxa"/>
            <w:tcBorders>
              <w:top w:val="single" w:sz="4" w:space="0" w:color="auto"/>
              <w:left w:val="single" w:sz="4" w:space="0" w:color="auto"/>
              <w:bottom w:val="single" w:sz="4" w:space="0" w:color="auto"/>
              <w:right w:val="single" w:sz="4" w:space="0" w:color="auto"/>
            </w:tcBorders>
          </w:tcPr>
          <w:p w14:paraId="343D7B08"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 ученици од VIII и IX  одделение</w:t>
            </w:r>
          </w:p>
          <w:p w14:paraId="35A5BC58" w14:textId="77777777" w:rsidR="005C6B35" w:rsidRPr="005C6B35" w:rsidRDefault="005C6B35" w:rsidP="005C6B35">
            <w:pPr>
              <w:spacing w:after="0" w:line="240" w:lineRule="auto"/>
              <w:rPr>
                <w:rFonts w:ascii="Times New Roman" w:eastAsia="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32375F06"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Работен лист за испитување на вредности</w:t>
            </w:r>
          </w:p>
        </w:tc>
        <w:tc>
          <w:tcPr>
            <w:tcW w:w="1559" w:type="dxa"/>
            <w:tcBorders>
              <w:top w:val="single" w:sz="4" w:space="0" w:color="auto"/>
              <w:left w:val="single" w:sz="4" w:space="0" w:color="auto"/>
              <w:bottom w:val="single" w:sz="4" w:space="0" w:color="auto"/>
              <w:right w:val="single" w:sz="4" w:space="0" w:color="auto"/>
            </w:tcBorders>
          </w:tcPr>
          <w:p w14:paraId="114547F8"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март</w:t>
            </w:r>
          </w:p>
          <w:p w14:paraId="29E69FF4"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април</w:t>
            </w:r>
          </w:p>
          <w:p w14:paraId="0F932996" w14:textId="77777777" w:rsidR="005C6B35" w:rsidRPr="005C6B35" w:rsidRDefault="005C6B35" w:rsidP="005C6B35">
            <w:pPr>
              <w:spacing w:after="0" w:line="240" w:lineRule="auto"/>
              <w:rPr>
                <w:rFonts w:ascii="Times New Roman" w:eastAsia="Times New Roman" w:hAnsi="Times New Roman"/>
                <w:sz w:val="20"/>
                <w:szCs w:val="20"/>
              </w:rPr>
            </w:pPr>
          </w:p>
        </w:tc>
        <w:tc>
          <w:tcPr>
            <w:tcW w:w="1933" w:type="dxa"/>
            <w:tcBorders>
              <w:top w:val="single" w:sz="4" w:space="0" w:color="auto"/>
              <w:left w:val="single" w:sz="4" w:space="0" w:color="auto"/>
              <w:bottom w:val="single" w:sz="4" w:space="0" w:color="auto"/>
              <w:right w:val="single" w:sz="4" w:space="0" w:color="auto"/>
            </w:tcBorders>
            <w:hideMark/>
          </w:tcPr>
          <w:p w14:paraId="1BAF2015" w14:textId="77777777" w:rsidR="005C6B35" w:rsidRPr="005C6B35" w:rsidRDefault="005C6B35" w:rsidP="005C6B35">
            <w:pPr>
              <w:spacing w:after="0" w:line="240" w:lineRule="auto"/>
              <w:rPr>
                <w:rFonts w:ascii="Times New Roman" w:eastAsia="Times New Roman" w:hAnsi="Times New Roman"/>
                <w:sz w:val="20"/>
                <w:szCs w:val="20"/>
                <w:highlight w:val="yellow"/>
              </w:rPr>
            </w:pPr>
            <w:r w:rsidRPr="005C6B35">
              <w:rPr>
                <w:rFonts w:ascii="Times New Roman" w:eastAsia="Times New Roman" w:hAnsi="Times New Roman"/>
                <w:sz w:val="20"/>
                <w:szCs w:val="20"/>
              </w:rPr>
              <w:t>Осознавање на  вредностите на учениците значајни за нивно натамошно насочување при изборот и запишувањето во средно училиште</w:t>
            </w:r>
          </w:p>
        </w:tc>
      </w:tr>
      <w:tr w:rsidR="005C6B35" w:rsidRPr="000C6B0A" w14:paraId="40188888" w14:textId="77777777" w:rsidTr="005C6B35">
        <w:tc>
          <w:tcPr>
            <w:tcW w:w="1555" w:type="dxa"/>
            <w:tcBorders>
              <w:top w:val="single" w:sz="4" w:space="0" w:color="auto"/>
              <w:left w:val="single" w:sz="4" w:space="0" w:color="auto"/>
              <w:bottom w:val="single" w:sz="4" w:space="0" w:color="auto"/>
              <w:right w:val="single" w:sz="4" w:space="0" w:color="auto"/>
            </w:tcBorders>
            <w:hideMark/>
          </w:tcPr>
          <w:p w14:paraId="3475EC76"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Примена на прашалник за проценка на споспобности на учениците од VIII и IX одделение</w:t>
            </w:r>
          </w:p>
        </w:tc>
        <w:tc>
          <w:tcPr>
            <w:tcW w:w="1559" w:type="dxa"/>
            <w:tcBorders>
              <w:top w:val="single" w:sz="4" w:space="0" w:color="auto"/>
              <w:left w:val="single" w:sz="4" w:space="0" w:color="auto"/>
              <w:bottom w:val="single" w:sz="4" w:space="0" w:color="auto"/>
              <w:right w:val="single" w:sz="4" w:space="0" w:color="auto"/>
            </w:tcBorders>
            <w:hideMark/>
          </w:tcPr>
          <w:p w14:paraId="2AFD2DEE"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-психолог</w:t>
            </w:r>
          </w:p>
          <w:p w14:paraId="4DD7CCBE"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одделенски раководители</w:t>
            </w:r>
          </w:p>
        </w:tc>
        <w:tc>
          <w:tcPr>
            <w:tcW w:w="1134" w:type="dxa"/>
            <w:tcBorders>
              <w:top w:val="single" w:sz="4" w:space="0" w:color="auto"/>
              <w:left w:val="single" w:sz="4" w:space="0" w:color="auto"/>
              <w:bottom w:val="single" w:sz="4" w:space="0" w:color="auto"/>
              <w:right w:val="single" w:sz="4" w:space="0" w:color="auto"/>
            </w:tcBorders>
          </w:tcPr>
          <w:p w14:paraId="6AD66139"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 ученици од VIII и IX  одделение</w:t>
            </w:r>
          </w:p>
          <w:p w14:paraId="3D5CBD7F" w14:textId="77777777" w:rsidR="005C6B35" w:rsidRPr="005C6B35" w:rsidRDefault="005C6B35" w:rsidP="005C6B35">
            <w:pPr>
              <w:spacing w:after="0" w:line="240" w:lineRule="auto"/>
              <w:rPr>
                <w:rFonts w:ascii="Times New Roman" w:eastAsia="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29DE794B"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-прашалник за споспобности</w:t>
            </w:r>
          </w:p>
        </w:tc>
        <w:tc>
          <w:tcPr>
            <w:tcW w:w="1559" w:type="dxa"/>
            <w:tcBorders>
              <w:top w:val="single" w:sz="4" w:space="0" w:color="auto"/>
              <w:left w:val="single" w:sz="4" w:space="0" w:color="auto"/>
              <w:bottom w:val="single" w:sz="4" w:space="0" w:color="auto"/>
              <w:right w:val="single" w:sz="4" w:space="0" w:color="auto"/>
            </w:tcBorders>
            <w:hideMark/>
          </w:tcPr>
          <w:p w14:paraId="56E00903"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-март</w:t>
            </w:r>
          </w:p>
          <w:p w14:paraId="6BC69EF7"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-арпил</w:t>
            </w:r>
          </w:p>
        </w:tc>
        <w:tc>
          <w:tcPr>
            <w:tcW w:w="1933" w:type="dxa"/>
            <w:tcBorders>
              <w:top w:val="single" w:sz="4" w:space="0" w:color="auto"/>
              <w:left w:val="single" w:sz="4" w:space="0" w:color="auto"/>
              <w:bottom w:val="single" w:sz="4" w:space="0" w:color="auto"/>
              <w:right w:val="single" w:sz="4" w:space="0" w:color="auto"/>
            </w:tcBorders>
            <w:hideMark/>
          </w:tcPr>
          <w:p w14:paraId="3DCD52A1"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 помош за</w:t>
            </w:r>
          </w:p>
          <w:p w14:paraId="08E7CFB8"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правилен избор на  струки и занимања</w:t>
            </w:r>
          </w:p>
        </w:tc>
      </w:tr>
      <w:tr w:rsidR="005C6B35" w:rsidRPr="000C6B0A" w14:paraId="13B36164" w14:textId="77777777" w:rsidTr="005C6B35">
        <w:tc>
          <w:tcPr>
            <w:tcW w:w="1555" w:type="dxa"/>
            <w:tcBorders>
              <w:top w:val="single" w:sz="4" w:space="0" w:color="auto"/>
              <w:left w:val="single" w:sz="4" w:space="0" w:color="auto"/>
              <w:bottom w:val="single" w:sz="4" w:space="0" w:color="auto"/>
              <w:right w:val="single" w:sz="4" w:space="0" w:color="auto"/>
            </w:tcBorders>
            <w:hideMark/>
          </w:tcPr>
          <w:p w14:paraId="083A9636" w14:textId="77777777" w:rsidR="005C6B35" w:rsidRPr="005C6B35" w:rsidRDefault="005C6B35" w:rsidP="005C6B35">
            <w:pPr>
              <w:spacing w:after="0" w:line="240" w:lineRule="auto"/>
              <w:rPr>
                <w:rFonts w:ascii="Times New Roman" w:eastAsia="Times New Roman" w:hAnsi="Times New Roman"/>
                <w:sz w:val="20"/>
                <w:szCs w:val="20"/>
                <w:highlight w:val="yellow"/>
              </w:rPr>
            </w:pPr>
            <w:r w:rsidRPr="005C6B35">
              <w:rPr>
                <w:rFonts w:ascii="Times New Roman" w:eastAsia="Times New Roman" w:hAnsi="Times New Roman"/>
                <w:sz w:val="20"/>
                <w:szCs w:val="20"/>
              </w:rPr>
              <w:t>Примена на сет прашаници за самопроценка за сопствените интереси на учениците</w:t>
            </w:r>
          </w:p>
        </w:tc>
        <w:tc>
          <w:tcPr>
            <w:tcW w:w="1559" w:type="dxa"/>
            <w:tcBorders>
              <w:top w:val="single" w:sz="4" w:space="0" w:color="auto"/>
              <w:left w:val="single" w:sz="4" w:space="0" w:color="auto"/>
              <w:bottom w:val="single" w:sz="4" w:space="0" w:color="auto"/>
              <w:right w:val="single" w:sz="4" w:space="0" w:color="auto"/>
            </w:tcBorders>
            <w:hideMark/>
          </w:tcPr>
          <w:p w14:paraId="4AA15010"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-психолог</w:t>
            </w:r>
          </w:p>
          <w:p w14:paraId="2989435D"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одделенски раководители</w:t>
            </w:r>
          </w:p>
        </w:tc>
        <w:tc>
          <w:tcPr>
            <w:tcW w:w="1134" w:type="dxa"/>
            <w:tcBorders>
              <w:top w:val="single" w:sz="4" w:space="0" w:color="auto"/>
              <w:left w:val="single" w:sz="4" w:space="0" w:color="auto"/>
              <w:bottom w:val="single" w:sz="4" w:space="0" w:color="auto"/>
              <w:right w:val="single" w:sz="4" w:space="0" w:color="auto"/>
            </w:tcBorders>
          </w:tcPr>
          <w:p w14:paraId="11EA208D"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 ученици од VIII и IX  одделение</w:t>
            </w:r>
          </w:p>
          <w:p w14:paraId="5DEF8BED" w14:textId="77777777" w:rsidR="005C6B35" w:rsidRPr="005C6B35" w:rsidRDefault="005C6B35" w:rsidP="005C6B35">
            <w:pPr>
              <w:spacing w:after="0" w:line="240" w:lineRule="auto"/>
              <w:rPr>
                <w:rFonts w:ascii="Times New Roman" w:eastAsia="Times New Roman" w:hAnsi="Times New Roman"/>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49D7E09C"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Сет прашалници за самопроценка</w:t>
            </w:r>
          </w:p>
        </w:tc>
        <w:tc>
          <w:tcPr>
            <w:tcW w:w="1559" w:type="dxa"/>
            <w:tcBorders>
              <w:top w:val="single" w:sz="4" w:space="0" w:color="auto"/>
              <w:left w:val="single" w:sz="4" w:space="0" w:color="auto"/>
              <w:bottom w:val="single" w:sz="4" w:space="0" w:color="auto"/>
              <w:right w:val="single" w:sz="4" w:space="0" w:color="auto"/>
            </w:tcBorders>
            <w:hideMark/>
          </w:tcPr>
          <w:p w14:paraId="79D08E85"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-март</w:t>
            </w:r>
          </w:p>
          <w:p w14:paraId="50F879F4"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-арпил</w:t>
            </w:r>
          </w:p>
        </w:tc>
        <w:tc>
          <w:tcPr>
            <w:tcW w:w="1933" w:type="dxa"/>
            <w:tcBorders>
              <w:top w:val="single" w:sz="4" w:space="0" w:color="auto"/>
              <w:left w:val="single" w:sz="4" w:space="0" w:color="auto"/>
              <w:bottom w:val="single" w:sz="4" w:space="0" w:color="auto"/>
              <w:right w:val="single" w:sz="4" w:space="0" w:color="auto"/>
            </w:tcBorders>
            <w:hideMark/>
          </w:tcPr>
          <w:p w14:paraId="676B665F"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 помош за</w:t>
            </w:r>
          </w:p>
          <w:p w14:paraId="1E433776"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правилен избор на  струки и занимања</w:t>
            </w:r>
          </w:p>
        </w:tc>
      </w:tr>
      <w:tr w:rsidR="005C6B35" w:rsidRPr="000C6B0A" w14:paraId="4A5378C3" w14:textId="77777777" w:rsidTr="005C6B35">
        <w:tc>
          <w:tcPr>
            <w:tcW w:w="1555" w:type="dxa"/>
            <w:tcBorders>
              <w:top w:val="single" w:sz="4" w:space="0" w:color="auto"/>
              <w:left w:val="single" w:sz="4" w:space="0" w:color="auto"/>
              <w:bottom w:val="single" w:sz="4" w:space="0" w:color="auto"/>
              <w:right w:val="single" w:sz="4" w:space="0" w:color="auto"/>
            </w:tcBorders>
            <w:hideMark/>
          </w:tcPr>
          <w:p w14:paraId="63AC03A8"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Спроведување на анкета</w:t>
            </w:r>
          </w:p>
          <w:p w14:paraId="59152510"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за продолжување на образованието</w:t>
            </w:r>
          </w:p>
        </w:tc>
        <w:tc>
          <w:tcPr>
            <w:tcW w:w="1559" w:type="dxa"/>
            <w:tcBorders>
              <w:top w:val="single" w:sz="4" w:space="0" w:color="auto"/>
              <w:left w:val="single" w:sz="4" w:space="0" w:color="auto"/>
              <w:bottom w:val="single" w:sz="4" w:space="0" w:color="auto"/>
              <w:right w:val="single" w:sz="4" w:space="0" w:color="auto"/>
            </w:tcBorders>
            <w:hideMark/>
          </w:tcPr>
          <w:p w14:paraId="1B3BB945"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-психолог</w:t>
            </w:r>
          </w:p>
          <w:p w14:paraId="5D3F5977"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-педагог</w:t>
            </w:r>
          </w:p>
        </w:tc>
        <w:tc>
          <w:tcPr>
            <w:tcW w:w="1134" w:type="dxa"/>
            <w:tcBorders>
              <w:top w:val="single" w:sz="4" w:space="0" w:color="auto"/>
              <w:left w:val="single" w:sz="4" w:space="0" w:color="auto"/>
              <w:bottom w:val="single" w:sz="4" w:space="0" w:color="auto"/>
              <w:right w:val="single" w:sz="4" w:space="0" w:color="auto"/>
            </w:tcBorders>
            <w:hideMark/>
          </w:tcPr>
          <w:p w14:paraId="62581C6B"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-ученици</w:t>
            </w:r>
          </w:p>
          <w:p w14:paraId="69472E2E"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 xml:space="preserve">од девето одд </w:t>
            </w:r>
          </w:p>
        </w:tc>
        <w:tc>
          <w:tcPr>
            <w:tcW w:w="1276" w:type="dxa"/>
            <w:tcBorders>
              <w:top w:val="single" w:sz="4" w:space="0" w:color="auto"/>
              <w:left w:val="single" w:sz="4" w:space="0" w:color="auto"/>
              <w:bottom w:val="single" w:sz="4" w:space="0" w:color="auto"/>
              <w:right w:val="single" w:sz="4" w:space="0" w:color="auto"/>
            </w:tcBorders>
            <w:hideMark/>
          </w:tcPr>
          <w:p w14:paraId="6AC37778"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-анкети</w:t>
            </w:r>
          </w:p>
          <w:p w14:paraId="67CB31D9"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-записници</w:t>
            </w:r>
          </w:p>
          <w:p w14:paraId="79444A50"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-извештаи</w:t>
            </w:r>
          </w:p>
        </w:tc>
        <w:tc>
          <w:tcPr>
            <w:tcW w:w="1559" w:type="dxa"/>
            <w:tcBorders>
              <w:top w:val="single" w:sz="4" w:space="0" w:color="auto"/>
              <w:left w:val="single" w:sz="4" w:space="0" w:color="auto"/>
              <w:bottom w:val="single" w:sz="4" w:space="0" w:color="auto"/>
              <w:right w:val="single" w:sz="4" w:space="0" w:color="auto"/>
            </w:tcBorders>
            <w:hideMark/>
          </w:tcPr>
          <w:p w14:paraId="4BE3E243"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-март</w:t>
            </w:r>
          </w:p>
        </w:tc>
        <w:tc>
          <w:tcPr>
            <w:tcW w:w="1933" w:type="dxa"/>
            <w:tcBorders>
              <w:top w:val="single" w:sz="4" w:space="0" w:color="auto"/>
              <w:left w:val="single" w:sz="4" w:space="0" w:color="auto"/>
              <w:bottom w:val="single" w:sz="4" w:space="0" w:color="auto"/>
              <w:right w:val="single" w:sz="4" w:space="0" w:color="auto"/>
            </w:tcBorders>
            <w:hideMark/>
          </w:tcPr>
          <w:p w14:paraId="006C0048"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 запознавање со интересите и намерите на учениците за продолжување на образованието</w:t>
            </w:r>
          </w:p>
        </w:tc>
      </w:tr>
      <w:tr w:rsidR="005C6B35" w:rsidRPr="000C6B0A" w14:paraId="641B4AC0" w14:textId="77777777" w:rsidTr="005C6B35">
        <w:tc>
          <w:tcPr>
            <w:tcW w:w="1555" w:type="dxa"/>
            <w:tcBorders>
              <w:top w:val="single" w:sz="4" w:space="0" w:color="auto"/>
              <w:left w:val="single" w:sz="4" w:space="0" w:color="auto"/>
              <w:bottom w:val="single" w:sz="4" w:space="0" w:color="auto"/>
              <w:right w:val="single" w:sz="4" w:space="0" w:color="auto"/>
            </w:tcBorders>
            <w:hideMark/>
          </w:tcPr>
          <w:p w14:paraId="7F4CA9ED"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-Советодавно консултативни средби со родителите</w:t>
            </w:r>
          </w:p>
          <w:p w14:paraId="3B1FF3A4"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 xml:space="preserve">- Запознавање на учениците </w:t>
            </w:r>
            <w:r w:rsidRPr="005C6B35">
              <w:rPr>
                <w:rFonts w:ascii="Times New Roman" w:eastAsia="Times New Roman" w:hAnsi="Times New Roman"/>
                <w:sz w:val="20"/>
                <w:szCs w:val="20"/>
              </w:rPr>
              <w:lastRenderedPageBreak/>
              <w:t>со услугите и ресурсите кои ги нуди кариерното катче</w:t>
            </w:r>
          </w:p>
        </w:tc>
        <w:tc>
          <w:tcPr>
            <w:tcW w:w="1559" w:type="dxa"/>
            <w:tcBorders>
              <w:top w:val="single" w:sz="4" w:space="0" w:color="auto"/>
              <w:left w:val="single" w:sz="4" w:space="0" w:color="auto"/>
              <w:bottom w:val="single" w:sz="4" w:space="0" w:color="auto"/>
              <w:right w:val="single" w:sz="4" w:space="0" w:color="auto"/>
            </w:tcBorders>
            <w:hideMark/>
          </w:tcPr>
          <w:p w14:paraId="53D2AEDF"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lastRenderedPageBreak/>
              <w:t>-психолог</w:t>
            </w:r>
          </w:p>
          <w:p w14:paraId="548B881D"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-педагог</w:t>
            </w:r>
          </w:p>
          <w:p w14:paraId="07F197FB"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-одд. раководители</w:t>
            </w:r>
          </w:p>
        </w:tc>
        <w:tc>
          <w:tcPr>
            <w:tcW w:w="1134" w:type="dxa"/>
            <w:tcBorders>
              <w:top w:val="single" w:sz="4" w:space="0" w:color="auto"/>
              <w:left w:val="single" w:sz="4" w:space="0" w:color="auto"/>
              <w:bottom w:val="single" w:sz="4" w:space="0" w:color="auto"/>
              <w:right w:val="single" w:sz="4" w:space="0" w:color="auto"/>
            </w:tcBorders>
            <w:hideMark/>
          </w:tcPr>
          <w:p w14:paraId="5A602AAF"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-родители на учениците од IX одделение.</w:t>
            </w:r>
          </w:p>
        </w:tc>
        <w:tc>
          <w:tcPr>
            <w:tcW w:w="1276" w:type="dxa"/>
            <w:tcBorders>
              <w:top w:val="single" w:sz="4" w:space="0" w:color="auto"/>
              <w:left w:val="single" w:sz="4" w:space="0" w:color="auto"/>
              <w:bottom w:val="single" w:sz="4" w:space="0" w:color="auto"/>
              <w:right w:val="single" w:sz="4" w:space="0" w:color="auto"/>
            </w:tcBorders>
          </w:tcPr>
          <w:p w14:paraId="365265C0"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-стручни соработници</w:t>
            </w:r>
          </w:p>
          <w:p w14:paraId="121638FD"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-анкети</w:t>
            </w:r>
          </w:p>
          <w:p w14:paraId="79950B43"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-кариерно катче</w:t>
            </w:r>
          </w:p>
          <w:p w14:paraId="65DE02DF"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lastRenderedPageBreak/>
              <w:t>-стручни материјали</w:t>
            </w:r>
          </w:p>
          <w:p w14:paraId="112116D5" w14:textId="77777777" w:rsidR="005C6B35" w:rsidRPr="005C6B35" w:rsidRDefault="005C6B35" w:rsidP="005C6B35">
            <w:pPr>
              <w:spacing w:after="0" w:line="240" w:lineRule="auto"/>
              <w:rPr>
                <w:rFonts w:ascii="Times New Roman" w:eastAsia="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14:paraId="3D75997C"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lastRenderedPageBreak/>
              <w:t>-април</w:t>
            </w:r>
          </w:p>
        </w:tc>
        <w:tc>
          <w:tcPr>
            <w:tcW w:w="1933" w:type="dxa"/>
            <w:tcBorders>
              <w:top w:val="single" w:sz="4" w:space="0" w:color="auto"/>
              <w:left w:val="single" w:sz="4" w:space="0" w:color="auto"/>
              <w:bottom w:val="single" w:sz="4" w:space="0" w:color="auto"/>
              <w:right w:val="single" w:sz="4" w:space="0" w:color="auto"/>
            </w:tcBorders>
            <w:hideMark/>
          </w:tcPr>
          <w:p w14:paraId="638DF50C"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 xml:space="preserve">-информирање на родителите за критеирумите за упис во средно образование </w:t>
            </w:r>
          </w:p>
          <w:p w14:paraId="57FEC6BE"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 xml:space="preserve">-користење на </w:t>
            </w:r>
            <w:r w:rsidRPr="005C6B35">
              <w:rPr>
                <w:rFonts w:ascii="Times New Roman" w:eastAsia="Times New Roman" w:hAnsi="Times New Roman"/>
                <w:sz w:val="20"/>
                <w:szCs w:val="20"/>
              </w:rPr>
              <w:lastRenderedPageBreak/>
              <w:t>брошури, летоци и др.стручна литература</w:t>
            </w:r>
          </w:p>
        </w:tc>
      </w:tr>
      <w:tr w:rsidR="005C6B35" w:rsidRPr="000C6B0A" w14:paraId="53029DC3" w14:textId="77777777" w:rsidTr="005C6B35">
        <w:tc>
          <w:tcPr>
            <w:tcW w:w="1555" w:type="dxa"/>
            <w:tcBorders>
              <w:top w:val="single" w:sz="4" w:space="0" w:color="auto"/>
              <w:left w:val="single" w:sz="4" w:space="0" w:color="auto"/>
              <w:bottom w:val="single" w:sz="4" w:space="0" w:color="auto"/>
              <w:right w:val="single" w:sz="4" w:space="0" w:color="auto"/>
            </w:tcBorders>
            <w:hideMark/>
          </w:tcPr>
          <w:p w14:paraId="060F9EE4"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lastRenderedPageBreak/>
              <w:t>Индивидуални советодавни разговори и советувања соученци и родители во врска нивните интереси за продолжување на образованието</w:t>
            </w:r>
          </w:p>
        </w:tc>
        <w:tc>
          <w:tcPr>
            <w:tcW w:w="1559" w:type="dxa"/>
            <w:tcBorders>
              <w:top w:val="single" w:sz="4" w:space="0" w:color="auto"/>
              <w:left w:val="single" w:sz="4" w:space="0" w:color="auto"/>
              <w:bottom w:val="single" w:sz="4" w:space="0" w:color="auto"/>
              <w:right w:val="single" w:sz="4" w:space="0" w:color="auto"/>
            </w:tcBorders>
          </w:tcPr>
          <w:p w14:paraId="204F3CF7"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-психолог</w:t>
            </w:r>
          </w:p>
          <w:p w14:paraId="1AE282AF"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-педагог</w:t>
            </w:r>
          </w:p>
          <w:p w14:paraId="7EBC3AD4" w14:textId="77777777" w:rsidR="005C6B35" w:rsidRPr="005C6B35" w:rsidRDefault="005C6B35" w:rsidP="005C6B35">
            <w:pPr>
              <w:spacing w:after="0" w:line="240" w:lineRule="auto"/>
              <w:rPr>
                <w:rFonts w:ascii="Times New Roman" w:eastAsia="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14:paraId="1629CD41"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 ученици од VIII и IX  одделение</w:t>
            </w:r>
          </w:p>
          <w:p w14:paraId="5CB4025D"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 родители на ученици VIII и IX  одделение</w:t>
            </w:r>
          </w:p>
        </w:tc>
        <w:tc>
          <w:tcPr>
            <w:tcW w:w="1276" w:type="dxa"/>
            <w:tcBorders>
              <w:top w:val="single" w:sz="4" w:space="0" w:color="auto"/>
              <w:left w:val="single" w:sz="4" w:space="0" w:color="auto"/>
              <w:bottom w:val="single" w:sz="4" w:space="0" w:color="auto"/>
              <w:right w:val="single" w:sz="4" w:space="0" w:color="auto"/>
            </w:tcBorders>
            <w:hideMark/>
          </w:tcPr>
          <w:p w14:paraId="00CB9C21"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-наставници</w:t>
            </w:r>
          </w:p>
          <w:p w14:paraId="1E315882"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 xml:space="preserve">-стручни лица </w:t>
            </w:r>
          </w:p>
          <w:p w14:paraId="661D47BF"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-кариерно катче</w:t>
            </w:r>
          </w:p>
        </w:tc>
        <w:tc>
          <w:tcPr>
            <w:tcW w:w="1559" w:type="dxa"/>
            <w:tcBorders>
              <w:top w:val="single" w:sz="4" w:space="0" w:color="auto"/>
              <w:left w:val="single" w:sz="4" w:space="0" w:color="auto"/>
              <w:bottom w:val="single" w:sz="4" w:space="0" w:color="auto"/>
              <w:right w:val="single" w:sz="4" w:space="0" w:color="auto"/>
            </w:tcBorders>
            <w:hideMark/>
          </w:tcPr>
          <w:p w14:paraId="0C564B89"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-во тек на второто полугодие</w:t>
            </w:r>
          </w:p>
        </w:tc>
        <w:tc>
          <w:tcPr>
            <w:tcW w:w="1933" w:type="dxa"/>
            <w:tcBorders>
              <w:top w:val="single" w:sz="4" w:space="0" w:color="auto"/>
              <w:left w:val="single" w:sz="4" w:space="0" w:color="auto"/>
              <w:bottom w:val="single" w:sz="4" w:space="0" w:color="auto"/>
              <w:right w:val="single" w:sz="4" w:space="0" w:color="auto"/>
            </w:tcBorders>
          </w:tcPr>
          <w:p w14:paraId="659C7A2B"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-правилен избор на  струки и занимања</w:t>
            </w:r>
          </w:p>
          <w:p w14:paraId="3F07B4B0"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 xml:space="preserve">-добивање на информации за изготвување на CV, мотивационо писмо и план за развој на кариера за учениците </w:t>
            </w:r>
          </w:p>
          <w:p w14:paraId="25ABA173"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-др.активности поврзани со кариерното советување на учениците</w:t>
            </w:r>
          </w:p>
          <w:p w14:paraId="445D86A1" w14:textId="77777777" w:rsidR="005C6B35" w:rsidRPr="005C6B35" w:rsidRDefault="005C6B35" w:rsidP="005C6B35">
            <w:pPr>
              <w:spacing w:after="0" w:line="240" w:lineRule="auto"/>
              <w:rPr>
                <w:rFonts w:ascii="Times New Roman" w:eastAsia="Times New Roman" w:hAnsi="Times New Roman"/>
                <w:sz w:val="20"/>
                <w:szCs w:val="20"/>
              </w:rPr>
            </w:pPr>
          </w:p>
        </w:tc>
      </w:tr>
      <w:tr w:rsidR="005C6B35" w:rsidRPr="000C6B0A" w14:paraId="59D0CE1A" w14:textId="77777777" w:rsidTr="005C6B35">
        <w:tc>
          <w:tcPr>
            <w:tcW w:w="1555" w:type="dxa"/>
            <w:tcBorders>
              <w:top w:val="single" w:sz="4" w:space="0" w:color="auto"/>
              <w:left w:val="single" w:sz="4" w:space="0" w:color="auto"/>
              <w:bottom w:val="single" w:sz="4" w:space="0" w:color="auto"/>
              <w:right w:val="single" w:sz="4" w:space="0" w:color="auto"/>
            </w:tcBorders>
            <w:hideMark/>
          </w:tcPr>
          <w:p w14:paraId="266B226D"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Помош и организирање на презентации на струки и занимања од државните и приватни средни училишта во РМ и градот</w:t>
            </w:r>
          </w:p>
        </w:tc>
        <w:tc>
          <w:tcPr>
            <w:tcW w:w="1559" w:type="dxa"/>
            <w:tcBorders>
              <w:top w:val="single" w:sz="4" w:space="0" w:color="auto"/>
              <w:left w:val="single" w:sz="4" w:space="0" w:color="auto"/>
              <w:bottom w:val="single" w:sz="4" w:space="0" w:color="auto"/>
              <w:right w:val="single" w:sz="4" w:space="0" w:color="auto"/>
            </w:tcBorders>
            <w:hideMark/>
          </w:tcPr>
          <w:p w14:paraId="7714683E"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-психолог</w:t>
            </w:r>
          </w:p>
          <w:p w14:paraId="64EFF8A6"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-педагог</w:t>
            </w:r>
          </w:p>
          <w:p w14:paraId="6522E852"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-одд. раководители на IX одделение</w:t>
            </w:r>
          </w:p>
        </w:tc>
        <w:tc>
          <w:tcPr>
            <w:tcW w:w="1134" w:type="dxa"/>
            <w:tcBorders>
              <w:top w:val="single" w:sz="4" w:space="0" w:color="auto"/>
              <w:left w:val="single" w:sz="4" w:space="0" w:color="auto"/>
              <w:bottom w:val="single" w:sz="4" w:space="0" w:color="auto"/>
              <w:right w:val="single" w:sz="4" w:space="0" w:color="auto"/>
            </w:tcBorders>
            <w:hideMark/>
          </w:tcPr>
          <w:p w14:paraId="073780D6"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-ученици</w:t>
            </w:r>
          </w:p>
          <w:p w14:paraId="77564C8F"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од IX одделение</w:t>
            </w:r>
          </w:p>
        </w:tc>
        <w:tc>
          <w:tcPr>
            <w:tcW w:w="1276" w:type="dxa"/>
            <w:tcBorders>
              <w:top w:val="single" w:sz="4" w:space="0" w:color="auto"/>
              <w:left w:val="single" w:sz="4" w:space="0" w:color="auto"/>
              <w:bottom w:val="single" w:sz="4" w:space="0" w:color="auto"/>
              <w:right w:val="single" w:sz="4" w:space="0" w:color="auto"/>
            </w:tcBorders>
            <w:hideMark/>
          </w:tcPr>
          <w:p w14:paraId="44C3FA57"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-стручни лица</w:t>
            </w:r>
          </w:p>
          <w:p w14:paraId="2D67C721"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 xml:space="preserve"> -ЦД   презентации</w:t>
            </w:r>
          </w:p>
          <w:p w14:paraId="014F0992"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-флаери</w:t>
            </w:r>
          </w:p>
        </w:tc>
        <w:tc>
          <w:tcPr>
            <w:tcW w:w="1559" w:type="dxa"/>
            <w:tcBorders>
              <w:top w:val="single" w:sz="4" w:space="0" w:color="auto"/>
              <w:left w:val="single" w:sz="4" w:space="0" w:color="auto"/>
              <w:bottom w:val="single" w:sz="4" w:space="0" w:color="auto"/>
              <w:right w:val="single" w:sz="4" w:space="0" w:color="auto"/>
            </w:tcBorders>
            <w:hideMark/>
          </w:tcPr>
          <w:p w14:paraId="502ECB94"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април -јуни</w:t>
            </w:r>
          </w:p>
        </w:tc>
        <w:tc>
          <w:tcPr>
            <w:tcW w:w="1933" w:type="dxa"/>
            <w:tcBorders>
              <w:top w:val="single" w:sz="4" w:space="0" w:color="auto"/>
              <w:left w:val="single" w:sz="4" w:space="0" w:color="auto"/>
              <w:bottom w:val="single" w:sz="4" w:space="0" w:color="auto"/>
              <w:right w:val="single" w:sz="4" w:space="0" w:color="auto"/>
            </w:tcBorders>
          </w:tcPr>
          <w:p w14:paraId="2E44C6AF"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 xml:space="preserve">-запознавање </w:t>
            </w:r>
          </w:p>
          <w:p w14:paraId="1F86E551"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со условите и критеирумите за упис во средно образование</w:t>
            </w:r>
          </w:p>
          <w:p w14:paraId="151821AE" w14:textId="77777777" w:rsidR="005C6B35" w:rsidRPr="005C6B35" w:rsidRDefault="005C6B35" w:rsidP="005C6B35">
            <w:pPr>
              <w:spacing w:after="0" w:line="240" w:lineRule="auto"/>
              <w:rPr>
                <w:rFonts w:ascii="Times New Roman" w:eastAsia="Times New Roman" w:hAnsi="Times New Roman"/>
                <w:sz w:val="20"/>
                <w:szCs w:val="20"/>
              </w:rPr>
            </w:pPr>
          </w:p>
        </w:tc>
      </w:tr>
      <w:tr w:rsidR="005C6B35" w:rsidRPr="000C6B0A" w14:paraId="662CE6AB" w14:textId="77777777" w:rsidTr="005C6B35">
        <w:tc>
          <w:tcPr>
            <w:tcW w:w="1555" w:type="dxa"/>
            <w:tcBorders>
              <w:top w:val="single" w:sz="4" w:space="0" w:color="auto"/>
              <w:left w:val="single" w:sz="4" w:space="0" w:color="auto"/>
              <w:bottom w:val="single" w:sz="4" w:space="0" w:color="auto"/>
              <w:right w:val="single" w:sz="4" w:space="0" w:color="auto"/>
            </w:tcBorders>
            <w:hideMark/>
          </w:tcPr>
          <w:p w14:paraId="3A7F96A2"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Индивидуална советодавна работа со ученици и родители околу изборот на понатамошно образование</w:t>
            </w:r>
          </w:p>
        </w:tc>
        <w:tc>
          <w:tcPr>
            <w:tcW w:w="1559" w:type="dxa"/>
            <w:tcBorders>
              <w:top w:val="single" w:sz="4" w:space="0" w:color="auto"/>
              <w:left w:val="single" w:sz="4" w:space="0" w:color="auto"/>
              <w:bottom w:val="single" w:sz="4" w:space="0" w:color="auto"/>
              <w:right w:val="single" w:sz="4" w:space="0" w:color="auto"/>
            </w:tcBorders>
            <w:hideMark/>
          </w:tcPr>
          <w:p w14:paraId="4BC2A0DD"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психолог</w:t>
            </w:r>
          </w:p>
        </w:tc>
        <w:tc>
          <w:tcPr>
            <w:tcW w:w="1134" w:type="dxa"/>
            <w:tcBorders>
              <w:top w:val="single" w:sz="4" w:space="0" w:color="auto"/>
              <w:left w:val="single" w:sz="4" w:space="0" w:color="auto"/>
              <w:bottom w:val="single" w:sz="4" w:space="0" w:color="auto"/>
              <w:right w:val="single" w:sz="4" w:space="0" w:color="auto"/>
            </w:tcBorders>
            <w:hideMark/>
          </w:tcPr>
          <w:p w14:paraId="04A21A3A"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Ученици од IX одделение</w:t>
            </w:r>
          </w:p>
        </w:tc>
        <w:tc>
          <w:tcPr>
            <w:tcW w:w="1276" w:type="dxa"/>
            <w:tcBorders>
              <w:top w:val="single" w:sz="4" w:space="0" w:color="auto"/>
              <w:left w:val="single" w:sz="4" w:space="0" w:color="auto"/>
              <w:bottom w:val="single" w:sz="4" w:space="0" w:color="auto"/>
              <w:right w:val="single" w:sz="4" w:space="0" w:color="auto"/>
            </w:tcBorders>
          </w:tcPr>
          <w:p w14:paraId="59D4D1AD"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 Конкурсот на МОН</w:t>
            </w:r>
          </w:p>
          <w:p w14:paraId="547CB2F0"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 xml:space="preserve"> - резултати од прашалници, работни листови</w:t>
            </w:r>
          </w:p>
          <w:p w14:paraId="4EE979E7"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 xml:space="preserve">- оценки и карактеристики на </w:t>
            </w:r>
            <w:r w:rsidRPr="005C6B35">
              <w:rPr>
                <w:rFonts w:ascii="Times New Roman" w:eastAsia="Times New Roman" w:hAnsi="Times New Roman"/>
                <w:sz w:val="20"/>
                <w:szCs w:val="20"/>
              </w:rPr>
              <w:lastRenderedPageBreak/>
              <w:t>ученикот во дополнителни училишни и вонучилишни активности</w:t>
            </w:r>
          </w:p>
          <w:p w14:paraId="6DF66F27" w14:textId="77777777" w:rsidR="005C6B35" w:rsidRPr="005C6B35" w:rsidRDefault="005C6B35" w:rsidP="005C6B35">
            <w:pPr>
              <w:spacing w:after="0" w:line="240" w:lineRule="auto"/>
              <w:rPr>
                <w:rFonts w:ascii="Times New Roman" w:eastAsia="Times New Roman" w:hAnsi="Times New Roman"/>
                <w:sz w:val="20"/>
                <w:szCs w:val="20"/>
              </w:rPr>
            </w:pPr>
          </w:p>
          <w:p w14:paraId="22131C03" w14:textId="77777777" w:rsidR="005C6B35" w:rsidRPr="005C6B35" w:rsidRDefault="005C6B35" w:rsidP="005C6B35">
            <w:pPr>
              <w:spacing w:after="0" w:line="240" w:lineRule="auto"/>
              <w:rPr>
                <w:rFonts w:ascii="Times New Roman" w:eastAsia="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hideMark/>
          </w:tcPr>
          <w:p w14:paraId="522667D8" w14:textId="77777777" w:rsidR="005C6B35" w:rsidRPr="005C6B35" w:rsidRDefault="005C6B35" w:rsidP="005C6B35">
            <w:pPr>
              <w:spacing w:after="0" w:line="240" w:lineRule="auto"/>
              <w:rPr>
                <w:rFonts w:ascii="Times New Roman" w:eastAsia="Times New Roman" w:hAnsi="Times New Roman"/>
                <w:sz w:val="20"/>
                <w:szCs w:val="20"/>
                <w:highlight w:val="yellow"/>
              </w:rPr>
            </w:pPr>
            <w:r w:rsidRPr="005C6B35">
              <w:rPr>
                <w:rFonts w:ascii="Times New Roman" w:eastAsia="Times New Roman" w:hAnsi="Times New Roman"/>
                <w:sz w:val="20"/>
                <w:szCs w:val="20"/>
              </w:rPr>
              <w:lastRenderedPageBreak/>
              <w:t>април јуни</w:t>
            </w:r>
          </w:p>
        </w:tc>
        <w:tc>
          <w:tcPr>
            <w:tcW w:w="1933" w:type="dxa"/>
            <w:tcBorders>
              <w:top w:val="single" w:sz="4" w:space="0" w:color="auto"/>
              <w:left w:val="single" w:sz="4" w:space="0" w:color="auto"/>
              <w:bottom w:val="single" w:sz="4" w:space="0" w:color="auto"/>
              <w:right w:val="single" w:sz="4" w:space="0" w:color="auto"/>
            </w:tcBorders>
            <w:hideMark/>
          </w:tcPr>
          <w:p w14:paraId="266AB19F"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Подршка на родителите и учениците при носење на одлука за избор за продолжување на образованието и запишување во средно училиште</w:t>
            </w:r>
          </w:p>
        </w:tc>
      </w:tr>
      <w:tr w:rsidR="005C6B35" w:rsidRPr="000C6B0A" w14:paraId="1D0BC65F" w14:textId="77777777" w:rsidTr="005C6B35">
        <w:tc>
          <w:tcPr>
            <w:tcW w:w="1555" w:type="dxa"/>
            <w:tcBorders>
              <w:top w:val="single" w:sz="4" w:space="0" w:color="auto"/>
              <w:left w:val="single" w:sz="4" w:space="0" w:color="auto"/>
              <w:bottom w:val="single" w:sz="4" w:space="0" w:color="auto"/>
              <w:right w:val="single" w:sz="4" w:space="0" w:color="auto"/>
            </w:tcBorders>
            <w:hideMark/>
          </w:tcPr>
          <w:p w14:paraId="639A1A04"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lastRenderedPageBreak/>
              <w:t>Поставување на конкурсот за</w:t>
            </w:r>
          </w:p>
          <w:p w14:paraId="29E4FAE0"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запишување</w:t>
            </w:r>
          </w:p>
          <w:p w14:paraId="50791AAC"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Во средните училишта на МОН на огласна табла</w:t>
            </w:r>
          </w:p>
        </w:tc>
        <w:tc>
          <w:tcPr>
            <w:tcW w:w="1559" w:type="dxa"/>
            <w:tcBorders>
              <w:top w:val="single" w:sz="4" w:space="0" w:color="auto"/>
              <w:left w:val="single" w:sz="4" w:space="0" w:color="auto"/>
              <w:bottom w:val="single" w:sz="4" w:space="0" w:color="auto"/>
              <w:right w:val="single" w:sz="4" w:space="0" w:color="auto"/>
            </w:tcBorders>
            <w:hideMark/>
          </w:tcPr>
          <w:p w14:paraId="51011445"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Стручна служба</w:t>
            </w:r>
          </w:p>
        </w:tc>
        <w:tc>
          <w:tcPr>
            <w:tcW w:w="1134" w:type="dxa"/>
            <w:tcBorders>
              <w:top w:val="single" w:sz="4" w:space="0" w:color="auto"/>
              <w:left w:val="single" w:sz="4" w:space="0" w:color="auto"/>
              <w:bottom w:val="single" w:sz="4" w:space="0" w:color="auto"/>
              <w:right w:val="single" w:sz="4" w:space="0" w:color="auto"/>
            </w:tcBorders>
            <w:hideMark/>
          </w:tcPr>
          <w:p w14:paraId="31738877"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Ученици од IX оддление</w:t>
            </w:r>
          </w:p>
        </w:tc>
        <w:tc>
          <w:tcPr>
            <w:tcW w:w="1276" w:type="dxa"/>
            <w:tcBorders>
              <w:top w:val="single" w:sz="4" w:space="0" w:color="auto"/>
              <w:left w:val="single" w:sz="4" w:space="0" w:color="auto"/>
              <w:bottom w:val="single" w:sz="4" w:space="0" w:color="auto"/>
              <w:right w:val="single" w:sz="4" w:space="0" w:color="auto"/>
            </w:tcBorders>
            <w:hideMark/>
          </w:tcPr>
          <w:p w14:paraId="3846F833"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Конкурсот на МОН</w:t>
            </w:r>
          </w:p>
        </w:tc>
        <w:tc>
          <w:tcPr>
            <w:tcW w:w="1559" w:type="dxa"/>
            <w:tcBorders>
              <w:top w:val="single" w:sz="4" w:space="0" w:color="auto"/>
              <w:left w:val="single" w:sz="4" w:space="0" w:color="auto"/>
              <w:bottom w:val="single" w:sz="4" w:space="0" w:color="auto"/>
              <w:right w:val="single" w:sz="4" w:space="0" w:color="auto"/>
            </w:tcBorders>
            <w:hideMark/>
          </w:tcPr>
          <w:p w14:paraId="15AC947F"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Мај</w:t>
            </w:r>
          </w:p>
        </w:tc>
        <w:tc>
          <w:tcPr>
            <w:tcW w:w="1933" w:type="dxa"/>
            <w:tcBorders>
              <w:top w:val="single" w:sz="4" w:space="0" w:color="auto"/>
              <w:left w:val="single" w:sz="4" w:space="0" w:color="auto"/>
              <w:bottom w:val="single" w:sz="4" w:space="0" w:color="auto"/>
              <w:right w:val="single" w:sz="4" w:space="0" w:color="auto"/>
            </w:tcBorders>
          </w:tcPr>
          <w:p w14:paraId="18C9890E"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Навремено информирање на учениците и запознавање  со условите и критеирумите за упис во средно образование</w:t>
            </w:r>
          </w:p>
          <w:p w14:paraId="069BAB6A" w14:textId="77777777" w:rsidR="005C6B35" w:rsidRPr="005C6B35" w:rsidRDefault="005C6B35" w:rsidP="005C6B35">
            <w:pPr>
              <w:spacing w:after="0" w:line="240" w:lineRule="auto"/>
              <w:rPr>
                <w:rFonts w:ascii="Times New Roman" w:eastAsia="Times New Roman" w:hAnsi="Times New Roman"/>
                <w:sz w:val="20"/>
                <w:szCs w:val="20"/>
              </w:rPr>
            </w:pPr>
          </w:p>
        </w:tc>
      </w:tr>
      <w:tr w:rsidR="005C6B35" w:rsidRPr="000C6B0A" w14:paraId="38F48050" w14:textId="77777777" w:rsidTr="005C6B35">
        <w:tc>
          <w:tcPr>
            <w:tcW w:w="1555" w:type="dxa"/>
            <w:tcBorders>
              <w:top w:val="single" w:sz="4" w:space="0" w:color="auto"/>
              <w:left w:val="single" w:sz="4" w:space="0" w:color="auto"/>
              <w:bottom w:val="single" w:sz="4" w:space="0" w:color="auto"/>
              <w:right w:val="single" w:sz="4" w:space="0" w:color="auto"/>
            </w:tcBorders>
            <w:hideMark/>
          </w:tcPr>
          <w:p w14:paraId="67C5DB37"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Поставување на плакати за средните училишта иподелување на флаери одистите доучениците иродителите</w:t>
            </w:r>
          </w:p>
        </w:tc>
        <w:tc>
          <w:tcPr>
            <w:tcW w:w="1559" w:type="dxa"/>
            <w:tcBorders>
              <w:top w:val="single" w:sz="4" w:space="0" w:color="auto"/>
              <w:left w:val="single" w:sz="4" w:space="0" w:color="auto"/>
              <w:bottom w:val="single" w:sz="4" w:space="0" w:color="auto"/>
              <w:right w:val="single" w:sz="4" w:space="0" w:color="auto"/>
            </w:tcBorders>
            <w:hideMark/>
          </w:tcPr>
          <w:p w14:paraId="2C77A95E" w14:textId="77777777" w:rsidR="005C6B35" w:rsidRPr="005C6B35" w:rsidRDefault="005C6B35" w:rsidP="005C6B35">
            <w:pPr>
              <w:spacing w:after="0" w:line="240" w:lineRule="auto"/>
              <w:rPr>
                <w:sz w:val="20"/>
                <w:szCs w:val="20"/>
              </w:rPr>
            </w:pPr>
            <w:r w:rsidRPr="005C6B35">
              <w:rPr>
                <w:sz w:val="20"/>
                <w:szCs w:val="20"/>
              </w:rPr>
              <w:t>Стручна служба</w:t>
            </w:r>
          </w:p>
        </w:tc>
        <w:tc>
          <w:tcPr>
            <w:tcW w:w="1134" w:type="dxa"/>
            <w:tcBorders>
              <w:top w:val="single" w:sz="4" w:space="0" w:color="auto"/>
              <w:left w:val="single" w:sz="4" w:space="0" w:color="auto"/>
              <w:bottom w:val="single" w:sz="4" w:space="0" w:color="auto"/>
              <w:right w:val="single" w:sz="4" w:space="0" w:color="auto"/>
            </w:tcBorders>
            <w:hideMark/>
          </w:tcPr>
          <w:p w14:paraId="05A95391" w14:textId="77777777" w:rsidR="005C6B35" w:rsidRPr="005C6B35" w:rsidRDefault="005C6B35" w:rsidP="005C6B35">
            <w:pPr>
              <w:spacing w:after="0" w:line="240" w:lineRule="auto"/>
              <w:rPr>
                <w:sz w:val="20"/>
                <w:szCs w:val="20"/>
              </w:rPr>
            </w:pPr>
            <w:r w:rsidRPr="005C6B35">
              <w:rPr>
                <w:sz w:val="20"/>
                <w:szCs w:val="20"/>
              </w:rPr>
              <w:t>Ученици од IX оддление</w:t>
            </w:r>
          </w:p>
        </w:tc>
        <w:tc>
          <w:tcPr>
            <w:tcW w:w="1276" w:type="dxa"/>
            <w:tcBorders>
              <w:top w:val="single" w:sz="4" w:space="0" w:color="auto"/>
              <w:left w:val="single" w:sz="4" w:space="0" w:color="auto"/>
              <w:bottom w:val="single" w:sz="4" w:space="0" w:color="auto"/>
              <w:right w:val="single" w:sz="4" w:space="0" w:color="auto"/>
            </w:tcBorders>
            <w:hideMark/>
          </w:tcPr>
          <w:p w14:paraId="4BF7A20A" w14:textId="77777777" w:rsidR="005C6B35" w:rsidRPr="005C6B35" w:rsidRDefault="005C6B35" w:rsidP="005C6B35">
            <w:pPr>
              <w:spacing w:after="0" w:line="240" w:lineRule="auto"/>
              <w:rPr>
                <w:sz w:val="20"/>
                <w:szCs w:val="20"/>
              </w:rPr>
            </w:pPr>
            <w:r w:rsidRPr="005C6B35">
              <w:rPr>
                <w:sz w:val="20"/>
                <w:szCs w:val="20"/>
              </w:rPr>
              <w:t>Конкурсот на МОН</w:t>
            </w:r>
          </w:p>
        </w:tc>
        <w:tc>
          <w:tcPr>
            <w:tcW w:w="1559" w:type="dxa"/>
            <w:tcBorders>
              <w:top w:val="single" w:sz="4" w:space="0" w:color="auto"/>
              <w:left w:val="single" w:sz="4" w:space="0" w:color="auto"/>
              <w:bottom w:val="single" w:sz="4" w:space="0" w:color="auto"/>
              <w:right w:val="single" w:sz="4" w:space="0" w:color="auto"/>
            </w:tcBorders>
            <w:hideMark/>
          </w:tcPr>
          <w:p w14:paraId="76103498" w14:textId="77777777" w:rsidR="005C6B35" w:rsidRPr="005C6B35" w:rsidRDefault="005C6B35" w:rsidP="005C6B35">
            <w:pPr>
              <w:spacing w:after="0" w:line="240" w:lineRule="auto"/>
              <w:rPr>
                <w:sz w:val="20"/>
                <w:szCs w:val="20"/>
              </w:rPr>
            </w:pPr>
            <w:r w:rsidRPr="005C6B35">
              <w:rPr>
                <w:sz w:val="20"/>
                <w:szCs w:val="20"/>
              </w:rPr>
              <w:t>Мај</w:t>
            </w:r>
          </w:p>
        </w:tc>
        <w:tc>
          <w:tcPr>
            <w:tcW w:w="1933" w:type="dxa"/>
            <w:tcBorders>
              <w:top w:val="single" w:sz="4" w:space="0" w:color="auto"/>
              <w:left w:val="single" w:sz="4" w:space="0" w:color="auto"/>
              <w:bottom w:val="single" w:sz="4" w:space="0" w:color="auto"/>
              <w:right w:val="single" w:sz="4" w:space="0" w:color="auto"/>
            </w:tcBorders>
            <w:hideMark/>
          </w:tcPr>
          <w:p w14:paraId="66BE98B0" w14:textId="77777777" w:rsidR="005C6B35" w:rsidRPr="005C6B35" w:rsidRDefault="005C6B35" w:rsidP="005C6B35">
            <w:pPr>
              <w:spacing w:after="0" w:line="240" w:lineRule="auto"/>
              <w:rPr>
                <w:rFonts w:ascii="Times New Roman" w:eastAsia="Times New Roman" w:hAnsi="Times New Roman"/>
                <w:sz w:val="20"/>
                <w:szCs w:val="20"/>
              </w:rPr>
            </w:pPr>
            <w:r w:rsidRPr="005C6B35">
              <w:rPr>
                <w:rFonts w:ascii="Times New Roman" w:eastAsia="Times New Roman" w:hAnsi="Times New Roman"/>
                <w:sz w:val="20"/>
                <w:szCs w:val="20"/>
              </w:rPr>
              <w:t>Навремено информирање на учениците и запознавање  со условитеза упис во разни средни училишта</w:t>
            </w:r>
          </w:p>
        </w:tc>
      </w:tr>
    </w:tbl>
    <w:p w14:paraId="16EB57E1" w14:textId="77777777" w:rsidR="005C6B35" w:rsidRPr="005C6B35" w:rsidRDefault="005C6B35" w:rsidP="005C6B35">
      <w:pPr>
        <w:spacing w:line="360" w:lineRule="auto"/>
        <w:jc w:val="both"/>
        <w:rPr>
          <w:rFonts w:ascii="Arial" w:hAnsi="Arial" w:cs="Arial"/>
          <w:sz w:val="20"/>
          <w:szCs w:val="20"/>
          <w:lang w:val="ru-RU"/>
        </w:rPr>
      </w:pPr>
    </w:p>
    <w:p w14:paraId="5D970BE8" w14:textId="77777777" w:rsidR="005C6B35" w:rsidRPr="005C6B35" w:rsidRDefault="005C6B35" w:rsidP="005C6B35">
      <w:pPr>
        <w:spacing w:line="360" w:lineRule="auto"/>
        <w:jc w:val="both"/>
        <w:rPr>
          <w:rFonts w:ascii="Arial" w:hAnsi="Arial" w:cs="Arial"/>
          <w:b/>
          <w:i/>
          <w:sz w:val="20"/>
          <w:szCs w:val="20"/>
          <w:lang w:val="ru-RU"/>
        </w:rPr>
      </w:pPr>
      <w:r w:rsidRPr="005C6B35">
        <w:rPr>
          <w:rFonts w:ascii="Arial" w:hAnsi="Arial" w:cs="Arial"/>
          <w:b/>
          <w:bCs/>
          <w:sz w:val="20"/>
          <w:szCs w:val="20"/>
          <w:lang w:val="ru-RU"/>
        </w:rPr>
        <w:t xml:space="preserve">Забелешка: </w:t>
      </w:r>
      <w:r w:rsidRPr="005C6B35">
        <w:rPr>
          <w:rFonts w:ascii="Arial" w:hAnsi="Arial" w:cs="Arial"/>
          <w:b/>
          <w:sz w:val="20"/>
          <w:szCs w:val="20"/>
          <w:lang w:val="ru-RU"/>
        </w:rPr>
        <w:t xml:space="preserve">Во </w:t>
      </w:r>
      <w:r w:rsidRPr="005C6B35">
        <w:rPr>
          <w:rFonts w:ascii="Arial" w:hAnsi="Arial" w:cs="Arial"/>
          <w:b/>
          <w:i/>
          <w:sz w:val="20"/>
          <w:szCs w:val="20"/>
          <w:lang w:val="ru-RU"/>
        </w:rPr>
        <w:t>зависност од условите може да дојде до поместување на редоследот на планираните активности.</w:t>
      </w:r>
    </w:p>
    <w:p w14:paraId="06B0B3D4" w14:textId="77777777" w:rsidR="005C6B35" w:rsidRPr="005C6B35" w:rsidRDefault="005C6B35" w:rsidP="005C6B35">
      <w:pPr>
        <w:spacing w:line="360" w:lineRule="auto"/>
        <w:jc w:val="both"/>
        <w:rPr>
          <w:rFonts w:ascii="Arial" w:hAnsi="Arial" w:cs="Arial"/>
          <w:b/>
          <w:i/>
          <w:sz w:val="20"/>
          <w:szCs w:val="20"/>
          <w:lang w:val="mk-MK"/>
        </w:rPr>
      </w:pPr>
      <w:r w:rsidRPr="005C6B35">
        <w:rPr>
          <w:rFonts w:ascii="Arial" w:hAnsi="Arial" w:cs="Arial"/>
          <w:b/>
          <w:bCs/>
          <w:sz w:val="20"/>
          <w:szCs w:val="20"/>
          <w:lang w:val="ru-RU"/>
        </w:rPr>
        <w:t xml:space="preserve">Заклучок: </w:t>
      </w:r>
      <w:r w:rsidRPr="005C6B35">
        <w:rPr>
          <w:rFonts w:ascii="Arial" w:hAnsi="Arial" w:cs="Arial"/>
          <w:b/>
          <w:i/>
          <w:sz w:val="20"/>
          <w:szCs w:val="20"/>
          <w:lang w:val="ru-RU"/>
        </w:rPr>
        <w:t>Со професионалната ориентација во основното образование се овозможува учениците полесно да  можат да се</w:t>
      </w:r>
      <w:r w:rsidRPr="005C6B35">
        <w:rPr>
          <w:rFonts w:ascii="Arial" w:hAnsi="Arial" w:cs="Arial"/>
          <w:b/>
          <w:bCs/>
          <w:i/>
          <w:sz w:val="20"/>
          <w:szCs w:val="20"/>
          <w:lang w:val="ru-RU"/>
        </w:rPr>
        <w:t xml:space="preserve"> </w:t>
      </w:r>
      <w:r w:rsidRPr="005C6B35">
        <w:rPr>
          <w:rFonts w:ascii="Arial" w:hAnsi="Arial" w:cs="Arial"/>
          <w:b/>
          <w:i/>
          <w:sz w:val="20"/>
          <w:szCs w:val="20"/>
          <w:lang w:val="ru-RU"/>
        </w:rPr>
        <w:t>ориентираат и да го продолжат образованието во средните училишта како и правилно насочување во изборот на нивната идна професија.</w:t>
      </w:r>
    </w:p>
    <w:p w14:paraId="43EF78BF" w14:textId="77777777" w:rsidR="005C6B35" w:rsidRPr="005C6B35" w:rsidRDefault="005C6B35" w:rsidP="005C6B35">
      <w:pPr>
        <w:spacing w:line="360" w:lineRule="auto"/>
        <w:jc w:val="both"/>
        <w:rPr>
          <w:rFonts w:ascii="Arial" w:hAnsi="Arial" w:cs="Arial"/>
          <w:b/>
          <w:i/>
          <w:sz w:val="20"/>
          <w:szCs w:val="20"/>
          <w:lang w:val="mk-MK"/>
        </w:rPr>
      </w:pPr>
    </w:p>
    <w:p w14:paraId="54F82215" w14:textId="77777777" w:rsidR="005C6B35" w:rsidRPr="005C6B35" w:rsidRDefault="005C6B35" w:rsidP="005C6B35">
      <w:pPr>
        <w:spacing w:line="360" w:lineRule="auto"/>
        <w:jc w:val="both"/>
        <w:rPr>
          <w:rFonts w:ascii="Arial" w:hAnsi="Arial" w:cs="Arial"/>
          <w:b/>
          <w:sz w:val="20"/>
          <w:szCs w:val="20"/>
          <w:lang w:val="mk-MK"/>
        </w:rPr>
      </w:pPr>
      <w:r w:rsidRPr="005C6B35">
        <w:rPr>
          <w:rFonts w:ascii="Arial" w:hAnsi="Arial" w:cs="Arial"/>
          <w:b/>
          <w:i/>
          <w:sz w:val="20"/>
          <w:szCs w:val="20"/>
          <w:lang w:val="mk-MK"/>
        </w:rPr>
        <w:t>Тим за поддршка</w:t>
      </w:r>
      <w:r w:rsidRPr="005C6B35">
        <w:rPr>
          <w:rFonts w:ascii="Arial" w:hAnsi="Arial" w:cs="Arial"/>
          <w:b/>
          <w:sz w:val="20"/>
          <w:szCs w:val="20"/>
          <w:lang w:val="mk-MK"/>
        </w:rPr>
        <w:t>:</w:t>
      </w:r>
    </w:p>
    <w:p w14:paraId="4E4072A5" w14:textId="77777777" w:rsidR="005C6B35" w:rsidRPr="005C6B35" w:rsidRDefault="005C6B35" w:rsidP="005C6B35">
      <w:pPr>
        <w:spacing w:line="360" w:lineRule="auto"/>
        <w:jc w:val="both"/>
        <w:rPr>
          <w:rFonts w:ascii="Arial" w:hAnsi="Arial" w:cs="Arial"/>
          <w:sz w:val="20"/>
          <w:szCs w:val="20"/>
          <w:lang w:val="mk-MK"/>
        </w:rPr>
      </w:pPr>
      <w:r w:rsidRPr="005C6B35">
        <w:rPr>
          <w:rFonts w:ascii="Arial" w:hAnsi="Arial" w:cs="Arial"/>
          <w:sz w:val="20"/>
          <w:szCs w:val="20"/>
          <w:lang w:val="mk-MK"/>
        </w:rPr>
        <w:lastRenderedPageBreak/>
        <w:t>Љубомир Арсовски-  одговорен одделенски наставник</w:t>
      </w:r>
    </w:p>
    <w:p w14:paraId="197AF6D1" w14:textId="77777777" w:rsidR="005C6B35" w:rsidRPr="005C6B35" w:rsidRDefault="005C6B35" w:rsidP="005C6B35">
      <w:pPr>
        <w:spacing w:line="360" w:lineRule="auto"/>
        <w:jc w:val="both"/>
        <w:rPr>
          <w:rFonts w:ascii="Arial" w:hAnsi="Arial" w:cs="Arial"/>
          <w:sz w:val="20"/>
          <w:szCs w:val="20"/>
          <w:lang w:val="mk-MK"/>
        </w:rPr>
      </w:pPr>
      <w:r w:rsidRPr="005C6B35">
        <w:rPr>
          <w:rFonts w:ascii="Arial" w:hAnsi="Arial" w:cs="Arial"/>
          <w:sz w:val="20"/>
          <w:szCs w:val="20"/>
          <w:lang w:val="mk-MK"/>
        </w:rPr>
        <w:t>Лидија Арсова –одделенски наставник</w:t>
      </w:r>
    </w:p>
    <w:p w14:paraId="1D5B5F5C" w14:textId="77777777" w:rsidR="005C6B35" w:rsidRPr="005C6B35" w:rsidRDefault="005C6B35" w:rsidP="005C6B35">
      <w:pPr>
        <w:spacing w:line="360" w:lineRule="auto"/>
        <w:jc w:val="both"/>
        <w:rPr>
          <w:rFonts w:ascii="Arial" w:hAnsi="Arial" w:cs="Arial"/>
          <w:sz w:val="20"/>
          <w:szCs w:val="20"/>
          <w:lang w:val="mk-MK"/>
        </w:rPr>
      </w:pPr>
      <w:r w:rsidRPr="005C6B35">
        <w:rPr>
          <w:rFonts w:ascii="Arial" w:hAnsi="Arial" w:cs="Arial"/>
          <w:sz w:val="20"/>
          <w:szCs w:val="20"/>
          <w:lang w:val="mk-MK"/>
        </w:rPr>
        <w:t>Христијан Ѓорѓиев – предметен наставник</w:t>
      </w:r>
    </w:p>
    <w:p w14:paraId="5565FF13" w14:textId="77777777" w:rsidR="005C6B35" w:rsidRPr="005C6B35" w:rsidRDefault="005C6B35" w:rsidP="005C6B35">
      <w:pPr>
        <w:spacing w:line="360" w:lineRule="auto"/>
        <w:jc w:val="both"/>
        <w:rPr>
          <w:rFonts w:ascii="Arial" w:hAnsi="Arial" w:cs="Arial"/>
          <w:sz w:val="20"/>
          <w:szCs w:val="20"/>
          <w:lang w:val="mk-MK"/>
        </w:rPr>
      </w:pPr>
      <w:r w:rsidRPr="005C6B35">
        <w:rPr>
          <w:rFonts w:ascii="Arial" w:hAnsi="Arial" w:cs="Arial"/>
          <w:sz w:val="20"/>
          <w:szCs w:val="20"/>
          <w:lang w:val="mk-MK"/>
        </w:rPr>
        <w:t>Лидија Ташева – предметен наставник</w:t>
      </w:r>
    </w:p>
    <w:p w14:paraId="44F74DA6" w14:textId="77777777" w:rsidR="005C6B35" w:rsidRPr="005C6B35" w:rsidRDefault="005C6B35" w:rsidP="005C6B35">
      <w:pPr>
        <w:spacing w:line="360" w:lineRule="auto"/>
        <w:jc w:val="both"/>
        <w:rPr>
          <w:rFonts w:ascii="Arial" w:hAnsi="Arial" w:cs="Arial"/>
          <w:sz w:val="20"/>
          <w:szCs w:val="20"/>
          <w:lang w:val="mk-MK"/>
        </w:rPr>
      </w:pPr>
      <w:r w:rsidRPr="005C6B35">
        <w:rPr>
          <w:rFonts w:ascii="Arial" w:hAnsi="Arial" w:cs="Arial"/>
          <w:sz w:val="20"/>
          <w:szCs w:val="20"/>
          <w:lang w:val="mk-MK"/>
        </w:rPr>
        <w:t>Валентина Ефремовска – предметен наставник</w:t>
      </w:r>
    </w:p>
    <w:p w14:paraId="5E6AB9A9" w14:textId="77777777" w:rsidR="005C6B35" w:rsidRPr="005C6B35" w:rsidRDefault="005C6B35" w:rsidP="005C6B35">
      <w:pPr>
        <w:spacing w:line="360" w:lineRule="auto"/>
        <w:jc w:val="both"/>
        <w:rPr>
          <w:rFonts w:ascii="Arial" w:hAnsi="Arial" w:cs="Arial"/>
          <w:sz w:val="20"/>
          <w:szCs w:val="20"/>
          <w:lang w:val="ru-RU"/>
        </w:rPr>
      </w:pPr>
      <w:r w:rsidRPr="005C6B35">
        <w:rPr>
          <w:rFonts w:ascii="Arial" w:hAnsi="Arial" w:cs="Arial"/>
          <w:sz w:val="20"/>
          <w:szCs w:val="20"/>
          <w:lang w:val="mk-MK"/>
        </w:rPr>
        <w:t xml:space="preserve">Нина Манева – предметен наставник                                                                                           </w:t>
      </w:r>
    </w:p>
    <w:p w14:paraId="3F6178DD" w14:textId="77777777" w:rsidR="005C6B35" w:rsidRPr="005C6B35" w:rsidRDefault="005C6B35" w:rsidP="005C6B35">
      <w:pPr>
        <w:keepNext/>
        <w:keepLines/>
        <w:spacing w:before="40" w:after="0" w:line="256" w:lineRule="auto"/>
        <w:jc w:val="both"/>
        <w:outlineLvl w:val="1"/>
        <w:rPr>
          <w:rFonts w:ascii="Calibri Light" w:eastAsia="Times New Roman" w:hAnsi="Calibri Light"/>
          <w:color w:val="2E74B5"/>
          <w:sz w:val="26"/>
          <w:szCs w:val="26"/>
          <w:lang w:val="mk-MK"/>
        </w:rPr>
      </w:pPr>
      <w:r w:rsidRPr="005C6B35">
        <w:rPr>
          <w:rFonts w:ascii="Calibri Light" w:eastAsia="Times New Roman" w:hAnsi="Calibri Light"/>
          <w:color w:val="2E74B5"/>
          <w:sz w:val="26"/>
          <w:szCs w:val="26"/>
          <w:lang w:val="mk-MK"/>
        </w:rPr>
        <w:t xml:space="preserve">     </w:t>
      </w:r>
      <w:bookmarkStart w:id="70" w:name="_Toc237598515"/>
      <w:r w:rsidRPr="005C6B35">
        <w:rPr>
          <w:rFonts w:ascii="Calibri Light" w:eastAsia="Times New Roman" w:hAnsi="Calibri Light"/>
          <w:color w:val="2E74B5"/>
          <w:sz w:val="26"/>
          <w:szCs w:val="26"/>
          <w:lang w:val="mk-MK"/>
        </w:rPr>
        <w:t>15.3. Промоција на добросостојба на учениците, заштита од насилство, од злоупореба и запуштање, спречување дискриминација</w:t>
      </w:r>
      <w:bookmarkEnd w:id="70"/>
    </w:p>
    <w:p w14:paraId="1966826A" w14:textId="77777777" w:rsidR="005C6B35" w:rsidRPr="005C6B35" w:rsidRDefault="005C6B35" w:rsidP="005C6B35">
      <w:pPr>
        <w:spacing w:line="360" w:lineRule="auto"/>
        <w:jc w:val="both"/>
        <w:rPr>
          <w:rFonts w:ascii="Arial" w:hAnsi="Arial" w:cs="Arial"/>
          <w:sz w:val="24"/>
          <w:szCs w:val="24"/>
          <w:lang w:val="ru-RU"/>
        </w:rPr>
      </w:pPr>
    </w:p>
    <w:p w14:paraId="0CA5E4F8" w14:textId="77777777" w:rsidR="005C6B35" w:rsidRPr="005C6B35" w:rsidRDefault="005C6B35" w:rsidP="005C6B35">
      <w:pPr>
        <w:spacing w:line="360" w:lineRule="auto"/>
        <w:jc w:val="both"/>
        <w:rPr>
          <w:rFonts w:ascii="Arial" w:hAnsi="Arial" w:cs="Arial"/>
          <w:sz w:val="20"/>
          <w:szCs w:val="20"/>
          <w:lang w:val="ru-RU"/>
        </w:rPr>
      </w:pPr>
      <w:r w:rsidRPr="005C6B35">
        <w:rPr>
          <w:rFonts w:ascii="Arial" w:hAnsi="Arial" w:cs="Arial"/>
          <w:sz w:val="24"/>
          <w:szCs w:val="24"/>
          <w:lang w:val="ru-RU"/>
        </w:rPr>
        <w:tab/>
      </w:r>
      <w:r w:rsidRPr="005C6B35">
        <w:rPr>
          <w:rFonts w:ascii="Arial" w:hAnsi="Arial" w:cs="Arial"/>
          <w:sz w:val="20"/>
          <w:szCs w:val="20"/>
          <w:lang w:val="ru-RU"/>
        </w:rPr>
        <w:t xml:space="preserve">Училишниот </w:t>
      </w:r>
      <w:r w:rsidRPr="005C6B35">
        <w:rPr>
          <w:rFonts w:ascii="Arial" w:hAnsi="Arial" w:cs="Arial"/>
          <w:sz w:val="20"/>
          <w:szCs w:val="20"/>
        </w:rPr>
        <w:t>T</w:t>
      </w:r>
      <w:r w:rsidRPr="005C6B35">
        <w:rPr>
          <w:rFonts w:ascii="Arial" w:hAnsi="Arial" w:cs="Arial"/>
          <w:sz w:val="20"/>
          <w:szCs w:val="20"/>
          <w:lang w:val="ru-RU"/>
        </w:rPr>
        <w:t>им за превенција од насилство и стручните соработници во училиштето, изготви Програма за работа (дадена во делот Прилози) во која се планираат реализација на работилници и редовно одржување на состаноци на кои ќе се</w:t>
      </w:r>
      <w:r w:rsidRPr="005C6B35">
        <w:rPr>
          <w:rFonts w:ascii="Arial" w:hAnsi="Arial" w:cs="Arial"/>
          <w:sz w:val="23"/>
          <w:szCs w:val="23"/>
          <w:lang w:val="ru-RU"/>
        </w:rPr>
        <w:t xml:space="preserve"> </w:t>
      </w:r>
      <w:r w:rsidRPr="005C6B35">
        <w:rPr>
          <w:rFonts w:ascii="Arial" w:hAnsi="Arial" w:cs="Arial"/>
          <w:sz w:val="20"/>
          <w:szCs w:val="20"/>
          <w:lang w:val="ru-RU"/>
        </w:rPr>
        <w:t xml:space="preserve">анализира состојбата на поведението на учениците во училиште и вон училиште. </w:t>
      </w:r>
    </w:p>
    <w:p w14:paraId="534DA402" w14:textId="77777777" w:rsidR="005C6B35" w:rsidRPr="005C6B35" w:rsidRDefault="005C6B35" w:rsidP="005C6B35">
      <w:pPr>
        <w:spacing w:line="360" w:lineRule="auto"/>
        <w:jc w:val="both"/>
        <w:rPr>
          <w:rFonts w:ascii="Arial" w:hAnsi="Arial" w:cs="Arial"/>
          <w:sz w:val="20"/>
          <w:szCs w:val="20"/>
          <w:lang w:val="ru-RU"/>
        </w:rPr>
      </w:pPr>
      <w:r w:rsidRPr="005C6B35">
        <w:rPr>
          <w:rFonts w:ascii="Arial" w:hAnsi="Arial" w:cs="Arial"/>
          <w:sz w:val="20"/>
          <w:szCs w:val="20"/>
          <w:lang w:val="ru-RU"/>
        </w:rPr>
        <w:t xml:space="preserve">Одделенските раководители ќе разговараат на оваа тема со учениците и нивните родители. </w:t>
      </w:r>
    </w:p>
    <w:p w14:paraId="6499B71E" w14:textId="77777777" w:rsidR="005C6B35" w:rsidRPr="005C6B35" w:rsidRDefault="005C6B35" w:rsidP="005C6B35">
      <w:pPr>
        <w:spacing w:line="360" w:lineRule="auto"/>
        <w:jc w:val="both"/>
        <w:rPr>
          <w:rFonts w:ascii="Arial" w:hAnsi="Arial" w:cs="Arial"/>
          <w:b/>
          <w:bCs/>
          <w:i/>
          <w:iCs/>
          <w:sz w:val="20"/>
          <w:szCs w:val="20"/>
          <w:lang w:val="ru-RU"/>
        </w:rPr>
      </w:pPr>
      <w:r w:rsidRPr="005C6B35">
        <w:rPr>
          <w:rFonts w:ascii="Arial" w:hAnsi="Arial" w:cs="Arial"/>
          <w:b/>
          <w:bCs/>
          <w:i/>
          <w:iCs/>
          <w:sz w:val="20"/>
          <w:szCs w:val="20"/>
          <w:lang w:val="ru-RU"/>
        </w:rPr>
        <w:t>Програмата е дадена во ПРИЛОГ</w:t>
      </w:r>
      <w:r w:rsidRPr="005C6B35">
        <w:rPr>
          <w:rFonts w:ascii="Arial" w:hAnsi="Arial" w:cs="Arial"/>
          <w:b/>
          <w:bCs/>
          <w:i/>
          <w:iCs/>
          <w:sz w:val="20"/>
          <w:szCs w:val="20"/>
          <w:lang w:val="mk-MK"/>
        </w:rPr>
        <w:t>.</w:t>
      </w:r>
    </w:p>
    <w:p w14:paraId="7812E44B" w14:textId="77777777" w:rsidR="005C6B35" w:rsidRPr="005C6B35" w:rsidRDefault="005C6B35" w:rsidP="005C6B35">
      <w:pPr>
        <w:spacing w:line="360" w:lineRule="auto"/>
        <w:jc w:val="both"/>
        <w:rPr>
          <w:rFonts w:ascii="Arial" w:hAnsi="Arial" w:cs="Arial"/>
          <w:b/>
          <w:sz w:val="20"/>
          <w:szCs w:val="20"/>
          <w:lang w:val="mk-MK"/>
        </w:rPr>
      </w:pPr>
      <w:r w:rsidRPr="005C6B35">
        <w:rPr>
          <w:rFonts w:ascii="Arial" w:hAnsi="Arial" w:cs="Arial"/>
          <w:b/>
          <w:sz w:val="20"/>
          <w:szCs w:val="20"/>
          <w:lang w:val="mk-MK"/>
        </w:rPr>
        <w:t xml:space="preserve">Инклузивност, родова рамноправност/сензитивност, интеркултурност и меѓупредметна интеграција </w:t>
      </w:r>
    </w:p>
    <w:p w14:paraId="07CD0EC1" w14:textId="77777777" w:rsidR="005C6B35" w:rsidRPr="005C6B35" w:rsidRDefault="005C6B35" w:rsidP="005C6B35">
      <w:pPr>
        <w:spacing w:line="360" w:lineRule="auto"/>
        <w:jc w:val="both"/>
        <w:rPr>
          <w:rFonts w:ascii="Arial" w:hAnsi="Arial" w:cs="Arial"/>
          <w:sz w:val="20"/>
          <w:szCs w:val="20"/>
          <w:lang w:val="mk-MK"/>
        </w:rPr>
      </w:pPr>
      <w:r w:rsidRPr="005C6B35">
        <w:rPr>
          <w:rFonts w:ascii="Arial" w:hAnsi="Arial" w:cs="Arial"/>
          <w:sz w:val="20"/>
          <w:szCs w:val="20"/>
          <w:lang w:val="mk-MK"/>
        </w:rPr>
        <w:t xml:space="preserve">Наставникот обезбедува инклузивност преку вклучување на сите ученици во сите активности за време на часот. Притоа, овозможува секое дете да биде когнитивно и емоционално ангажирано преку користење на соодветни методички приоди (индивидуализација, диференцијација, тимска работа, соученичка поддршка). При работата со учениците со попреченост применува индивидуален образовен план (со прилагодени резултати од учење и стандарди за оценување) или модифицирана наставна програма, и секогаш кога е можно користи дополнителна поддршка од други лица (лични и образовни асистенти, образовни медијатори, тутори волонтери и професионалци од училиштата со ресурсен центар). Редовно ги следи сите ученици, особено оние од ранливите групи, за да може навремено да ги идентификува тешкотиите во учењето, да ги поттикнува и поддржува во постигнувањето на резултатите од учењето. </w:t>
      </w:r>
    </w:p>
    <w:p w14:paraId="60BBBF2E" w14:textId="77777777" w:rsidR="005C6B35" w:rsidRPr="005C6B35" w:rsidRDefault="005C6B35" w:rsidP="005C6B35">
      <w:pPr>
        <w:spacing w:line="360" w:lineRule="auto"/>
        <w:jc w:val="both"/>
        <w:rPr>
          <w:rFonts w:ascii="Arial" w:hAnsi="Arial" w:cs="Arial"/>
          <w:sz w:val="20"/>
          <w:szCs w:val="20"/>
          <w:lang w:val="mk-MK"/>
        </w:rPr>
      </w:pPr>
      <w:r w:rsidRPr="005C6B35">
        <w:rPr>
          <w:rFonts w:ascii="Arial" w:hAnsi="Arial" w:cs="Arial"/>
          <w:sz w:val="20"/>
          <w:szCs w:val="20"/>
          <w:lang w:val="mk-MK"/>
        </w:rPr>
        <w:lastRenderedPageBreak/>
        <w:t xml:space="preserve">При реализација на активностите наставникот еднакво ги третира и момчињата и девојчињата, при што води грижа да не им доделува родово стереотипни улоги. При формирање на групите за работа настојува да обезбеди баланс во однос на полот. При избор на дополнителни материјали во наставата користи илустрации и примери кои се родово и етнички/културно сензитивни и поттикнуваат родова рамноправност, односно промовираат интеркултурализам. </w:t>
      </w:r>
    </w:p>
    <w:p w14:paraId="1DA222FA" w14:textId="77777777" w:rsidR="005C6B35" w:rsidRPr="005C6B35" w:rsidRDefault="005C6B35" w:rsidP="005C6B35">
      <w:pPr>
        <w:spacing w:line="360" w:lineRule="auto"/>
        <w:jc w:val="both"/>
        <w:rPr>
          <w:rFonts w:ascii="Arial" w:hAnsi="Arial" w:cs="Arial"/>
          <w:sz w:val="20"/>
          <w:szCs w:val="20"/>
          <w:lang w:val="ru-RU"/>
        </w:rPr>
      </w:pPr>
      <w:r w:rsidRPr="005C6B35">
        <w:rPr>
          <w:rFonts w:ascii="Arial" w:hAnsi="Arial" w:cs="Arial"/>
          <w:sz w:val="20"/>
          <w:szCs w:val="20"/>
          <w:lang w:val="mk-MK"/>
        </w:rPr>
        <w:t>Секогаш кога е можно наставникот користи интеграција на темите/содржините/поимите при планирањето и реализацијата на наставата. Интеграцијата овозможува учениците да ги вклучат перспективите на другите наставни предмети во она што го изучуваат во овој наставен предмет и да ги поврзат знаењата од различните области во една целина.</w:t>
      </w:r>
    </w:p>
    <w:p w14:paraId="70248D6F" w14:textId="77777777" w:rsidR="005C6B35" w:rsidRPr="005C6B35" w:rsidRDefault="005C6B35" w:rsidP="005C6B35">
      <w:pPr>
        <w:keepNext/>
        <w:keepLines/>
        <w:spacing w:before="240" w:after="0" w:line="256" w:lineRule="auto"/>
        <w:jc w:val="both"/>
        <w:outlineLvl w:val="0"/>
        <w:rPr>
          <w:rFonts w:ascii="Calibri Light" w:eastAsia="Times New Roman" w:hAnsi="Calibri Light"/>
          <w:color w:val="2E74B5"/>
          <w:sz w:val="32"/>
          <w:szCs w:val="32"/>
          <w:lang w:val="mk-MK"/>
        </w:rPr>
      </w:pPr>
      <w:bookmarkStart w:id="71" w:name="_Toc237598516"/>
      <w:r w:rsidRPr="005C6B35">
        <w:rPr>
          <w:rFonts w:ascii="Calibri Light" w:eastAsia="Times New Roman" w:hAnsi="Calibri Light"/>
          <w:color w:val="2E74B5"/>
          <w:sz w:val="32"/>
          <w:szCs w:val="32"/>
          <w:lang w:val="mk-MK"/>
        </w:rPr>
        <w:t>16.  Оценување</w:t>
      </w:r>
      <w:bookmarkEnd w:id="71"/>
    </w:p>
    <w:p w14:paraId="4552D981" w14:textId="77777777" w:rsidR="005C6B35" w:rsidRPr="005C6B35" w:rsidRDefault="005C6B35" w:rsidP="005C6B35">
      <w:pPr>
        <w:keepNext/>
        <w:keepLines/>
        <w:spacing w:before="40" w:after="0" w:line="256" w:lineRule="auto"/>
        <w:jc w:val="both"/>
        <w:outlineLvl w:val="1"/>
        <w:rPr>
          <w:rFonts w:ascii="Calibri Light" w:eastAsia="Times New Roman" w:hAnsi="Calibri Light"/>
          <w:color w:val="2E74B5"/>
          <w:sz w:val="26"/>
          <w:szCs w:val="26"/>
          <w:lang w:val="mk-MK"/>
        </w:rPr>
      </w:pPr>
      <w:r w:rsidRPr="005C6B35">
        <w:rPr>
          <w:rFonts w:ascii="Calibri Light" w:eastAsia="Times New Roman" w:hAnsi="Calibri Light"/>
          <w:color w:val="2E74B5"/>
          <w:sz w:val="26"/>
          <w:szCs w:val="26"/>
          <w:lang w:val="mk-MK"/>
        </w:rPr>
        <w:t xml:space="preserve">       </w:t>
      </w:r>
      <w:bookmarkStart w:id="72" w:name="_Toc237598517"/>
      <w:r w:rsidRPr="005C6B35">
        <w:rPr>
          <w:rFonts w:ascii="Calibri Light" w:eastAsia="Times New Roman" w:hAnsi="Calibri Light"/>
          <w:color w:val="2E74B5"/>
          <w:sz w:val="26"/>
          <w:szCs w:val="26"/>
          <w:lang w:val="mk-MK"/>
        </w:rPr>
        <w:t>16.1. Видови оценување и календар на оценувањето</w:t>
      </w:r>
      <w:bookmarkEnd w:id="72"/>
    </w:p>
    <w:p w14:paraId="166EFF36" w14:textId="77777777" w:rsidR="005C6B35" w:rsidRPr="005C6B35" w:rsidRDefault="005C6B35" w:rsidP="005C6B35">
      <w:pPr>
        <w:spacing w:line="256" w:lineRule="auto"/>
        <w:jc w:val="both"/>
        <w:rPr>
          <w:rFonts w:ascii="Arial" w:hAnsi="Arial" w:cs="Arial"/>
          <w:sz w:val="20"/>
          <w:szCs w:val="20"/>
          <w:lang w:val="ru-RU"/>
        </w:rPr>
      </w:pPr>
    </w:p>
    <w:p w14:paraId="3B4169D3" w14:textId="77777777" w:rsidR="005C6B35" w:rsidRPr="005C6B35" w:rsidRDefault="005C6B35" w:rsidP="005C6B35">
      <w:pPr>
        <w:spacing w:line="256" w:lineRule="auto"/>
        <w:jc w:val="both"/>
        <w:rPr>
          <w:b/>
          <w:bCs/>
          <w:lang w:val="ru-RU"/>
        </w:rPr>
      </w:pPr>
      <w:r w:rsidRPr="005C6B35">
        <w:rPr>
          <w:lang w:val="mk-MK"/>
        </w:rPr>
        <w:t xml:space="preserve">           </w:t>
      </w:r>
      <w:r w:rsidRPr="005C6B35">
        <w:rPr>
          <w:b/>
          <w:bCs/>
          <w:lang w:val="mk-MK"/>
        </w:rPr>
        <w:t>ОЦЕНУВАЊЕ</w:t>
      </w:r>
    </w:p>
    <w:p w14:paraId="578587C3" w14:textId="77777777" w:rsidR="005C6B35" w:rsidRPr="005C6B35" w:rsidRDefault="005C6B35" w:rsidP="005C6B35">
      <w:pPr>
        <w:spacing w:after="0" w:line="360" w:lineRule="auto"/>
        <w:ind w:firstLine="567"/>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 xml:space="preserve">Оценувањето е значајна компонента на наставниот процес – негова основна цел е да го поддржува учењето на учениците и да придонесе за достигнување на очекуваните резултати. Секој ученик се оценува врз основа на систематско следење со различни облици и постапки за испитување на знаењето.  Постигањата на учениците се оценуваат описно и бројчано. </w:t>
      </w:r>
    </w:p>
    <w:p w14:paraId="38B621F3" w14:textId="77777777" w:rsidR="005C6B35" w:rsidRPr="005C6B35" w:rsidRDefault="005C6B35" w:rsidP="005C6B35">
      <w:pPr>
        <w:spacing w:after="0" w:line="360" w:lineRule="auto"/>
        <w:ind w:firstLine="567"/>
        <w:jc w:val="both"/>
        <w:rPr>
          <w:rFonts w:ascii="Arial" w:eastAsia="Times New Roman" w:hAnsi="Arial" w:cs="Arial"/>
          <w:color w:val="000000"/>
          <w:sz w:val="20"/>
          <w:szCs w:val="20"/>
          <w:lang w:val="mk-MK"/>
        </w:rPr>
      </w:pPr>
    </w:p>
    <w:p w14:paraId="3E414683" w14:textId="77777777" w:rsidR="005C6B35" w:rsidRPr="005C6B35" w:rsidRDefault="005C6B35" w:rsidP="005C6B35">
      <w:pPr>
        <w:spacing w:after="0" w:line="360" w:lineRule="auto"/>
        <w:ind w:firstLine="567"/>
        <w:jc w:val="both"/>
        <w:rPr>
          <w:rFonts w:ascii="Arial" w:eastAsia="Times New Roman" w:hAnsi="Arial" w:cs="Arial"/>
          <w:b/>
          <w:color w:val="000000"/>
          <w:sz w:val="20"/>
          <w:szCs w:val="20"/>
          <w:lang w:val="ru-RU"/>
        </w:rPr>
      </w:pPr>
      <w:r w:rsidRPr="005C6B35">
        <w:rPr>
          <w:rFonts w:ascii="Arial" w:eastAsia="Times New Roman" w:hAnsi="Arial" w:cs="Arial"/>
          <w:b/>
          <w:color w:val="000000"/>
          <w:sz w:val="20"/>
          <w:szCs w:val="20"/>
          <w:lang w:val="mk-MK"/>
        </w:rPr>
        <w:t>Описно оценување</w:t>
      </w:r>
    </w:p>
    <w:p w14:paraId="693AE442" w14:textId="77777777" w:rsidR="005C6B35" w:rsidRPr="005C6B35" w:rsidRDefault="005C6B35" w:rsidP="005C6B35">
      <w:pPr>
        <w:spacing w:after="0" w:line="360" w:lineRule="auto"/>
        <w:ind w:firstLine="567"/>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 xml:space="preserve">Во </w:t>
      </w:r>
      <w:r w:rsidRPr="005C6B35">
        <w:rPr>
          <w:rFonts w:ascii="Arial" w:eastAsia="Times New Roman" w:hAnsi="Arial" w:cs="Arial"/>
          <w:color w:val="2F5496"/>
          <w:sz w:val="20"/>
          <w:szCs w:val="20"/>
          <w:lang w:val="mk-MK"/>
        </w:rPr>
        <w:t>првиот период</w:t>
      </w:r>
      <w:r w:rsidRPr="005C6B35">
        <w:rPr>
          <w:rFonts w:ascii="Arial" w:eastAsia="Times New Roman" w:hAnsi="Arial" w:cs="Arial"/>
          <w:color w:val="000000"/>
          <w:sz w:val="20"/>
          <w:szCs w:val="20"/>
          <w:lang w:val="mk-MK"/>
        </w:rPr>
        <w:t xml:space="preserve"> (I - III одд.),  постигањата на учениците во текот на наставната година по задолжителните и изборните предмети се оценуваат описно. </w:t>
      </w:r>
    </w:p>
    <w:p w14:paraId="13539B8F" w14:textId="77777777" w:rsidR="005C6B35" w:rsidRPr="005C6B35" w:rsidRDefault="005C6B35" w:rsidP="005C6B35">
      <w:pPr>
        <w:spacing w:after="0" w:line="360" w:lineRule="auto"/>
        <w:ind w:firstLine="567"/>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 xml:space="preserve">При оценувањето се користат </w:t>
      </w:r>
      <w:r w:rsidRPr="005C6B35">
        <w:rPr>
          <w:rFonts w:ascii="Arial" w:eastAsia="Times New Roman" w:hAnsi="Arial" w:cs="Arial"/>
          <w:color w:val="2F5496"/>
          <w:sz w:val="20"/>
          <w:szCs w:val="20"/>
          <w:lang w:val="mk-MK"/>
        </w:rPr>
        <w:t>стандардите и критериумите</w:t>
      </w:r>
      <w:r w:rsidRPr="005C6B35">
        <w:rPr>
          <w:rFonts w:ascii="Arial" w:eastAsia="Times New Roman" w:hAnsi="Arial" w:cs="Arial"/>
          <w:color w:val="000000"/>
          <w:sz w:val="20"/>
          <w:szCs w:val="20"/>
          <w:lang w:val="mk-MK"/>
        </w:rPr>
        <w:t xml:space="preserve"> изготвени од БРО,  во координација со сознанијата стекнати на обуките во рамките на Проектот за основно образование – компонента за Унапредување на оценувањето на учениците.</w:t>
      </w:r>
    </w:p>
    <w:p w14:paraId="09837FCA" w14:textId="77777777" w:rsidR="005C6B35" w:rsidRPr="005C6B35" w:rsidRDefault="005C6B35" w:rsidP="005C6B35">
      <w:pPr>
        <w:spacing w:after="0" w:line="360" w:lineRule="auto"/>
        <w:ind w:firstLine="567"/>
        <w:jc w:val="both"/>
        <w:rPr>
          <w:rFonts w:ascii="Arial" w:eastAsia="Times New Roman" w:hAnsi="Arial" w:cs="Arial"/>
          <w:b/>
          <w:color w:val="000000"/>
          <w:sz w:val="20"/>
          <w:szCs w:val="20"/>
          <w:lang w:val="mk-MK"/>
        </w:rPr>
      </w:pPr>
    </w:p>
    <w:p w14:paraId="14CA1CC3" w14:textId="77777777" w:rsidR="005C6B35" w:rsidRPr="005C6B35" w:rsidRDefault="005C6B35" w:rsidP="005C6B35">
      <w:pPr>
        <w:spacing w:after="0" w:line="360" w:lineRule="auto"/>
        <w:ind w:firstLine="567"/>
        <w:jc w:val="both"/>
        <w:rPr>
          <w:rFonts w:ascii="Arial" w:eastAsia="Times New Roman" w:hAnsi="Arial" w:cs="Arial"/>
          <w:b/>
          <w:color w:val="000000"/>
          <w:sz w:val="20"/>
          <w:szCs w:val="20"/>
          <w:lang w:val="ru-RU"/>
        </w:rPr>
      </w:pPr>
      <w:r w:rsidRPr="005C6B35">
        <w:rPr>
          <w:rFonts w:ascii="Arial" w:eastAsia="Times New Roman" w:hAnsi="Arial" w:cs="Arial"/>
          <w:b/>
          <w:color w:val="000000"/>
          <w:sz w:val="20"/>
          <w:szCs w:val="20"/>
          <w:lang w:val="mk-MK"/>
        </w:rPr>
        <w:t>Описно и бројчано оценување</w:t>
      </w:r>
    </w:p>
    <w:p w14:paraId="28BE170B" w14:textId="77777777" w:rsidR="005C6B35" w:rsidRPr="005C6B35" w:rsidRDefault="005C6B35" w:rsidP="005C6B35">
      <w:pPr>
        <w:spacing w:after="0" w:line="360" w:lineRule="auto"/>
        <w:ind w:firstLine="567"/>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 xml:space="preserve">Во </w:t>
      </w:r>
      <w:r w:rsidRPr="005C6B35">
        <w:rPr>
          <w:rFonts w:ascii="Arial" w:eastAsia="Times New Roman" w:hAnsi="Arial" w:cs="Arial"/>
          <w:color w:val="2F5496"/>
          <w:sz w:val="20"/>
          <w:szCs w:val="20"/>
          <w:lang w:val="mk-MK"/>
        </w:rPr>
        <w:t>вториот период</w:t>
      </w:r>
      <w:r w:rsidRPr="005C6B35">
        <w:rPr>
          <w:rFonts w:ascii="Arial" w:eastAsia="Times New Roman" w:hAnsi="Arial" w:cs="Arial"/>
          <w:color w:val="000000"/>
          <w:sz w:val="20"/>
          <w:szCs w:val="20"/>
          <w:lang w:val="mk-MK"/>
        </w:rPr>
        <w:t xml:space="preserve"> (IV-VI одд.),  постигањата на учениците во текот на наставната година по задолжителните и изборните предмети се оценуваат </w:t>
      </w:r>
      <w:r w:rsidRPr="005C6B35">
        <w:rPr>
          <w:rFonts w:ascii="Arial" w:eastAsia="Times New Roman" w:hAnsi="Arial" w:cs="Arial"/>
          <w:color w:val="2F5496"/>
          <w:sz w:val="20"/>
          <w:szCs w:val="20"/>
          <w:lang w:val="mk-MK"/>
        </w:rPr>
        <w:t>описно</w:t>
      </w:r>
      <w:r w:rsidRPr="005C6B35">
        <w:rPr>
          <w:rFonts w:ascii="Arial" w:eastAsia="Times New Roman" w:hAnsi="Arial" w:cs="Arial"/>
          <w:color w:val="000000"/>
          <w:sz w:val="20"/>
          <w:szCs w:val="20"/>
          <w:lang w:val="mk-MK"/>
        </w:rPr>
        <w:t xml:space="preserve"> (на крајот на прво тримесечјe и на крај на трето тримесечје) и </w:t>
      </w:r>
      <w:r w:rsidRPr="005C6B35">
        <w:rPr>
          <w:rFonts w:ascii="Arial" w:eastAsia="Times New Roman" w:hAnsi="Arial" w:cs="Arial"/>
          <w:color w:val="2F5496"/>
          <w:sz w:val="20"/>
          <w:szCs w:val="20"/>
          <w:lang w:val="mk-MK"/>
        </w:rPr>
        <w:t>бројчано</w:t>
      </w:r>
      <w:r w:rsidRPr="005C6B35">
        <w:rPr>
          <w:rFonts w:ascii="Arial" w:eastAsia="Times New Roman" w:hAnsi="Arial" w:cs="Arial"/>
          <w:color w:val="000000"/>
          <w:sz w:val="20"/>
          <w:szCs w:val="20"/>
          <w:lang w:val="mk-MK"/>
        </w:rPr>
        <w:t xml:space="preserve"> (на крајот од првото полугодие и на крајот на учебната година). </w:t>
      </w:r>
    </w:p>
    <w:p w14:paraId="1F86CF4C" w14:textId="77777777" w:rsidR="005C6B35" w:rsidRPr="005C6B35" w:rsidRDefault="005C6B35" w:rsidP="005C6B35">
      <w:pPr>
        <w:spacing w:after="0" w:line="360" w:lineRule="auto"/>
        <w:ind w:firstLine="567"/>
        <w:jc w:val="both"/>
        <w:rPr>
          <w:rFonts w:ascii="Arial" w:eastAsia="Times New Roman" w:hAnsi="Arial" w:cs="Arial"/>
          <w:color w:val="000000"/>
          <w:sz w:val="20"/>
          <w:szCs w:val="20"/>
          <w:lang w:val="mk-MK"/>
        </w:rPr>
      </w:pPr>
    </w:p>
    <w:p w14:paraId="11CB6955" w14:textId="77777777" w:rsidR="005C6B35" w:rsidRPr="005C6B35" w:rsidRDefault="005C6B35" w:rsidP="005C6B35">
      <w:pPr>
        <w:spacing w:after="0" w:line="360" w:lineRule="auto"/>
        <w:ind w:firstLine="567"/>
        <w:jc w:val="both"/>
        <w:rPr>
          <w:rFonts w:ascii="Arial" w:eastAsia="Times New Roman" w:hAnsi="Arial" w:cs="Arial"/>
          <w:b/>
          <w:color w:val="000000"/>
          <w:sz w:val="20"/>
          <w:szCs w:val="20"/>
          <w:lang w:val="ru-RU"/>
        </w:rPr>
      </w:pPr>
      <w:r w:rsidRPr="005C6B35">
        <w:rPr>
          <w:rFonts w:ascii="Arial" w:eastAsia="Times New Roman" w:hAnsi="Arial" w:cs="Arial"/>
          <w:b/>
          <w:color w:val="000000"/>
          <w:sz w:val="20"/>
          <w:szCs w:val="20"/>
          <w:lang w:val="mk-MK"/>
        </w:rPr>
        <w:t>Бројчано оценување</w:t>
      </w:r>
    </w:p>
    <w:p w14:paraId="4394A9BC" w14:textId="77777777" w:rsidR="005C6B35" w:rsidRPr="005C6B35" w:rsidRDefault="005C6B35" w:rsidP="005C6B35">
      <w:pPr>
        <w:spacing w:after="240" w:line="360" w:lineRule="auto"/>
        <w:ind w:firstLine="567"/>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 xml:space="preserve">Во </w:t>
      </w:r>
      <w:r w:rsidRPr="005C6B35">
        <w:rPr>
          <w:rFonts w:ascii="Arial" w:eastAsia="Times New Roman" w:hAnsi="Arial" w:cs="Arial"/>
          <w:color w:val="2F5496"/>
          <w:sz w:val="20"/>
          <w:szCs w:val="20"/>
          <w:lang w:val="mk-MK"/>
        </w:rPr>
        <w:t>третиот период</w:t>
      </w:r>
      <w:r w:rsidRPr="005C6B35">
        <w:rPr>
          <w:rFonts w:ascii="Arial" w:eastAsia="Times New Roman" w:hAnsi="Arial" w:cs="Arial"/>
          <w:color w:val="000000"/>
          <w:sz w:val="20"/>
          <w:szCs w:val="20"/>
          <w:lang w:val="mk-MK"/>
        </w:rPr>
        <w:t xml:space="preserve"> (VII-IX одд.),  постигањата на учениците во текот на наставната година по задолжителните и изборните предмети се оценуваат бројчано. </w:t>
      </w:r>
    </w:p>
    <w:p w14:paraId="3940728E" w14:textId="77777777" w:rsidR="005C6B35" w:rsidRPr="005C6B35" w:rsidRDefault="005C6B35" w:rsidP="005C6B35">
      <w:pPr>
        <w:spacing w:after="240" w:line="360" w:lineRule="auto"/>
        <w:ind w:firstLine="567"/>
        <w:jc w:val="both"/>
        <w:rPr>
          <w:rFonts w:ascii="Arial" w:eastAsia="Times New Roman" w:hAnsi="Arial" w:cs="Arial"/>
          <w:b/>
          <w:color w:val="000000"/>
          <w:sz w:val="20"/>
          <w:szCs w:val="20"/>
          <w:lang w:val="mk-MK"/>
        </w:rPr>
      </w:pPr>
      <w:r w:rsidRPr="005C6B35">
        <w:rPr>
          <w:rFonts w:ascii="Arial" w:eastAsia="Times New Roman" w:hAnsi="Arial" w:cs="Arial"/>
          <w:b/>
          <w:color w:val="000000"/>
          <w:sz w:val="20"/>
          <w:szCs w:val="20"/>
          <w:lang w:val="mk-MK"/>
        </w:rPr>
        <w:t>Формативно и сумативно оценување</w:t>
      </w:r>
    </w:p>
    <w:p w14:paraId="78778295" w14:textId="77777777" w:rsidR="005C6B35" w:rsidRPr="005C6B35" w:rsidRDefault="005C6B35" w:rsidP="005C6B35">
      <w:pPr>
        <w:spacing w:after="240" w:line="360" w:lineRule="auto"/>
        <w:ind w:firstLine="567"/>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 xml:space="preserve">За да овозможат секој одделен ученик да ги постигне очекуваните резултати, наставниците применуваат </w:t>
      </w:r>
      <w:r w:rsidRPr="005C6B35">
        <w:rPr>
          <w:rFonts w:ascii="Arial" w:eastAsia="Times New Roman" w:hAnsi="Arial" w:cs="Arial"/>
          <w:color w:val="2F5496"/>
          <w:sz w:val="20"/>
          <w:szCs w:val="20"/>
          <w:lang w:val="mk-MK"/>
        </w:rPr>
        <w:t>формативно оценување</w:t>
      </w:r>
      <w:r w:rsidRPr="005C6B35">
        <w:rPr>
          <w:rFonts w:ascii="Arial" w:eastAsia="Times New Roman" w:hAnsi="Arial" w:cs="Arial"/>
          <w:color w:val="000000"/>
          <w:sz w:val="20"/>
          <w:szCs w:val="20"/>
          <w:lang w:val="mk-MK"/>
        </w:rPr>
        <w:t>, познато и како оценување за учење. При оваа оценување:</w:t>
      </w:r>
    </w:p>
    <w:p w14:paraId="1BD97588" w14:textId="77777777" w:rsidR="005C6B35" w:rsidRPr="005C6B35" w:rsidRDefault="005C6B35" w:rsidP="005C6B35">
      <w:pPr>
        <w:spacing w:after="240" w:line="360" w:lineRule="auto"/>
        <w:ind w:firstLine="567"/>
        <w:jc w:val="both"/>
        <w:rPr>
          <w:rFonts w:ascii="Arial" w:eastAsia="Times New Roman" w:hAnsi="Arial" w:cs="Arial"/>
          <w:color w:val="000000"/>
          <w:sz w:val="20"/>
          <w:szCs w:val="20"/>
          <w:lang w:val="mk-MK"/>
        </w:rPr>
      </w:pPr>
    </w:p>
    <w:p w14:paraId="007EAF5D" w14:textId="77777777" w:rsidR="005C6B35" w:rsidRPr="005C6B35" w:rsidRDefault="005C6B35" w:rsidP="005C6B35">
      <w:pPr>
        <w:spacing w:after="240" w:line="360" w:lineRule="auto"/>
        <w:ind w:firstLine="567"/>
        <w:jc w:val="both"/>
        <w:rPr>
          <w:rFonts w:ascii="Arial" w:eastAsia="Times New Roman" w:hAnsi="Arial" w:cs="Arial"/>
          <w:color w:val="000000"/>
          <w:sz w:val="20"/>
          <w:szCs w:val="20"/>
        </w:rPr>
      </w:pPr>
      <w:r w:rsidRPr="005C6B35">
        <w:rPr>
          <w:rFonts w:ascii="Arial" w:eastAsia="Times New Roman" w:hAnsi="Arial" w:cs="Arial"/>
          <w:color w:val="000000"/>
          <w:sz w:val="20"/>
          <w:szCs w:val="20"/>
          <w:lang w:val="mk-MK"/>
        </w:rPr>
        <w:t xml:space="preserve"> </w:t>
      </w:r>
    </w:p>
    <w:tbl>
      <w:tblPr>
        <w:tblStyle w:val="LightGrid-Accent1141"/>
        <w:tblW w:w="0" w:type="auto"/>
        <w:tblLook w:val="04A0" w:firstRow="1" w:lastRow="0" w:firstColumn="1" w:lastColumn="0" w:noHBand="0" w:noVBand="1"/>
      </w:tblPr>
      <w:tblGrid>
        <w:gridCol w:w="7090"/>
        <w:gridCol w:w="7084"/>
      </w:tblGrid>
      <w:tr w:rsidR="005C6B35" w:rsidRPr="005C6B35" w14:paraId="6102B825" w14:textId="77777777" w:rsidTr="005C6B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87" w:type="dxa"/>
            <w:gridSpan w:val="2"/>
            <w:vAlign w:val="center"/>
            <w:hideMark/>
          </w:tcPr>
          <w:p w14:paraId="171A24CE" w14:textId="77777777" w:rsidR="005C6B35" w:rsidRPr="005C6B35" w:rsidRDefault="005C6B35" w:rsidP="005C6B35">
            <w:pPr>
              <w:spacing w:after="0" w:line="360" w:lineRule="auto"/>
              <w:jc w:val="both"/>
              <w:rPr>
                <w:rFonts w:ascii="Arial" w:hAnsi="Arial" w:cs="Arial"/>
              </w:rPr>
            </w:pPr>
            <w:r w:rsidRPr="005C6B35">
              <w:rPr>
                <w:rFonts w:ascii="Arial" w:hAnsi="Arial" w:cs="Arial"/>
              </w:rPr>
              <w:t>ФОРМАТИВНО ОЦЕНУВАЊЕ</w:t>
            </w:r>
          </w:p>
        </w:tc>
      </w:tr>
      <w:tr w:rsidR="005C6B35" w:rsidRPr="005C6B35" w14:paraId="514299B4" w14:textId="77777777" w:rsidTr="005C6B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3" w:type="dxa"/>
            <w:vAlign w:val="center"/>
            <w:hideMark/>
          </w:tcPr>
          <w:p w14:paraId="405F4975" w14:textId="77777777" w:rsidR="005C6B35" w:rsidRPr="005C6B35" w:rsidRDefault="005C6B35" w:rsidP="005C6B35">
            <w:pPr>
              <w:spacing w:after="0" w:line="360" w:lineRule="auto"/>
              <w:jc w:val="both"/>
              <w:rPr>
                <w:rFonts w:ascii="Arial" w:hAnsi="Arial" w:cs="Arial"/>
              </w:rPr>
            </w:pPr>
            <w:r w:rsidRPr="005C6B35">
              <w:rPr>
                <w:rFonts w:ascii="Arial" w:hAnsi="Arial" w:cs="Arial"/>
              </w:rPr>
              <w:t>Наставникот</w:t>
            </w:r>
          </w:p>
        </w:tc>
        <w:tc>
          <w:tcPr>
            <w:tcW w:w="7394" w:type="dxa"/>
            <w:vAlign w:val="center"/>
            <w:hideMark/>
          </w:tcPr>
          <w:p w14:paraId="2291DFC7" w14:textId="77777777" w:rsidR="005C6B35" w:rsidRPr="005C6B35" w:rsidRDefault="005C6B35" w:rsidP="005C6B35">
            <w:pPr>
              <w:spacing w:after="0" w:line="36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rPr>
            </w:pPr>
            <w:r w:rsidRPr="005C6B35">
              <w:rPr>
                <w:rFonts w:ascii="Arial" w:hAnsi="Arial" w:cs="Arial"/>
                <w:b/>
              </w:rPr>
              <w:t>Ученикот</w:t>
            </w:r>
          </w:p>
        </w:tc>
      </w:tr>
      <w:tr w:rsidR="005C6B35" w:rsidRPr="000C6B0A" w14:paraId="47119D46" w14:textId="77777777" w:rsidTr="005C6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3" w:type="dxa"/>
            <w:vAlign w:val="center"/>
            <w:hideMark/>
          </w:tcPr>
          <w:p w14:paraId="030F6204" w14:textId="77777777" w:rsidR="005C6B35" w:rsidRPr="005C6B35" w:rsidRDefault="005C6B35" w:rsidP="004478EA">
            <w:pPr>
              <w:numPr>
                <w:ilvl w:val="0"/>
                <w:numId w:val="37"/>
              </w:numPr>
              <w:spacing w:after="0" w:line="360" w:lineRule="auto"/>
              <w:contextualSpacing/>
              <w:jc w:val="both"/>
              <w:rPr>
                <w:rFonts w:ascii="Arial" w:hAnsi="Arial" w:cs="Arial"/>
              </w:rPr>
            </w:pPr>
            <w:r w:rsidRPr="005C6B35">
              <w:rPr>
                <w:rFonts w:ascii="Arial" w:hAnsi="Arial" w:cs="Arial"/>
              </w:rPr>
              <w:t>го следи учењето и напредокот на секој ученик во сите наставни ситуации</w:t>
            </w:r>
          </w:p>
        </w:tc>
        <w:tc>
          <w:tcPr>
            <w:tcW w:w="7394" w:type="dxa"/>
            <w:vAlign w:val="center"/>
            <w:hideMark/>
          </w:tcPr>
          <w:p w14:paraId="002FDBD8" w14:textId="77777777" w:rsidR="005C6B35" w:rsidRPr="005C6B35" w:rsidRDefault="005C6B35" w:rsidP="004478EA">
            <w:pPr>
              <w:numPr>
                <w:ilvl w:val="0"/>
                <w:numId w:val="37"/>
              </w:numPr>
              <w:spacing w:after="0" w:line="360" w:lineRule="auto"/>
              <w:contextualSpacing/>
              <w:jc w:val="both"/>
              <w:cnfStyle w:val="000000010000" w:firstRow="0" w:lastRow="0" w:firstColumn="0" w:lastColumn="0" w:oddVBand="0" w:evenVBand="0" w:oddHBand="0" w:evenHBand="1" w:firstRowFirstColumn="0" w:firstRowLastColumn="0" w:lastRowFirstColumn="0" w:lastRowLastColumn="0"/>
              <w:rPr>
                <w:rFonts w:ascii="Arial" w:hAnsi="Arial" w:cs="Arial"/>
              </w:rPr>
            </w:pPr>
            <w:r w:rsidRPr="005C6B35">
              <w:rPr>
                <w:rFonts w:ascii="Arial" w:hAnsi="Arial" w:cs="Arial"/>
              </w:rPr>
              <w:t>има јасно разбирање за тоа што треба да научи</w:t>
            </w:r>
          </w:p>
        </w:tc>
      </w:tr>
      <w:tr w:rsidR="005C6B35" w:rsidRPr="000C6B0A" w14:paraId="135E911B" w14:textId="77777777" w:rsidTr="005C6B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3" w:type="dxa"/>
            <w:vAlign w:val="center"/>
            <w:hideMark/>
          </w:tcPr>
          <w:p w14:paraId="09CB72ED" w14:textId="77777777" w:rsidR="005C6B35" w:rsidRPr="005C6B35" w:rsidRDefault="005C6B35" w:rsidP="004478EA">
            <w:pPr>
              <w:numPr>
                <w:ilvl w:val="0"/>
                <w:numId w:val="37"/>
              </w:numPr>
              <w:spacing w:after="0" w:line="360" w:lineRule="auto"/>
              <w:contextualSpacing/>
              <w:jc w:val="both"/>
              <w:rPr>
                <w:rFonts w:ascii="Arial" w:hAnsi="Arial" w:cs="Arial"/>
              </w:rPr>
            </w:pPr>
            <w:r w:rsidRPr="005C6B35">
              <w:rPr>
                <w:rFonts w:ascii="Arial" w:hAnsi="Arial" w:cs="Arial"/>
              </w:rPr>
              <w:t>навремено му дава повратни информации за учењето и постигањата</w:t>
            </w:r>
          </w:p>
        </w:tc>
        <w:tc>
          <w:tcPr>
            <w:tcW w:w="7394" w:type="dxa"/>
            <w:vAlign w:val="center"/>
            <w:hideMark/>
          </w:tcPr>
          <w:p w14:paraId="5D0491E9" w14:textId="77777777" w:rsidR="005C6B35" w:rsidRPr="005C6B35" w:rsidRDefault="005C6B35" w:rsidP="004478EA">
            <w:pPr>
              <w:numPr>
                <w:ilvl w:val="0"/>
                <w:numId w:val="37"/>
              </w:numPr>
              <w:spacing w:after="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5C6B35">
              <w:rPr>
                <w:rFonts w:ascii="Arial" w:hAnsi="Arial" w:cs="Arial"/>
              </w:rPr>
              <w:t>знае да си постави свои цели за учење</w:t>
            </w:r>
          </w:p>
        </w:tc>
      </w:tr>
      <w:tr w:rsidR="005C6B35" w:rsidRPr="000C6B0A" w14:paraId="48AE8897" w14:textId="77777777" w:rsidTr="005C6B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3" w:type="dxa"/>
            <w:vAlign w:val="center"/>
            <w:hideMark/>
          </w:tcPr>
          <w:p w14:paraId="2DF17D25" w14:textId="77777777" w:rsidR="005C6B35" w:rsidRPr="005C6B35" w:rsidRDefault="005C6B35" w:rsidP="004478EA">
            <w:pPr>
              <w:numPr>
                <w:ilvl w:val="0"/>
                <w:numId w:val="37"/>
              </w:numPr>
              <w:spacing w:after="0" w:line="360" w:lineRule="auto"/>
              <w:contextualSpacing/>
              <w:jc w:val="both"/>
              <w:rPr>
                <w:rFonts w:ascii="Arial" w:hAnsi="Arial" w:cs="Arial"/>
              </w:rPr>
            </w:pPr>
            <w:r w:rsidRPr="005C6B35">
              <w:rPr>
                <w:rFonts w:ascii="Arial" w:hAnsi="Arial" w:cs="Arial"/>
              </w:rPr>
              <w:t xml:space="preserve">му помага да си постави цели за учење и му дава насоки како да ги постигне  </w:t>
            </w:r>
          </w:p>
        </w:tc>
        <w:tc>
          <w:tcPr>
            <w:tcW w:w="7394" w:type="dxa"/>
            <w:vAlign w:val="center"/>
            <w:hideMark/>
          </w:tcPr>
          <w:p w14:paraId="245AC118" w14:textId="77777777" w:rsidR="005C6B35" w:rsidRPr="005C6B35" w:rsidRDefault="005C6B35" w:rsidP="004478EA">
            <w:pPr>
              <w:numPr>
                <w:ilvl w:val="0"/>
                <w:numId w:val="37"/>
              </w:numPr>
              <w:spacing w:after="0" w:line="360" w:lineRule="auto"/>
              <w:contextualSpacing/>
              <w:jc w:val="both"/>
              <w:cnfStyle w:val="000000010000" w:firstRow="0" w:lastRow="0" w:firstColumn="0" w:lastColumn="0" w:oddVBand="0" w:evenVBand="0" w:oddHBand="0" w:evenHBand="1" w:firstRowFirstColumn="0" w:firstRowLastColumn="0" w:lastRowFirstColumn="0" w:lastRowLastColumn="0"/>
              <w:rPr>
                <w:rFonts w:ascii="Arial" w:hAnsi="Arial" w:cs="Arial"/>
              </w:rPr>
            </w:pPr>
            <w:r w:rsidRPr="005C6B35">
              <w:rPr>
                <w:rFonts w:ascii="Arial" w:hAnsi="Arial" w:cs="Arial"/>
              </w:rPr>
              <w:t>разбира што треба да прави за да ги постигне целите (како да ги користи материјалите за учење, како да ги пименува информациите, да ги анализира, синтетизира и вреднува и како да користи практични вештини)</w:t>
            </w:r>
          </w:p>
        </w:tc>
      </w:tr>
      <w:tr w:rsidR="005C6B35" w:rsidRPr="000C6B0A" w14:paraId="75E19E88" w14:textId="77777777" w:rsidTr="005C6B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93" w:type="dxa"/>
            <w:vAlign w:val="center"/>
            <w:hideMark/>
          </w:tcPr>
          <w:p w14:paraId="6ABADEA5" w14:textId="77777777" w:rsidR="005C6B35" w:rsidRPr="005C6B35" w:rsidRDefault="005C6B35" w:rsidP="004478EA">
            <w:pPr>
              <w:numPr>
                <w:ilvl w:val="0"/>
                <w:numId w:val="37"/>
              </w:numPr>
              <w:spacing w:after="0" w:line="360" w:lineRule="auto"/>
              <w:contextualSpacing/>
              <w:jc w:val="both"/>
              <w:rPr>
                <w:rFonts w:ascii="Arial" w:hAnsi="Arial" w:cs="Arial"/>
              </w:rPr>
            </w:pPr>
            <w:r w:rsidRPr="005C6B35">
              <w:rPr>
                <w:rFonts w:ascii="Arial" w:hAnsi="Arial" w:cs="Arial"/>
              </w:rPr>
              <w:t>го потикнува на саморефлексија и самооценување</w:t>
            </w:r>
          </w:p>
        </w:tc>
        <w:tc>
          <w:tcPr>
            <w:tcW w:w="7394" w:type="dxa"/>
            <w:vAlign w:val="center"/>
            <w:hideMark/>
          </w:tcPr>
          <w:p w14:paraId="1DFC5F52" w14:textId="77777777" w:rsidR="005C6B35" w:rsidRPr="005C6B35" w:rsidRDefault="005C6B35" w:rsidP="004478EA">
            <w:pPr>
              <w:numPr>
                <w:ilvl w:val="0"/>
                <w:numId w:val="37"/>
              </w:numPr>
              <w:spacing w:after="0" w:line="360" w:lineRule="auto"/>
              <w:contextualSpacing/>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5C6B35">
              <w:rPr>
                <w:rFonts w:ascii="Arial" w:hAnsi="Arial" w:cs="Arial"/>
              </w:rPr>
              <w:t xml:space="preserve">знае да процени во која мера ги постигнал целите и </w:t>
            </w:r>
            <w:r w:rsidRPr="005C6B35">
              <w:rPr>
                <w:rFonts w:ascii="Arial" w:hAnsi="Arial" w:cs="Arial"/>
              </w:rPr>
              <w:lastRenderedPageBreak/>
              <w:t>осознава зошто во нешто бил успешен, а во друго не и врз основа на таа саморефлексија го подобрува сопственото учење</w:t>
            </w:r>
          </w:p>
        </w:tc>
      </w:tr>
    </w:tbl>
    <w:p w14:paraId="6B8BCE20" w14:textId="77777777" w:rsidR="005C6B35" w:rsidRPr="005C6B35" w:rsidRDefault="005C6B35" w:rsidP="005C6B35">
      <w:pPr>
        <w:spacing w:after="240" w:line="360" w:lineRule="auto"/>
        <w:ind w:firstLine="567"/>
        <w:jc w:val="both"/>
        <w:rPr>
          <w:rFonts w:ascii="Arial" w:eastAsia="Times New Roman" w:hAnsi="Arial" w:cs="Arial"/>
          <w:color w:val="000000"/>
          <w:sz w:val="20"/>
          <w:szCs w:val="20"/>
          <w:lang w:val="mk-MK"/>
        </w:rPr>
      </w:pPr>
    </w:p>
    <w:p w14:paraId="6D6F923D" w14:textId="77777777" w:rsidR="005C6B35" w:rsidRPr="005C6B35" w:rsidRDefault="005C6B35" w:rsidP="005C6B35">
      <w:pPr>
        <w:spacing w:after="240" w:line="360" w:lineRule="auto"/>
        <w:ind w:firstLine="567"/>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На овој начин учениците имаат контрола врз учењето, со што стануваат поодговорни за сопствените постигања и стекнуваат поголема самодоверба и верба дека можат да учат и да бидат успешни.</w:t>
      </w:r>
    </w:p>
    <w:p w14:paraId="6C4A2EA9" w14:textId="77777777" w:rsidR="005C6B35" w:rsidRPr="005C6B35" w:rsidRDefault="005C6B35" w:rsidP="005C6B35">
      <w:pPr>
        <w:spacing w:after="240" w:line="360" w:lineRule="auto"/>
        <w:ind w:firstLine="567"/>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 xml:space="preserve">Наставниците го </w:t>
      </w:r>
      <w:r w:rsidRPr="005C6B35">
        <w:rPr>
          <w:rFonts w:ascii="Arial" w:eastAsia="Times New Roman" w:hAnsi="Arial" w:cs="Arial"/>
          <w:color w:val="2F5496"/>
          <w:sz w:val="20"/>
          <w:szCs w:val="20"/>
          <w:lang w:val="mk-MK"/>
        </w:rPr>
        <w:t>бележат и документираат напредокот и постигањата на учениците</w:t>
      </w:r>
      <w:r w:rsidRPr="005C6B35">
        <w:rPr>
          <w:rFonts w:ascii="Arial" w:eastAsia="Times New Roman" w:hAnsi="Arial" w:cs="Arial"/>
          <w:color w:val="000000"/>
          <w:sz w:val="20"/>
          <w:szCs w:val="20"/>
          <w:lang w:val="mk-MK"/>
        </w:rPr>
        <w:t xml:space="preserve">, а тоа им овозможува да направат </w:t>
      </w:r>
      <w:r w:rsidRPr="005C6B35">
        <w:rPr>
          <w:rFonts w:ascii="Arial" w:eastAsia="Times New Roman" w:hAnsi="Arial" w:cs="Arial"/>
          <w:color w:val="2F5496"/>
          <w:sz w:val="20"/>
          <w:szCs w:val="20"/>
          <w:lang w:val="mk-MK"/>
        </w:rPr>
        <w:t>рефлексија и врз сопствената работа</w:t>
      </w:r>
      <w:r w:rsidRPr="005C6B35">
        <w:rPr>
          <w:rFonts w:ascii="Arial" w:eastAsia="Times New Roman" w:hAnsi="Arial" w:cs="Arial"/>
          <w:color w:val="000000"/>
          <w:sz w:val="20"/>
          <w:szCs w:val="20"/>
          <w:lang w:val="mk-MK"/>
        </w:rPr>
        <w:t xml:space="preserve">. Сознанија до кои што ќе дојдат ги користат за да ја пролагодат својата настава на потребите на учениците и на тој начин да ги мотивираат за учење. Документирањето на напредокот и достигнувањата на учениците им овозможува на наставниците да ги вклучат родителите/старателите во пообјективно анализирање на постигањата, но и во следните чекори во учењето на нивните деца. </w:t>
      </w:r>
    </w:p>
    <w:p w14:paraId="74ECF703" w14:textId="77777777" w:rsidR="005C6B35" w:rsidRPr="005C6B35" w:rsidRDefault="005C6B35" w:rsidP="005C6B35">
      <w:pPr>
        <w:spacing w:after="240" w:line="360" w:lineRule="auto"/>
        <w:ind w:firstLine="567"/>
        <w:jc w:val="both"/>
        <w:rPr>
          <w:rFonts w:ascii="Arial" w:eastAsia="Times New Roman" w:hAnsi="Arial" w:cs="Arial"/>
          <w:color w:val="000000"/>
          <w:sz w:val="20"/>
          <w:szCs w:val="20"/>
          <w:lang w:val="mk-MK"/>
        </w:rPr>
      </w:pPr>
      <w:r w:rsidRPr="005C6B35">
        <w:rPr>
          <w:rFonts w:ascii="Arial" w:eastAsia="Times New Roman" w:hAnsi="Arial" w:cs="Arial"/>
          <w:color w:val="2F5496"/>
          <w:sz w:val="20"/>
          <w:szCs w:val="20"/>
          <w:lang w:val="mk-MK"/>
        </w:rPr>
        <w:t>Сумативното оценување</w:t>
      </w:r>
      <w:r w:rsidRPr="005C6B35">
        <w:rPr>
          <w:rFonts w:ascii="Arial" w:eastAsia="Times New Roman" w:hAnsi="Arial" w:cs="Arial"/>
          <w:color w:val="000000"/>
          <w:sz w:val="20"/>
          <w:szCs w:val="20"/>
          <w:lang w:val="mk-MK"/>
        </w:rPr>
        <w:t xml:space="preserve"> е поврзано со определени периоди во наставната година (крај на одделна тема, тримесечие, полугодие и крај на учебна година) и има за цел да укаже на тоа колку ученикот успеал да научи, односно колку ги постигнал очекуваните резултати за конкретна тема или период или во која мера ги постигнал стандардите за оценување предвидени за крајот на годината.</w:t>
      </w:r>
    </w:p>
    <w:p w14:paraId="41CD2467" w14:textId="77777777" w:rsidR="005C6B35" w:rsidRPr="005C6B35" w:rsidRDefault="005C6B35" w:rsidP="005C6B35">
      <w:pPr>
        <w:spacing w:after="240" w:line="360" w:lineRule="auto"/>
        <w:ind w:firstLine="567"/>
        <w:jc w:val="both"/>
        <w:rPr>
          <w:rFonts w:ascii="Arial" w:eastAsia="Times New Roman" w:hAnsi="Arial" w:cs="Arial"/>
          <w:color w:val="000000"/>
          <w:sz w:val="20"/>
          <w:szCs w:val="20"/>
          <w:lang w:val="mk-MK"/>
        </w:rPr>
      </w:pPr>
    </w:p>
    <w:p w14:paraId="75FA5610" w14:textId="77777777" w:rsidR="005C6B35" w:rsidRPr="005C6B35" w:rsidRDefault="005C6B35" w:rsidP="005C6B35">
      <w:pPr>
        <w:spacing w:after="240" w:line="360" w:lineRule="auto"/>
        <w:ind w:firstLine="567"/>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 xml:space="preserve"> Сите информации за постигањата се дадени во вид на краток </w:t>
      </w:r>
      <w:r w:rsidRPr="005C6B35">
        <w:rPr>
          <w:rFonts w:ascii="Arial" w:eastAsia="Times New Roman" w:hAnsi="Arial" w:cs="Arial"/>
          <w:color w:val="2F5496"/>
          <w:sz w:val="20"/>
          <w:szCs w:val="20"/>
          <w:lang w:val="mk-MK"/>
        </w:rPr>
        <w:t>опис</w:t>
      </w:r>
      <w:r w:rsidRPr="005C6B35">
        <w:rPr>
          <w:rFonts w:ascii="Arial" w:eastAsia="Times New Roman" w:hAnsi="Arial" w:cs="Arial"/>
          <w:color w:val="000000"/>
          <w:sz w:val="20"/>
          <w:szCs w:val="20"/>
          <w:lang w:val="mk-MK"/>
        </w:rPr>
        <w:t xml:space="preserve"> (кај описните оценки), во вид на </w:t>
      </w:r>
      <w:r w:rsidRPr="005C6B35">
        <w:rPr>
          <w:rFonts w:ascii="Arial" w:eastAsia="Times New Roman" w:hAnsi="Arial" w:cs="Arial"/>
          <w:color w:val="2F5496"/>
          <w:sz w:val="20"/>
          <w:szCs w:val="20"/>
          <w:lang w:val="mk-MK"/>
        </w:rPr>
        <w:t>бројка</w:t>
      </w:r>
      <w:r w:rsidRPr="005C6B35">
        <w:rPr>
          <w:rFonts w:ascii="Arial" w:eastAsia="Times New Roman" w:hAnsi="Arial" w:cs="Arial"/>
          <w:color w:val="000000"/>
          <w:sz w:val="20"/>
          <w:szCs w:val="20"/>
          <w:lang w:val="mk-MK"/>
        </w:rPr>
        <w:t xml:space="preserve"> (кај бројчените оценки) или во вид на </w:t>
      </w:r>
      <w:r w:rsidRPr="005C6B35">
        <w:rPr>
          <w:rFonts w:ascii="Arial" w:eastAsia="Times New Roman" w:hAnsi="Arial" w:cs="Arial"/>
          <w:color w:val="2F5496"/>
          <w:sz w:val="20"/>
          <w:szCs w:val="20"/>
          <w:lang w:val="mk-MK"/>
        </w:rPr>
        <w:t>категорија</w:t>
      </w:r>
      <w:r w:rsidRPr="005C6B35">
        <w:rPr>
          <w:rFonts w:ascii="Arial" w:eastAsia="Times New Roman" w:hAnsi="Arial" w:cs="Arial"/>
          <w:color w:val="000000"/>
          <w:sz w:val="20"/>
          <w:szCs w:val="20"/>
          <w:lang w:val="mk-MK"/>
        </w:rPr>
        <w:t xml:space="preserve"> </w:t>
      </w:r>
      <w:r w:rsidRPr="005C6B35">
        <w:rPr>
          <w:rFonts w:ascii="Arial" w:eastAsia="Times New Roman" w:hAnsi="Arial" w:cs="Arial"/>
          <w:i/>
          <w:iCs/>
          <w:color w:val="000000"/>
          <w:sz w:val="20"/>
          <w:szCs w:val="20"/>
          <w:lang w:val="mk-MK"/>
        </w:rPr>
        <w:t xml:space="preserve">Се истакнува, Задоволува </w:t>
      </w:r>
      <w:r w:rsidRPr="005C6B35">
        <w:rPr>
          <w:rFonts w:ascii="Arial" w:eastAsia="Times New Roman" w:hAnsi="Arial" w:cs="Arial"/>
          <w:color w:val="000000"/>
          <w:sz w:val="20"/>
          <w:szCs w:val="20"/>
          <w:lang w:val="mk-MK"/>
        </w:rPr>
        <w:t xml:space="preserve">или </w:t>
      </w:r>
      <w:r w:rsidRPr="005C6B35">
        <w:rPr>
          <w:rFonts w:ascii="Arial" w:eastAsia="Times New Roman" w:hAnsi="Arial" w:cs="Arial"/>
          <w:i/>
          <w:iCs/>
          <w:color w:val="000000"/>
          <w:sz w:val="20"/>
          <w:szCs w:val="20"/>
          <w:lang w:val="mk-MK"/>
        </w:rPr>
        <w:t xml:space="preserve">Не задоволува </w:t>
      </w:r>
      <w:r w:rsidRPr="005C6B35">
        <w:rPr>
          <w:rFonts w:ascii="Arial" w:eastAsia="Times New Roman" w:hAnsi="Arial" w:cs="Arial"/>
          <w:color w:val="000000"/>
          <w:sz w:val="20"/>
          <w:szCs w:val="20"/>
          <w:lang w:val="mk-MK"/>
        </w:rPr>
        <w:t>(кај слободните изборни предмети)</w:t>
      </w:r>
      <w:r w:rsidRPr="005C6B35">
        <w:rPr>
          <w:rFonts w:ascii="Arial" w:eastAsia="Times New Roman" w:hAnsi="Arial" w:cs="Arial"/>
          <w:color w:val="000000"/>
          <w:sz w:val="20"/>
          <w:szCs w:val="20"/>
          <w:vertAlign w:val="superscript"/>
          <w:lang w:val="mk-MK"/>
        </w:rPr>
        <w:footnoteReference w:id="1"/>
      </w:r>
      <w:r w:rsidRPr="005C6B35">
        <w:rPr>
          <w:rFonts w:ascii="Arial" w:eastAsia="Times New Roman" w:hAnsi="Arial" w:cs="Arial"/>
          <w:color w:val="000000"/>
          <w:sz w:val="20"/>
          <w:szCs w:val="20"/>
          <w:lang w:val="mk-MK"/>
        </w:rPr>
        <w:t xml:space="preserve">. Оценките се изведени од резултатите добиени со користење на однапред определени постапки и инструменти, врз основа на јасни критериуми за оценување. </w:t>
      </w:r>
    </w:p>
    <w:p w14:paraId="1FC48B11" w14:textId="77777777" w:rsidR="005C6B35" w:rsidRPr="005C6B35" w:rsidRDefault="005C6B35" w:rsidP="005C6B35">
      <w:pPr>
        <w:spacing w:after="240" w:line="360" w:lineRule="auto"/>
        <w:ind w:firstLine="567"/>
        <w:jc w:val="both"/>
        <w:rPr>
          <w:rFonts w:ascii="Arial" w:eastAsia="Times New Roman" w:hAnsi="Arial" w:cs="Arial"/>
          <w:color w:val="000000"/>
          <w:sz w:val="20"/>
          <w:szCs w:val="20"/>
          <w:lang w:val="ru-RU"/>
        </w:rPr>
      </w:pPr>
      <w:r w:rsidRPr="005C6B35">
        <w:rPr>
          <w:rFonts w:ascii="Arial" w:eastAsia="Times New Roman" w:hAnsi="Arial" w:cs="Arial"/>
          <w:color w:val="000000"/>
          <w:sz w:val="20"/>
          <w:szCs w:val="20"/>
          <w:lang w:val="mk-MK"/>
        </w:rPr>
        <w:t xml:space="preserve">На почетокот на секоја учебна година наставниците изготвуваат </w:t>
      </w:r>
      <w:r w:rsidRPr="005C6B35">
        <w:rPr>
          <w:rFonts w:ascii="Arial" w:eastAsia="Times New Roman" w:hAnsi="Arial" w:cs="Arial"/>
          <w:color w:val="2F5496"/>
          <w:sz w:val="20"/>
          <w:szCs w:val="20"/>
          <w:lang w:val="mk-MK"/>
        </w:rPr>
        <w:t>План за писмено проверување</w:t>
      </w:r>
      <w:r w:rsidRPr="005C6B35">
        <w:rPr>
          <w:rFonts w:ascii="Arial" w:eastAsia="Times New Roman" w:hAnsi="Arial" w:cs="Arial"/>
          <w:color w:val="000000"/>
          <w:sz w:val="20"/>
          <w:szCs w:val="20"/>
          <w:lang w:val="mk-MK"/>
        </w:rPr>
        <w:t xml:space="preserve"> </w:t>
      </w:r>
      <w:r w:rsidRPr="005C6B35">
        <w:rPr>
          <w:rFonts w:ascii="Arial" w:eastAsia="Times New Roman" w:hAnsi="Arial" w:cs="Arial"/>
          <w:color w:val="2F5496"/>
          <w:sz w:val="20"/>
          <w:szCs w:val="20"/>
          <w:lang w:val="mk-MK"/>
        </w:rPr>
        <w:t>на постигањата</w:t>
      </w:r>
      <w:r w:rsidRPr="005C6B35">
        <w:rPr>
          <w:rFonts w:ascii="Arial" w:eastAsia="Times New Roman" w:hAnsi="Arial" w:cs="Arial"/>
          <w:color w:val="000000"/>
          <w:sz w:val="20"/>
          <w:szCs w:val="20"/>
          <w:lang w:val="mk-MK"/>
        </w:rPr>
        <w:t xml:space="preserve"> на учениците и истиот е евидентиран во дневникот на паралелката. Исто така проверувањата на постигањата на учениците (формативно и сумативно оценување) со </w:t>
      </w:r>
      <w:r w:rsidRPr="005C6B35">
        <w:rPr>
          <w:rFonts w:ascii="Arial" w:eastAsia="Times New Roman" w:hAnsi="Arial" w:cs="Arial"/>
          <w:color w:val="000000"/>
          <w:sz w:val="20"/>
          <w:szCs w:val="20"/>
          <w:lang w:val="mk-MK"/>
        </w:rPr>
        <w:lastRenderedPageBreak/>
        <w:t>однапред утврдена динамика, наставниците ја дефинираат во нивните тематски и процесни планирања. Резултатите од оценувањето кои ги добива во текот и по поучувањето наставникот ги користи за да го вреднува сопственото поучување и сознанијата до кои ќе дојде потоа ќе ги вгради во следното планирање на наставата.</w:t>
      </w:r>
    </w:p>
    <w:p w14:paraId="5217CA57" w14:textId="77777777" w:rsidR="005C6B35" w:rsidRPr="005C6B35" w:rsidRDefault="005C6B35" w:rsidP="005C6B35">
      <w:pPr>
        <w:spacing w:after="240" w:line="360" w:lineRule="auto"/>
        <w:ind w:firstLine="567"/>
        <w:jc w:val="both"/>
        <w:rPr>
          <w:rFonts w:ascii="Arial" w:eastAsia="Times New Roman" w:hAnsi="Arial" w:cs="Arial"/>
          <w:color w:val="000000"/>
          <w:sz w:val="20"/>
          <w:szCs w:val="20"/>
          <w:lang w:val="ru-RU"/>
        </w:rPr>
      </w:pPr>
    </w:p>
    <w:p w14:paraId="75BA4A29" w14:textId="77777777" w:rsidR="005C6B35" w:rsidRPr="005C6B35" w:rsidRDefault="005C6B35" w:rsidP="005C6B35">
      <w:pPr>
        <w:spacing w:after="240" w:line="360" w:lineRule="auto"/>
        <w:ind w:firstLine="567"/>
        <w:jc w:val="both"/>
        <w:rPr>
          <w:rFonts w:ascii="Arial" w:eastAsia="Times New Roman" w:hAnsi="Arial" w:cs="Arial"/>
          <w:b/>
          <w:color w:val="000000"/>
          <w:sz w:val="20"/>
          <w:szCs w:val="20"/>
          <w:lang w:val="mk-MK"/>
        </w:rPr>
      </w:pPr>
      <w:r w:rsidRPr="005C6B35">
        <w:rPr>
          <w:rFonts w:ascii="Arial" w:eastAsia="Times New Roman" w:hAnsi="Arial" w:cs="Arial"/>
          <w:b/>
          <w:color w:val="000000"/>
          <w:sz w:val="20"/>
          <w:szCs w:val="20"/>
          <w:lang w:val="mk-MK"/>
        </w:rPr>
        <w:t>Оценување во учењето од далечина</w:t>
      </w:r>
      <w:r w:rsidRPr="005C6B35">
        <w:rPr>
          <w:rFonts w:ascii="Arial" w:eastAsia="Times New Roman" w:hAnsi="Arial" w:cs="Arial"/>
          <w:b/>
          <w:color w:val="000000"/>
          <w:sz w:val="20"/>
          <w:szCs w:val="20"/>
          <w:vertAlign w:val="superscript"/>
          <w:lang w:val="mk-MK"/>
        </w:rPr>
        <w:footnoteReference w:id="2"/>
      </w:r>
    </w:p>
    <w:p w14:paraId="06BC0FF1" w14:textId="77777777" w:rsidR="005C6B35" w:rsidRPr="005C6B35" w:rsidRDefault="005C6B35" w:rsidP="005C6B35">
      <w:pPr>
        <w:spacing w:after="240" w:line="360" w:lineRule="auto"/>
        <w:ind w:firstLine="567"/>
        <w:jc w:val="both"/>
        <w:rPr>
          <w:rFonts w:ascii="Arial" w:eastAsia="Times New Roman" w:hAnsi="Arial" w:cs="Arial"/>
          <w:color w:val="000000"/>
          <w:sz w:val="20"/>
          <w:szCs w:val="20"/>
          <w:lang w:val="ru-RU"/>
        </w:rPr>
      </w:pPr>
      <w:r w:rsidRPr="005C6B35">
        <w:rPr>
          <w:rFonts w:ascii="Arial" w:eastAsia="Times New Roman" w:hAnsi="Arial" w:cs="Arial"/>
          <w:color w:val="2F5496"/>
          <w:sz w:val="20"/>
          <w:szCs w:val="20"/>
          <w:lang w:val="mk-MK"/>
        </w:rPr>
        <w:t>Оценувањето во учењето од далечина</w:t>
      </w:r>
      <w:r w:rsidRPr="005C6B35">
        <w:rPr>
          <w:rFonts w:ascii="Arial" w:eastAsia="Times New Roman" w:hAnsi="Arial" w:cs="Arial"/>
          <w:color w:val="000000"/>
          <w:sz w:val="20"/>
          <w:szCs w:val="20"/>
          <w:lang w:val="mk-MK"/>
        </w:rPr>
        <w:t xml:space="preserve"> со користење на информатичката технологија претставува посебен </w:t>
      </w:r>
      <w:r w:rsidRPr="005C6B35">
        <w:rPr>
          <w:rFonts w:ascii="Arial" w:eastAsia="Times New Roman" w:hAnsi="Arial" w:cs="Arial"/>
          <w:color w:val="2F5496"/>
          <w:sz w:val="20"/>
          <w:szCs w:val="20"/>
          <w:lang w:val="mk-MK"/>
        </w:rPr>
        <w:t>предизвик</w:t>
      </w:r>
      <w:r w:rsidRPr="005C6B35">
        <w:rPr>
          <w:rFonts w:ascii="Arial" w:eastAsia="Times New Roman" w:hAnsi="Arial" w:cs="Arial"/>
          <w:color w:val="000000"/>
          <w:sz w:val="20"/>
          <w:szCs w:val="20"/>
          <w:lang w:val="mk-MK"/>
        </w:rPr>
        <w:t xml:space="preserve">. Во </w:t>
      </w:r>
      <w:r w:rsidRPr="005C6B35">
        <w:rPr>
          <w:rFonts w:ascii="Arial" w:eastAsia="Times New Roman" w:hAnsi="Arial" w:cs="Arial"/>
          <w:color w:val="2F5496"/>
          <w:sz w:val="20"/>
          <w:szCs w:val="20"/>
          <w:lang w:val="mk-MK"/>
        </w:rPr>
        <w:t>формативното оценување</w:t>
      </w:r>
      <w:r w:rsidRPr="005C6B35">
        <w:rPr>
          <w:rFonts w:ascii="Arial" w:eastAsia="Times New Roman" w:hAnsi="Arial" w:cs="Arial"/>
          <w:color w:val="000000"/>
          <w:sz w:val="20"/>
          <w:szCs w:val="20"/>
          <w:lang w:val="mk-MK"/>
        </w:rPr>
        <w:t xml:space="preserve">, поради ограничените можности за непосредно набљудување на работата и давање веднаш повратна информација, фокусот се поместува кон формативно оценување на писмени продукти, користење различни видови тест-задачи, есејски задачи, додека </w:t>
      </w:r>
      <w:r w:rsidRPr="005C6B35">
        <w:rPr>
          <w:rFonts w:ascii="Arial" w:eastAsia="Times New Roman" w:hAnsi="Arial" w:cs="Arial"/>
          <w:color w:val="2F5496"/>
          <w:sz w:val="20"/>
          <w:szCs w:val="20"/>
          <w:lang w:val="mk-MK"/>
        </w:rPr>
        <w:t>сумативното оценување</w:t>
      </w:r>
      <w:r w:rsidRPr="005C6B35">
        <w:rPr>
          <w:rFonts w:ascii="Arial" w:eastAsia="Times New Roman" w:hAnsi="Arial" w:cs="Arial"/>
          <w:color w:val="000000"/>
          <w:sz w:val="20"/>
          <w:szCs w:val="20"/>
          <w:lang w:val="mk-MK"/>
        </w:rPr>
        <w:t xml:space="preserve"> го поместува фокусот кон користење на посложени задачи, кон ограничување на времето за одговарање и кон преземање на други постапки за редуцирање на можностите за фалсификување на одговорите.</w:t>
      </w:r>
    </w:p>
    <w:p w14:paraId="77BC4C91" w14:textId="77777777" w:rsidR="005C6B35" w:rsidRPr="005C6B35" w:rsidRDefault="005C6B35" w:rsidP="005C6B35">
      <w:pPr>
        <w:spacing w:after="240" w:line="360" w:lineRule="auto"/>
        <w:ind w:firstLine="567"/>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Во нашето училиште постои процедура за поплаки и жалби по добиени оцени која ја спроведува тим составен од стручната служба, одделенски, како и предметни наставници и начин за известување на родителите по жалбите.</w:t>
      </w:r>
    </w:p>
    <w:p w14:paraId="0DD2437A" w14:textId="77777777" w:rsidR="005C6B35" w:rsidRPr="005C6B35" w:rsidRDefault="005C6B35" w:rsidP="005C6B35">
      <w:pPr>
        <w:spacing w:after="240" w:line="360" w:lineRule="auto"/>
        <w:ind w:firstLine="567"/>
        <w:jc w:val="both"/>
        <w:rPr>
          <w:rFonts w:ascii="Arial" w:eastAsia="Times New Roman" w:hAnsi="Arial" w:cs="Arial"/>
          <w:color w:val="000000"/>
          <w:sz w:val="20"/>
          <w:szCs w:val="20"/>
          <w:lang w:val="ru-RU"/>
        </w:rPr>
      </w:pPr>
      <w:r w:rsidRPr="005C6B35">
        <w:rPr>
          <w:rFonts w:ascii="Arial" w:eastAsia="Times New Roman" w:hAnsi="Arial" w:cs="Arial"/>
          <w:color w:val="000000"/>
          <w:sz w:val="20"/>
          <w:szCs w:val="20"/>
          <w:lang w:val="mk-MK"/>
        </w:rPr>
        <w:t xml:space="preserve">Ќе се вршат </w:t>
      </w:r>
      <w:r w:rsidRPr="005C6B35">
        <w:rPr>
          <w:rFonts w:ascii="Arial" w:eastAsia="Times New Roman" w:hAnsi="Arial" w:cs="Arial"/>
          <w:color w:val="2F5496"/>
          <w:sz w:val="20"/>
          <w:szCs w:val="20"/>
          <w:lang w:val="mk-MK"/>
        </w:rPr>
        <w:t>квартални анализи</w:t>
      </w:r>
      <w:r w:rsidRPr="005C6B35">
        <w:rPr>
          <w:rFonts w:ascii="Arial" w:eastAsia="Times New Roman" w:hAnsi="Arial" w:cs="Arial"/>
          <w:color w:val="000000"/>
          <w:sz w:val="20"/>
          <w:szCs w:val="20"/>
          <w:lang w:val="mk-MK"/>
        </w:rPr>
        <w:t xml:space="preserve"> на постигнатите резултати и ќе се вршат споредби со веќе постигнатите во изминатите периоди.</w:t>
      </w:r>
    </w:p>
    <w:p w14:paraId="567348E8" w14:textId="77777777" w:rsidR="005C6B35" w:rsidRPr="005C6B35" w:rsidRDefault="005C6B35" w:rsidP="005C6B35">
      <w:pPr>
        <w:spacing w:after="240" w:line="360" w:lineRule="auto"/>
        <w:ind w:left="567"/>
        <w:jc w:val="both"/>
        <w:rPr>
          <w:rFonts w:ascii="Arial" w:eastAsia="Times New Roman" w:hAnsi="Arial" w:cs="Arial"/>
          <w:b/>
          <w:color w:val="000000"/>
          <w:sz w:val="20"/>
          <w:szCs w:val="20"/>
          <w:lang w:val="mk-MK"/>
        </w:rPr>
      </w:pPr>
      <w:r w:rsidRPr="005C6B35">
        <w:rPr>
          <w:rFonts w:ascii="Arial" w:eastAsia="Times New Roman" w:hAnsi="Arial" w:cs="Arial"/>
          <w:b/>
          <w:color w:val="000000"/>
          <w:sz w:val="20"/>
          <w:szCs w:val="20"/>
          <w:lang w:val="mk-MK"/>
        </w:rPr>
        <w:t>Државни тестирања</w:t>
      </w:r>
    </w:p>
    <w:p w14:paraId="1FC0BEDB" w14:textId="77777777" w:rsidR="005C6B35" w:rsidRPr="005C6B35" w:rsidRDefault="005C6B35" w:rsidP="005C6B35">
      <w:pPr>
        <w:spacing w:after="240" w:line="360" w:lineRule="auto"/>
        <w:ind w:firstLine="567"/>
        <w:jc w:val="both"/>
        <w:rPr>
          <w:rFonts w:ascii="Arial" w:eastAsia="Times New Roman" w:hAnsi="Arial" w:cs="Arial"/>
          <w:color w:val="000000"/>
          <w:sz w:val="20"/>
          <w:szCs w:val="20"/>
          <w:lang w:val="ru-RU"/>
        </w:rPr>
      </w:pPr>
      <w:r w:rsidRPr="005C6B35">
        <w:rPr>
          <w:rFonts w:ascii="Arial" w:eastAsia="Times New Roman" w:hAnsi="Arial" w:cs="Arial"/>
          <w:color w:val="000000"/>
          <w:sz w:val="20"/>
          <w:szCs w:val="20"/>
          <w:lang w:val="mk-MK"/>
        </w:rPr>
        <w:t xml:space="preserve">Учеството во </w:t>
      </w:r>
      <w:r w:rsidRPr="005C6B35">
        <w:rPr>
          <w:rFonts w:ascii="Arial" w:eastAsia="Times New Roman" w:hAnsi="Arial" w:cs="Arial"/>
          <w:color w:val="2F5496"/>
          <w:sz w:val="20"/>
          <w:szCs w:val="20"/>
          <w:lang w:val="mk-MK"/>
        </w:rPr>
        <w:t>државни тестирања</w:t>
      </w:r>
      <w:r w:rsidRPr="005C6B35">
        <w:rPr>
          <w:rFonts w:ascii="Arial" w:eastAsia="Times New Roman" w:hAnsi="Arial" w:cs="Arial"/>
          <w:color w:val="000000"/>
          <w:sz w:val="20"/>
          <w:szCs w:val="20"/>
          <w:lang w:val="mk-MK"/>
        </w:rPr>
        <w:t xml:space="preserve"> на нашето училиште обезбедува увид за тоа какви се постигањата на нашите ученици споредено со националните дефинирани нивоа на постигања.Од добиените резултати училиштето прави анализа каде и кои активности да се преземат за подобрување на сопствената практика, како внесување промени во организацијата на работата, во користењето на ресурсите, во методите и стратегиите на поучување и учење. На тој начин нашето училиштето добива можност да ја унапреди својата наставата и да ги подобри постигањата на учениците.</w:t>
      </w:r>
    </w:p>
    <w:p w14:paraId="4066917A" w14:textId="77777777" w:rsidR="005C6B35" w:rsidRPr="005C6B35" w:rsidRDefault="005C6B35" w:rsidP="005C6B35">
      <w:pPr>
        <w:spacing w:after="240" w:line="360" w:lineRule="auto"/>
        <w:ind w:firstLine="567"/>
        <w:jc w:val="both"/>
        <w:rPr>
          <w:rFonts w:ascii="Arial" w:eastAsia="Times New Roman" w:hAnsi="Arial" w:cs="Arial"/>
          <w:color w:val="000000"/>
          <w:sz w:val="20"/>
          <w:szCs w:val="20"/>
          <w:lang w:val="ru-RU"/>
        </w:rPr>
      </w:pPr>
    </w:p>
    <w:p w14:paraId="39E7DED2" w14:textId="77777777" w:rsidR="005C6B35" w:rsidRDefault="005C6B35" w:rsidP="005C6B35">
      <w:pPr>
        <w:keepNext/>
        <w:keepLines/>
        <w:spacing w:before="40" w:after="0" w:line="256" w:lineRule="auto"/>
        <w:jc w:val="both"/>
        <w:outlineLvl w:val="1"/>
        <w:rPr>
          <w:rFonts w:ascii="Calibri Light" w:eastAsia="Times New Roman" w:hAnsi="Calibri Light"/>
          <w:color w:val="2E74B5"/>
          <w:sz w:val="26"/>
          <w:szCs w:val="26"/>
          <w:lang w:val="mk-MK"/>
        </w:rPr>
      </w:pPr>
      <w:r w:rsidRPr="005C6B35">
        <w:rPr>
          <w:rFonts w:ascii="Calibri Light" w:eastAsia="Times New Roman" w:hAnsi="Calibri Light"/>
          <w:b/>
          <w:color w:val="2E74B5"/>
          <w:sz w:val="26"/>
          <w:szCs w:val="26"/>
          <w:lang w:val="mk-MK"/>
        </w:rPr>
        <w:lastRenderedPageBreak/>
        <w:t xml:space="preserve">    </w:t>
      </w:r>
      <w:r w:rsidRPr="005C6B35">
        <w:rPr>
          <w:rFonts w:ascii="Calibri Light" w:eastAsia="Times New Roman" w:hAnsi="Calibri Light"/>
          <w:color w:val="2E74B5"/>
          <w:sz w:val="26"/>
          <w:szCs w:val="26"/>
          <w:lang w:val="mk-MK"/>
        </w:rPr>
        <w:t xml:space="preserve">  </w:t>
      </w:r>
      <w:bookmarkStart w:id="73" w:name="_Toc237598518"/>
      <w:r w:rsidRPr="005C6B35">
        <w:rPr>
          <w:rFonts w:ascii="Calibri Light" w:eastAsia="Times New Roman" w:hAnsi="Calibri Light"/>
          <w:color w:val="2E74B5"/>
          <w:sz w:val="26"/>
          <w:szCs w:val="26"/>
          <w:lang w:val="mk-MK"/>
        </w:rPr>
        <w:t>16.2. Тим за следење, анализа и поддршка</w:t>
      </w:r>
      <w:bookmarkEnd w:id="73"/>
    </w:p>
    <w:p w14:paraId="32F0AD3C" w14:textId="77777777" w:rsidR="005C6B35" w:rsidRPr="005C6B35" w:rsidRDefault="005C6B35" w:rsidP="005C6B35">
      <w:pPr>
        <w:keepNext/>
        <w:keepLines/>
        <w:spacing w:before="40" w:after="0" w:line="256" w:lineRule="auto"/>
        <w:jc w:val="both"/>
        <w:outlineLvl w:val="1"/>
        <w:rPr>
          <w:rFonts w:ascii="Calibri Light" w:eastAsia="Times New Roman" w:hAnsi="Calibri Light"/>
          <w:color w:val="2E74B5"/>
          <w:sz w:val="26"/>
          <w:szCs w:val="26"/>
          <w:lang w:val="mk-MK"/>
        </w:rPr>
      </w:pPr>
    </w:p>
    <w:p w14:paraId="0F5BEE8A" w14:textId="77777777" w:rsidR="005C6B35" w:rsidRPr="005C6B35" w:rsidRDefault="005C6B35" w:rsidP="005C6B35">
      <w:pPr>
        <w:spacing w:after="240" w:line="360" w:lineRule="auto"/>
        <w:ind w:firstLine="567"/>
        <w:jc w:val="both"/>
        <w:rPr>
          <w:rFonts w:ascii="Arial" w:eastAsia="Times New Roman" w:hAnsi="Arial" w:cs="Arial"/>
          <w:color w:val="000000"/>
          <w:sz w:val="20"/>
          <w:szCs w:val="20"/>
          <w:lang w:val="mk-MK"/>
        </w:rPr>
      </w:pPr>
      <w:r w:rsidRPr="005C6B35">
        <w:rPr>
          <w:rFonts w:ascii="Arial" w:eastAsia="Times New Roman" w:hAnsi="Arial" w:cs="Arial"/>
          <w:b/>
          <w:color w:val="2F5496"/>
          <w:sz w:val="20"/>
          <w:szCs w:val="20"/>
          <w:lang w:val="mk-MK"/>
        </w:rPr>
        <w:t xml:space="preserve">Оценувањето на учениците е според стандардите кои ги утврдува Министерот на предлог на БРО. </w:t>
      </w:r>
    </w:p>
    <w:p w14:paraId="54DAEC36" w14:textId="77777777" w:rsidR="005C6B35" w:rsidRPr="005C6B35" w:rsidRDefault="005C6B35" w:rsidP="005C6B35">
      <w:pPr>
        <w:spacing w:after="0" w:line="360" w:lineRule="auto"/>
        <w:ind w:firstLine="567"/>
        <w:jc w:val="both"/>
        <w:rPr>
          <w:rFonts w:ascii="Arial" w:eastAsia="Times New Roman" w:hAnsi="Arial" w:cs="Arial"/>
          <w:color w:val="000000"/>
          <w:sz w:val="20"/>
          <w:szCs w:val="20"/>
          <w:lang w:val="ru-RU"/>
        </w:rPr>
      </w:pPr>
      <w:r w:rsidRPr="005C6B35">
        <w:rPr>
          <w:rFonts w:ascii="Arial" w:eastAsia="Times New Roman" w:hAnsi="Arial" w:cs="Arial"/>
          <w:color w:val="000000"/>
          <w:sz w:val="20"/>
          <w:szCs w:val="20"/>
          <w:lang w:val="mk-MK"/>
        </w:rPr>
        <w:t>Задачите и активностите кои произлегуваат од горе наведеното, како и реализаторите, ресурсите, инструментите, временските рамки и критериумите за успешно оценување се прикажани табеларно, како што следува:</w:t>
      </w:r>
    </w:p>
    <w:p w14:paraId="6DA4C9C7" w14:textId="77777777" w:rsidR="005C6B35" w:rsidRPr="005C6B35" w:rsidRDefault="005C6B35" w:rsidP="005C6B35">
      <w:pPr>
        <w:spacing w:after="0" w:line="360" w:lineRule="auto"/>
        <w:ind w:firstLine="567"/>
        <w:jc w:val="both"/>
        <w:rPr>
          <w:rFonts w:ascii="Arial" w:eastAsia="Times New Roman" w:hAnsi="Arial" w:cs="Arial"/>
          <w:color w:val="000000"/>
          <w:sz w:val="20"/>
          <w:szCs w:val="20"/>
          <w:lang w:val="ru-RU"/>
        </w:rPr>
      </w:pPr>
    </w:p>
    <w:tbl>
      <w:tblPr>
        <w:tblStyle w:val="LightGrid-Accent1151"/>
        <w:tblW w:w="15024" w:type="dxa"/>
        <w:tblInd w:w="-614" w:type="dxa"/>
        <w:tblLayout w:type="fixed"/>
        <w:tblLook w:val="0400" w:firstRow="0" w:lastRow="0" w:firstColumn="0" w:lastColumn="0" w:noHBand="0" w:noVBand="1"/>
      </w:tblPr>
      <w:tblGrid>
        <w:gridCol w:w="2235"/>
        <w:gridCol w:w="1559"/>
        <w:gridCol w:w="1874"/>
        <w:gridCol w:w="2409"/>
        <w:gridCol w:w="1789"/>
        <w:gridCol w:w="1862"/>
        <w:gridCol w:w="1417"/>
        <w:gridCol w:w="1879"/>
      </w:tblGrid>
      <w:tr w:rsidR="005C6B35" w:rsidRPr="005C6B35" w14:paraId="0A0E72F2" w14:textId="77777777" w:rsidTr="005C6B35">
        <w:trPr>
          <w:cnfStyle w:val="000000100000" w:firstRow="0" w:lastRow="0" w:firstColumn="0" w:lastColumn="0" w:oddVBand="0" w:evenVBand="0" w:oddHBand="1" w:evenHBand="0" w:firstRowFirstColumn="0" w:firstRowLastColumn="0" w:lastRowFirstColumn="0" w:lastRowLastColumn="0"/>
          <w:trHeight w:val="20"/>
        </w:trPr>
        <w:tc>
          <w:tcPr>
            <w:tcW w:w="2235" w:type="dxa"/>
            <w:vAlign w:val="center"/>
            <w:hideMark/>
          </w:tcPr>
          <w:p w14:paraId="65DDC24A" w14:textId="77777777" w:rsidR="005C6B35" w:rsidRPr="005C6B35" w:rsidRDefault="005C6B35" w:rsidP="005C6B35">
            <w:pPr>
              <w:spacing w:after="0" w:line="360" w:lineRule="auto"/>
              <w:jc w:val="both"/>
              <w:rPr>
                <w:rFonts w:ascii="Arial" w:hAnsi="Arial" w:cs="Arial"/>
                <w:b/>
                <w:sz w:val="18"/>
                <w:szCs w:val="18"/>
              </w:rPr>
            </w:pPr>
            <w:r w:rsidRPr="005C6B35">
              <w:rPr>
                <w:rFonts w:ascii="Arial" w:hAnsi="Arial" w:cs="Arial"/>
                <w:b/>
                <w:sz w:val="18"/>
                <w:szCs w:val="18"/>
              </w:rPr>
              <w:t>Задачи и активности</w:t>
            </w:r>
          </w:p>
        </w:tc>
        <w:tc>
          <w:tcPr>
            <w:tcW w:w="1559" w:type="dxa"/>
            <w:vAlign w:val="center"/>
          </w:tcPr>
          <w:p w14:paraId="07737969" w14:textId="77777777" w:rsidR="005C6B35" w:rsidRPr="005C6B35" w:rsidRDefault="005C6B35" w:rsidP="005C6B35">
            <w:pPr>
              <w:spacing w:after="0" w:line="360" w:lineRule="auto"/>
              <w:jc w:val="both"/>
              <w:rPr>
                <w:rFonts w:ascii="Arial" w:hAnsi="Arial" w:cs="Arial"/>
                <w:b/>
                <w:sz w:val="18"/>
                <w:szCs w:val="18"/>
              </w:rPr>
            </w:pPr>
          </w:p>
          <w:p w14:paraId="74057387" w14:textId="77777777" w:rsidR="005C6B35" w:rsidRPr="005C6B35" w:rsidRDefault="005C6B35" w:rsidP="005C6B35">
            <w:pPr>
              <w:spacing w:after="0" w:line="360" w:lineRule="auto"/>
              <w:jc w:val="both"/>
              <w:rPr>
                <w:rFonts w:ascii="Arial" w:hAnsi="Arial" w:cs="Arial"/>
                <w:b/>
                <w:sz w:val="18"/>
                <w:szCs w:val="18"/>
              </w:rPr>
            </w:pPr>
            <w:r w:rsidRPr="005C6B35">
              <w:rPr>
                <w:rFonts w:ascii="Arial" w:hAnsi="Arial" w:cs="Arial"/>
                <w:b/>
                <w:sz w:val="18"/>
                <w:szCs w:val="18"/>
              </w:rPr>
              <w:t>Реализа-тори</w:t>
            </w:r>
          </w:p>
        </w:tc>
        <w:tc>
          <w:tcPr>
            <w:tcW w:w="1875" w:type="dxa"/>
            <w:vAlign w:val="center"/>
          </w:tcPr>
          <w:p w14:paraId="102DFFB3" w14:textId="77777777" w:rsidR="005C6B35" w:rsidRPr="005C6B35" w:rsidRDefault="005C6B35" w:rsidP="005C6B35">
            <w:pPr>
              <w:spacing w:after="0" w:line="360" w:lineRule="auto"/>
              <w:jc w:val="both"/>
              <w:rPr>
                <w:rFonts w:ascii="Arial" w:hAnsi="Arial" w:cs="Arial"/>
                <w:b/>
                <w:sz w:val="18"/>
                <w:szCs w:val="18"/>
              </w:rPr>
            </w:pPr>
          </w:p>
          <w:p w14:paraId="4FB74108" w14:textId="77777777" w:rsidR="005C6B35" w:rsidRPr="005C6B35" w:rsidRDefault="005C6B35" w:rsidP="005C6B35">
            <w:pPr>
              <w:spacing w:after="0" w:line="360" w:lineRule="auto"/>
              <w:jc w:val="both"/>
              <w:rPr>
                <w:rFonts w:ascii="Arial" w:hAnsi="Arial" w:cs="Arial"/>
                <w:b/>
                <w:sz w:val="18"/>
                <w:szCs w:val="18"/>
              </w:rPr>
            </w:pPr>
            <w:r w:rsidRPr="005C6B35">
              <w:rPr>
                <w:rFonts w:ascii="Arial" w:hAnsi="Arial" w:cs="Arial"/>
                <w:b/>
                <w:sz w:val="18"/>
                <w:szCs w:val="18"/>
              </w:rPr>
              <w:t>Целна група</w:t>
            </w:r>
          </w:p>
        </w:tc>
        <w:tc>
          <w:tcPr>
            <w:tcW w:w="2410" w:type="dxa"/>
            <w:vAlign w:val="center"/>
          </w:tcPr>
          <w:p w14:paraId="4446A2ED" w14:textId="77777777" w:rsidR="005C6B35" w:rsidRPr="005C6B35" w:rsidRDefault="005C6B35" w:rsidP="005C6B35">
            <w:pPr>
              <w:spacing w:after="0" w:line="360" w:lineRule="auto"/>
              <w:jc w:val="both"/>
              <w:rPr>
                <w:rFonts w:ascii="Arial" w:hAnsi="Arial" w:cs="Arial"/>
                <w:b/>
                <w:sz w:val="18"/>
                <w:szCs w:val="18"/>
              </w:rPr>
            </w:pPr>
          </w:p>
          <w:p w14:paraId="64E541D3" w14:textId="77777777" w:rsidR="005C6B35" w:rsidRPr="005C6B35" w:rsidRDefault="005C6B35" w:rsidP="005C6B35">
            <w:pPr>
              <w:spacing w:after="0" w:line="360" w:lineRule="auto"/>
              <w:jc w:val="both"/>
              <w:rPr>
                <w:rFonts w:ascii="Arial" w:hAnsi="Arial" w:cs="Arial"/>
                <w:b/>
                <w:sz w:val="18"/>
                <w:szCs w:val="18"/>
              </w:rPr>
            </w:pPr>
            <w:r w:rsidRPr="005C6B35">
              <w:rPr>
                <w:rFonts w:ascii="Arial" w:hAnsi="Arial" w:cs="Arial"/>
                <w:b/>
                <w:sz w:val="18"/>
                <w:szCs w:val="18"/>
              </w:rPr>
              <w:t>Ресурси</w:t>
            </w:r>
          </w:p>
        </w:tc>
        <w:tc>
          <w:tcPr>
            <w:tcW w:w="1790" w:type="dxa"/>
            <w:vAlign w:val="center"/>
          </w:tcPr>
          <w:p w14:paraId="4A1B32CA" w14:textId="77777777" w:rsidR="005C6B35" w:rsidRPr="005C6B35" w:rsidRDefault="005C6B35" w:rsidP="005C6B35">
            <w:pPr>
              <w:spacing w:after="0" w:line="360" w:lineRule="auto"/>
              <w:jc w:val="both"/>
              <w:rPr>
                <w:rFonts w:ascii="Arial" w:hAnsi="Arial" w:cs="Arial"/>
                <w:b/>
                <w:sz w:val="18"/>
                <w:szCs w:val="18"/>
              </w:rPr>
            </w:pPr>
          </w:p>
          <w:p w14:paraId="107841E2" w14:textId="77777777" w:rsidR="005C6B35" w:rsidRPr="005C6B35" w:rsidRDefault="005C6B35" w:rsidP="005C6B35">
            <w:pPr>
              <w:spacing w:after="0" w:line="360" w:lineRule="auto"/>
              <w:jc w:val="both"/>
              <w:rPr>
                <w:rFonts w:ascii="Arial" w:hAnsi="Arial" w:cs="Arial"/>
                <w:b/>
                <w:sz w:val="18"/>
                <w:szCs w:val="18"/>
              </w:rPr>
            </w:pPr>
            <w:r w:rsidRPr="005C6B35">
              <w:rPr>
                <w:rFonts w:ascii="Arial" w:hAnsi="Arial" w:cs="Arial"/>
                <w:b/>
                <w:sz w:val="18"/>
                <w:szCs w:val="18"/>
              </w:rPr>
              <w:t>Инструменти</w:t>
            </w:r>
          </w:p>
        </w:tc>
        <w:tc>
          <w:tcPr>
            <w:tcW w:w="1863" w:type="dxa"/>
            <w:vAlign w:val="center"/>
            <w:hideMark/>
          </w:tcPr>
          <w:p w14:paraId="70842E0D" w14:textId="77777777" w:rsidR="005C6B35" w:rsidRPr="005C6B35" w:rsidRDefault="005C6B35" w:rsidP="005C6B35">
            <w:pPr>
              <w:spacing w:after="0" w:line="360" w:lineRule="auto"/>
              <w:jc w:val="both"/>
              <w:rPr>
                <w:rFonts w:ascii="Arial" w:hAnsi="Arial" w:cs="Arial"/>
                <w:b/>
                <w:sz w:val="18"/>
                <w:szCs w:val="18"/>
              </w:rPr>
            </w:pPr>
            <w:r w:rsidRPr="005C6B35">
              <w:rPr>
                <w:rFonts w:ascii="Arial" w:hAnsi="Arial" w:cs="Arial"/>
                <w:b/>
                <w:sz w:val="18"/>
                <w:szCs w:val="18"/>
              </w:rPr>
              <w:t>Следење Повратна Информација</w:t>
            </w:r>
          </w:p>
        </w:tc>
        <w:tc>
          <w:tcPr>
            <w:tcW w:w="1417" w:type="dxa"/>
            <w:vAlign w:val="center"/>
            <w:hideMark/>
          </w:tcPr>
          <w:p w14:paraId="19E79658" w14:textId="77777777" w:rsidR="005C6B35" w:rsidRPr="005C6B35" w:rsidRDefault="005C6B35" w:rsidP="005C6B35">
            <w:pPr>
              <w:spacing w:after="0" w:line="360" w:lineRule="auto"/>
              <w:jc w:val="both"/>
              <w:rPr>
                <w:rFonts w:ascii="Arial" w:hAnsi="Arial" w:cs="Arial"/>
                <w:b/>
                <w:sz w:val="18"/>
                <w:szCs w:val="18"/>
              </w:rPr>
            </w:pPr>
            <w:r w:rsidRPr="005C6B35">
              <w:rPr>
                <w:rFonts w:ascii="Arial" w:hAnsi="Arial" w:cs="Arial"/>
                <w:b/>
                <w:sz w:val="18"/>
                <w:szCs w:val="18"/>
              </w:rPr>
              <w:t>Времен-ска рамка</w:t>
            </w:r>
          </w:p>
        </w:tc>
        <w:tc>
          <w:tcPr>
            <w:tcW w:w="1880" w:type="dxa"/>
            <w:vAlign w:val="center"/>
            <w:hideMark/>
          </w:tcPr>
          <w:p w14:paraId="647F7DEA" w14:textId="77777777" w:rsidR="005C6B35" w:rsidRPr="005C6B35" w:rsidRDefault="005C6B35" w:rsidP="005C6B35">
            <w:pPr>
              <w:spacing w:after="0" w:line="360" w:lineRule="auto"/>
              <w:jc w:val="both"/>
              <w:rPr>
                <w:rFonts w:ascii="Arial" w:hAnsi="Arial" w:cs="Arial"/>
                <w:b/>
                <w:sz w:val="18"/>
                <w:szCs w:val="18"/>
              </w:rPr>
            </w:pPr>
            <w:r w:rsidRPr="005C6B35">
              <w:rPr>
                <w:rFonts w:ascii="Arial" w:hAnsi="Arial" w:cs="Arial"/>
                <w:b/>
                <w:sz w:val="18"/>
                <w:szCs w:val="18"/>
              </w:rPr>
              <w:t>Критериуми за успех</w:t>
            </w:r>
          </w:p>
        </w:tc>
      </w:tr>
      <w:tr w:rsidR="005C6B35" w:rsidRPr="000C6B0A" w14:paraId="08499715" w14:textId="77777777" w:rsidTr="005C6B35">
        <w:trPr>
          <w:cnfStyle w:val="000000010000" w:firstRow="0" w:lastRow="0" w:firstColumn="0" w:lastColumn="0" w:oddVBand="0" w:evenVBand="0" w:oddHBand="0" w:evenHBand="1" w:firstRowFirstColumn="0" w:firstRowLastColumn="0" w:lastRowFirstColumn="0" w:lastRowLastColumn="0"/>
          <w:trHeight w:val="20"/>
        </w:trPr>
        <w:tc>
          <w:tcPr>
            <w:tcW w:w="2235" w:type="dxa"/>
            <w:hideMark/>
          </w:tcPr>
          <w:p w14:paraId="675C67D5" w14:textId="77777777" w:rsidR="005C6B35" w:rsidRPr="005C6B35" w:rsidRDefault="005C6B35" w:rsidP="005C6B35">
            <w:pPr>
              <w:spacing w:after="0" w:line="360" w:lineRule="auto"/>
              <w:jc w:val="both"/>
              <w:rPr>
                <w:rFonts w:ascii="Arial" w:hAnsi="Arial" w:cs="Arial"/>
                <w:b/>
                <w:sz w:val="18"/>
                <w:szCs w:val="18"/>
              </w:rPr>
            </w:pPr>
            <w:r w:rsidRPr="005C6B35">
              <w:rPr>
                <w:rFonts w:ascii="Arial" w:hAnsi="Arial" w:cs="Arial"/>
                <w:b/>
                <w:sz w:val="18"/>
                <w:szCs w:val="18"/>
              </w:rPr>
              <w:t xml:space="preserve">Следење на процесот и улогата на формативното и сумативното оценување </w:t>
            </w:r>
          </w:p>
        </w:tc>
        <w:tc>
          <w:tcPr>
            <w:tcW w:w="1559" w:type="dxa"/>
            <w:hideMark/>
          </w:tcPr>
          <w:p w14:paraId="5F083FE0"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t xml:space="preserve">Директор, педагог, психолог, тим наставници </w:t>
            </w:r>
          </w:p>
        </w:tc>
        <w:tc>
          <w:tcPr>
            <w:tcW w:w="1875" w:type="dxa"/>
            <w:hideMark/>
          </w:tcPr>
          <w:p w14:paraId="5A876AFC"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t xml:space="preserve">Наставници од одделенска и предметна настава и ученици </w:t>
            </w:r>
          </w:p>
        </w:tc>
        <w:tc>
          <w:tcPr>
            <w:tcW w:w="2410" w:type="dxa"/>
            <w:hideMark/>
          </w:tcPr>
          <w:p w14:paraId="182033FE"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t xml:space="preserve">Планирање на наставниците, изготвени докази за оценувањето како информатичко мотивирачко усмерувачко користење на ИКТ </w:t>
            </w:r>
          </w:p>
        </w:tc>
        <w:tc>
          <w:tcPr>
            <w:tcW w:w="1790" w:type="dxa"/>
            <w:hideMark/>
          </w:tcPr>
          <w:p w14:paraId="26776713"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t xml:space="preserve">Прашалници, Анкета со фокус група на ученици </w:t>
            </w:r>
          </w:p>
        </w:tc>
        <w:tc>
          <w:tcPr>
            <w:tcW w:w="1863" w:type="dxa"/>
            <w:hideMark/>
          </w:tcPr>
          <w:p w14:paraId="4DBA0889"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t xml:space="preserve">Извештаи </w:t>
            </w:r>
          </w:p>
        </w:tc>
        <w:tc>
          <w:tcPr>
            <w:tcW w:w="1417" w:type="dxa"/>
            <w:hideMark/>
          </w:tcPr>
          <w:p w14:paraId="74E6584B"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t xml:space="preserve">Контину-ирано </w:t>
            </w:r>
          </w:p>
        </w:tc>
        <w:tc>
          <w:tcPr>
            <w:tcW w:w="1880" w:type="dxa"/>
            <w:hideMark/>
          </w:tcPr>
          <w:p w14:paraId="43D61DFF"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t xml:space="preserve">80% од наставниците го планираат оценувањето </w:t>
            </w:r>
          </w:p>
        </w:tc>
      </w:tr>
      <w:tr w:rsidR="005C6B35" w:rsidRPr="000C6B0A" w14:paraId="460C45D5" w14:textId="77777777" w:rsidTr="005C6B35">
        <w:trPr>
          <w:cnfStyle w:val="000000100000" w:firstRow="0" w:lastRow="0" w:firstColumn="0" w:lastColumn="0" w:oddVBand="0" w:evenVBand="0" w:oddHBand="1" w:evenHBand="0" w:firstRowFirstColumn="0" w:firstRowLastColumn="0" w:lastRowFirstColumn="0" w:lastRowLastColumn="0"/>
          <w:trHeight w:val="20"/>
        </w:trPr>
        <w:tc>
          <w:tcPr>
            <w:tcW w:w="2235" w:type="dxa"/>
            <w:hideMark/>
          </w:tcPr>
          <w:p w14:paraId="0A35B322" w14:textId="77777777" w:rsidR="005C6B35" w:rsidRPr="005C6B35" w:rsidRDefault="005C6B35" w:rsidP="005C6B35">
            <w:pPr>
              <w:spacing w:after="0" w:line="360" w:lineRule="auto"/>
              <w:jc w:val="both"/>
              <w:rPr>
                <w:rFonts w:ascii="Arial" w:hAnsi="Arial" w:cs="Arial"/>
                <w:b/>
                <w:sz w:val="18"/>
                <w:szCs w:val="18"/>
              </w:rPr>
            </w:pPr>
            <w:r w:rsidRPr="005C6B35">
              <w:rPr>
                <w:rFonts w:ascii="Arial" w:hAnsi="Arial" w:cs="Arial"/>
                <w:b/>
                <w:sz w:val="18"/>
                <w:szCs w:val="18"/>
              </w:rPr>
              <w:t xml:space="preserve">Следење на примената на стандардите за оценување и користење на ИКТ во наставата </w:t>
            </w:r>
          </w:p>
        </w:tc>
        <w:tc>
          <w:tcPr>
            <w:tcW w:w="1559" w:type="dxa"/>
            <w:hideMark/>
          </w:tcPr>
          <w:p w14:paraId="4925E329"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t xml:space="preserve">Директoр, педагог, психолог, тим наставници </w:t>
            </w:r>
          </w:p>
        </w:tc>
        <w:tc>
          <w:tcPr>
            <w:tcW w:w="1875" w:type="dxa"/>
            <w:hideMark/>
          </w:tcPr>
          <w:p w14:paraId="4D88847E"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t xml:space="preserve">Наставници од одделенска и предметна настава и ученици </w:t>
            </w:r>
          </w:p>
        </w:tc>
        <w:tc>
          <w:tcPr>
            <w:tcW w:w="2410" w:type="dxa"/>
          </w:tcPr>
          <w:p w14:paraId="094FC57F"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t xml:space="preserve">Нестандардизиран инструмент за следење на наставата </w:t>
            </w:r>
          </w:p>
          <w:p w14:paraId="545845F1" w14:textId="77777777" w:rsidR="005C6B35" w:rsidRPr="005C6B35" w:rsidRDefault="005C6B35" w:rsidP="005C6B35">
            <w:pPr>
              <w:spacing w:after="0" w:line="360" w:lineRule="auto"/>
              <w:jc w:val="both"/>
              <w:rPr>
                <w:rFonts w:ascii="Arial" w:hAnsi="Arial" w:cs="Arial"/>
                <w:sz w:val="18"/>
                <w:szCs w:val="18"/>
              </w:rPr>
            </w:pPr>
          </w:p>
          <w:p w14:paraId="59802037"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t xml:space="preserve">Користење на ИКТ </w:t>
            </w:r>
          </w:p>
        </w:tc>
        <w:tc>
          <w:tcPr>
            <w:tcW w:w="1790" w:type="dxa"/>
            <w:hideMark/>
          </w:tcPr>
          <w:p w14:paraId="2360CCE0"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t xml:space="preserve">Аналитичка листа </w:t>
            </w:r>
          </w:p>
        </w:tc>
        <w:tc>
          <w:tcPr>
            <w:tcW w:w="1863" w:type="dxa"/>
            <w:hideMark/>
          </w:tcPr>
          <w:p w14:paraId="53A0809F"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t xml:space="preserve">Извештаи </w:t>
            </w:r>
          </w:p>
        </w:tc>
        <w:tc>
          <w:tcPr>
            <w:tcW w:w="1417" w:type="dxa"/>
            <w:hideMark/>
          </w:tcPr>
          <w:p w14:paraId="4F732608"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t xml:space="preserve">Контину-ирано </w:t>
            </w:r>
          </w:p>
        </w:tc>
        <w:tc>
          <w:tcPr>
            <w:tcW w:w="1880" w:type="dxa"/>
            <w:hideMark/>
          </w:tcPr>
          <w:p w14:paraId="0F86EBAF"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t xml:space="preserve">80% од наставниците ги постигнуваат целите </w:t>
            </w:r>
          </w:p>
        </w:tc>
      </w:tr>
      <w:tr w:rsidR="005C6B35" w:rsidRPr="000C6B0A" w14:paraId="787D9954" w14:textId="77777777" w:rsidTr="005C6B35">
        <w:trPr>
          <w:cnfStyle w:val="000000010000" w:firstRow="0" w:lastRow="0" w:firstColumn="0" w:lastColumn="0" w:oddVBand="0" w:evenVBand="0" w:oddHBand="0" w:evenHBand="1" w:firstRowFirstColumn="0" w:firstRowLastColumn="0" w:lastRowFirstColumn="0" w:lastRowLastColumn="0"/>
          <w:trHeight w:val="20"/>
        </w:trPr>
        <w:tc>
          <w:tcPr>
            <w:tcW w:w="2235" w:type="dxa"/>
            <w:hideMark/>
          </w:tcPr>
          <w:p w14:paraId="5FDFCB20" w14:textId="77777777" w:rsidR="005C6B35" w:rsidRPr="005C6B35" w:rsidRDefault="005C6B35" w:rsidP="005C6B35">
            <w:pPr>
              <w:spacing w:after="0" w:line="360" w:lineRule="auto"/>
              <w:jc w:val="both"/>
              <w:rPr>
                <w:rFonts w:ascii="Arial" w:hAnsi="Arial" w:cs="Arial"/>
                <w:b/>
                <w:sz w:val="18"/>
                <w:szCs w:val="18"/>
              </w:rPr>
            </w:pPr>
            <w:r w:rsidRPr="005C6B35">
              <w:rPr>
                <w:rFonts w:ascii="Arial" w:hAnsi="Arial" w:cs="Arial"/>
                <w:b/>
                <w:sz w:val="18"/>
                <w:szCs w:val="18"/>
              </w:rPr>
              <w:t xml:space="preserve">Следење на примената на етички кодекс во оценувањето </w:t>
            </w:r>
          </w:p>
        </w:tc>
        <w:tc>
          <w:tcPr>
            <w:tcW w:w="1559" w:type="dxa"/>
            <w:hideMark/>
          </w:tcPr>
          <w:p w14:paraId="27808728"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t xml:space="preserve">Директор, педагог, психолог, тим наставници </w:t>
            </w:r>
          </w:p>
        </w:tc>
        <w:tc>
          <w:tcPr>
            <w:tcW w:w="1875" w:type="dxa"/>
            <w:hideMark/>
          </w:tcPr>
          <w:p w14:paraId="08CDDF07"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t xml:space="preserve">Директор, </w:t>
            </w:r>
          </w:p>
          <w:p w14:paraId="5CF1CCAF"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t xml:space="preserve">педагог, </w:t>
            </w:r>
          </w:p>
          <w:p w14:paraId="434637CE"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t xml:space="preserve">наставници од одделенска и предметна настава и ученици </w:t>
            </w:r>
          </w:p>
        </w:tc>
        <w:tc>
          <w:tcPr>
            <w:tcW w:w="2410" w:type="dxa"/>
            <w:hideMark/>
          </w:tcPr>
          <w:p w14:paraId="77D7B8B1"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t xml:space="preserve">Инструмент за самооценување </w:t>
            </w:r>
          </w:p>
          <w:p w14:paraId="29D55CDB"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t xml:space="preserve">Користење на ИКТ </w:t>
            </w:r>
          </w:p>
        </w:tc>
        <w:tc>
          <w:tcPr>
            <w:tcW w:w="1790" w:type="dxa"/>
            <w:hideMark/>
          </w:tcPr>
          <w:p w14:paraId="79580F74"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t xml:space="preserve">Скала за проценка </w:t>
            </w:r>
          </w:p>
        </w:tc>
        <w:tc>
          <w:tcPr>
            <w:tcW w:w="1863" w:type="dxa"/>
            <w:hideMark/>
          </w:tcPr>
          <w:p w14:paraId="4255C36F"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t xml:space="preserve">Извештаи </w:t>
            </w:r>
          </w:p>
        </w:tc>
        <w:tc>
          <w:tcPr>
            <w:tcW w:w="1417" w:type="dxa"/>
            <w:hideMark/>
          </w:tcPr>
          <w:p w14:paraId="6F37618C"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t xml:space="preserve">октомври </w:t>
            </w:r>
          </w:p>
          <w:p w14:paraId="3AA62B1A"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t xml:space="preserve">декември </w:t>
            </w:r>
          </w:p>
          <w:p w14:paraId="13D04603"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t xml:space="preserve">април </w:t>
            </w:r>
          </w:p>
          <w:p w14:paraId="381A9218"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t xml:space="preserve">јуни </w:t>
            </w:r>
          </w:p>
        </w:tc>
        <w:tc>
          <w:tcPr>
            <w:tcW w:w="1880" w:type="dxa"/>
            <w:hideMark/>
          </w:tcPr>
          <w:p w14:paraId="6E63749D"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t xml:space="preserve">90% од учесниците во целната група ги почитуваат принципите на етичност во оценувањето </w:t>
            </w:r>
          </w:p>
        </w:tc>
      </w:tr>
      <w:tr w:rsidR="005C6B35" w:rsidRPr="000C6B0A" w14:paraId="38B2432F" w14:textId="77777777" w:rsidTr="005C6B35">
        <w:trPr>
          <w:cnfStyle w:val="000000100000" w:firstRow="0" w:lastRow="0" w:firstColumn="0" w:lastColumn="0" w:oddVBand="0" w:evenVBand="0" w:oddHBand="1" w:evenHBand="0" w:firstRowFirstColumn="0" w:firstRowLastColumn="0" w:lastRowFirstColumn="0" w:lastRowLastColumn="0"/>
          <w:trHeight w:val="20"/>
        </w:trPr>
        <w:tc>
          <w:tcPr>
            <w:tcW w:w="2235" w:type="dxa"/>
            <w:hideMark/>
          </w:tcPr>
          <w:p w14:paraId="057013BF" w14:textId="77777777" w:rsidR="005C6B35" w:rsidRPr="005C6B35" w:rsidRDefault="005C6B35" w:rsidP="005C6B35">
            <w:pPr>
              <w:spacing w:after="0" w:line="360" w:lineRule="auto"/>
              <w:jc w:val="both"/>
              <w:rPr>
                <w:rFonts w:ascii="Arial" w:hAnsi="Arial" w:cs="Arial"/>
                <w:b/>
                <w:sz w:val="18"/>
                <w:szCs w:val="18"/>
              </w:rPr>
            </w:pPr>
            <w:r w:rsidRPr="005C6B35">
              <w:rPr>
                <w:rFonts w:ascii="Arial" w:hAnsi="Arial" w:cs="Arial"/>
                <w:b/>
                <w:sz w:val="18"/>
                <w:szCs w:val="18"/>
              </w:rPr>
              <w:t xml:space="preserve">Координирање на </w:t>
            </w:r>
            <w:r w:rsidRPr="005C6B35">
              <w:rPr>
                <w:rFonts w:ascii="Arial" w:hAnsi="Arial" w:cs="Arial"/>
                <w:b/>
                <w:sz w:val="18"/>
                <w:szCs w:val="18"/>
              </w:rPr>
              <w:lastRenderedPageBreak/>
              <w:t xml:space="preserve">процесот за прибирање на информации за учењето (анализа, поддршка, процедура за поплаки и жалби) </w:t>
            </w:r>
          </w:p>
        </w:tc>
        <w:tc>
          <w:tcPr>
            <w:tcW w:w="1559" w:type="dxa"/>
            <w:hideMark/>
          </w:tcPr>
          <w:p w14:paraId="37B22CFA"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lastRenderedPageBreak/>
              <w:t xml:space="preserve">Директор, </w:t>
            </w:r>
            <w:r w:rsidRPr="005C6B35">
              <w:rPr>
                <w:rFonts w:ascii="Arial" w:hAnsi="Arial" w:cs="Arial"/>
                <w:sz w:val="18"/>
                <w:szCs w:val="18"/>
              </w:rPr>
              <w:lastRenderedPageBreak/>
              <w:t xml:space="preserve">педагог, психолог, тим наставници, </w:t>
            </w:r>
          </w:p>
          <w:p w14:paraId="49743B33"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t xml:space="preserve">комисија од ученици </w:t>
            </w:r>
          </w:p>
        </w:tc>
        <w:tc>
          <w:tcPr>
            <w:tcW w:w="1875" w:type="dxa"/>
            <w:hideMark/>
          </w:tcPr>
          <w:p w14:paraId="0B0FFF34"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lastRenderedPageBreak/>
              <w:t xml:space="preserve">Наставници </w:t>
            </w:r>
          </w:p>
        </w:tc>
        <w:tc>
          <w:tcPr>
            <w:tcW w:w="2410" w:type="dxa"/>
            <w:hideMark/>
          </w:tcPr>
          <w:p w14:paraId="7FBE220A"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t xml:space="preserve">Користење на ИКТ </w:t>
            </w:r>
          </w:p>
          <w:p w14:paraId="3C2CC3A8"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lastRenderedPageBreak/>
              <w:t xml:space="preserve">Користење критериумски инструменти за следење на постигнатоста на знаењата </w:t>
            </w:r>
          </w:p>
        </w:tc>
        <w:tc>
          <w:tcPr>
            <w:tcW w:w="1790" w:type="dxa"/>
            <w:hideMark/>
          </w:tcPr>
          <w:p w14:paraId="1C5ADEC6"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lastRenderedPageBreak/>
              <w:t>Аналитичка листа</w:t>
            </w:r>
          </w:p>
        </w:tc>
        <w:tc>
          <w:tcPr>
            <w:tcW w:w="1863" w:type="dxa"/>
            <w:hideMark/>
          </w:tcPr>
          <w:p w14:paraId="65210421"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t xml:space="preserve">Повратна </w:t>
            </w:r>
            <w:r w:rsidRPr="005C6B35">
              <w:rPr>
                <w:rFonts w:ascii="Arial" w:hAnsi="Arial" w:cs="Arial"/>
                <w:sz w:val="18"/>
                <w:szCs w:val="18"/>
              </w:rPr>
              <w:lastRenderedPageBreak/>
              <w:t xml:space="preserve">информација </w:t>
            </w:r>
          </w:p>
        </w:tc>
        <w:tc>
          <w:tcPr>
            <w:tcW w:w="1417" w:type="dxa"/>
            <w:hideMark/>
          </w:tcPr>
          <w:p w14:paraId="3EA85AA7"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lastRenderedPageBreak/>
              <w:t>Контину-</w:t>
            </w:r>
            <w:r w:rsidRPr="005C6B35">
              <w:rPr>
                <w:rFonts w:ascii="Arial" w:hAnsi="Arial" w:cs="Arial"/>
                <w:sz w:val="18"/>
                <w:szCs w:val="18"/>
              </w:rPr>
              <w:lastRenderedPageBreak/>
              <w:t xml:space="preserve">ирано </w:t>
            </w:r>
          </w:p>
        </w:tc>
        <w:tc>
          <w:tcPr>
            <w:tcW w:w="1880" w:type="dxa"/>
            <w:hideMark/>
          </w:tcPr>
          <w:p w14:paraId="5BAA8B63" w14:textId="77777777" w:rsidR="005C6B35" w:rsidRPr="005C6B35" w:rsidRDefault="005C6B35" w:rsidP="005C6B35">
            <w:pPr>
              <w:spacing w:after="0" w:line="360" w:lineRule="auto"/>
              <w:jc w:val="both"/>
              <w:rPr>
                <w:rFonts w:ascii="Arial" w:hAnsi="Arial" w:cs="Arial"/>
                <w:sz w:val="18"/>
                <w:szCs w:val="18"/>
              </w:rPr>
            </w:pPr>
            <w:r w:rsidRPr="005C6B35">
              <w:rPr>
                <w:rFonts w:ascii="Arial" w:hAnsi="Arial" w:cs="Arial"/>
                <w:sz w:val="18"/>
                <w:szCs w:val="18"/>
              </w:rPr>
              <w:lastRenderedPageBreak/>
              <w:t xml:space="preserve">90% од </w:t>
            </w:r>
            <w:r w:rsidRPr="005C6B35">
              <w:rPr>
                <w:rFonts w:ascii="Arial" w:hAnsi="Arial" w:cs="Arial"/>
                <w:sz w:val="18"/>
                <w:szCs w:val="18"/>
              </w:rPr>
              <w:lastRenderedPageBreak/>
              <w:t xml:space="preserve">наставниците ја планираат временската рамка за проверка на знаењата </w:t>
            </w:r>
          </w:p>
        </w:tc>
      </w:tr>
    </w:tbl>
    <w:p w14:paraId="29C84355" w14:textId="77777777" w:rsidR="005C6B35" w:rsidRPr="005C6B35" w:rsidRDefault="005C6B35" w:rsidP="005C6B35">
      <w:pPr>
        <w:spacing w:line="360" w:lineRule="auto"/>
        <w:jc w:val="both"/>
        <w:rPr>
          <w:rFonts w:ascii="Arial" w:hAnsi="Arial" w:cs="Arial"/>
          <w:sz w:val="20"/>
          <w:szCs w:val="20"/>
          <w:lang w:val="mk-MK"/>
        </w:rPr>
      </w:pPr>
    </w:p>
    <w:p w14:paraId="02CBE4E1" w14:textId="77777777" w:rsidR="005C6B35" w:rsidRPr="005C6B35" w:rsidRDefault="005C6B35" w:rsidP="005C6B35">
      <w:pPr>
        <w:keepNext/>
        <w:keepLines/>
        <w:spacing w:before="40" w:after="0" w:line="256" w:lineRule="auto"/>
        <w:jc w:val="both"/>
        <w:outlineLvl w:val="1"/>
        <w:rPr>
          <w:rFonts w:ascii="Calibri Light" w:eastAsia="Times New Roman" w:hAnsi="Calibri Light"/>
          <w:color w:val="2E74B5"/>
          <w:sz w:val="26"/>
          <w:szCs w:val="26"/>
          <w:lang w:val="mk-MK"/>
        </w:rPr>
      </w:pPr>
    </w:p>
    <w:p w14:paraId="63184CC6" w14:textId="77777777" w:rsidR="005C6B35" w:rsidRPr="005C6B35" w:rsidRDefault="005C6B35" w:rsidP="005C6B35">
      <w:pPr>
        <w:keepNext/>
        <w:keepLines/>
        <w:spacing w:before="40" w:after="0" w:line="256" w:lineRule="auto"/>
        <w:jc w:val="both"/>
        <w:outlineLvl w:val="1"/>
        <w:rPr>
          <w:rFonts w:ascii="Calibri Light" w:eastAsia="Times New Roman" w:hAnsi="Calibri Light"/>
          <w:color w:val="2E74B5"/>
          <w:sz w:val="26"/>
          <w:szCs w:val="26"/>
          <w:lang w:val="mk-MK"/>
        </w:rPr>
      </w:pPr>
    </w:p>
    <w:p w14:paraId="36463B3F" w14:textId="77777777" w:rsidR="005C6B35" w:rsidRPr="005C6B35" w:rsidRDefault="005C6B35" w:rsidP="005C6B35">
      <w:pPr>
        <w:keepNext/>
        <w:keepLines/>
        <w:spacing w:before="40" w:after="0" w:line="256" w:lineRule="auto"/>
        <w:jc w:val="both"/>
        <w:outlineLvl w:val="1"/>
        <w:rPr>
          <w:rFonts w:ascii="Calibri Light" w:eastAsia="Times New Roman" w:hAnsi="Calibri Light"/>
          <w:color w:val="2E74B5"/>
          <w:sz w:val="26"/>
          <w:szCs w:val="26"/>
          <w:lang w:val="ru-RU"/>
        </w:rPr>
      </w:pPr>
      <w:r w:rsidRPr="005C6B35">
        <w:rPr>
          <w:rFonts w:ascii="Calibri Light" w:eastAsia="Times New Roman" w:hAnsi="Calibri Light"/>
          <w:color w:val="2E74B5"/>
          <w:sz w:val="26"/>
          <w:szCs w:val="26"/>
          <w:lang w:val="mk-MK"/>
        </w:rPr>
        <w:t xml:space="preserve">       </w:t>
      </w:r>
      <w:bookmarkStart w:id="74" w:name="_Toc237598519"/>
      <w:r w:rsidRPr="005C6B35">
        <w:rPr>
          <w:rFonts w:ascii="Calibri Light" w:eastAsia="Times New Roman" w:hAnsi="Calibri Light"/>
          <w:color w:val="2E74B5"/>
          <w:sz w:val="26"/>
          <w:szCs w:val="26"/>
          <w:lang w:val="mk-MK"/>
        </w:rPr>
        <w:t>16.3.  Стручни посети за следење и вреднување на квалитетот на работата на воспитно-образовниот кадар</w:t>
      </w:r>
      <w:bookmarkEnd w:id="74"/>
    </w:p>
    <w:p w14:paraId="3F5BBF45" w14:textId="77777777" w:rsidR="005C6B35" w:rsidRPr="005C6B35" w:rsidRDefault="005C6B35" w:rsidP="005C6B35">
      <w:pPr>
        <w:spacing w:line="256" w:lineRule="auto"/>
        <w:jc w:val="both"/>
        <w:rPr>
          <w:lang w:val="ru-RU"/>
        </w:rPr>
      </w:pPr>
    </w:p>
    <w:p w14:paraId="3DC59CAC" w14:textId="77777777" w:rsidR="005C6B35" w:rsidRPr="005C6B35" w:rsidRDefault="005C6B35" w:rsidP="005C6B35">
      <w:pPr>
        <w:spacing w:after="2" w:line="360" w:lineRule="auto"/>
        <w:ind w:right="1655" w:firstLine="720"/>
        <w:jc w:val="both"/>
        <w:rPr>
          <w:rFonts w:ascii="Arial" w:hAnsi="Arial" w:cs="Arial"/>
          <w:sz w:val="20"/>
          <w:szCs w:val="20"/>
          <w:lang w:val="ru-RU"/>
        </w:rPr>
      </w:pPr>
      <w:r w:rsidRPr="005C6B35">
        <w:rPr>
          <w:rFonts w:ascii="Arial" w:hAnsi="Arial" w:cs="Arial"/>
          <w:sz w:val="20"/>
          <w:szCs w:val="20"/>
          <w:lang w:val="ru-RU"/>
        </w:rPr>
        <w:t xml:space="preserve">Следење и вреднувањето на работата на наставниците ќе се врши во училиштето од страна на директорот, како и од страна на Бирото. </w:t>
      </w:r>
    </w:p>
    <w:p w14:paraId="61184DD2" w14:textId="77777777" w:rsidR="005C6B35" w:rsidRPr="005C6B35" w:rsidRDefault="005C6B35" w:rsidP="005C6B35">
      <w:pPr>
        <w:spacing w:after="2" w:line="360" w:lineRule="auto"/>
        <w:ind w:right="1655" w:firstLine="720"/>
        <w:jc w:val="both"/>
        <w:rPr>
          <w:rFonts w:ascii="Arial" w:hAnsi="Arial" w:cs="Arial"/>
          <w:sz w:val="20"/>
          <w:szCs w:val="20"/>
          <w:lang w:val="ru-RU"/>
        </w:rPr>
      </w:pPr>
      <w:r w:rsidRPr="005C6B35">
        <w:rPr>
          <w:rFonts w:ascii="Arial" w:hAnsi="Arial" w:cs="Arial"/>
          <w:sz w:val="20"/>
          <w:szCs w:val="20"/>
          <w:lang w:val="ru-RU"/>
        </w:rPr>
        <w:t>Следење и вреднувањето ќе се однесува на квалитетот на работата и постигањето на компетенциите и стандардите на наставниците. Врз основа на сознанијата од следењето и вреднувањето наставникот ќе добие извештај со повратна информација и насоки за понатамошна работа, што ќе се чува во досието на наставникот. Извештаите од следењето и вреднувањето на наставниците ќе се користат за унапредување на работата на училиштето и за кариерно напредување на наставниците.</w:t>
      </w:r>
    </w:p>
    <w:p w14:paraId="7C6E5B3C" w14:textId="77777777" w:rsidR="005C6B35" w:rsidRPr="005C6B35" w:rsidRDefault="005C6B35" w:rsidP="005C6B35">
      <w:pPr>
        <w:spacing w:after="2" w:line="360" w:lineRule="auto"/>
        <w:ind w:left="720" w:right="1655"/>
        <w:contextualSpacing/>
        <w:jc w:val="both"/>
        <w:rPr>
          <w:rFonts w:ascii="Arial" w:hAnsi="Arial" w:cs="Arial"/>
          <w:color w:val="FF0000"/>
          <w:sz w:val="24"/>
          <w:szCs w:val="24"/>
          <w:lang w:val="mk-MK" w:eastAsia="mk-MK"/>
        </w:rPr>
      </w:pPr>
    </w:p>
    <w:p w14:paraId="30AF06DB" w14:textId="77777777" w:rsidR="005C6B35" w:rsidRPr="005C6B35" w:rsidRDefault="005C6B35" w:rsidP="004478EA">
      <w:pPr>
        <w:keepNext/>
        <w:keepLines/>
        <w:numPr>
          <w:ilvl w:val="1"/>
          <w:numId w:val="38"/>
        </w:numPr>
        <w:spacing w:before="40" w:after="0" w:line="256" w:lineRule="auto"/>
        <w:jc w:val="both"/>
        <w:outlineLvl w:val="1"/>
        <w:rPr>
          <w:rFonts w:ascii="Calibri Light" w:eastAsia="Times New Roman" w:hAnsi="Calibri Light"/>
          <w:color w:val="2E74B5"/>
          <w:sz w:val="26"/>
          <w:szCs w:val="26"/>
        </w:rPr>
      </w:pPr>
      <w:bookmarkStart w:id="75" w:name="_Toc237598520"/>
      <w:r w:rsidRPr="005C6B35">
        <w:rPr>
          <w:rFonts w:ascii="Calibri Light" w:eastAsia="Times New Roman" w:hAnsi="Calibri Light"/>
          <w:color w:val="2E74B5"/>
          <w:sz w:val="26"/>
          <w:szCs w:val="26"/>
          <w:lang w:val="mk-MK"/>
        </w:rPr>
        <w:t>Самоевалуација на училиштето</w:t>
      </w:r>
      <w:bookmarkEnd w:id="75"/>
    </w:p>
    <w:p w14:paraId="45A6D55A" w14:textId="77777777" w:rsidR="005C6B35" w:rsidRPr="005C6B35" w:rsidRDefault="005C6B35" w:rsidP="005C6B35">
      <w:pPr>
        <w:spacing w:line="256" w:lineRule="auto"/>
        <w:ind w:left="996"/>
        <w:contextualSpacing/>
        <w:jc w:val="both"/>
        <w:rPr>
          <w:rFonts w:cs="Calibri"/>
          <w:color w:val="000000"/>
          <w:lang w:val="mk-MK" w:eastAsia="mk-MK"/>
        </w:rPr>
      </w:pPr>
    </w:p>
    <w:p w14:paraId="2C53B6B6" w14:textId="77777777" w:rsidR="005C6B35" w:rsidRPr="005C6B35" w:rsidRDefault="005C6B35" w:rsidP="005C6B35">
      <w:pPr>
        <w:spacing w:line="360" w:lineRule="auto"/>
        <w:jc w:val="both"/>
        <w:rPr>
          <w:rFonts w:ascii="Arial" w:hAnsi="Arial" w:cs="Arial"/>
          <w:color w:val="000000"/>
          <w:sz w:val="20"/>
          <w:szCs w:val="20"/>
          <w:lang w:val="mk-MK"/>
        </w:rPr>
      </w:pPr>
      <w:r w:rsidRPr="005C6B35">
        <w:rPr>
          <w:rFonts w:ascii="Arial" w:hAnsi="Arial" w:cs="Arial"/>
          <w:color w:val="000000"/>
          <w:sz w:val="20"/>
          <w:szCs w:val="20"/>
          <w:lang w:val="ru-RU"/>
        </w:rPr>
        <w:tab/>
        <w:t>Следната самоевалуација ќе се реализира во наредната учебна година 2026/2027 и ќе ги опфати учебните 2024/2025 и 2025/2026 година.</w:t>
      </w:r>
    </w:p>
    <w:p w14:paraId="229535DE" w14:textId="77777777" w:rsidR="005C6B35" w:rsidRPr="005C6B35" w:rsidRDefault="005C6B35" w:rsidP="005C6B35">
      <w:pPr>
        <w:keepNext/>
        <w:keepLines/>
        <w:spacing w:before="240" w:after="0" w:line="256" w:lineRule="auto"/>
        <w:jc w:val="both"/>
        <w:outlineLvl w:val="0"/>
        <w:rPr>
          <w:rFonts w:ascii="Calibri Light" w:eastAsia="Times New Roman" w:hAnsi="Calibri Light"/>
          <w:color w:val="FF0000"/>
          <w:sz w:val="32"/>
          <w:szCs w:val="32"/>
          <w:lang w:val="mk-MK"/>
        </w:rPr>
      </w:pPr>
      <w:bookmarkStart w:id="76" w:name="_Toc237598521"/>
      <w:r w:rsidRPr="005C6B35">
        <w:rPr>
          <w:rFonts w:ascii="Calibri Light" w:eastAsia="Times New Roman" w:hAnsi="Calibri Light"/>
          <w:color w:val="2E74B5"/>
          <w:sz w:val="32"/>
          <w:szCs w:val="32"/>
          <w:lang w:val="mk-MK"/>
        </w:rPr>
        <w:t>17.</w:t>
      </w:r>
      <w:r w:rsidRPr="005C6B35">
        <w:rPr>
          <w:rFonts w:ascii="Calibri Light" w:eastAsia="Times New Roman" w:hAnsi="Calibri Light"/>
          <w:i/>
          <w:color w:val="2E74B5"/>
          <w:sz w:val="32"/>
          <w:szCs w:val="32"/>
          <w:lang w:val="mk-MK"/>
        </w:rPr>
        <w:t xml:space="preserve"> </w:t>
      </w:r>
      <w:r w:rsidRPr="005C6B35">
        <w:rPr>
          <w:rFonts w:ascii="Calibri Light" w:eastAsia="Times New Roman" w:hAnsi="Calibri Light"/>
          <w:color w:val="2E74B5"/>
          <w:sz w:val="32"/>
          <w:szCs w:val="32"/>
          <w:lang w:val="mk-MK"/>
        </w:rPr>
        <w:t>Безбедност во училиштето</w:t>
      </w:r>
      <w:bookmarkEnd w:id="76"/>
      <w:r w:rsidRPr="005C6B35">
        <w:rPr>
          <w:rFonts w:ascii="Calibri Light" w:eastAsia="Times New Roman" w:hAnsi="Calibri Light"/>
          <w:color w:val="FF0000"/>
          <w:sz w:val="32"/>
          <w:szCs w:val="32"/>
          <w:lang w:val="mk-MK"/>
        </w:rPr>
        <w:t xml:space="preserve"> </w:t>
      </w:r>
    </w:p>
    <w:p w14:paraId="51403FA4" w14:textId="77777777" w:rsidR="005C6B35" w:rsidRPr="005C6B35" w:rsidRDefault="005C6B35" w:rsidP="005C6B35">
      <w:pPr>
        <w:spacing w:after="7" w:line="360" w:lineRule="auto"/>
        <w:ind w:right="-1"/>
        <w:contextualSpacing/>
        <w:jc w:val="both"/>
        <w:rPr>
          <w:rFonts w:ascii="Arial" w:hAnsi="Arial" w:cs="Arial"/>
          <w:color w:val="000000"/>
          <w:sz w:val="20"/>
          <w:szCs w:val="20"/>
          <w:lang w:val="ru-RU"/>
        </w:rPr>
      </w:pPr>
    </w:p>
    <w:p w14:paraId="28D6670C" w14:textId="57D4BACE" w:rsidR="005C6B35" w:rsidRPr="005C6B35" w:rsidRDefault="005C6B35" w:rsidP="005C6B35">
      <w:pPr>
        <w:spacing w:after="7" w:line="360" w:lineRule="auto"/>
        <w:ind w:right="-1"/>
        <w:contextualSpacing/>
        <w:jc w:val="both"/>
        <w:rPr>
          <w:rFonts w:ascii="Arial" w:hAnsi="Arial" w:cs="Arial"/>
          <w:color w:val="000000"/>
          <w:sz w:val="20"/>
          <w:szCs w:val="20"/>
          <w:lang w:val="ru-RU"/>
        </w:rPr>
      </w:pPr>
      <w:r w:rsidRPr="005C6B35">
        <w:rPr>
          <w:rFonts w:ascii="Arial" w:hAnsi="Arial" w:cs="Arial"/>
          <w:color w:val="000000"/>
          <w:sz w:val="20"/>
          <w:szCs w:val="20"/>
          <w:lang w:val="ru-RU"/>
        </w:rPr>
        <w:tab/>
        <w:t>Во учебната 202</w:t>
      </w:r>
      <w:r w:rsidR="00721840">
        <w:rPr>
          <w:rFonts w:ascii="Arial" w:hAnsi="Arial" w:cs="Arial"/>
          <w:color w:val="000000"/>
          <w:sz w:val="20"/>
          <w:szCs w:val="20"/>
          <w:lang w:val="mk-MK"/>
        </w:rPr>
        <w:t>6</w:t>
      </w:r>
      <w:r w:rsidRPr="005C6B35">
        <w:rPr>
          <w:rFonts w:ascii="Arial" w:hAnsi="Arial" w:cs="Arial"/>
          <w:color w:val="000000"/>
          <w:sz w:val="20"/>
          <w:szCs w:val="20"/>
          <w:lang w:val="ru-RU"/>
        </w:rPr>
        <w:t>/202</w:t>
      </w:r>
      <w:r w:rsidR="00721840">
        <w:rPr>
          <w:rFonts w:ascii="Arial" w:hAnsi="Arial" w:cs="Arial"/>
          <w:color w:val="000000"/>
          <w:sz w:val="20"/>
          <w:szCs w:val="20"/>
          <w:lang w:val="mk-MK"/>
        </w:rPr>
        <w:t>7</w:t>
      </w:r>
      <w:r w:rsidRPr="005C6B35">
        <w:rPr>
          <w:rFonts w:ascii="Arial" w:hAnsi="Arial" w:cs="Arial"/>
          <w:color w:val="000000"/>
          <w:sz w:val="20"/>
          <w:szCs w:val="20"/>
          <w:lang w:val="mk-MK"/>
        </w:rPr>
        <w:t xml:space="preserve"> </w:t>
      </w:r>
      <w:r w:rsidRPr="005C6B35">
        <w:rPr>
          <w:rFonts w:ascii="Arial" w:hAnsi="Arial" w:cs="Arial"/>
          <w:color w:val="000000"/>
          <w:sz w:val="20"/>
          <w:szCs w:val="20"/>
          <w:lang w:val="ru-RU"/>
        </w:rPr>
        <w:t xml:space="preserve">година се продолжува со реализација на превентивни активности за оптимални безбедносни услови за престој и работа, како и обуки на учениците и вработените за ефикасно постапување во случај на незгоди. Во однос на безбедноста, во училиштето има изготвено: </w:t>
      </w:r>
    </w:p>
    <w:p w14:paraId="443C037D" w14:textId="77777777" w:rsidR="005C6B35" w:rsidRPr="005C6B35" w:rsidRDefault="005C6B35" w:rsidP="005C6B35">
      <w:pPr>
        <w:spacing w:after="7" w:line="360" w:lineRule="auto"/>
        <w:ind w:right="-1"/>
        <w:contextualSpacing/>
        <w:jc w:val="both"/>
        <w:rPr>
          <w:rFonts w:ascii="Arial" w:hAnsi="Arial" w:cs="Arial"/>
          <w:color w:val="000000"/>
          <w:sz w:val="20"/>
          <w:szCs w:val="20"/>
          <w:lang w:val="ru-RU"/>
        </w:rPr>
      </w:pPr>
      <w:r w:rsidRPr="005C6B35">
        <w:rPr>
          <w:rFonts w:ascii="Arial" w:hAnsi="Arial" w:cs="Arial"/>
          <w:color w:val="000000"/>
          <w:sz w:val="20"/>
          <w:szCs w:val="20"/>
          <w:lang w:val="ru-RU"/>
        </w:rPr>
        <w:lastRenderedPageBreak/>
        <w:t xml:space="preserve">• </w:t>
      </w:r>
      <w:r w:rsidRPr="005C6B35">
        <w:rPr>
          <w:rFonts w:ascii="Arial" w:hAnsi="Arial" w:cs="Arial"/>
          <w:b/>
          <w:bCs/>
          <w:color w:val="000000"/>
          <w:sz w:val="20"/>
          <w:szCs w:val="20"/>
          <w:lang w:val="ru-RU"/>
        </w:rPr>
        <w:t>Правилник за заштита од пожари</w:t>
      </w:r>
      <w:r w:rsidRPr="005C6B35">
        <w:rPr>
          <w:rFonts w:ascii="Arial" w:hAnsi="Arial" w:cs="Arial"/>
          <w:color w:val="000000"/>
          <w:sz w:val="20"/>
          <w:szCs w:val="20"/>
          <w:lang w:val="ru-RU"/>
        </w:rPr>
        <w:t xml:space="preserve">, како една од мерките за заштита од елементарни незгоди, во кој се пропишани мерки за безбедност на учениците во текот на наставата во училишната зграда и училишниот двор. </w:t>
      </w:r>
    </w:p>
    <w:p w14:paraId="4D5E9ADE" w14:textId="77777777" w:rsidR="005C6B35" w:rsidRPr="005C6B35" w:rsidRDefault="005C6B35" w:rsidP="005C6B35">
      <w:pPr>
        <w:spacing w:after="7" w:line="360" w:lineRule="auto"/>
        <w:ind w:right="-1"/>
        <w:contextualSpacing/>
        <w:jc w:val="both"/>
        <w:rPr>
          <w:rFonts w:ascii="Arial" w:hAnsi="Arial" w:cs="Arial"/>
          <w:color w:val="000000"/>
          <w:sz w:val="20"/>
          <w:szCs w:val="20"/>
          <w:lang w:val="ru-RU"/>
        </w:rPr>
      </w:pPr>
      <w:r w:rsidRPr="005C6B35">
        <w:rPr>
          <w:rFonts w:ascii="Arial" w:hAnsi="Arial" w:cs="Arial"/>
          <w:color w:val="000000"/>
          <w:sz w:val="20"/>
          <w:szCs w:val="20"/>
          <w:lang w:val="ru-RU"/>
        </w:rPr>
        <w:t xml:space="preserve">• </w:t>
      </w:r>
      <w:r w:rsidRPr="005C6B35">
        <w:rPr>
          <w:rFonts w:ascii="Arial" w:hAnsi="Arial" w:cs="Arial"/>
          <w:b/>
          <w:bCs/>
          <w:color w:val="000000"/>
          <w:sz w:val="20"/>
          <w:szCs w:val="20"/>
          <w:lang w:val="ru-RU"/>
        </w:rPr>
        <w:t>План за заштита и спасување</w:t>
      </w:r>
      <w:r w:rsidRPr="005C6B35">
        <w:rPr>
          <w:rFonts w:ascii="Arial" w:hAnsi="Arial" w:cs="Arial"/>
          <w:color w:val="000000"/>
          <w:sz w:val="20"/>
          <w:szCs w:val="20"/>
          <w:lang w:val="ru-RU"/>
        </w:rPr>
        <w:t xml:space="preserve">, во кој се пропишани правилата за постапување во случај на елементарни незгоди. </w:t>
      </w:r>
    </w:p>
    <w:p w14:paraId="416802ED" w14:textId="77777777" w:rsidR="005C6B35" w:rsidRPr="005C6B35" w:rsidRDefault="005C6B35" w:rsidP="005C6B35">
      <w:pPr>
        <w:spacing w:after="7" w:line="360" w:lineRule="auto"/>
        <w:ind w:right="-1"/>
        <w:contextualSpacing/>
        <w:jc w:val="both"/>
        <w:rPr>
          <w:rFonts w:ascii="Arial" w:hAnsi="Arial" w:cs="Arial"/>
          <w:color w:val="000000"/>
          <w:sz w:val="20"/>
          <w:szCs w:val="20"/>
          <w:lang w:val="ru-RU"/>
        </w:rPr>
      </w:pPr>
      <w:r w:rsidRPr="005C6B35">
        <w:rPr>
          <w:rFonts w:ascii="Arial" w:hAnsi="Arial" w:cs="Arial"/>
          <w:color w:val="000000"/>
          <w:sz w:val="20"/>
          <w:szCs w:val="20"/>
          <w:lang w:val="ru-RU"/>
        </w:rPr>
        <w:t xml:space="preserve">• План за едукација и заштита на учениците во случај на елементарни незгоди </w:t>
      </w:r>
    </w:p>
    <w:p w14:paraId="4E45147D" w14:textId="77777777" w:rsidR="005C6B35" w:rsidRPr="005C6B35" w:rsidRDefault="005C6B35" w:rsidP="005C6B35">
      <w:pPr>
        <w:spacing w:after="7" w:line="360" w:lineRule="auto"/>
        <w:ind w:right="-1"/>
        <w:contextualSpacing/>
        <w:jc w:val="both"/>
        <w:rPr>
          <w:rFonts w:ascii="Arial" w:hAnsi="Arial" w:cs="Arial"/>
          <w:color w:val="000000"/>
          <w:sz w:val="20"/>
          <w:szCs w:val="20"/>
          <w:lang w:val="ru-RU"/>
        </w:rPr>
      </w:pPr>
      <w:r w:rsidRPr="005C6B35">
        <w:rPr>
          <w:rFonts w:ascii="Arial" w:hAnsi="Arial" w:cs="Arial"/>
          <w:color w:val="000000"/>
          <w:sz w:val="20"/>
          <w:szCs w:val="20"/>
          <w:lang w:val="ru-RU"/>
        </w:rPr>
        <w:t xml:space="preserve">• </w:t>
      </w:r>
      <w:r w:rsidRPr="005C6B35">
        <w:rPr>
          <w:rFonts w:ascii="Arial" w:hAnsi="Arial" w:cs="Arial"/>
          <w:b/>
          <w:bCs/>
          <w:color w:val="000000"/>
          <w:sz w:val="20"/>
          <w:szCs w:val="20"/>
          <w:lang w:val="ru-RU"/>
        </w:rPr>
        <w:t xml:space="preserve">Кодекс на однесување за учениците, наставниците, родителите и надворешни лица </w:t>
      </w:r>
      <w:r w:rsidRPr="005C6B35">
        <w:rPr>
          <w:rFonts w:ascii="Arial" w:hAnsi="Arial" w:cs="Arial"/>
          <w:color w:val="000000"/>
          <w:sz w:val="20"/>
          <w:szCs w:val="20"/>
          <w:lang w:val="ru-RU"/>
        </w:rPr>
        <w:t xml:space="preserve">и </w:t>
      </w:r>
      <w:r w:rsidRPr="005C6B35">
        <w:rPr>
          <w:rFonts w:ascii="Arial" w:hAnsi="Arial" w:cs="Arial"/>
          <w:b/>
          <w:bCs/>
          <w:color w:val="000000"/>
          <w:sz w:val="20"/>
          <w:szCs w:val="20"/>
          <w:lang w:val="ru-RU"/>
        </w:rPr>
        <w:t xml:space="preserve">Куќен ред </w:t>
      </w:r>
    </w:p>
    <w:p w14:paraId="4B2FE9CF" w14:textId="77777777" w:rsidR="005C6B35" w:rsidRPr="005C6B35" w:rsidRDefault="005C6B35" w:rsidP="005C6B35">
      <w:pPr>
        <w:spacing w:after="7" w:line="360" w:lineRule="auto"/>
        <w:ind w:right="-1"/>
        <w:contextualSpacing/>
        <w:jc w:val="both"/>
        <w:rPr>
          <w:rFonts w:ascii="Arial" w:hAnsi="Arial" w:cs="Arial"/>
          <w:color w:val="000000"/>
          <w:sz w:val="20"/>
          <w:szCs w:val="20"/>
          <w:lang w:val="ru-RU"/>
        </w:rPr>
      </w:pPr>
      <w:r w:rsidRPr="005C6B35">
        <w:rPr>
          <w:rFonts w:ascii="Arial" w:hAnsi="Arial" w:cs="Arial"/>
          <w:color w:val="000000"/>
          <w:sz w:val="20"/>
          <w:szCs w:val="20"/>
          <w:lang w:val="ru-RU"/>
        </w:rPr>
        <w:t xml:space="preserve">• </w:t>
      </w:r>
      <w:r w:rsidRPr="005C6B35">
        <w:rPr>
          <w:rFonts w:ascii="Arial" w:hAnsi="Arial" w:cs="Arial"/>
          <w:b/>
          <w:bCs/>
          <w:color w:val="000000"/>
          <w:sz w:val="20"/>
          <w:szCs w:val="20"/>
          <w:lang w:val="ru-RU"/>
        </w:rPr>
        <w:t xml:space="preserve">Распоред на дежурства на наставниците </w:t>
      </w:r>
      <w:r w:rsidRPr="005C6B35">
        <w:rPr>
          <w:rFonts w:ascii="Arial" w:hAnsi="Arial" w:cs="Arial"/>
          <w:color w:val="000000"/>
          <w:sz w:val="20"/>
          <w:szCs w:val="20"/>
          <w:lang w:val="ru-RU"/>
        </w:rPr>
        <w:t xml:space="preserve">истакнат на видно место.Со обезбедување на дежурство од страна на наставниците за време на одморите се води грижа за безбедноста на учениците </w:t>
      </w:r>
    </w:p>
    <w:p w14:paraId="08298158" w14:textId="77777777" w:rsidR="005C6B35" w:rsidRPr="005C6B35" w:rsidRDefault="005C6B35" w:rsidP="005C6B35">
      <w:pPr>
        <w:spacing w:after="7" w:line="360" w:lineRule="auto"/>
        <w:ind w:right="-1"/>
        <w:contextualSpacing/>
        <w:jc w:val="both"/>
        <w:rPr>
          <w:rFonts w:ascii="Arial" w:hAnsi="Arial" w:cs="Arial"/>
          <w:color w:val="000000"/>
          <w:sz w:val="20"/>
          <w:szCs w:val="20"/>
          <w:lang w:val="ru-RU"/>
        </w:rPr>
      </w:pPr>
      <w:r w:rsidRPr="005C6B35">
        <w:rPr>
          <w:rFonts w:ascii="Arial" w:hAnsi="Arial" w:cs="Arial"/>
          <w:color w:val="000000"/>
          <w:sz w:val="20"/>
          <w:szCs w:val="20"/>
          <w:lang w:val="ru-RU"/>
        </w:rPr>
        <w:t xml:space="preserve">• видео надзор </w:t>
      </w:r>
    </w:p>
    <w:p w14:paraId="3B53C9F6" w14:textId="77777777" w:rsidR="005C6B35" w:rsidRPr="005C6B35" w:rsidRDefault="005C6B35" w:rsidP="005C6B35">
      <w:pPr>
        <w:spacing w:after="7" w:line="360" w:lineRule="auto"/>
        <w:ind w:right="-1"/>
        <w:contextualSpacing/>
        <w:jc w:val="both"/>
        <w:rPr>
          <w:rFonts w:ascii="Arial" w:hAnsi="Arial" w:cs="Arial"/>
          <w:color w:val="000000"/>
          <w:sz w:val="20"/>
          <w:szCs w:val="20"/>
          <w:lang w:val="ru-RU"/>
        </w:rPr>
      </w:pPr>
      <w:r w:rsidRPr="005C6B35">
        <w:rPr>
          <w:rFonts w:ascii="Arial" w:hAnsi="Arial" w:cs="Arial"/>
          <w:color w:val="000000"/>
          <w:sz w:val="20"/>
          <w:szCs w:val="20"/>
          <w:lang w:val="ru-RU"/>
        </w:rPr>
        <w:t xml:space="preserve">Активностите за заштита и безбедност на учениците се координирани со институциите во локалната заедница: Министерството за внатрешни работи - Полициска станица </w:t>
      </w:r>
      <w:r w:rsidRPr="005C6B35">
        <w:rPr>
          <w:rFonts w:ascii="Arial" w:hAnsi="Arial" w:cs="Arial"/>
          <w:color w:val="000000"/>
          <w:sz w:val="20"/>
          <w:szCs w:val="20"/>
          <w:lang w:val="mk-MK"/>
        </w:rPr>
        <w:t>Кратово</w:t>
      </w:r>
      <w:r w:rsidRPr="005C6B35">
        <w:rPr>
          <w:rFonts w:ascii="Arial" w:hAnsi="Arial" w:cs="Arial"/>
          <w:color w:val="000000"/>
          <w:sz w:val="20"/>
          <w:szCs w:val="20"/>
          <w:lang w:val="ru-RU"/>
        </w:rPr>
        <w:t xml:space="preserve">, Општина </w:t>
      </w:r>
      <w:r w:rsidRPr="005C6B35">
        <w:rPr>
          <w:rFonts w:ascii="Arial" w:hAnsi="Arial" w:cs="Arial"/>
          <w:color w:val="000000"/>
          <w:sz w:val="20"/>
          <w:szCs w:val="20"/>
          <w:lang w:val="mk-MK"/>
        </w:rPr>
        <w:t>Кратово</w:t>
      </w:r>
      <w:r w:rsidRPr="005C6B35">
        <w:rPr>
          <w:rFonts w:ascii="Arial" w:hAnsi="Arial" w:cs="Arial"/>
          <w:color w:val="000000"/>
          <w:sz w:val="20"/>
          <w:szCs w:val="20"/>
          <w:lang w:val="ru-RU"/>
        </w:rPr>
        <w:t>, Центарот за социјални грижи.</w:t>
      </w:r>
    </w:p>
    <w:p w14:paraId="1877B6AA" w14:textId="77777777" w:rsidR="005C6B35" w:rsidRPr="005C6B35" w:rsidRDefault="005C6B35" w:rsidP="005C6B35">
      <w:pPr>
        <w:keepNext/>
        <w:keepLines/>
        <w:spacing w:before="240" w:after="0" w:line="256" w:lineRule="auto"/>
        <w:jc w:val="both"/>
        <w:outlineLvl w:val="0"/>
        <w:rPr>
          <w:rFonts w:ascii="Calibri Light" w:eastAsia="Times New Roman" w:hAnsi="Calibri Light"/>
          <w:color w:val="2E74B5"/>
          <w:sz w:val="32"/>
          <w:szCs w:val="32"/>
          <w:lang w:val="ru-RU"/>
        </w:rPr>
      </w:pPr>
      <w:bookmarkStart w:id="77" w:name="_Toc237598522"/>
      <w:r w:rsidRPr="005C6B35">
        <w:rPr>
          <w:rFonts w:ascii="Calibri Light" w:eastAsia="Times New Roman" w:hAnsi="Calibri Light"/>
          <w:color w:val="2E74B5"/>
          <w:sz w:val="32"/>
          <w:szCs w:val="32"/>
          <w:lang w:val="mk-MK"/>
        </w:rPr>
        <w:t>18. Грижа за здравјето</w:t>
      </w:r>
      <w:bookmarkEnd w:id="77"/>
    </w:p>
    <w:p w14:paraId="43A7587F" w14:textId="77777777" w:rsidR="005C6B35" w:rsidRPr="005C6B35" w:rsidRDefault="005C6B35" w:rsidP="005C6B35">
      <w:pPr>
        <w:spacing w:line="256" w:lineRule="auto"/>
        <w:jc w:val="both"/>
        <w:rPr>
          <w:lang w:val="ru-RU"/>
        </w:rPr>
      </w:pPr>
    </w:p>
    <w:p w14:paraId="05FAD795" w14:textId="77777777" w:rsidR="005C6B35" w:rsidRPr="005C6B35" w:rsidRDefault="005C6B35" w:rsidP="005C6B35">
      <w:pPr>
        <w:spacing w:after="240" w:line="360" w:lineRule="auto"/>
        <w:ind w:firstLine="709"/>
        <w:jc w:val="both"/>
        <w:rPr>
          <w:rFonts w:ascii="Arial" w:eastAsia="Times New Roman" w:hAnsi="Arial" w:cs="Arial"/>
          <w:color w:val="000000"/>
          <w:sz w:val="20"/>
          <w:szCs w:val="20"/>
          <w:lang w:val="mk-MK"/>
        </w:rPr>
      </w:pPr>
      <w:r w:rsidRPr="005C6B35">
        <w:rPr>
          <w:rFonts w:ascii="Arial" w:eastAsia="Times New Roman" w:hAnsi="Arial" w:cs="Arial"/>
          <w:color w:val="2F5496"/>
          <w:sz w:val="20"/>
          <w:szCs w:val="20"/>
          <w:lang w:val="mk-MK"/>
        </w:rPr>
        <w:t>Здравственото образование</w:t>
      </w:r>
      <w:r w:rsidRPr="005C6B35">
        <w:rPr>
          <w:rFonts w:ascii="Arial" w:eastAsia="Times New Roman" w:hAnsi="Arial" w:cs="Arial"/>
          <w:color w:val="000000"/>
          <w:sz w:val="20"/>
          <w:szCs w:val="20"/>
          <w:lang w:val="mk-MK"/>
        </w:rPr>
        <w:t xml:space="preserve"> на децата е приоритет не само заради самото здравје, туку и од гледна точка на самиот образовен систем - за да можат децата да учат треба да се здрави. Тргнувајќи од оваа констатација, заштитата и унапредувањето на здравјето на учениците е обврска на сите во училиштето, во непосредна соработка со родителите, здравствената служба и пошироката заедница. Со оглед на комплексноста и екстензивноста на категоријата здравје, глобално содржините во рамките на училишната здравствена политика во програмата се групирани во три подрачја: </w:t>
      </w:r>
    </w:p>
    <w:p w14:paraId="032D21A2" w14:textId="77777777" w:rsidR="005C6B35" w:rsidRPr="005C6B35" w:rsidRDefault="005C6B35" w:rsidP="004478EA">
      <w:pPr>
        <w:numPr>
          <w:ilvl w:val="0"/>
          <w:numId w:val="39"/>
        </w:numPr>
        <w:spacing w:after="240" w:line="360" w:lineRule="auto"/>
        <w:ind w:left="709"/>
        <w:contextualSpacing/>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 xml:space="preserve">унапредување на здравјето во физичка смисла; </w:t>
      </w:r>
    </w:p>
    <w:p w14:paraId="757007A9" w14:textId="77777777" w:rsidR="005C6B35" w:rsidRPr="005C6B35" w:rsidRDefault="005C6B35" w:rsidP="004478EA">
      <w:pPr>
        <w:numPr>
          <w:ilvl w:val="0"/>
          <w:numId w:val="39"/>
        </w:numPr>
        <w:spacing w:after="240" w:line="360" w:lineRule="auto"/>
        <w:ind w:left="709"/>
        <w:contextualSpacing/>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 xml:space="preserve">унапредување на менталното здравје; </w:t>
      </w:r>
    </w:p>
    <w:p w14:paraId="65E2C6FF" w14:textId="77777777" w:rsidR="005C6B35" w:rsidRPr="005C6B35" w:rsidRDefault="005C6B35" w:rsidP="004478EA">
      <w:pPr>
        <w:numPr>
          <w:ilvl w:val="0"/>
          <w:numId w:val="39"/>
        </w:numPr>
        <w:spacing w:after="240" w:line="360" w:lineRule="auto"/>
        <w:ind w:left="709"/>
        <w:contextualSpacing/>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социјално здравје.</w:t>
      </w:r>
    </w:p>
    <w:p w14:paraId="47F90512" w14:textId="77777777" w:rsidR="005C6B35" w:rsidRPr="005C6B35" w:rsidRDefault="005C6B35" w:rsidP="005C6B35">
      <w:pPr>
        <w:spacing w:after="240" w:line="360" w:lineRule="auto"/>
        <w:ind w:left="349"/>
        <w:contextualSpacing/>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Училиштето има обврска да води грижа и за здравјето на учениците и ги информира учениците за важноста на здравјето во целина и тоа за:</w:t>
      </w:r>
    </w:p>
    <w:p w14:paraId="3744549D" w14:textId="77777777" w:rsidR="005C6B35" w:rsidRPr="005C6B35" w:rsidRDefault="005C6B35" w:rsidP="004478EA">
      <w:pPr>
        <w:numPr>
          <w:ilvl w:val="0"/>
          <w:numId w:val="40"/>
        </w:numPr>
        <w:spacing w:after="240" w:line="360" w:lineRule="auto"/>
        <w:ind w:left="709"/>
        <w:contextualSpacing/>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физичкото здравје: лична хигиена, храна и исхрана, заразни болести, сексуално преносливи болести, безбедност и прва помош, дрога, алкохол, пушење и физички вежби;</w:t>
      </w:r>
    </w:p>
    <w:p w14:paraId="536ED30A" w14:textId="77777777" w:rsidR="005C6B35" w:rsidRPr="005C6B35" w:rsidRDefault="005C6B35" w:rsidP="004478EA">
      <w:pPr>
        <w:numPr>
          <w:ilvl w:val="0"/>
          <w:numId w:val="40"/>
        </w:numPr>
        <w:spacing w:after="240" w:line="360" w:lineRule="auto"/>
        <w:ind w:left="709"/>
        <w:contextualSpacing/>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ментално здравје: развој на самодоверба, самопочитување, почитување на различностите и толеранција;</w:t>
      </w:r>
    </w:p>
    <w:p w14:paraId="5DA315D3" w14:textId="77777777" w:rsidR="005C6B35" w:rsidRPr="005C6B35" w:rsidRDefault="005C6B35" w:rsidP="004478EA">
      <w:pPr>
        <w:numPr>
          <w:ilvl w:val="0"/>
          <w:numId w:val="40"/>
        </w:numPr>
        <w:spacing w:after="240" w:line="360" w:lineRule="auto"/>
        <w:ind w:left="709"/>
        <w:contextualSpacing/>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социјалното здравје: грижа за здрава средина, комуникација, одговорност, добри односи на сите релации.</w:t>
      </w:r>
    </w:p>
    <w:p w14:paraId="54892EC5" w14:textId="77777777" w:rsidR="005C6B35" w:rsidRPr="005C6B35" w:rsidRDefault="005C6B35" w:rsidP="005C6B35">
      <w:pPr>
        <w:spacing w:after="240" w:line="360" w:lineRule="auto"/>
        <w:ind w:firstLine="720"/>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lastRenderedPageBreak/>
        <w:t>Некои задачи и содржини од ова подрачје се реализираат на часот по Образование за животни вештини како и по одделни наставни предмети (физичко и здравствено образование, запознавање на околината, природни науки, биологија, хемија) и одделени слободни активности.</w:t>
      </w:r>
    </w:p>
    <w:p w14:paraId="2DD423B8" w14:textId="77777777" w:rsidR="005C6B35" w:rsidRPr="005C6B35" w:rsidRDefault="005C6B35" w:rsidP="005C6B35">
      <w:pPr>
        <w:spacing w:after="240" w:line="360" w:lineRule="auto"/>
        <w:ind w:firstLine="720"/>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 xml:space="preserve">Во рамките на ова подрачје се организираат и </w:t>
      </w:r>
      <w:r w:rsidRPr="005C6B35">
        <w:rPr>
          <w:rFonts w:ascii="Arial" w:eastAsia="Times New Roman" w:hAnsi="Arial" w:cs="Arial"/>
          <w:color w:val="2F5496"/>
          <w:sz w:val="20"/>
          <w:szCs w:val="20"/>
          <w:lang w:val="mk-MK"/>
        </w:rPr>
        <w:t>систематски прегледи</w:t>
      </w:r>
      <w:r w:rsidRPr="005C6B35">
        <w:rPr>
          <w:rFonts w:ascii="Arial" w:eastAsia="Times New Roman" w:hAnsi="Arial" w:cs="Arial"/>
          <w:color w:val="000000"/>
          <w:sz w:val="20"/>
          <w:szCs w:val="20"/>
          <w:lang w:val="mk-MK"/>
        </w:rPr>
        <w:t xml:space="preserve"> за учениците, се води грижа за хигиенските услови во училиштето, спортските активности, излети - денови во природа.</w:t>
      </w:r>
    </w:p>
    <w:p w14:paraId="3E6B0FC1" w14:textId="77777777" w:rsidR="005C6B35" w:rsidRPr="005C6B35" w:rsidRDefault="005C6B35" w:rsidP="005C6B35">
      <w:pPr>
        <w:spacing w:after="240" w:line="360" w:lineRule="auto"/>
        <w:ind w:firstLine="720"/>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 xml:space="preserve">Здравствената заштита е дел од воспитно-образовната работа на училиштето и се однесува на развивање на здравствена култура на учениците и чување на сопственото здравје и околината. Се реализира преку содржини за здравствено-рекреативно образование, низ адекватни содржини во процесот на наставата, превентивна мерка за осигурување на учениците. </w:t>
      </w:r>
    </w:p>
    <w:p w14:paraId="2C4824A6" w14:textId="77777777" w:rsidR="005C6B35" w:rsidRPr="005C6B35" w:rsidRDefault="005C6B35" w:rsidP="005C6B35">
      <w:pPr>
        <w:spacing w:after="240" w:line="360" w:lineRule="auto"/>
        <w:ind w:firstLine="720"/>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 xml:space="preserve">Здравствената заштита во нашето училиште оваа учебна година ќе се остварува преку следниве </w:t>
      </w:r>
      <w:r w:rsidRPr="005C6B35">
        <w:rPr>
          <w:rFonts w:ascii="Arial" w:eastAsia="Times New Roman" w:hAnsi="Arial" w:cs="Arial"/>
          <w:color w:val="2F5496"/>
          <w:sz w:val="20"/>
          <w:szCs w:val="20"/>
          <w:lang w:val="mk-MK"/>
        </w:rPr>
        <w:t>содржини и активности</w:t>
      </w:r>
      <w:r w:rsidRPr="005C6B35">
        <w:rPr>
          <w:rFonts w:ascii="Arial" w:eastAsia="Times New Roman" w:hAnsi="Arial" w:cs="Arial"/>
          <w:color w:val="000000"/>
          <w:sz w:val="20"/>
          <w:szCs w:val="20"/>
          <w:lang w:val="mk-MK"/>
        </w:rPr>
        <w:t xml:space="preserve">: </w:t>
      </w:r>
    </w:p>
    <w:p w14:paraId="66B2BD5C" w14:textId="77777777" w:rsidR="005C6B35" w:rsidRPr="005C6B35" w:rsidRDefault="005C6B35" w:rsidP="005C6B35">
      <w:pPr>
        <w:spacing w:after="240" w:line="360" w:lineRule="auto"/>
        <w:ind w:firstLine="720"/>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 xml:space="preserve">1. </w:t>
      </w:r>
      <w:r w:rsidRPr="005C6B35">
        <w:rPr>
          <w:rFonts w:ascii="Arial" w:eastAsia="Times New Roman" w:hAnsi="Arial" w:cs="Arial"/>
          <w:b/>
          <w:color w:val="000000"/>
          <w:sz w:val="20"/>
          <w:szCs w:val="20"/>
          <w:lang w:val="mk-MK"/>
        </w:rPr>
        <w:t>Лекарска превентива</w:t>
      </w:r>
      <w:r w:rsidRPr="005C6B35">
        <w:rPr>
          <w:rFonts w:ascii="Arial" w:eastAsia="Times New Roman" w:hAnsi="Arial" w:cs="Arial"/>
          <w:color w:val="000000"/>
          <w:sz w:val="20"/>
          <w:szCs w:val="20"/>
          <w:lang w:val="mk-MK"/>
        </w:rPr>
        <w:t xml:space="preserve"> - се организира во соработка со Здравствен дом Кратово (вацинирања, систематски и стоматолошки прегледи).</w:t>
      </w:r>
    </w:p>
    <w:p w14:paraId="72175014" w14:textId="77777777" w:rsidR="005C6B35" w:rsidRPr="005C6B35" w:rsidRDefault="005C6B35" w:rsidP="005C6B35">
      <w:pPr>
        <w:spacing w:after="240" w:line="360" w:lineRule="auto"/>
        <w:ind w:firstLine="720"/>
        <w:jc w:val="both"/>
        <w:rPr>
          <w:rFonts w:ascii="Arial" w:eastAsia="Times New Roman" w:hAnsi="Arial" w:cs="Arial"/>
          <w:color w:val="000000"/>
          <w:sz w:val="20"/>
          <w:szCs w:val="20"/>
          <w:lang w:val="ru-RU"/>
        </w:rPr>
      </w:pPr>
      <w:r w:rsidRPr="005C6B35">
        <w:rPr>
          <w:rFonts w:ascii="Arial" w:eastAsia="Times New Roman" w:hAnsi="Arial" w:cs="Arial"/>
          <w:color w:val="000000"/>
          <w:sz w:val="20"/>
          <w:szCs w:val="20"/>
          <w:lang w:val="mk-MK"/>
        </w:rPr>
        <w:t xml:space="preserve">2. </w:t>
      </w:r>
      <w:r w:rsidRPr="005C6B35">
        <w:rPr>
          <w:rFonts w:ascii="Arial" w:eastAsia="Times New Roman" w:hAnsi="Arial" w:cs="Arial"/>
          <w:b/>
          <w:color w:val="000000"/>
          <w:sz w:val="20"/>
          <w:szCs w:val="20"/>
          <w:lang w:val="mk-MK"/>
        </w:rPr>
        <w:t>Настава</w:t>
      </w:r>
      <w:r w:rsidRPr="005C6B35">
        <w:rPr>
          <w:rFonts w:ascii="Arial" w:eastAsia="Times New Roman" w:hAnsi="Arial" w:cs="Arial"/>
          <w:color w:val="000000"/>
          <w:sz w:val="20"/>
          <w:szCs w:val="20"/>
          <w:lang w:val="mk-MK"/>
        </w:rPr>
        <w:t xml:space="preserve"> - содржините за здравствено образование во одделенска настава ќе се реализираат на часовите по запознавање на околината, природни науки, а во предметна настава на часовите по биологија, природни науки и ОЖВ. Сите ученици ќе бидат опфатени на часовите по физичко и здравствено образование и на одделенскиот час. Одделенските и класните раководители во соработка со стручната служба на училиштето, исто така ќе обработуваат содржини кои кај учениците ќе развиваат самопочит, самодоверба и ќе ги учат на животни вештини. </w:t>
      </w:r>
    </w:p>
    <w:p w14:paraId="0368116C" w14:textId="77777777" w:rsidR="005C6B35" w:rsidRPr="005C6B35" w:rsidRDefault="005C6B35" w:rsidP="005C6B35">
      <w:pPr>
        <w:spacing w:after="240" w:line="360" w:lineRule="auto"/>
        <w:ind w:firstLine="720"/>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 xml:space="preserve">Како дел од соработката со ООЦК- Пробиштип, во текот на учебната година за учениците од осмо и деветто одд. може да се организираат и неколку часови за пружање на прва помош и предавања за болести од зависности, од страна на обучени волонтери на Црвен Крст. </w:t>
      </w:r>
    </w:p>
    <w:p w14:paraId="4A70FCFA" w14:textId="77777777" w:rsidR="005C6B35" w:rsidRPr="005C6B35" w:rsidRDefault="005C6B35" w:rsidP="005C6B35">
      <w:pPr>
        <w:spacing w:after="240" w:line="360" w:lineRule="auto"/>
        <w:ind w:firstLine="720"/>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 xml:space="preserve">3. </w:t>
      </w:r>
      <w:r w:rsidRPr="005C6B35">
        <w:rPr>
          <w:rFonts w:ascii="Arial" w:eastAsia="Times New Roman" w:hAnsi="Arial" w:cs="Arial"/>
          <w:b/>
          <w:color w:val="000000"/>
          <w:sz w:val="20"/>
          <w:szCs w:val="20"/>
          <w:lang w:val="mk-MK"/>
        </w:rPr>
        <w:t xml:space="preserve">Излети и екскурзии </w:t>
      </w:r>
      <w:r w:rsidRPr="005C6B35">
        <w:rPr>
          <w:rFonts w:ascii="Arial" w:eastAsia="Times New Roman" w:hAnsi="Arial" w:cs="Arial"/>
          <w:color w:val="000000"/>
          <w:sz w:val="20"/>
          <w:szCs w:val="20"/>
          <w:lang w:val="mk-MK"/>
        </w:rPr>
        <w:t xml:space="preserve">- се организираат според планирањата во програмите, а со цел да се обработат наставните содржини и да се запознаат пределите од блиската околина и од татковината. </w:t>
      </w:r>
    </w:p>
    <w:p w14:paraId="6BA5EB1E" w14:textId="77777777" w:rsidR="005C6B35" w:rsidRPr="005C6B35" w:rsidRDefault="005C6B35" w:rsidP="005C6B35">
      <w:pPr>
        <w:spacing w:after="240" w:line="360" w:lineRule="auto"/>
        <w:ind w:firstLine="720"/>
        <w:jc w:val="both"/>
        <w:rPr>
          <w:rFonts w:ascii="Arial" w:eastAsia="Times New Roman" w:hAnsi="Arial" w:cs="Arial"/>
          <w:color w:val="000000"/>
          <w:sz w:val="20"/>
          <w:szCs w:val="20"/>
          <w:lang w:val="ru-RU"/>
        </w:rPr>
      </w:pPr>
      <w:r w:rsidRPr="005C6B35">
        <w:rPr>
          <w:rFonts w:ascii="Arial" w:eastAsia="Times New Roman" w:hAnsi="Arial" w:cs="Arial"/>
          <w:color w:val="000000"/>
          <w:sz w:val="20"/>
          <w:szCs w:val="20"/>
          <w:lang w:val="mk-MK"/>
        </w:rPr>
        <w:t xml:space="preserve">4. </w:t>
      </w:r>
      <w:r w:rsidRPr="005C6B35">
        <w:rPr>
          <w:rFonts w:ascii="Arial" w:eastAsia="Times New Roman" w:hAnsi="Arial" w:cs="Arial"/>
          <w:b/>
          <w:color w:val="000000"/>
          <w:sz w:val="20"/>
          <w:szCs w:val="20"/>
          <w:lang w:val="mk-MK"/>
        </w:rPr>
        <w:t>Спортски натпревари и игри</w:t>
      </w:r>
      <w:r w:rsidRPr="005C6B35">
        <w:rPr>
          <w:rFonts w:ascii="Arial" w:eastAsia="Times New Roman" w:hAnsi="Arial" w:cs="Arial"/>
          <w:color w:val="000000"/>
          <w:sz w:val="20"/>
          <w:szCs w:val="20"/>
          <w:lang w:val="mk-MK"/>
        </w:rPr>
        <w:t xml:space="preserve"> -  се организираат во текот на школската година помеѓу учениците по одделенија или помеѓу подрачни училишта. Ќе се вклучиме и во други организирани спортски натпревари кои овозможуваат дружење, активен и здрав начин на живот, запознавање со правилата на однесување на спортски натпревари во улога на натпреварувачи или набљудувачи. </w:t>
      </w:r>
    </w:p>
    <w:p w14:paraId="40ACB294" w14:textId="77777777" w:rsidR="005C6B35" w:rsidRPr="005C6B35" w:rsidRDefault="005C6B35" w:rsidP="005C6B35">
      <w:pPr>
        <w:keepNext/>
        <w:keepLines/>
        <w:spacing w:before="40" w:after="0" w:line="256" w:lineRule="auto"/>
        <w:outlineLvl w:val="1"/>
        <w:rPr>
          <w:rFonts w:ascii="Cambria" w:eastAsia="Times New Roman" w:hAnsi="Cambria"/>
          <w:color w:val="365F91"/>
          <w:sz w:val="26"/>
          <w:szCs w:val="26"/>
          <w:lang w:val="ru-RU"/>
        </w:rPr>
      </w:pPr>
      <w:bookmarkStart w:id="78" w:name="_Toc237598523"/>
      <w:bookmarkStart w:id="79" w:name="_Hlk25929337"/>
      <w:r w:rsidRPr="005C6B35">
        <w:rPr>
          <w:rFonts w:ascii="Cambria" w:eastAsia="Times New Roman" w:hAnsi="Cambria"/>
          <w:color w:val="365F91"/>
          <w:sz w:val="26"/>
          <w:szCs w:val="26"/>
          <w:lang w:val="mk-MK"/>
        </w:rPr>
        <w:lastRenderedPageBreak/>
        <w:t>18.1. Хигиена во училиштето</w:t>
      </w:r>
      <w:bookmarkEnd w:id="78"/>
    </w:p>
    <w:p w14:paraId="3C4BA17F" w14:textId="77777777" w:rsidR="005C6B35" w:rsidRPr="005C6B35" w:rsidRDefault="005C6B35" w:rsidP="005C6B35">
      <w:pPr>
        <w:spacing w:line="256" w:lineRule="auto"/>
        <w:rPr>
          <w:lang w:val="ru-RU"/>
        </w:rPr>
      </w:pPr>
    </w:p>
    <w:p w14:paraId="3C7F54C9" w14:textId="77777777" w:rsidR="005C6B35" w:rsidRPr="005C6B35" w:rsidRDefault="005C6B35" w:rsidP="005C6B35">
      <w:pPr>
        <w:spacing w:after="240" w:line="360" w:lineRule="auto"/>
        <w:ind w:firstLine="720"/>
        <w:jc w:val="both"/>
        <w:rPr>
          <w:rFonts w:ascii="Arial" w:eastAsia="Times New Roman" w:hAnsi="Arial" w:cs="Arial"/>
          <w:color w:val="000000"/>
          <w:sz w:val="20"/>
          <w:szCs w:val="20"/>
          <w:lang w:val="ru-RU"/>
        </w:rPr>
      </w:pPr>
      <w:r w:rsidRPr="005C6B35">
        <w:rPr>
          <w:rFonts w:ascii="Arial" w:eastAsia="Times New Roman" w:hAnsi="Arial" w:cs="Arial"/>
          <w:color w:val="000000"/>
          <w:sz w:val="20"/>
          <w:szCs w:val="20"/>
          <w:lang w:val="mk-MK"/>
        </w:rPr>
        <w:t xml:space="preserve">Хигиената во училиштето е на </w:t>
      </w:r>
      <w:r w:rsidRPr="005C6B35">
        <w:rPr>
          <w:rFonts w:ascii="Arial" w:eastAsia="Times New Roman" w:hAnsi="Arial" w:cs="Arial"/>
          <w:color w:val="2F5496"/>
          <w:sz w:val="20"/>
          <w:szCs w:val="20"/>
          <w:lang w:val="mk-MK"/>
        </w:rPr>
        <w:t>солидно ниво</w:t>
      </w:r>
      <w:r w:rsidRPr="005C6B35">
        <w:rPr>
          <w:rFonts w:ascii="Arial" w:eastAsia="Times New Roman" w:hAnsi="Arial" w:cs="Arial"/>
          <w:color w:val="000000"/>
          <w:sz w:val="20"/>
          <w:szCs w:val="20"/>
          <w:lang w:val="mk-MK"/>
        </w:rPr>
        <w:t xml:space="preserve">. Секоја учебна година, па така и оваа училиштето пред први септември врши дератизација, дезинфекција и дезинсекција на училишните простории . Исто така се врши и целосно проветрување, чистење на училиштето, училниците и инвентарот од страна на вработените во училиштето. Училиштето преку советодавна работа, училишни акции, предавања, работилници и слично во текот на учебната година ја поттикнува свеста кај учениците за одржување на хигиената. Дежурните наставници за време на одморите, а сите други за време на часовите се грижат и интервенираат во однос на хигиената во училиштето и училишниот двор. </w:t>
      </w:r>
    </w:p>
    <w:p w14:paraId="7BE48014" w14:textId="77777777" w:rsidR="005C6B35" w:rsidRPr="005C6B35" w:rsidRDefault="005C6B35" w:rsidP="005C6B35">
      <w:pPr>
        <w:spacing w:after="240" w:line="360" w:lineRule="auto"/>
        <w:ind w:firstLine="567"/>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 xml:space="preserve">Тоалетите за наставниците и за учениците се чистат и се дезинфицираат навремено. Училиштето се грижи учениците правилно да ги користат тоалетите и да ја одржуваат личната хигиена. На почетокот на секоја учебна година санитарен инспектор ја проверува хигиената во училиштето и дава дозвола за непречено одвивање на наставата. </w:t>
      </w:r>
    </w:p>
    <w:p w14:paraId="08127009" w14:textId="77777777" w:rsidR="005C6B35" w:rsidRPr="005C6B35" w:rsidRDefault="005C6B35" w:rsidP="005C6B35">
      <w:pPr>
        <w:spacing w:after="240" w:line="360" w:lineRule="auto"/>
        <w:ind w:firstLine="567"/>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 xml:space="preserve">Дворот на училиштето е чист од секаков вид отпадоци и сите земјени површини се позеленети и редовно се одржуваат. </w:t>
      </w:r>
    </w:p>
    <w:p w14:paraId="4660CAFB" w14:textId="77777777" w:rsidR="005C6B35" w:rsidRPr="005C6B35" w:rsidRDefault="005C6B35" w:rsidP="005C6B35">
      <w:pPr>
        <w:spacing w:after="240" w:line="360" w:lineRule="auto"/>
        <w:ind w:firstLine="567"/>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Во текот на учебната година се реализираат еколошки и работни акции за чистење на училишниот двор, садење цвеќиња, собирање пластични шишиња.</w:t>
      </w:r>
    </w:p>
    <w:p w14:paraId="0A57E47E" w14:textId="77777777" w:rsidR="005C6B35" w:rsidRPr="005C6B35" w:rsidRDefault="005C6B35" w:rsidP="005C6B35">
      <w:pPr>
        <w:keepNext/>
        <w:keepLines/>
        <w:spacing w:before="40" w:after="0" w:line="256" w:lineRule="auto"/>
        <w:outlineLvl w:val="1"/>
        <w:rPr>
          <w:rFonts w:ascii="Cambria" w:eastAsia="Times New Roman" w:hAnsi="Cambria"/>
          <w:color w:val="365F91"/>
          <w:sz w:val="26"/>
          <w:szCs w:val="26"/>
          <w:lang w:val="mk-MK"/>
        </w:rPr>
      </w:pPr>
      <w:r w:rsidRPr="005C6B35">
        <w:rPr>
          <w:rFonts w:ascii="Cambria" w:eastAsia="Times New Roman" w:hAnsi="Cambria"/>
          <w:color w:val="365F91"/>
          <w:sz w:val="26"/>
          <w:szCs w:val="26"/>
          <w:lang w:val="mk-MK"/>
        </w:rPr>
        <w:t xml:space="preserve">    </w:t>
      </w:r>
      <w:bookmarkStart w:id="80" w:name="_Toc237598524"/>
      <w:r w:rsidRPr="005C6B35">
        <w:rPr>
          <w:rFonts w:ascii="Cambria" w:eastAsia="Times New Roman" w:hAnsi="Cambria"/>
          <w:color w:val="365F91"/>
          <w:sz w:val="26"/>
          <w:szCs w:val="26"/>
          <w:lang w:val="mk-MK"/>
        </w:rPr>
        <w:t>18.2. Систематски прегледи</w:t>
      </w:r>
      <w:bookmarkEnd w:id="80"/>
    </w:p>
    <w:p w14:paraId="68E55910" w14:textId="77777777" w:rsidR="005C6B35" w:rsidRPr="005C6B35" w:rsidRDefault="005C6B35" w:rsidP="005C6B35">
      <w:pPr>
        <w:spacing w:after="240" w:line="360" w:lineRule="auto"/>
        <w:ind w:firstLine="720"/>
        <w:jc w:val="both"/>
        <w:rPr>
          <w:rFonts w:ascii="Arial" w:hAnsi="Arial" w:cs="Arial"/>
          <w:color w:val="000000"/>
          <w:sz w:val="20"/>
          <w:szCs w:val="20"/>
          <w:lang w:val="ru-RU"/>
        </w:rPr>
      </w:pPr>
    </w:p>
    <w:p w14:paraId="4196A9DB" w14:textId="77777777" w:rsidR="005C6B35" w:rsidRPr="005C6B35" w:rsidRDefault="005C6B35" w:rsidP="005C6B35">
      <w:pPr>
        <w:spacing w:after="240" w:line="360" w:lineRule="auto"/>
        <w:ind w:firstLine="720"/>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Систематските прегледи се организираат во соработка со Здравствен дом Кратово.</w:t>
      </w:r>
    </w:p>
    <w:p w14:paraId="143E9E0E" w14:textId="2918AEA5" w:rsidR="005C6B35" w:rsidRPr="005C6B35" w:rsidRDefault="005C6B35" w:rsidP="005C6B35">
      <w:pPr>
        <w:spacing w:after="240" w:line="360" w:lineRule="auto"/>
        <w:ind w:firstLine="720"/>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 xml:space="preserve">Систематските прегледи на учениците ќе бидат реализирани без да се попречува наставата (пред или по завршувањето на часовите) согласно Календарот за вршење систематски прегледи, вакцинација и ревакцинација утврден од Здравствен дом Кратово. </w:t>
      </w:r>
    </w:p>
    <w:p w14:paraId="4142443F" w14:textId="77777777" w:rsidR="005C6B35" w:rsidRPr="005C6B35" w:rsidRDefault="005C6B35" w:rsidP="005C6B35">
      <w:pPr>
        <w:spacing w:line="360" w:lineRule="auto"/>
        <w:jc w:val="both"/>
        <w:rPr>
          <w:rFonts w:ascii="Arial" w:hAnsi="Arial" w:cs="Arial"/>
          <w:color w:val="000000"/>
          <w:sz w:val="24"/>
          <w:szCs w:val="24"/>
          <w:lang w:val="ru-RU"/>
        </w:rPr>
      </w:pPr>
    </w:p>
    <w:p w14:paraId="2640F177" w14:textId="77777777" w:rsidR="005C6B35" w:rsidRPr="005C6B35" w:rsidRDefault="005C6B35" w:rsidP="005C6B35">
      <w:pPr>
        <w:keepNext/>
        <w:keepLines/>
        <w:spacing w:before="40" w:after="0" w:line="256" w:lineRule="auto"/>
        <w:outlineLvl w:val="1"/>
        <w:rPr>
          <w:rFonts w:ascii="Cambria" w:eastAsia="Times New Roman" w:hAnsi="Cambria"/>
          <w:color w:val="365F91"/>
          <w:sz w:val="26"/>
          <w:szCs w:val="26"/>
          <w:lang w:val="mk-MK"/>
        </w:rPr>
      </w:pPr>
      <w:r w:rsidRPr="005C6B35">
        <w:rPr>
          <w:rFonts w:ascii="Cambria" w:eastAsia="Times New Roman" w:hAnsi="Cambria"/>
          <w:b/>
          <w:color w:val="365F91"/>
          <w:sz w:val="26"/>
          <w:szCs w:val="26"/>
          <w:lang w:val="mk-MK"/>
        </w:rPr>
        <w:t xml:space="preserve">    </w:t>
      </w:r>
      <w:bookmarkStart w:id="81" w:name="_Toc237598525"/>
      <w:r w:rsidRPr="005C6B35">
        <w:rPr>
          <w:rFonts w:ascii="Cambria" w:eastAsia="Times New Roman" w:hAnsi="Cambria"/>
          <w:color w:val="365F91"/>
          <w:sz w:val="26"/>
          <w:szCs w:val="26"/>
          <w:lang w:val="mk-MK"/>
        </w:rPr>
        <w:t>18.3. Вакцинирање</w:t>
      </w:r>
      <w:bookmarkEnd w:id="81"/>
    </w:p>
    <w:p w14:paraId="247C2E23" w14:textId="77777777" w:rsidR="005C6B35" w:rsidRPr="005C6B35" w:rsidRDefault="005C6B35" w:rsidP="005C6B35">
      <w:pPr>
        <w:spacing w:line="360" w:lineRule="auto"/>
        <w:jc w:val="both"/>
        <w:rPr>
          <w:rFonts w:ascii="Arial" w:hAnsi="Arial" w:cs="Arial"/>
          <w:color w:val="000000"/>
          <w:sz w:val="20"/>
          <w:szCs w:val="20"/>
          <w:lang w:val="ru-RU"/>
        </w:rPr>
      </w:pPr>
    </w:p>
    <w:p w14:paraId="4B02A844" w14:textId="77777777" w:rsidR="005C6B35" w:rsidRPr="005C6B35" w:rsidRDefault="005C6B35" w:rsidP="005C6B35">
      <w:pPr>
        <w:spacing w:line="360" w:lineRule="auto"/>
        <w:jc w:val="both"/>
        <w:rPr>
          <w:rFonts w:ascii="Arial" w:hAnsi="Arial" w:cs="Arial"/>
          <w:color w:val="000000"/>
          <w:sz w:val="20"/>
          <w:szCs w:val="20"/>
          <w:lang w:val="mk-MK"/>
        </w:rPr>
      </w:pPr>
      <w:r w:rsidRPr="005C6B35">
        <w:rPr>
          <w:rFonts w:ascii="Arial" w:hAnsi="Arial" w:cs="Arial"/>
          <w:color w:val="000000"/>
          <w:sz w:val="20"/>
          <w:szCs w:val="20"/>
          <w:lang w:val="ru-RU"/>
        </w:rPr>
        <w:lastRenderedPageBreak/>
        <w:tab/>
      </w:r>
      <w:r w:rsidRPr="005C6B35">
        <w:rPr>
          <w:rFonts w:ascii="Arial" w:hAnsi="Arial" w:cs="Arial"/>
          <w:color w:val="000000"/>
          <w:sz w:val="20"/>
          <w:szCs w:val="20"/>
          <w:lang w:val="mk-MK"/>
        </w:rPr>
        <w:t>Вакцинирањето се организира во соработка со Здравствен дом Кратово.</w:t>
      </w:r>
    </w:p>
    <w:p w14:paraId="3FFE1158" w14:textId="77777777" w:rsidR="005C6B35" w:rsidRPr="005C6B35" w:rsidRDefault="005C6B35" w:rsidP="005C6B35">
      <w:pPr>
        <w:spacing w:line="360" w:lineRule="auto"/>
        <w:jc w:val="both"/>
        <w:rPr>
          <w:rFonts w:ascii="Arial" w:hAnsi="Arial" w:cs="Arial"/>
          <w:color w:val="000000"/>
          <w:sz w:val="20"/>
          <w:szCs w:val="20"/>
          <w:lang w:val="ru-RU"/>
        </w:rPr>
      </w:pPr>
      <w:r w:rsidRPr="005C6B35">
        <w:rPr>
          <w:rFonts w:ascii="Arial" w:hAnsi="Arial" w:cs="Arial"/>
          <w:color w:val="000000"/>
          <w:sz w:val="20"/>
          <w:szCs w:val="20"/>
          <w:lang w:val="ru-RU"/>
        </w:rPr>
        <w:tab/>
      </w:r>
      <w:r w:rsidRPr="005C6B35">
        <w:rPr>
          <w:rFonts w:ascii="Arial" w:hAnsi="Arial" w:cs="Arial"/>
          <w:color w:val="000000"/>
          <w:sz w:val="20"/>
          <w:szCs w:val="20"/>
          <w:lang w:val="mk-MK"/>
        </w:rPr>
        <w:t xml:space="preserve">Вакцинирањето  на учениците ќе биде реализирано без да се попречува наставата (пред или по завршувањето на часовите) согласно Календарот за вршење систематски прегледи, вакцинација и ревакцинација утврден од Здравствен дом Кратово. </w:t>
      </w:r>
    </w:p>
    <w:p w14:paraId="10EC323E" w14:textId="77777777" w:rsidR="005C6B35" w:rsidRPr="005C6B35" w:rsidRDefault="005C6B35" w:rsidP="005C6B35">
      <w:pPr>
        <w:spacing w:line="360" w:lineRule="auto"/>
        <w:jc w:val="both"/>
        <w:rPr>
          <w:rFonts w:ascii="Arial" w:hAnsi="Arial" w:cs="Arial"/>
          <w:color w:val="000000"/>
          <w:sz w:val="20"/>
          <w:szCs w:val="20"/>
          <w:lang w:val="ru-RU"/>
        </w:rPr>
      </w:pPr>
    </w:p>
    <w:p w14:paraId="50501CC2" w14:textId="77777777" w:rsidR="005C6B35" w:rsidRPr="005C6B35" w:rsidRDefault="005C6B35" w:rsidP="005C6B35">
      <w:pPr>
        <w:keepNext/>
        <w:keepLines/>
        <w:spacing w:before="40" w:after="0" w:line="256" w:lineRule="auto"/>
        <w:outlineLvl w:val="1"/>
        <w:rPr>
          <w:rFonts w:ascii="Cambria" w:eastAsia="Times New Roman" w:hAnsi="Cambria"/>
          <w:color w:val="365F91"/>
          <w:sz w:val="26"/>
          <w:szCs w:val="26"/>
          <w:lang w:val="mk-MK"/>
        </w:rPr>
      </w:pPr>
      <w:r w:rsidRPr="005C6B35">
        <w:rPr>
          <w:rFonts w:ascii="Cambria" w:eastAsia="Times New Roman" w:hAnsi="Cambria"/>
          <w:color w:val="365F91"/>
          <w:sz w:val="26"/>
          <w:szCs w:val="26"/>
          <w:lang w:val="mk-MK"/>
        </w:rPr>
        <w:t xml:space="preserve">    </w:t>
      </w:r>
      <w:bookmarkStart w:id="82" w:name="_Toc237598526"/>
      <w:r w:rsidRPr="005C6B35">
        <w:rPr>
          <w:rFonts w:ascii="Cambria" w:eastAsia="Times New Roman" w:hAnsi="Cambria"/>
          <w:color w:val="365F91"/>
          <w:sz w:val="26"/>
          <w:szCs w:val="26"/>
          <w:lang w:val="mk-MK"/>
        </w:rPr>
        <w:t>18.4. Едукација за здрава исхрана – оброк во училиштата</w:t>
      </w:r>
      <w:bookmarkEnd w:id="82"/>
    </w:p>
    <w:p w14:paraId="2C6C2D12" w14:textId="77777777" w:rsidR="005C6B35" w:rsidRPr="005C6B35" w:rsidRDefault="005C6B35" w:rsidP="005C6B35">
      <w:pPr>
        <w:spacing w:line="360" w:lineRule="auto"/>
        <w:jc w:val="both"/>
        <w:rPr>
          <w:rFonts w:ascii="Arial" w:hAnsi="Arial" w:cs="Arial"/>
          <w:color w:val="000000"/>
          <w:sz w:val="20"/>
          <w:szCs w:val="20"/>
          <w:lang w:val="ru-RU"/>
        </w:rPr>
      </w:pPr>
    </w:p>
    <w:p w14:paraId="4D09E946" w14:textId="77777777" w:rsidR="005C6B35" w:rsidRPr="005C6B35" w:rsidRDefault="005C6B35" w:rsidP="005C6B35">
      <w:pPr>
        <w:spacing w:line="360" w:lineRule="auto"/>
        <w:jc w:val="both"/>
        <w:rPr>
          <w:rFonts w:ascii="Arial" w:hAnsi="Arial" w:cs="Arial"/>
          <w:sz w:val="20"/>
          <w:szCs w:val="20"/>
          <w:lang w:val="ru-RU"/>
        </w:rPr>
      </w:pPr>
      <w:r w:rsidRPr="005C6B35">
        <w:rPr>
          <w:rFonts w:ascii="Arial" w:hAnsi="Arial" w:cs="Arial"/>
          <w:color w:val="000000"/>
          <w:sz w:val="20"/>
          <w:szCs w:val="20"/>
          <w:lang w:val="ru-RU"/>
        </w:rPr>
        <w:tab/>
      </w:r>
      <w:r w:rsidRPr="005C6B35">
        <w:rPr>
          <w:rFonts w:ascii="Arial" w:hAnsi="Arial" w:cs="Arial"/>
          <w:sz w:val="20"/>
          <w:szCs w:val="20"/>
          <w:lang w:val="ru-RU"/>
        </w:rPr>
        <w:t xml:space="preserve">Ваква едукација ќе вршат наставниците преку теми и содржини интегрирани во наставниот план и програма и одделенските раководители преку темите за часовите на одделенските заедници и од програмата за животни вештини и педагогот со предавање на тема „Здрава храна за правилен раст и развој на учениците“. </w:t>
      </w:r>
    </w:p>
    <w:p w14:paraId="10470530" w14:textId="77777777" w:rsidR="005C6B35" w:rsidRPr="005C6B35" w:rsidRDefault="005C6B35" w:rsidP="005C6B35">
      <w:pPr>
        <w:spacing w:line="360" w:lineRule="auto"/>
        <w:jc w:val="both"/>
        <w:rPr>
          <w:rFonts w:ascii="Arial" w:hAnsi="Arial" w:cs="Arial"/>
          <w:sz w:val="20"/>
          <w:szCs w:val="20"/>
          <w:lang w:val="ru-RU"/>
        </w:rPr>
      </w:pPr>
      <w:r w:rsidRPr="005C6B35">
        <w:rPr>
          <w:rFonts w:ascii="Arial" w:hAnsi="Arial" w:cs="Arial"/>
          <w:sz w:val="20"/>
          <w:szCs w:val="20"/>
          <w:lang w:val="ru-RU"/>
        </w:rPr>
        <w:tab/>
        <w:t xml:space="preserve">Со цел да се поттикнат и мотивираат учениците за здрав  живот,  во училиштето ќе се води кампања за учениците за: здрава храна, физички активности, активности во периодот на детството. </w:t>
      </w:r>
    </w:p>
    <w:p w14:paraId="0F9EC55A" w14:textId="1E86813C" w:rsidR="005C6B35" w:rsidRPr="005C6B35" w:rsidRDefault="005C6B35" w:rsidP="005C6B35">
      <w:pPr>
        <w:spacing w:line="360" w:lineRule="auto"/>
        <w:jc w:val="both"/>
        <w:rPr>
          <w:rFonts w:ascii="Arial" w:hAnsi="Arial" w:cs="Arial"/>
          <w:b/>
          <w:sz w:val="20"/>
          <w:szCs w:val="20"/>
          <w:lang w:val="mk-MK"/>
        </w:rPr>
      </w:pPr>
      <w:r w:rsidRPr="005C6B35">
        <w:rPr>
          <w:rFonts w:ascii="Arial" w:hAnsi="Arial" w:cs="Arial"/>
          <w:sz w:val="20"/>
          <w:szCs w:val="20"/>
          <w:lang w:val="ru-RU"/>
        </w:rPr>
        <w:tab/>
      </w:r>
    </w:p>
    <w:p w14:paraId="5905C90A" w14:textId="77777777" w:rsidR="005C6B35" w:rsidRPr="005C6B35" w:rsidRDefault="005C6B35" w:rsidP="005C6B35">
      <w:pPr>
        <w:keepNext/>
        <w:keepLines/>
        <w:spacing w:before="240" w:after="0" w:line="256" w:lineRule="auto"/>
        <w:outlineLvl w:val="0"/>
        <w:rPr>
          <w:rFonts w:ascii="Cambria" w:eastAsia="Times New Roman" w:hAnsi="Cambria"/>
          <w:color w:val="365F91"/>
          <w:sz w:val="32"/>
          <w:szCs w:val="32"/>
          <w:lang w:val="ru-RU"/>
        </w:rPr>
      </w:pPr>
      <w:bookmarkStart w:id="83" w:name="_Toc237598527"/>
      <w:r w:rsidRPr="005C6B35">
        <w:rPr>
          <w:rFonts w:ascii="Cambria" w:eastAsia="Times New Roman" w:hAnsi="Cambria"/>
          <w:color w:val="365F91"/>
          <w:sz w:val="32"/>
          <w:szCs w:val="32"/>
          <w:lang w:val="mk-MK"/>
        </w:rPr>
        <w:t>19. Училишна клима</w:t>
      </w:r>
      <w:bookmarkEnd w:id="83"/>
      <w:r w:rsidRPr="005C6B35">
        <w:rPr>
          <w:rFonts w:ascii="Cambria" w:eastAsia="Times New Roman" w:hAnsi="Cambria"/>
          <w:color w:val="365F91"/>
          <w:sz w:val="32"/>
          <w:szCs w:val="32"/>
          <w:lang w:val="mk-MK"/>
        </w:rPr>
        <w:t xml:space="preserve"> </w:t>
      </w:r>
    </w:p>
    <w:p w14:paraId="4DFE5914" w14:textId="77777777" w:rsidR="005C6B35" w:rsidRPr="005C6B35" w:rsidRDefault="005C6B35" w:rsidP="005C6B35">
      <w:pPr>
        <w:spacing w:line="256" w:lineRule="auto"/>
        <w:rPr>
          <w:lang w:val="ru-RU"/>
        </w:rPr>
      </w:pPr>
    </w:p>
    <w:p w14:paraId="31AC22F1" w14:textId="77777777" w:rsidR="005C6B35" w:rsidRPr="005C6B35" w:rsidRDefault="005C6B35" w:rsidP="005C6B35">
      <w:pPr>
        <w:spacing w:after="240" w:line="360" w:lineRule="auto"/>
        <w:ind w:firstLine="720"/>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 xml:space="preserve">ООУ „Кочо Рацин“ има за цел да обезбеди безбедност, среќа и пријатна клима за работа на сите членови на училишната заедница за да можат успешно да учат и да напредуваат. </w:t>
      </w:r>
    </w:p>
    <w:p w14:paraId="33C546C0" w14:textId="77777777" w:rsidR="005C6B35" w:rsidRPr="005C6B35" w:rsidRDefault="005C6B35" w:rsidP="005C6B35">
      <w:pPr>
        <w:autoSpaceDE w:val="0"/>
        <w:autoSpaceDN w:val="0"/>
        <w:adjustRightInd w:val="0"/>
        <w:spacing w:after="240" w:line="360" w:lineRule="auto"/>
        <w:ind w:firstLine="709"/>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ru-RU"/>
        </w:rPr>
        <w:t xml:space="preserve">Градењето училишна култура која е поттикнувачка за учење и развој на секој ученик е од голема важност за обезбедување </w:t>
      </w:r>
      <w:r w:rsidRPr="005C6B35">
        <w:rPr>
          <w:rFonts w:ascii="Arial" w:eastAsia="Times New Roman" w:hAnsi="Arial" w:cs="Arial"/>
          <w:color w:val="2F5496"/>
          <w:sz w:val="20"/>
          <w:szCs w:val="20"/>
          <w:lang w:val="ru-RU"/>
        </w:rPr>
        <w:t>квалитетно образование</w:t>
      </w:r>
      <w:r w:rsidRPr="005C6B35">
        <w:rPr>
          <w:rFonts w:ascii="Arial" w:eastAsia="Times New Roman" w:hAnsi="Arial" w:cs="Arial"/>
          <w:color w:val="000000"/>
          <w:sz w:val="20"/>
          <w:szCs w:val="20"/>
          <w:lang w:val="ru-RU"/>
        </w:rPr>
        <w:t xml:space="preserve">. </w:t>
      </w:r>
      <w:r w:rsidRPr="005C6B35">
        <w:rPr>
          <w:rFonts w:ascii="Arial" w:eastAsia="Times New Roman" w:hAnsi="Arial" w:cs="Arial"/>
          <w:color w:val="000000"/>
          <w:sz w:val="20"/>
          <w:szCs w:val="20"/>
          <w:lang w:val="mk-MK"/>
        </w:rPr>
        <w:t>С</w:t>
      </w:r>
      <w:r w:rsidRPr="005C6B35">
        <w:rPr>
          <w:rFonts w:ascii="Arial" w:eastAsia="Times New Roman" w:hAnsi="Arial" w:cs="Arial"/>
          <w:color w:val="000000"/>
          <w:sz w:val="20"/>
          <w:szCs w:val="20"/>
          <w:lang w:val="ru-RU"/>
        </w:rPr>
        <w:t xml:space="preserve">весни </w:t>
      </w:r>
      <w:r w:rsidRPr="005C6B35">
        <w:rPr>
          <w:rFonts w:ascii="Arial" w:eastAsia="Times New Roman" w:hAnsi="Arial" w:cs="Arial"/>
          <w:color w:val="000000"/>
          <w:sz w:val="20"/>
          <w:szCs w:val="20"/>
          <w:lang w:val="mk-MK"/>
        </w:rPr>
        <w:t xml:space="preserve">сме </w:t>
      </w:r>
      <w:r w:rsidRPr="005C6B35">
        <w:rPr>
          <w:rFonts w:ascii="Arial" w:eastAsia="Times New Roman" w:hAnsi="Arial" w:cs="Arial"/>
          <w:color w:val="000000"/>
          <w:sz w:val="20"/>
          <w:szCs w:val="20"/>
          <w:lang w:val="ru-RU"/>
        </w:rPr>
        <w:t>дека децата не учат само од наставата на часовите, туку и од „скриеното“ поучување во училишната средина, почнувајќи од начинот на кој се раководи училиштето, преку односите меѓу вработените и меѓу наставниците и учениците, однесувањето кон родителите, правилата, церемониите и традициите во училиштето, изгледот и одржувањето на училишната зграда, училишниот двор и училниците, па сè до однесувањето на повозрасните ученици и</w:t>
      </w:r>
      <w:r w:rsidRPr="005C6B35">
        <w:rPr>
          <w:rFonts w:ascii="Arial" w:eastAsia="Times New Roman" w:hAnsi="Arial" w:cs="Arial"/>
          <w:color w:val="000000"/>
          <w:sz w:val="20"/>
          <w:szCs w:val="20"/>
          <w:lang w:val="mk-MK"/>
        </w:rPr>
        <w:t xml:space="preserve"> </w:t>
      </w:r>
      <w:r w:rsidRPr="005C6B35">
        <w:rPr>
          <w:rFonts w:ascii="Arial" w:eastAsia="Times New Roman" w:hAnsi="Arial" w:cs="Arial"/>
          <w:color w:val="000000"/>
          <w:sz w:val="20"/>
          <w:szCs w:val="20"/>
          <w:lang w:val="ru-RU"/>
        </w:rPr>
        <w:t xml:space="preserve">наставниците кои се доживуваат како модел на однесување. Од тие причини </w:t>
      </w:r>
      <w:r w:rsidRPr="005C6B35">
        <w:rPr>
          <w:rFonts w:ascii="Arial" w:eastAsia="Times New Roman" w:hAnsi="Arial" w:cs="Arial"/>
          <w:color w:val="000000"/>
          <w:sz w:val="20"/>
          <w:szCs w:val="20"/>
          <w:lang w:val="mk-MK"/>
        </w:rPr>
        <w:t xml:space="preserve">нашето </w:t>
      </w:r>
      <w:r w:rsidRPr="005C6B35">
        <w:rPr>
          <w:rFonts w:ascii="Arial" w:eastAsia="Times New Roman" w:hAnsi="Arial" w:cs="Arial"/>
          <w:color w:val="000000"/>
          <w:sz w:val="20"/>
          <w:szCs w:val="20"/>
          <w:lang w:val="ru-RU"/>
        </w:rPr>
        <w:t>училишт</w:t>
      </w:r>
      <w:r w:rsidRPr="005C6B35">
        <w:rPr>
          <w:rFonts w:ascii="Arial" w:eastAsia="Times New Roman" w:hAnsi="Arial" w:cs="Arial"/>
          <w:color w:val="000000"/>
          <w:sz w:val="20"/>
          <w:szCs w:val="20"/>
          <w:lang w:val="mk-MK"/>
        </w:rPr>
        <w:t>е</w:t>
      </w:r>
      <w:r w:rsidRPr="005C6B35">
        <w:rPr>
          <w:rFonts w:ascii="Arial" w:eastAsia="Times New Roman" w:hAnsi="Arial" w:cs="Arial"/>
          <w:color w:val="000000"/>
          <w:sz w:val="20"/>
          <w:szCs w:val="20"/>
          <w:lang w:val="ru-RU"/>
        </w:rPr>
        <w:t xml:space="preserve"> вложува </w:t>
      </w:r>
      <w:r w:rsidRPr="005C6B35">
        <w:rPr>
          <w:rFonts w:ascii="Arial" w:eastAsia="Times New Roman" w:hAnsi="Arial" w:cs="Arial"/>
          <w:color w:val="000000"/>
          <w:sz w:val="20"/>
          <w:szCs w:val="20"/>
          <w:lang w:val="ru-RU"/>
        </w:rPr>
        <w:lastRenderedPageBreak/>
        <w:t>напор она што децата го учат на часовите да најде потврда во она што го гледаат и го доживуваат во целиот амбиент во училиштето за да може пораките од часовите и наставата да се засилуваат и да станат значаен фактор кој влијае на ставовите на учениците и нивниот начин на живеење.</w:t>
      </w:r>
    </w:p>
    <w:p w14:paraId="32380D5E" w14:textId="77777777" w:rsidR="005C6B35" w:rsidRPr="005C6B35" w:rsidRDefault="005C6B35" w:rsidP="005C6B35">
      <w:pPr>
        <w:spacing w:after="240" w:line="360" w:lineRule="auto"/>
        <w:ind w:firstLine="720"/>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 xml:space="preserve">Училиштето води политика на заемно </w:t>
      </w:r>
      <w:r w:rsidRPr="005C6B35">
        <w:rPr>
          <w:rFonts w:ascii="Arial" w:eastAsia="Times New Roman" w:hAnsi="Arial" w:cs="Arial"/>
          <w:color w:val="2F5496"/>
          <w:sz w:val="20"/>
          <w:szCs w:val="20"/>
          <w:lang w:val="mk-MK"/>
        </w:rPr>
        <w:t>почитување и рамноправен третман</w:t>
      </w:r>
      <w:r w:rsidRPr="005C6B35">
        <w:rPr>
          <w:rFonts w:ascii="Arial" w:eastAsia="Times New Roman" w:hAnsi="Arial" w:cs="Arial"/>
          <w:color w:val="000000"/>
          <w:sz w:val="20"/>
          <w:szCs w:val="20"/>
          <w:lang w:val="mk-MK"/>
        </w:rPr>
        <w:t xml:space="preserve"> на сите структури што учествуваат во училишниот живот. Во училиштето постои професионална соработка меѓу вработените. Раководниот и наставниот кадар играат важна улога во одржување на постојано добра атмосфера во училиштето што се гледа од нивното однесување со учениците,  другите вработени, родителите и посетителите на училиштето. Вработените ги упатуваат учениците да се грижат за училиштето и едни за други. Речиси сите ученици (без оглед на способностите, род, етничка припадност, вера и потекло) се чувствуваат прифатени од другите ученици во училиштето и од  возрасните.</w:t>
      </w:r>
    </w:p>
    <w:p w14:paraId="2B658BEB" w14:textId="77777777" w:rsidR="005C6B35" w:rsidRPr="005C6B35" w:rsidRDefault="005C6B35" w:rsidP="005C6B35">
      <w:pPr>
        <w:keepNext/>
        <w:keepLines/>
        <w:spacing w:before="40" w:after="0" w:line="256" w:lineRule="auto"/>
        <w:outlineLvl w:val="1"/>
        <w:rPr>
          <w:rFonts w:ascii="Cambria" w:eastAsia="Times New Roman" w:hAnsi="Cambria"/>
          <w:color w:val="365F91"/>
          <w:sz w:val="26"/>
          <w:szCs w:val="26"/>
          <w:lang w:val="mk-MK"/>
        </w:rPr>
      </w:pPr>
      <w:bookmarkStart w:id="84" w:name="_Toc237598528"/>
      <w:r w:rsidRPr="005C6B35">
        <w:rPr>
          <w:rFonts w:ascii="Cambria" w:eastAsia="Times New Roman" w:hAnsi="Cambria"/>
          <w:color w:val="365F91"/>
          <w:sz w:val="26"/>
          <w:szCs w:val="26"/>
          <w:lang w:val="mk-MK"/>
        </w:rPr>
        <w:t>19.1. Дисциплина</w:t>
      </w:r>
      <w:bookmarkEnd w:id="84"/>
    </w:p>
    <w:p w14:paraId="71B575C2" w14:textId="77777777" w:rsidR="005C6B35" w:rsidRPr="005C6B35" w:rsidRDefault="005C6B35" w:rsidP="005C6B35">
      <w:pPr>
        <w:spacing w:after="240" w:line="360" w:lineRule="auto"/>
        <w:ind w:firstLine="720"/>
        <w:jc w:val="both"/>
        <w:rPr>
          <w:rFonts w:ascii="Arial" w:hAnsi="Arial" w:cs="Arial"/>
          <w:sz w:val="20"/>
          <w:szCs w:val="20"/>
          <w:lang w:val="ru-RU"/>
        </w:rPr>
      </w:pPr>
    </w:p>
    <w:p w14:paraId="597386F1" w14:textId="77777777" w:rsidR="005C6B35" w:rsidRPr="005C6B35" w:rsidRDefault="005C6B35" w:rsidP="005C6B35">
      <w:pPr>
        <w:spacing w:after="240" w:line="360" w:lineRule="auto"/>
        <w:ind w:firstLine="720"/>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 xml:space="preserve">Дисциплината во училиштето го опфаќа меѓусебниот однос на сите субјекти во воспитно-образовниот процес (ученици, наставници, персонал), како и односот на секој од нив поединечно кон материјалните добра и училишниот имот. Таа е пропишана и се реализира според повеќе </w:t>
      </w:r>
      <w:r w:rsidRPr="005C6B35">
        <w:rPr>
          <w:rFonts w:ascii="Arial" w:eastAsia="Times New Roman" w:hAnsi="Arial" w:cs="Arial"/>
          <w:color w:val="2F5496"/>
          <w:sz w:val="20"/>
          <w:szCs w:val="20"/>
          <w:lang w:val="mk-MK"/>
        </w:rPr>
        <w:t>правни акти</w:t>
      </w:r>
      <w:r w:rsidRPr="005C6B35">
        <w:rPr>
          <w:rFonts w:ascii="Arial" w:eastAsia="Times New Roman" w:hAnsi="Arial" w:cs="Arial"/>
          <w:color w:val="000000"/>
          <w:sz w:val="20"/>
          <w:szCs w:val="20"/>
          <w:lang w:val="mk-MK"/>
        </w:rPr>
        <w:t xml:space="preserve"> како: правила за однесување на учениците, куќниот ред на училиштето, интерни правила за педагошки мерки, распоред на дежурства на наставниот кадар и распоред на дежурства на ученици во училиштето. Во нив детално се разработени правилата на однесување на секој од гореспоменатите субјекти, како и санкциите во случај на прекршување на утврдените правила.</w:t>
      </w:r>
    </w:p>
    <w:p w14:paraId="400CA1F2" w14:textId="77777777" w:rsidR="005C6B35" w:rsidRPr="005C6B35" w:rsidRDefault="005C6B35" w:rsidP="005C6B35">
      <w:pPr>
        <w:spacing w:after="240" w:line="360" w:lineRule="auto"/>
        <w:ind w:firstLine="720"/>
        <w:jc w:val="both"/>
        <w:rPr>
          <w:rFonts w:ascii="Arial" w:eastAsia="Times New Roman" w:hAnsi="Arial" w:cs="Arial"/>
          <w:color w:val="000000"/>
          <w:sz w:val="20"/>
          <w:szCs w:val="20"/>
          <w:lang w:val="ru-RU"/>
        </w:rPr>
      </w:pPr>
      <w:r w:rsidRPr="005C6B35">
        <w:rPr>
          <w:rFonts w:ascii="Arial" w:eastAsia="Times New Roman" w:hAnsi="Arial" w:cs="Arial"/>
          <w:color w:val="000000"/>
          <w:sz w:val="20"/>
          <w:szCs w:val="20"/>
          <w:lang w:val="mk-MK"/>
        </w:rPr>
        <w:t xml:space="preserve">Дисциплината на учениците главно задоволува. Постои работна атмосфера за време на часовите и воннаставните активности. Вработените се грижат за однесувањето и безбедноста на учениците при приемот и заминувањето од училиште, внимателно и авторитетно се справуваат со проблеми кои се однесуваат на дисциплината и редовноста, поради што нема прекини во наставата. </w:t>
      </w:r>
    </w:p>
    <w:p w14:paraId="3FAD84F3" w14:textId="77777777" w:rsidR="005C6B35" w:rsidRPr="005C6B35" w:rsidRDefault="005C6B35" w:rsidP="005C6B35">
      <w:pPr>
        <w:spacing w:after="240" w:line="360" w:lineRule="auto"/>
        <w:ind w:firstLine="720"/>
        <w:jc w:val="both"/>
        <w:rPr>
          <w:rFonts w:ascii="Arial" w:eastAsia="Times New Roman" w:hAnsi="Arial" w:cs="Arial"/>
          <w:color w:val="000000"/>
          <w:sz w:val="20"/>
          <w:szCs w:val="20"/>
          <w:lang w:val="ru-RU"/>
        </w:rPr>
      </w:pPr>
      <w:r w:rsidRPr="005C6B35">
        <w:rPr>
          <w:rFonts w:ascii="Arial" w:eastAsia="Times New Roman" w:hAnsi="Arial" w:cs="Arial"/>
          <w:color w:val="000000"/>
          <w:sz w:val="20"/>
          <w:szCs w:val="20"/>
          <w:lang w:val="mk-MK"/>
        </w:rPr>
        <w:t xml:space="preserve">Училиштето соодветно го применува </w:t>
      </w:r>
      <w:r w:rsidRPr="005C6B35">
        <w:rPr>
          <w:rFonts w:ascii="Arial" w:eastAsia="Times New Roman" w:hAnsi="Arial" w:cs="Arial"/>
          <w:color w:val="2F5496"/>
          <w:sz w:val="20"/>
          <w:szCs w:val="20"/>
          <w:lang w:val="mk-MK"/>
        </w:rPr>
        <w:t>Правилникот за изрекување на педагошки мерки</w:t>
      </w:r>
      <w:r w:rsidRPr="005C6B35">
        <w:rPr>
          <w:rFonts w:ascii="Arial" w:eastAsia="Times New Roman" w:hAnsi="Arial" w:cs="Arial"/>
          <w:color w:val="000000"/>
          <w:sz w:val="20"/>
          <w:szCs w:val="20"/>
          <w:lang w:val="mk-MK"/>
        </w:rPr>
        <w:t xml:space="preserve"> за учениците кои ја нарушуваат дисциплината за време на наставата или на одморите.</w:t>
      </w:r>
    </w:p>
    <w:p w14:paraId="7ED2356A" w14:textId="77777777" w:rsidR="005C6B35" w:rsidRPr="005C6B35" w:rsidRDefault="005C6B35" w:rsidP="005C6B35">
      <w:pPr>
        <w:spacing w:after="240" w:line="360" w:lineRule="auto"/>
        <w:ind w:firstLine="720"/>
        <w:jc w:val="both"/>
        <w:rPr>
          <w:rFonts w:ascii="Arial" w:eastAsia="Times New Roman" w:hAnsi="Arial" w:cs="Arial"/>
          <w:color w:val="000000"/>
          <w:sz w:val="20"/>
          <w:szCs w:val="20"/>
          <w:lang w:val="ru-RU"/>
        </w:rPr>
      </w:pPr>
    </w:p>
    <w:p w14:paraId="61582D39" w14:textId="77777777" w:rsidR="005C6B35" w:rsidRPr="005C6B35" w:rsidRDefault="005C6B35" w:rsidP="005C6B35">
      <w:pPr>
        <w:spacing w:after="240" w:line="360" w:lineRule="auto"/>
        <w:ind w:firstLine="720"/>
        <w:jc w:val="both"/>
        <w:rPr>
          <w:rFonts w:ascii="Arial" w:eastAsia="Times New Roman" w:hAnsi="Arial" w:cs="Arial"/>
          <w:color w:val="000000"/>
          <w:sz w:val="20"/>
          <w:szCs w:val="20"/>
          <w:lang w:val="ru-RU"/>
        </w:rPr>
      </w:pPr>
    </w:p>
    <w:p w14:paraId="0ECBDE85" w14:textId="6D20CDDD" w:rsidR="005C6B35" w:rsidRPr="005C6B35" w:rsidRDefault="005C6B35" w:rsidP="005C6B35">
      <w:pPr>
        <w:spacing w:after="0" w:line="360" w:lineRule="auto"/>
        <w:rPr>
          <w:rFonts w:ascii="Arial" w:eastAsia="Times New Roman" w:hAnsi="Arial" w:cs="Arial"/>
          <w:b/>
          <w:color w:val="000000"/>
          <w:sz w:val="20"/>
          <w:szCs w:val="20"/>
          <w:lang w:val="ru-RU"/>
        </w:rPr>
      </w:pPr>
      <w:r w:rsidRPr="005C6B35">
        <w:rPr>
          <w:rFonts w:ascii="Arial" w:eastAsia="Times New Roman" w:hAnsi="Arial" w:cs="Arial"/>
          <w:b/>
          <w:color w:val="000000"/>
          <w:sz w:val="20"/>
          <w:szCs w:val="20"/>
          <w:lang w:val="mk-MK"/>
        </w:rPr>
        <w:t>План за подобрување на училишната дисциплин</w:t>
      </w:r>
      <w:r>
        <w:rPr>
          <w:rFonts w:ascii="Arial" w:eastAsia="Times New Roman" w:hAnsi="Arial" w:cs="Arial"/>
          <w:b/>
          <w:color w:val="000000"/>
          <w:sz w:val="20"/>
          <w:szCs w:val="20"/>
          <w:lang w:val="mk-MK"/>
        </w:rPr>
        <w:t>а</w:t>
      </w:r>
    </w:p>
    <w:p w14:paraId="3E243CA1" w14:textId="77777777" w:rsidR="005C6B35" w:rsidRPr="005C6B35" w:rsidRDefault="005C6B35" w:rsidP="005C6B35">
      <w:pPr>
        <w:spacing w:after="0" w:line="360" w:lineRule="auto"/>
        <w:rPr>
          <w:rFonts w:ascii="Arial" w:eastAsia="Times New Roman" w:hAnsi="Arial" w:cs="Arial"/>
          <w:color w:val="000000"/>
          <w:sz w:val="24"/>
          <w:szCs w:val="24"/>
          <w:lang w:val="ru-RU"/>
        </w:rPr>
      </w:pPr>
    </w:p>
    <w:tbl>
      <w:tblPr>
        <w:tblStyle w:val="LightGrid-Accent1191"/>
        <w:tblW w:w="14736" w:type="dxa"/>
        <w:tblInd w:w="-702" w:type="dxa"/>
        <w:tblLayout w:type="fixed"/>
        <w:tblLook w:val="0400" w:firstRow="0" w:lastRow="0" w:firstColumn="0" w:lastColumn="0" w:noHBand="0" w:noVBand="1"/>
      </w:tblPr>
      <w:tblGrid>
        <w:gridCol w:w="3860"/>
        <w:gridCol w:w="4393"/>
        <w:gridCol w:w="3543"/>
        <w:gridCol w:w="2940"/>
      </w:tblGrid>
      <w:tr w:rsidR="005C6B35" w:rsidRPr="005C6B35" w14:paraId="3D208EE1" w14:textId="77777777" w:rsidTr="005C6B35">
        <w:trPr>
          <w:cnfStyle w:val="000000100000" w:firstRow="0" w:lastRow="0" w:firstColumn="0" w:lastColumn="0" w:oddVBand="0" w:evenVBand="0" w:oddHBand="1" w:evenHBand="0" w:firstRowFirstColumn="0" w:firstRowLastColumn="0" w:lastRowFirstColumn="0" w:lastRowLastColumn="0"/>
          <w:trHeight w:val="100"/>
        </w:trPr>
        <w:tc>
          <w:tcPr>
            <w:tcW w:w="3861" w:type="dxa"/>
            <w:hideMark/>
          </w:tcPr>
          <w:p w14:paraId="0F36BBB1" w14:textId="77777777" w:rsidR="005C6B35" w:rsidRPr="005C6B35" w:rsidRDefault="005C6B35" w:rsidP="005C6B35">
            <w:pPr>
              <w:spacing w:after="0" w:line="360" w:lineRule="auto"/>
              <w:jc w:val="center"/>
              <w:rPr>
                <w:rFonts w:ascii="Arial" w:hAnsi="Arial" w:cs="Arial"/>
                <w:b/>
              </w:rPr>
            </w:pPr>
            <w:r w:rsidRPr="005C6B35">
              <w:rPr>
                <w:rFonts w:ascii="Arial" w:hAnsi="Arial" w:cs="Arial"/>
                <w:b/>
              </w:rPr>
              <w:t>Активност</w:t>
            </w:r>
          </w:p>
        </w:tc>
        <w:tc>
          <w:tcPr>
            <w:tcW w:w="4394" w:type="dxa"/>
            <w:hideMark/>
          </w:tcPr>
          <w:p w14:paraId="41CB288D" w14:textId="77777777" w:rsidR="005C6B35" w:rsidRPr="005C6B35" w:rsidRDefault="005C6B35" w:rsidP="005C6B35">
            <w:pPr>
              <w:spacing w:after="0" w:line="360" w:lineRule="auto"/>
              <w:jc w:val="center"/>
              <w:rPr>
                <w:rFonts w:ascii="Arial" w:hAnsi="Arial" w:cs="Arial"/>
                <w:b/>
              </w:rPr>
            </w:pPr>
            <w:r w:rsidRPr="005C6B35">
              <w:rPr>
                <w:rFonts w:ascii="Arial" w:hAnsi="Arial" w:cs="Arial"/>
                <w:b/>
              </w:rPr>
              <w:t>Цел</w:t>
            </w:r>
          </w:p>
        </w:tc>
        <w:tc>
          <w:tcPr>
            <w:tcW w:w="3544" w:type="dxa"/>
            <w:hideMark/>
          </w:tcPr>
          <w:p w14:paraId="29DF8C5B" w14:textId="77777777" w:rsidR="005C6B35" w:rsidRPr="005C6B35" w:rsidRDefault="005C6B35" w:rsidP="005C6B35">
            <w:pPr>
              <w:spacing w:after="0" w:line="360" w:lineRule="auto"/>
              <w:jc w:val="center"/>
              <w:rPr>
                <w:rFonts w:ascii="Arial" w:hAnsi="Arial" w:cs="Arial"/>
                <w:b/>
              </w:rPr>
            </w:pPr>
            <w:r w:rsidRPr="005C6B35">
              <w:rPr>
                <w:rFonts w:ascii="Arial" w:hAnsi="Arial" w:cs="Arial"/>
                <w:b/>
              </w:rPr>
              <w:t>Носители на активноста</w:t>
            </w:r>
          </w:p>
        </w:tc>
        <w:tc>
          <w:tcPr>
            <w:tcW w:w="2941" w:type="dxa"/>
            <w:hideMark/>
          </w:tcPr>
          <w:p w14:paraId="00183E74" w14:textId="77777777" w:rsidR="005C6B35" w:rsidRPr="005C6B35" w:rsidRDefault="005C6B35" w:rsidP="005C6B35">
            <w:pPr>
              <w:spacing w:after="0" w:line="360" w:lineRule="auto"/>
              <w:jc w:val="center"/>
              <w:rPr>
                <w:rFonts w:ascii="Arial" w:hAnsi="Arial" w:cs="Arial"/>
                <w:b/>
              </w:rPr>
            </w:pPr>
            <w:r w:rsidRPr="005C6B35">
              <w:rPr>
                <w:rFonts w:ascii="Arial" w:hAnsi="Arial" w:cs="Arial"/>
                <w:b/>
              </w:rPr>
              <w:t>Време на реализација</w:t>
            </w:r>
          </w:p>
        </w:tc>
      </w:tr>
      <w:tr w:rsidR="005C6B35" w:rsidRPr="000C6B0A" w14:paraId="0E90A52A" w14:textId="77777777" w:rsidTr="005C6B35">
        <w:trPr>
          <w:cnfStyle w:val="000000010000" w:firstRow="0" w:lastRow="0" w:firstColumn="0" w:lastColumn="0" w:oddVBand="0" w:evenVBand="0" w:oddHBand="0" w:evenHBand="1" w:firstRowFirstColumn="0" w:firstRowLastColumn="0" w:lastRowFirstColumn="0" w:lastRowLastColumn="0"/>
          <w:trHeight w:val="505"/>
        </w:trPr>
        <w:tc>
          <w:tcPr>
            <w:tcW w:w="3861" w:type="dxa"/>
            <w:vAlign w:val="center"/>
            <w:hideMark/>
          </w:tcPr>
          <w:p w14:paraId="2516240F" w14:textId="77777777" w:rsidR="005C6B35" w:rsidRPr="005C6B35" w:rsidRDefault="005C6B35" w:rsidP="005C6B35">
            <w:pPr>
              <w:spacing w:after="0" w:line="360" w:lineRule="auto"/>
              <w:rPr>
                <w:rFonts w:ascii="Arial" w:hAnsi="Arial" w:cs="Arial"/>
              </w:rPr>
            </w:pPr>
            <w:r w:rsidRPr="005C6B35">
              <w:rPr>
                <w:rFonts w:ascii="Arial" w:hAnsi="Arial" w:cs="Arial"/>
              </w:rPr>
              <w:t xml:space="preserve">Создавање на листа на дежурни ученици во училиштето </w:t>
            </w:r>
          </w:p>
        </w:tc>
        <w:tc>
          <w:tcPr>
            <w:tcW w:w="4394" w:type="dxa"/>
            <w:hideMark/>
          </w:tcPr>
          <w:p w14:paraId="5D721E27" w14:textId="77777777" w:rsidR="005C6B35" w:rsidRPr="005C6B35" w:rsidRDefault="005C6B35" w:rsidP="005C6B35">
            <w:pPr>
              <w:spacing w:after="0" w:line="360" w:lineRule="auto"/>
              <w:rPr>
                <w:rFonts w:ascii="Arial" w:hAnsi="Arial" w:cs="Arial"/>
              </w:rPr>
            </w:pPr>
            <w:r w:rsidRPr="005C6B35">
              <w:rPr>
                <w:rFonts w:ascii="Arial" w:hAnsi="Arial" w:cs="Arial"/>
              </w:rPr>
              <w:t xml:space="preserve">Контролирање на движењето на надворешни лица-посетители на училиштето </w:t>
            </w:r>
          </w:p>
        </w:tc>
        <w:tc>
          <w:tcPr>
            <w:tcW w:w="3544" w:type="dxa"/>
            <w:vAlign w:val="center"/>
            <w:hideMark/>
          </w:tcPr>
          <w:p w14:paraId="7DFB9BAD" w14:textId="77777777" w:rsidR="005C6B35" w:rsidRPr="005C6B35" w:rsidRDefault="005C6B35" w:rsidP="005C6B35">
            <w:pPr>
              <w:spacing w:after="0" w:line="360" w:lineRule="auto"/>
              <w:rPr>
                <w:rFonts w:ascii="Arial" w:hAnsi="Arial" w:cs="Arial"/>
              </w:rPr>
            </w:pPr>
            <w:r w:rsidRPr="005C6B35">
              <w:rPr>
                <w:rFonts w:ascii="Arial" w:hAnsi="Arial" w:cs="Arial"/>
              </w:rPr>
              <w:t xml:space="preserve">Ученици од 6 до 9 одделение </w:t>
            </w:r>
          </w:p>
        </w:tc>
        <w:tc>
          <w:tcPr>
            <w:tcW w:w="2941" w:type="dxa"/>
            <w:vAlign w:val="center"/>
            <w:hideMark/>
          </w:tcPr>
          <w:p w14:paraId="38903010" w14:textId="77777777" w:rsidR="005C6B35" w:rsidRPr="005C6B35" w:rsidRDefault="005C6B35" w:rsidP="005C6B35">
            <w:pPr>
              <w:spacing w:after="0" w:line="360" w:lineRule="auto"/>
              <w:rPr>
                <w:rFonts w:ascii="Arial" w:hAnsi="Arial" w:cs="Arial"/>
              </w:rPr>
            </w:pPr>
            <w:r w:rsidRPr="005C6B35">
              <w:rPr>
                <w:rFonts w:ascii="Arial" w:hAnsi="Arial" w:cs="Arial"/>
              </w:rPr>
              <w:t>Во текот на цела учебна година</w:t>
            </w:r>
          </w:p>
        </w:tc>
      </w:tr>
      <w:tr w:rsidR="005C6B35" w:rsidRPr="000C6B0A" w14:paraId="4CE29FC8" w14:textId="77777777" w:rsidTr="005C6B35">
        <w:trPr>
          <w:cnfStyle w:val="000000100000" w:firstRow="0" w:lastRow="0" w:firstColumn="0" w:lastColumn="0" w:oddVBand="0" w:evenVBand="0" w:oddHBand="1" w:evenHBand="0" w:firstRowFirstColumn="0" w:firstRowLastColumn="0" w:lastRowFirstColumn="0" w:lastRowLastColumn="0"/>
          <w:trHeight w:val="485"/>
        </w:trPr>
        <w:tc>
          <w:tcPr>
            <w:tcW w:w="3861" w:type="dxa"/>
            <w:vAlign w:val="center"/>
            <w:hideMark/>
          </w:tcPr>
          <w:p w14:paraId="5E1CFD72" w14:textId="77777777" w:rsidR="005C6B35" w:rsidRPr="005C6B35" w:rsidRDefault="005C6B35" w:rsidP="005C6B35">
            <w:pPr>
              <w:spacing w:after="0" w:line="360" w:lineRule="auto"/>
              <w:rPr>
                <w:rFonts w:ascii="Arial" w:hAnsi="Arial" w:cs="Arial"/>
              </w:rPr>
            </w:pPr>
            <w:r w:rsidRPr="005C6B35">
              <w:rPr>
                <w:rFonts w:ascii="Arial" w:hAnsi="Arial" w:cs="Arial"/>
              </w:rPr>
              <w:t xml:space="preserve">Создавање на листа на дежурни ученици по одделенија </w:t>
            </w:r>
          </w:p>
        </w:tc>
        <w:tc>
          <w:tcPr>
            <w:tcW w:w="4394" w:type="dxa"/>
            <w:hideMark/>
          </w:tcPr>
          <w:p w14:paraId="1933D94E" w14:textId="77777777" w:rsidR="005C6B35" w:rsidRPr="005C6B35" w:rsidRDefault="005C6B35" w:rsidP="005C6B35">
            <w:pPr>
              <w:spacing w:after="0" w:line="360" w:lineRule="auto"/>
              <w:rPr>
                <w:rFonts w:ascii="Arial" w:hAnsi="Arial" w:cs="Arial"/>
              </w:rPr>
            </w:pPr>
            <w:r w:rsidRPr="005C6B35">
              <w:rPr>
                <w:rFonts w:ascii="Arial" w:hAnsi="Arial" w:cs="Arial"/>
              </w:rPr>
              <w:t xml:space="preserve">Контролирање на однесувањето на учениците за време на одморите </w:t>
            </w:r>
          </w:p>
        </w:tc>
        <w:tc>
          <w:tcPr>
            <w:tcW w:w="3544" w:type="dxa"/>
            <w:vAlign w:val="center"/>
            <w:hideMark/>
          </w:tcPr>
          <w:p w14:paraId="75244579" w14:textId="77777777" w:rsidR="005C6B35" w:rsidRPr="005C6B35" w:rsidRDefault="005C6B35" w:rsidP="005C6B35">
            <w:pPr>
              <w:spacing w:after="0" w:line="360" w:lineRule="auto"/>
              <w:rPr>
                <w:rFonts w:ascii="Arial" w:hAnsi="Arial" w:cs="Arial"/>
              </w:rPr>
            </w:pPr>
            <w:r w:rsidRPr="005C6B35">
              <w:rPr>
                <w:rFonts w:ascii="Arial" w:hAnsi="Arial" w:cs="Arial"/>
              </w:rPr>
              <w:t xml:space="preserve">Ученици од 2 до 9 одделение </w:t>
            </w:r>
          </w:p>
        </w:tc>
        <w:tc>
          <w:tcPr>
            <w:tcW w:w="2941" w:type="dxa"/>
            <w:vAlign w:val="center"/>
            <w:hideMark/>
          </w:tcPr>
          <w:p w14:paraId="0B8A1F62" w14:textId="77777777" w:rsidR="005C6B35" w:rsidRPr="005C6B35" w:rsidRDefault="005C6B35" w:rsidP="005C6B35">
            <w:pPr>
              <w:spacing w:after="0" w:line="360" w:lineRule="auto"/>
              <w:rPr>
                <w:rFonts w:ascii="Arial" w:hAnsi="Arial" w:cs="Arial"/>
              </w:rPr>
            </w:pPr>
            <w:r w:rsidRPr="005C6B35">
              <w:rPr>
                <w:rFonts w:ascii="Arial" w:hAnsi="Arial" w:cs="Arial"/>
              </w:rPr>
              <w:t>Во текот на цела учебна година</w:t>
            </w:r>
          </w:p>
        </w:tc>
      </w:tr>
      <w:tr w:rsidR="005C6B35" w:rsidRPr="000C6B0A" w14:paraId="31307161" w14:textId="77777777" w:rsidTr="005C6B35">
        <w:trPr>
          <w:cnfStyle w:val="000000010000" w:firstRow="0" w:lastRow="0" w:firstColumn="0" w:lastColumn="0" w:oddVBand="0" w:evenVBand="0" w:oddHBand="0" w:evenHBand="1" w:firstRowFirstColumn="0" w:firstRowLastColumn="0" w:lastRowFirstColumn="0" w:lastRowLastColumn="0"/>
          <w:trHeight w:val="53"/>
        </w:trPr>
        <w:tc>
          <w:tcPr>
            <w:tcW w:w="3861" w:type="dxa"/>
            <w:vAlign w:val="center"/>
            <w:hideMark/>
          </w:tcPr>
          <w:p w14:paraId="2D18A9CD" w14:textId="77777777" w:rsidR="005C6B35" w:rsidRPr="005C6B35" w:rsidRDefault="005C6B35" w:rsidP="005C6B35">
            <w:pPr>
              <w:spacing w:after="0" w:line="360" w:lineRule="auto"/>
              <w:rPr>
                <w:rFonts w:ascii="Arial" w:hAnsi="Arial" w:cs="Arial"/>
              </w:rPr>
            </w:pPr>
            <w:r w:rsidRPr="005C6B35">
              <w:rPr>
                <w:rFonts w:ascii="Arial" w:hAnsi="Arial" w:cs="Arial"/>
              </w:rPr>
              <w:t xml:space="preserve">Создавање на листа на дежурни наставници во двете смени </w:t>
            </w:r>
          </w:p>
        </w:tc>
        <w:tc>
          <w:tcPr>
            <w:tcW w:w="4394" w:type="dxa"/>
            <w:hideMark/>
          </w:tcPr>
          <w:p w14:paraId="2636F7C3" w14:textId="77777777" w:rsidR="005C6B35" w:rsidRPr="005C6B35" w:rsidRDefault="005C6B35" w:rsidP="005C6B35">
            <w:pPr>
              <w:spacing w:after="0" w:line="360" w:lineRule="auto"/>
              <w:rPr>
                <w:rFonts w:ascii="Arial" w:hAnsi="Arial" w:cs="Arial"/>
              </w:rPr>
            </w:pPr>
            <w:r w:rsidRPr="005C6B35">
              <w:rPr>
                <w:rFonts w:ascii="Arial" w:hAnsi="Arial" w:cs="Arial"/>
              </w:rPr>
              <w:t xml:space="preserve">Контролирање на однесувањето на учениците за време на одморите </w:t>
            </w:r>
          </w:p>
        </w:tc>
        <w:tc>
          <w:tcPr>
            <w:tcW w:w="3544" w:type="dxa"/>
            <w:vAlign w:val="center"/>
            <w:hideMark/>
          </w:tcPr>
          <w:p w14:paraId="25CBC8F6" w14:textId="77777777" w:rsidR="005C6B35" w:rsidRPr="005C6B35" w:rsidRDefault="005C6B35" w:rsidP="005C6B35">
            <w:pPr>
              <w:spacing w:after="0" w:line="360" w:lineRule="auto"/>
              <w:rPr>
                <w:rFonts w:ascii="Arial" w:hAnsi="Arial" w:cs="Arial"/>
              </w:rPr>
            </w:pPr>
            <w:r w:rsidRPr="005C6B35">
              <w:rPr>
                <w:rFonts w:ascii="Arial" w:hAnsi="Arial" w:cs="Arial"/>
              </w:rPr>
              <w:t xml:space="preserve">Наставници од одделенска и предметна настава </w:t>
            </w:r>
          </w:p>
        </w:tc>
        <w:tc>
          <w:tcPr>
            <w:tcW w:w="2941" w:type="dxa"/>
            <w:vAlign w:val="center"/>
            <w:hideMark/>
          </w:tcPr>
          <w:p w14:paraId="15E94608" w14:textId="77777777" w:rsidR="005C6B35" w:rsidRPr="005C6B35" w:rsidRDefault="005C6B35" w:rsidP="005C6B35">
            <w:pPr>
              <w:spacing w:after="0" w:line="360" w:lineRule="auto"/>
              <w:rPr>
                <w:rFonts w:ascii="Arial" w:hAnsi="Arial" w:cs="Arial"/>
              </w:rPr>
            </w:pPr>
            <w:r w:rsidRPr="005C6B35">
              <w:rPr>
                <w:rFonts w:ascii="Arial" w:hAnsi="Arial" w:cs="Arial"/>
              </w:rPr>
              <w:t>Во текот на цела учебна година</w:t>
            </w:r>
          </w:p>
        </w:tc>
      </w:tr>
    </w:tbl>
    <w:p w14:paraId="2A7A733A" w14:textId="77777777" w:rsidR="005C6B35" w:rsidRPr="005C6B35" w:rsidRDefault="005C6B35" w:rsidP="005C6B35">
      <w:pPr>
        <w:spacing w:after="0" w:line="360" w:lineRule="auto"/>
        <w:rPr>
          <w:rFonts w:ascii="Arial" w:eastAsia="Times New Roman" w:hAnsi="Arial" w:cs="Arial"/>
          <w:color w:val="000000"/>
          <w:sz w:val="20"/>
          <w:szCs w:val="20"/>
          <w:lang w:val="ru-RU"/>
        </w:rPr>
      </w:pPr>
    </w:p>
    <w:p w14:paraId="36A33B82" w14:textId="77777777" w:rsidR="005C6B35" w:rsidRPr="005C6B35" w:rsidRDefault="005C6B35" w:rsidP="005C6B35">
      <w:pPr>
        <w:spacing w:after="0" w:line="360" w:lineRule="auto"/>
        <w:ind w:firstLine="720"/>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За успешно реализирање на овие активности е најважно: постојано следење на однесувањето на учениците од одделенските наставници и раководители, посебно на учениците со несоодветно однесување, одговорно дежурство од страна на наставниците и учениците, добра меѓусебна соработка помеѓу одд.наставници и раководители и брзо и адекватно реагирање при несоодветни појави и однесувања.</w:t>
      </w:r>
    </w:p>
    <w:p w14:paraId="2F2EAFFC" w14:textId="77777777" w:rsidR="005C6B35" w:rsidRPr="005C6B35" w:rsidRDefault="005C6B35" w:rsidP="005C6B35">
      <w:pPr>
        <w:spacing w:after="0" w:line="360" w:lineRule="auto"/>
        <w:ind w:firstLine="720"/>
        <w:jc w:val="both"/>
        <w:rPr>
          <w:rFonts w:ascii="Arial" w:eastAsia="Times New Roman" w:hAnsi="Arial" w:cs="Arial"/>
          <w:color w:val="000000"/>
          <w:sz w:val="20"/>
          <w:szCs w:val="20"/>
          <w:lang w:val="ru-RU"/>
        </w:rPr>
      </w:pPr>
    </w:p>
    <w:p w14:paraId="2D223482" w14:textId="77777777" w:rsidR="005C6B35" w:rsidRPr="005C6B35" w:rsidRDefault="005C6B35" w:rsidP="005C6B35">
      <w:pPr>
        <w:spacing w:after="240" w:line="360" w:lineRule="auto"/>
        <w:rPr>
          <w:rFonts w:ascii="Arial" w:eastAsia="Times New Roman" w:hAnsi="Arial" w:cs="Arial"/>
          <w:b/>
          <w:color w:val="000000"/>
          <w:sz w:val="20"/>
          <w:szCs w:val="20"/>
          <w:lang w:val="mk-MK"/>
        </w:rPr>
      </w:pPr>
      <w:r w:rsidRPr="005C6B35">
        <w:rPr>
          <w:rFonts w:ascii="Arial" w:eastAsia="Times New Roman" w:hAnsi="Arial" w:cs="Arial"/>
          <w:b/>
          <w:color w:val="000000"/>
          <w:sz w:val="20"/>
          <w:szCs w:val="20"/>
          <w:lang w:val="mk-MK"/>
        </w:rPr>
        <w:t>Превенција од насилно однесување во училиштето</w:t>
      </w:r>
    </w:p>
    <w:p w14:paraId="14453087" w14:textId="77777777" w:rsidR="005C6B35" w:rsidRPr="005C6B35" w:rsidRDefault="005C6B35" w:rsidP="005C6B35">
      <w:pPr>
        <w:spacing w:after="240" w:line="360" w:lineRule="auto"/>
        <w:ind w:firstLine="709"/>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Пренесувањето на знаење е само еден сегмент од работата на наставниците. Тие даваат клучен придонес за емотивниот и когнитивниот развој на децата и имаат централна улога во општествениот развој и промените. И покрај тоа што, за жал, некои деца се жртви на насилство во своите домови, наставникот може да понуди алтернативни начини за живеење со тоа што ќе моделира конструктивно ненасилно однесување и ќе негува емпатија и вештини за мирно решавање на споровите.</w:t>
      </w:r>
    </w:p>
    <w:p w14:paraId="3D636197" w14:textId="77777777" w:rsidR="005C6B35" w:rsidRPr="005C6B35" w:rsidRDefault="005C6B35" w:rsidP="005C6B35">
      <w:pPr>
        <w:spacing w:after="0" w:line="360" w:lineRule="auto"/>
        <w:ind w:firstLine="567"/>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 xml:space="preserve">Светскиот извештај за насилството врз децата ги идентификува основните </w:t>
      </w:r>
      <w:r w:rsidRPr="005C6B35">
        <w:rPr>
          <w:rFonts w:ascii="Arial" w:eastAsia="Times New Roman" w:hAnsi="Arial" w:cs="Arial"/>
          <w:sz w:val="20"/>
          <w:szCs w:val="20"/>
          <w:lang w:val="mk-MK"/>
        </w:rPr>
        <w:t>форми на насилство</w:t>
      </w:r>
      <w:r w:rsidRPr="005C6B35">
        <w:rPr>
          <w:rFonts w:ascii="Arial" w:eastAsia="Times New Roman" w:hAnsi="Arial" w:cs="Arial"/>
          <w:color w:val="000000"/>
          <w:sz w:val="20"/>
          <w:szCs w:val="20"/>
          <w:lang w:val="mk-MK"/>
        </w:rPr>
        <w:t xml:space="preserve"> на следниот начин: </w:t>
      </w:r>
    </w:p>
    <w:p w14:paraId="28A3C0B0" w14:textId="77777777" w:rsidR="005C6B35" w:rsidRPr="005C6B35" w:rsidRDefault="005C6B35" w:rsidP="004478EA">
      <w:pPr>
        <w:numPr>
          <w:ilvl w:val="0"/>
          <w:numId w:val="41"/>
        </w:numPr>
        <w:spacing w:after="240" w:line="360" w:lineRule="auto"/>
        <w:contextualSpacing/>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 xml:space="preserve">Физичка и психолошка казна; </w:t>
      </w:r>
    </w:p>
    <w:p w14:paraId="2D23E9D1" w14:textId="77777777" w:rsidR="005C6B35" w:rsidRPr="005C6B35" w:rsidRDefault="005C6B35" w:rsidP="004478EA">
      <w:pPr>
        <w:numPr>
          <w:ilvl w:val="0"/>
          <w:numId w:val="41"/>
        </w:numPr>
        <w:spacing w:after="240" w:line="360" w:lineRule="auto"/>
        <w:contextualSpacing/>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 xml:space="preserve">Малтретирање; </w:t>
      </w:r>
    </w:p>
    <w:p w14:paraId="55CDD483" w14:textId="77777777" w:rsidR="005C6B35" w:rsidRPr="005C6B35" w:rsidRDefault="005C6B35" w:rsidP="004478EA">
      <w:pPr>
        <w:numPr>
          <w:ilvl w:val="0"/>
          <w:numId w:val="41"/>
        </w:numPr>
        <w:spacing w:after="240" w:line="360" w:lineRule="auto"/>
        <w:contextualSpacing/>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lastRenderedPageBreak/>
        <w:t xml:space="preserve">Сексуално и полово насилство; </w:t>
      </w:r>
    </w:p>
    <w:p w14:paraId="545E7A68" w14:textId="77777777" w:rsidR="005C6B35" w:rsidRPr="005C6B35" w:rsidRDefault="005C6B35" w:rsidP="004478EA">
      <w:pPr>
        <w:numPr>
          <w:ilvl w:val="0"/>
          <w:numId w:val="41"/>
        </w:numPr>
        <w:spacing w:after="240" w:line="360" w:lineRule="auto"/>
        <w:contextualSpacing/>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 xml:space="preserve">Надворешно насилство: ефектите на бандите, конфликтните ситуации, оружјето и тепачките. </w:t>
      </w:r>
    </w:p>
    <w:p w14:paraId="478AD94C" w14:textId="77777777" w:rsidR="005C6B35" w:rsidRPr="005C6B35" w:rsidRDefault="005C6B35" w:rsidP="005C6B35">
      <w:pPr>
        <w:spacing w:after="240" w:line="360" w:lineRule="auto"/>
        <w:ind w:firstLine="720"/>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Во следниот дел се опишани горенаведените четири форми на насилство во училиштата со последиците по образованието.</w:t>
      </w:r>
    </w:p>
    <w:p w14:paraId="34BF1991" w14:textId="77777777" w:rsidR="005C6B35" w:rsidRPr="005C6B35" w:rsidRDefault="005C6B35" w:rsidP="005C6B35">
      <w:pPr>
        <w:spacing w:after="240" w:line="360" w:lineRule="auto"/>
        <w:ind w:firstLine="709"/>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Училишното насилство претставува многу сложено прашање, па затоа е потребно да бидат опфатени бројни фактори. Таквите фактори вклучуваат: потреба од учество на учениците; холистички  пристап со учество на родителите, едукаторите и заедницата; поврзување на политиката, легислативата и практиката; развој на индикатори за насилство; и спремност на средината да се ангажира околу концепти како што се универзалноста на човековите права како дел од приодот базиран на човековите права.</w:t>
      </w:r>
    </w:p>
    <w:p w14:paraId="2244AB2A" w14:textId="77777777" w:rsidR="005C6B35" w:rsidRPr="005C6B35" w:rsidRDefault="005C6B35" w:rsidP="005C6B35">
      <w:pPr>
        <w:spacing w:after="240" w:line="360" w:lineRule="auto"/>
        <w:ind w:firstLine="567"/>
        <w:jc w:val="both"/>
        <w:rPr>
          <w:rFonts w:ascii="Arial" w:eastAsia="Times New Roman" w:hAnsi="Arial" w:cs="Arial"/>
          <w:color w:val="000000"/>
          <w:sz w:val="20"/>
          <w:szCs w:val="20"/>
          <w:lang w:val="mk-MK"/>
        </w:rPr>
      </w:pPr>
      <w:r w:rsidRPr="005C6B35">
        <w:rPr>
          <w:rFonts w:ascii="Arial" w:eastAsia="Times New Roman" w:hAnsi="Arial" w:cs="Arial"/>
          <w:color w:val="2F5496"/>
          <w:sz w:val="20"/>
          <w:szCs w:val="20"/>
          <w:lang w:val="mk-MK"/>
        </w:rPr>
        <w:t>Активности за запирање на насилството</w:t>
      </w:r>
      <w:r w:rsidRPr="005C6B35">
        <w:rPr>
          <w:rFonts w:ascii="Arial" w:eastAsia="Times New Roman" w:hAnsi="Arial" w:cs="Arial"/>
          <w:color w:val="000000"/>
          <w:sz w:val="20"/>
          <w:szCs w:val="20"/>
          <w:lang w:val="mk-MK"/>
        </w:rPr>
        <w:t xml:space="preserve"> во училиштата:</w:t>
      </w:r>
    </w:p>
    <w:p w14:paraId="3F673BC8" w14:textId="77777777" w:rsidR="005C6B35" w:rsidRPr="005C6B35" w:rsidRDefault="005C6B35" w:rsidP="004478EA">
      <w:pPr>
        <w:numPr>
          <w:ilvl w:val="0"/>
          <w:numId w:val="42"/>
        </w:numPr>
        <w:spacing w:after="240" w:line="360" w:lineRule="auto"/>
        <w:contextualSpacing/>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Да се застапува холистички приод со учениците, училишниот кадар, родителите и заедницата;</w:t>
      </w:r>
    </w:p>
    <w:p w14:paraId="766D331B" w14:textId="77777777" w:rsidR="005C6B35" w:rsidRPr="005C6B35" w:rsidRDefault="005C6B35" w:rsidP="004478EA">
      <w:pPr>
        <w:numPr>
          <w:ilvl w:val="0"/>
          <w:numId w:val="42"/>
        </w:numPr>
        <w:spacing w:after="240" w:line="360" w:lineRule="auto"/>
        <w:contextualSpacing/>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Да се користат конструктивни дисциплински мерки и методи, односно правилата во училницата да бидат позитивни, инструктивни и кратки;</w:t>
      </w:r>
    </w:p>
    <w:p w14:paraId="564E8FA3" w14:textId="77777777" w:rsidR="005C6B35" w:rsidRPr="005C6B35" w:rsidRDefault="005C6B35" w:rsidP="004478EA">
      <w:pPr>
        <w:numPr>
          <w:ilvl w:val="0"/>
          <w:numId w:val="42"/>
        </w:numPr>
        <w:spacing w:after="240" w:line="360" w:lineRule="auto"/>
        <w:contextualSpacing/>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Поттикнување на учениците за придржување на Кодексот на однесување на учениците во училиштето;</w:t>
      </w:r>
    </w:p>
    <w:p w14:paraId="1EE951BC" w14:textId="77777777" w:rsidR="005C6B35" w:rsidRPr="005C6B35" w:rsidRDefault="005C6B35" w:rsidP="004478EA">
      <w:pPr>
        <w:numPr>
          <w:ilvl w:val="0"/>
          <w:numId w:val="42"/>
        </w:numPr>
        <w:spacing w:after="240" w:line="360" w:lineRule="auto"/>
        <w:contextualSpacing/>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Учениците да се стекнуваат со навики за решавање на конфликтите без насилство и приод на одделенските раководители  базиран на човековите права и за образование за мир;</w:t>
      </w:r>
    </w:p>
    <w:p w14:paraId="77F153E3" w14:textId="77777777" w:rsidR="005C6B35" w:rsidRPr="005C6B35" w:rsidRDefault="005C6B35" w:rsidP="004478EA">
      <w:pPr>
        <w:numPr>
          <w:ilvl w:val="0"/>
          <w:numId w:val="42"/>
        </w:numPr>
        <w:spacing w:after="240" w:line="360" w:lineRule="auto"/>
        <w:contextualSpacing/>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Учениците да го Согледаат насилството и дискриминацијата на учениците со инвалидитет и против оние што припаѓаат на социјалните, малцинските и другите маргинализирани заедници.</w:t>
      </w:r>
    </w:p>
    <w:p w14:paraId="002C2D52" w14:textId="77777777" w:rsidR="005C6B35" w:rsidRPr="005C6B35" w:rsidRDefault="005C6B35" w:rsidP="005C6B35">
      <w:pPr>
        <w:spacing w:line="360" w:lineRule="auto"/>
        <w:jc w:val="both"/>
        <w:rPr>
          <w:rFonts w:ascii="Arial" w:hAnsi="Arial" w:cs="Arial"/>
          <w:sz w:val="20"/>
          <w:szCs w:val="20"/>
          <w:lang w:val="ru-RU"/>
        </w:rPr>
      </w:pPr>
    </w:p>
    <w:p w14:paraId="39D34E06" w14:textId="77777777" w:rsidR="005C6B35" w:rsidRPr="005C6B35" w:rsidRDefault="005C6B35" w:rsidP="005C6B35">
      <w:pPr>
        <w:keepNext/>
        <w:keepLines/>
        <w:spacing w:before="40" w:after="0" w:line="256" w:lineRule="auto"/>
        <w:outlineLvl w:val="1"/>
        <w:rPr>
          <w:rFonts w:ascii="Cambria" w:eastAsia="Times New Roman" w:hAnsi="Cambria"/>
          <w:color w:val="365F91"/>
          <w:sz w:val="26"/>
          <w:szCs w:val="26"/>
          <w:lang w:val="mk-MK"/>
        </w:rPr>
      </w:pPr>
      <w:bookmarkStart w:id="85" w:name="_Toc237598529"/>
      <w:r w:rsidRPr="005C6B35">
        <w:rPr>
          <w:rFonts w:ascii="Cambria" w:eastAsia="Times New Roman" w:hAnsi="Cambria"/>
          <w:color w:val="365F91"/>
          <w:sz w:val="26"/>
          <w:szCs w:val="26"/>
          <w:lang w:val="mk-MK"/>
        </w:rPr>
        <w:t>19.2. Естетско и функционално уредување на просторот во училиштето</w:t>
      </w:r>
      <w:bookmarkEnd w:id="85"/>
      <w:r w:rsidRPr="005C6B35">
        <w:rPr>
          <w:rFonts w:ascii="Cambria" w:eastAsia="Times New Roman" w:hAnsi="Cambria"/>
          <w:color w:val="365F91"/>
          <w:sz w:val="26"/>
          <w:szCs w:val="26"/>
          <w:lang w:val="mk-MK"/>
        </w:rPr>
        <w:t xml:space="preserve">  </w:t>
      </w:r>
    </w:p>
    <w:p w14:paraId="7A650E99" w14:textId="77777777" w:rsidR="005C6B35" w:rsidRPr="005C6B35" w:rsidRDefault="005C6B35" w:rsidP="005C6B35">
      <w:pPr>
        <w:spacing w:after="240" w:line="360" w:lineRule="auto"/>
        <w:ind w:firstLine="720"/>
        <w:jc w:val="both"/>
        <w:rPr>
          <w:rFonts w:ascii="Arial" w:hAnsi="Arial" w:cs="Arial"/>
          <w:color w:val="000000"/>
          <w:sz w:val="20"/>
          <w:szCs w:val="20"/>
          <w:lang w:val="ru-RU"/>
        </w:rPr>
      </w:pPr>
    </w:p>
    <w:p w14:paraId="11EE0AAE" w14:textId="77777777" w:rsidR="005C6B35" w:rsidRPr="005C6B35" w:rsidRDefault="005C6B35" w:rsidP="005C6B35">
      <w:pPr>
        <w:spacing w:after="240" w:line="360" w:lineRule="auto"/>
        <w:ind w:firstLine="720"/>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 xml:space="preserve">Вработените и учениците во текот на учебната година континуирано развиваат одговорен однос кон уредувањето и одржувањето на просторот и опкружувањето на училиштето (при тоа водејќи сметка за мулти-културализмот во училиштето). </w:t>
      </w:r>
    </w:p>
    <w:p w14:paraId="741C7BDE" w14:textId="77777777" w:rsidR="005C6B35" w:rsidRPr="005C6B35" w:rsidRDefault="005C6B35" w:rsidP="005C6B35">
      <w:pPr>
        <w:spacing w:after="240" w:line="360" w:lineRule="auto"/>
        <w:ind w:firstLine="720"/>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 xml:space="preserve">Со хортикултурното уредување на училишниот двор и ентериерот во училиштето се задоволени естетските потреби на едно современо училиште. </w:t>
      </w:r>
    </w:p>
    <w:p w14:paraId="03C8D882" w14:textId="77777777" w:rsidR="005C6B35" w:rsidRPr="005C6B35" w:rsidRDefault="005C6B35" w:rsidP="005C6B35">
      <w:pPr>
        <w:spacing w:after="240" w:line="360" w:lineRule="auto"/>
        <w:ind w:firstLine="720"/>
        <w:jc w:val="both"/>
        <w:rPr>
          <w:rFonts w:ascii="Arial" w:eastAsia="Times New Roman" w:hAnsi="Arial" w:cs="Arial"/>
          <w:color w:val="000000"/>
          <w:sz w:val="20"/>
          <w:szCs w:val="20"/>
          <w:lang w:val="ru-RU"/>
        </w:rPr>
      </w:pPr>
      <w:r w:rsidRPr="005C6B35">
        <w:rPr>
          <w:rFonts w:ascii="Arial" w:eastAsia="Times New Roman" w:hAnsi="Arial" w:cs="Arial"/>
          <w:color w:val="000000"/>
          <w:sz w:val="20"/>
          <w:szCs w:val="20"/>
          <w:lang w:val="mk-MK"/>
        </w:rPr>
        <w:lastRenderedPageBreak/>
        <w:t xml:space="preserve">Сите простории во училиштето функционално ги задоволуваат потребите на учениците и наставниците со што се овозможува непречена реализација на современа настава. </w:t>
      </w:r>
    </w:p>
    <w:p w14:paraId="4B269338" w14:textId="77777777" w:rsidR="005C6B35" w:rsidRPr="005C6B35" w:rsidRDefault="005C6B35" w:rsidP="005C6B35">
      <w:pPr>
        <w:keepNext/>
        <w:keepLines/>
        <w:spacing w:before="40" w:after="0" w:line="256" w:lineRule="auto"/>
        <w:outlineLvl w:val="1"/>
        <w:rPr>
          <w:rFonts w:ascii="Cambria" w:eastAsia="Times New Roman" w:hAnsi="Cambria"/>
          <w:color w:val="365F91"/>
          <w:sz w:val="26"/>
          <w:szCs w:val="26"/>
          <w:lang w:val="mk-MK"/>
        </w:rPr>
      </w:pPr>
      <w:bookmarkStart w:id="86" w:name="_Toc237598530"/>
      <w:r w:rsidRPr="005C6B35">
        <w:rPr>
          <w:rFonts w:ascii="Cambria" w:eastAsia="Times New Roman" w:hAnsi="Cambria"/>
          <w:color w:val="365F91"/>
          <w:sz w:val="26"/>
          <w:szCs w:val="26"/>
          <w:lang w:val="mk-MK"/>
        </w:rPr>
        <w:t>19.3. Етички кодекси</w:t>
      </w:r>
      <w:bookmarkEnd w:id="86"/>
    </w:p>
    <w:p w14:paraId="21EABAB0" w14:textId="77777777" w:rsidR="005C6B35" w:rsidRPr="005C6B35" w:rsidRDefault="005C6B35" w:rsidP="005C6B35">
      <w:pPr>
        <w:spacing w:after="0" w:line="360" w:lineRule="auto"/>
        <w:ind w:firstLine="720"/>
        <w:jc w:val="both"/>
        <w:rPr>
          <w:rFonts w:ascii="Arial" w:hAnsi="Arial" w:cs="Arial"/>
          <w:color w:val="000000"/>
          <w:sz w:val="20"/>
          <w:szCs w:val="20"/>
          <w:lang w:val="ru-RU"/>
        </w:rPr>
      </w:pPr>
    </w:p>
    <w:p w14:paraId="4508C8A1" w14:textId="77777777" w:rsidR="005C6B35" w:rsidRPr="005C6B35" w:rsidRDefault="005C6B35" w:rsidP="005C6B35">
      <w:pPr>
        <w:spacing w:after="0" w:line="360" w:lineRule="auto"/>
        <w:ind w:firstLine="720"/>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 xml:space="preserve">Училиштето има </w:t>
      </w:r>
      <w:r w:rsidRPr="005C6B35">
        <w:rPr>
          <w:rFonts w:ascii="Arial" w:eastAsia="Times New Roman" w:hAnsi="Arial" w:cs="Arial"/>
          <w:b/>
          <w:color w:val="2F5496"/>
          <w:sz w:val="20"/>
          <w:szCs w:val="20"/>
          <w:lang w:val="mk-MK"/>
        </w:rPr>
        <w:t>Кодекси на однесување</w:t>
      </w:r>
      <w:r w:rsidRPr="005C6B35">
        <w:rPr>
          <w:rFonts w:ascii="Arial" w:eastAsia="Times New Roman" w:hAnsi="Arial" w:cs="Arial"/>
          <w:color w:val="000000"/>
          <w:sz w:val="20"/>
          <w:szCs w:val="20"/>
          <w:lang w:val="mk-MK"/>
        </w:rPr>
        <w:t xml:space="preserve"> во кој се поставени принципите и правилата на однесување на учениците, наставниците и родителите како и останатите структури во училиштето. </w:t>
      </w:r>
    </w:p>
    <w:p w14:paraId="7D05A865" w14:textId="77777777" w:rsidR="005C6B35" w:rsidRPr="005C6B35" w:rsidRDefault="005C6B35" w:rsidP="005C6B35">
      <w:pPr>
        <w:spacing w:after="0" w:line="360" w:lineRule="auto"/>
        <w:ind w:firstLine="720"/>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 xml:space="preserve">Оваа учебна година ќе се работи на зајакнување на соработката помеѓу училиштето и родителите при што до крајот на првото полугодие очекуваме резултатите да бидат видливи. </w:t>
      </w:r>
    </w:p>
    <w:p w14:paraId="5D1A17B6" w14:textId="77777777" w:rsidR="005C6B35" w:rsidRPr="005C6B35" w:rsidRDefault="005C6B35" w:rsidP="005C6B35">
      <w:pPr>
        <w:spacing w:after="0" w:line="360" w:lineRule="auto"/>
        <w:jc w:val="both"/>
        <w:rPr>
          <w:rFonts w:ascii="Arial" w:eastAsia="Times New Roman" w:hAnsi="Arial" w:cs="Arial"/>
          <w:color w:val="000000"/>
          <w:sz w:val="20"/>
          <w:szCs w:val="20"/>
          <w:lang w:val="mk-MK"/>
        </w:rPr>
      </w:pPr>
    </w:p>
    <w:p w14:paraId="4D0C860C" w14:textId="77777777" w:rsidR="005C6B35" w:rsidRPr="005C6B35" w:rsidRDefault="005C6B35" w:rsidP="005C6B35">
      <w:pPr>
        <w:spacing w:after="0" w:line="360" w:lineRule="auto"/>
        <w:ind w:firstLine="720"/>
        <w:jc w:val="both"/>
        <w:rPr>
          <w:rFonts w:ascii="Arial" w:eastAsia="Times New Roman" w:hAnsi="Arial" w:cs="Arial"/>
          <w:color w:val="000000"/>
          <w:sz w:val="20"/>
          <w:szCs w:val="20"/>
          <w:lang w:val="mk-MK"/>
        </w:rPr>
      </w:pPr>
      <w:r w:rsidRPr="005C6B35">
        <w:rPr>
          <w:rFonts w:ascii="Arial" w:eastAsia="Times New Roman" w:hAnsi="Arial" w:cs="Arial"/>
          <w:color w:val="000000"/>
          <w:sz w:val="20"/>
          <w:szCs w:val="20"/>
          <w:lang w:val="mk-MK"/>
        </w:rPr>
        <w:t xml:space="preserve">Училиштето има изготвено </w:t>
      </w:r>
      <w:r w:rsidRPr="005C6B35">
        <w:rPr>
          <w:rFonts w:ascii="Arial" w:eastAsia="Times New Roman" w:hAnsi="Arial" w:cs="Arial"/>
          <w:b/>
          <w:color w:val="2F5496"/>
          <w:sz w:val="20"/>
          <w:szCs w:val="20"/>
          <w:lang w:val="mk-MK"/>
        </w:rPr>
        <w:t>Еко-кодекс</w:t>
      </w:r>
      <w:r w:rsidRPr="005C6B35">
        <w:rPr>
          <w:rFonts w:ascii="Arial" w:eastAsia="Times New Roman" w:hAnsi="Arial" w:cs="Arial"/>
          <w:color w:val="000000"/>
          <w:sz w:val="20"/>
          <w:szCs w:val="20"/>
          <w:lang w:val="mk-MK"/>
        </w:rPr>
        <w:t xml:space="preserve"> кој содржи различни еко-пораки за заштита и унапредување на училишната средина и пошироката локална средина. Ја дефинира целата мисија на училиштето и претставува заеднички став односно правилник на однесување на сите вклучени во еколошката програма. На јасен и декларативен начин се покажува посветеноста на училиштето за подобрување на условите во кои се учи и се работи. Еко-кодексот е изработен од самите ученици со соодветни еко-пораки. Еко-кодексот се ревидира секоја учебна година од страна на еко-одборот и учениицте, направен е во повеќе креации кои се изложени во училиштето. </w:t>
      </w:r>
    </w:p>
    <w:p w14:paraId="747F4788" w14:textId="77777777" w:rsidR="005C6B35" w:rsidRPr="005C6B35" w:rsidRDefault="005C6B35" w:rsidP="005C6B35">
      <w:pPr>
        <w:spacing w:line="360" w:lineRule="auto"/>
        <w:jc w:val="both"/>
        <w:rPr>
          <w:rFonts w:ascii="Arial" w:hAnsi="Arial" w:cs="Arial"/>
          <w:color w:val="000000"/>
          <w:sz w:val="20"/>
          <w:szCs w:val="20"/>
          <w:lang w:val="mk-MK"/>
        </w:rPr>
      </w:pPr>
    </w:p>
    <w:p w14:paraId="51E8300E" w14:textId="77777777" w:rsidR="005C6B35" w:rsidRPr="005C6B35" w:rsidRDefault="005C6B35" w:rsidP="005C6B35">
      <w:pPr>
        <w:keepNext/>
        <w:keepLines/>
        <w:spacing w:before="40" w:after="0" w:line="256" w:lineRule="auto"/>
        <w:outlineLvl w:val="1"/>
        <w:rPr>
          <w:rFonts w:ascii="Cambria" w:eastAsia="Times New Roman" w:hAnsi="Cambria"/>
          <w:color w:val="365F91"/>
          <w:sz w:val="26"/>
          <w:szCs w:val="26"/>
          <w:lang w:val="mk-MK"/>
        </w:rPr>
      </w:pPr>
      <w:bookmarkStart w:id="87" w:name="_Toc237598531"/>
      <w:r w:rsidRPr="005C6B35">
        <w:rPr>
          <w:rFonts w:ascii="Cambria" w:eastAsia="Times New Roman" w:hAnsi="Cambria"/>
          <w:color w:val="365F91"/>
          <w:sz w:val="26"/>
          <w:szCs w:val="26"/>
          <w:lang w:val="mk-MK"/>
        </w:rPr>
        <w:t>19.4. Односи меѓу сите структури во училиштето</w:t>
      </w:r>
      <w:bookmarkEnd w:id="87"/>
    </w:p>
    <w:p w14:paraId="53886878" w14:textId="77777777" w:rsidR="005C6B35" w:rsidRPr="005C6B35" w:rsidRDefault="005C6B35" w:rsidP="005C6B35">
      <w:pPr>
        <w:spacing w:line="360" w:lineRule="auto"/>
        <w:jc w:val="both"/>
        <w:rPr>
          <w:rFonts w:ascii="Arial" w:hAnsi="Arial" w:cs="Arial"/>
          <w:sz w:val="20"/>
          <w:szCs w:val="20"/>
          <w:lang w:val="ru-RU"/>
        </w:rPr>
      </w:pPr>
    </w:p>
    <w:p w14:paraId="331CA633" w14:textId="77777777" w:rsidR="005C6B35" w:rsidRPr="005C6B35" w:rsidRDefault="005C6B35" w:rsidP="005C6B35">
      <w:pPr>
        <w:spacing w:line="360" w:lineRule="auto"/>
        <w:jc w:val="both"/>
        <w:rPr>
          <w:rFonts w:ascii="Arial" w:hAnsi="Arial" w:cs="Arial"/>
          <w:sz w:val="20"/>
          <w:szCs w:val="20"/>
          <w:lang w:val="mk-MK"/>
        </w:rPr>
      </w:pPr>
      <w:r w:rsidRPr="005C6B35">
        <w:rPr>
          <w:rFonts w:ascii="Arial" w:hAnsi="Arial" w:cs="Arial"/>
          <w:sz w:val="20"/>
          <w:szCs w:val="20"/>
          <w:lang w:val="ru-RU"/>
        </w:rPr>
        <w:tab/>
        <w:t>Во рамките на своите активности, стручната служба ќе организира индивидуални средби и разговори со вработените, родители, ученици за подобрување и одржување на добри меѓучовечки односи и меѓусебна комуникација, доверба и соработка. Во контекст на ова ќе бидат организирани и разни начини на дружење и соработка. Нивото на соработка со родителите ќе го одржуваат сите наставници, а посебно одделенските соработници, со помош и поддршка на стручната служба и директорот. Односот помеѓу учениците и наставниците, како и со останатите вработени ќе го одржуваат наставниците исто така со помош и поддршка на стручната служба и директоро</w:t>
      </w:r>
    </w:p>
    <w:p w14:paraId="64AE98CE" w14:textId="77777777" w:rsidR="00983A9D" w:rsidRPr="005C6B35" w:rsidRDefault="00983A9D" w:rsidP="005C6B35">
      <w:pPr>
        <w:pBdr>
          <w:top w:val="nil"/>
          <w:left w:val="nil"/>
          <w:bottom w:val="nil"/>
          <w:right w:val="nil"/>
          <w:between w:val="nil"/>
        </w:pBdr>
        <w:spacing w:after="240" w:line="360" w:lineRule="auto"/>
        <w:jc w:val="both"/>
        <w:rPr>
          <w:rFonts w:ascii="Arial" w:eastAsia="Times New Roman" w:hAnsi="Arial" w:cs="Arial"/>
          <w:color w:val="000000"/>
          <w:sz w:val="20"/>
          <w:szCs w:val="20"/>
          <w:lang w:val="mk-MK"/>
        </w:rPr>
      </w:pPr>
    </w:p>
    <w:bookmarkEnd w:id="79"/>
    <w:p w14:paraId="7345BBB9" w14:textId="01B2C132" w:rsidR="00983A9D" w:rsidRPr="00BD4671" w:rsidRDefault="00B157A7" w:rsidP="00983A9D">
      <w:pPr>
        <w:pStyle w:val="Heading2"/>
        <w:rPr>
          <w:lang w:val="ru-RU"/>
        </w:rPr>
      </w:pPr>
      <w:r w:rsidRPr="00B1375D">
        <w:rPr>
          <w:b/>
          <w:lang w:val="mk-MK"/>
        </w:rPr>
        <w:lastRenderedPageBreak/>
        <w:t xml:space="preserve">   </w:t>
      </w:r>
      <w:bookmarkStart w:id="88" w:name="_Toc237598532"/>
      <w:r w:rsidRPr="00B1375D">
        <w:rPr>
          <w:lang w:val="mk-MK"/>
        </w:rPr>
        <w:t xml:space="preserve">18.1. </w:t>
      </w:r>
      <w:bookmarkStart w:id="89" w:name="_Hlk25929364"/>
      <w:r w:rsidRPr="00B1375D">
        <w:rPr>
          <w:lang w:val="mk-MK"/>
        </w:rPr>
        <w:t>Хигиена во училиштето</w:t>
      </w:r>
      <w:bookmarkEnd w:id="88"/>
      <w:bookmarkEnd w:id="89"/>
    </w:p>
    <w:p w14:paraId="0B844E68" w14:textId="77777777" w:rsidR="00983A9D" w:rsidRPr="00BD4671" w:rsidRDefault="00983A9D" w:rsidP="00983A9D">
      <w:pPr>
        <w:rPr>
          <w:lang w:val="ru-RU"/>
        </w:rPr>
      </w:pPr>
    </w:p>
    <w:p w14:paraId="5EFDB216" w14:textId="31D27E58" w:rsidR="00BF08B2" w:rsidRPr="00F602F3" w:rsidRDefault="00BF08B2" w:rsidP="0089175A">
      <w:pPr>
        <w:pBdr>
          <w:top w:val="nil"/>
          <w:left w:val="nil"/>
          <w:bottom w:val="nil"/>
          <w:right w:val="nil"/>
          <w:between w:val="nil"/>
        </w:pBdr>
        <w:spacing w:after="240" w:line="360" w:lineRule="auto"/>
        <w:ind w:firstLine="720"/>
        <w:jc w:val="both"/>
        <w:rPr>
          <w:rFonts w:ascii="Arial" w:eastAsia="Times New Roman" w:hAnsi="Arial" w:cs="Arial"/>
          <w:color w:val="000000"/>
          <w:sz w:val="20"/>
          <w:szCs w:val="20"/>
          <w:lang w:val="ru-RU"/>
        </w:rPr>
      </w:pPr>
      <w:r w:rsidRPr="00B1375D">
        <w:rPr>
          <w:rFonts w:ascii="Arial" w:eastAsia="Times New Roman" w:hAnsi="Arial" w:cs="Arial"/>
          <w:color w:val="000000"/>
          <w:sz w:val="20"/>
          <w:szCs w:val="20"/>
          <w:lang w:val="mk-MK"/>
        </w:rPr>
        <w:t xml:space="preserve">Хигиената во училиштето е на </w:t>
      </w:r>
      <w:r w:rsidRPr="00B1375D">
        <w:rPr>
          <w:rFonts w:ascii="Arial" w:eastAsia="Times New Roman" w:hAnsi="Arial" w:cs="Arial"/>
          <w:color w:val="2F5496"/>
          <w:sz w:val="20"/>
          <w:szCs w:val="20"/>
          <w:lang w:val="mk-MK"/>
        </w:rPr>
        <w:t>солидно ниво</w:t>
      </w:r>
      <w:r w:rsidRPr="00B1375D">
        <w:rPr>
          <w:rFonts w:ascii="Arial" w:eastAsia="Times New Roman" w:hAnsi="Arial" w:cs="Arial"/>
          <w:color w:val="000000"/>
          <w:sz w:val="20"/>
          <w:szCs w:val="20"/>
          <w:lang w:val="mk-MK"/>
        </w:rPr>
        <w:t xml:space="preserve">. Секоја учебна година, па така и оваа училиштето пред први септември врши дератизација, дезинфекција и дезинсекција на училишните простории . Исто така се врши и целосно проветрување, чистење на училиштето, училниците и инвентарот од страна на вработените во училиштето. Училиштето преку советодавна работа, училишни акции, предавања, работилници и слично во текот на учебната година ја поттикнува свеста кај учениците за одржување на хигиената. Дежурните наставници за време на одморите, а сите други за време на часовите се грижат и интервенираат во однос на хигиената во училиштето и училишниот двор. </w:t>
      </w:r>
    </w:p>
    <w:p w14:paraId="45A5D873" w14:textId="77777777" w:rsidR="00BF08B2" w:rsidRPr="00B1375D" w:rsidRDefault="00BF08B2" w:rsidP="0089175A">
      <w:pPr>
        <w:pBdr>
          <w:top w:val="nil"/>
          <w:left w:val="nil"/>
          <w:bottom w:val="nil"/>
          <w:right w:val="nil"/>
          <w:between w:val="nil"/>
        </w:pBdr>
        <w:spacing w:after="240" w:line="360" w:lineRule="auto"/>
        <w:ind w:firstLine="567"/>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 xml:space="preserve">Тоалетите за наставниците и за учениците се чистат и се дезинфицираат навремено. Училиштето се грижи учениците правилно да ги користат тоалетите и да ја одржуваат личната хигиена. На почетокот на секоја учебна година санитарен инспектор ја проверува хигиената во училиштето и дава дозвола за непречено одвивање на наставата. </w:t>
      </w:r>
    </w:p>
    <w:p w14:paraId="066D812F" w14:textId="77777777" w:rsidR="00BF08B2" w:rsidRPr="00B1375D" w:rsidRDefault="00BF08B2" w:rsidP="0089175A">
      <w:pPr>
        <w:pBdr>
          <w:top w:val="nil"/>
          <w:left w:val="nil"/>
          <w:bottom w:val="nil"/>
          <w:right w:val="nil"/>
          <w:between w:val="nil"/>
        </w:pBdr>
        <w:spacing w:after="240" w:line="360" w:lineRule="auto"/>
        <w:ind w:firstLine="567"/>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 xml:space="preserve">Дворот на училиштето е чист од секаков вид отпадоци и сите земјени површини се позеленети и редовно се одржуваат. </w:t>
      </w:r>
    </w:p>
    <w:p w14:paraId="32018D8A" w14:textId="77777777" w:rsidR="00BF08B2" w:rsidRPr="00B1375D" w:rsidRDefault="00BF08B2" w:rsidP="0089175A">
      <w:pPr>
        <w:pBdr>
          <w:top w:val="nil"/>
          <w:left w:val="nil"/>
          <w:bottom w:val="nil"/>
          <w:right w:val="nil"/>
          <w:between w:val="nil"/>
        </w:pBdr>
        <w:spacing w:after="240" w:line="360" w:lineRule="auto"/>
        <w:ind w:firstLine="567"/>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Во текот на учебната година се реализираат еколошки и работни акции за чистење на училишниот двор, садење цвеќиња, собирање пластични шишиња.</w:t>
      </w:r>
    </w:p>
    <w:p w14:paraId="009FBA15" w14:textId="77777777" w:rsidR="00B157A7" w:rsidRPr="00B1375D" w:rsidRDefault="00B157A7" w:rsidP="005D4A2F">
      <w:pPr>
        <w:pStyle w:val="Heading2"/>
        <w:rPr>
          <w:lang w:val="mk-MK"/>
        </w:rPr>
      </w:pPr>
      <w:r w:rsidRPr="00B1375D">
        <w:rPr>
          <w:lang w:val="mk-MK"/>
        </w:rPr>
        <w:t xml:space="preserve">    </w:t>
      </w:r>
      <w:bookmarkStart w:id="90" w:name="_Toc237598533"/>
      <w:r w:rsidRPr="00B1375D">
        <w:rPr>
          <w:lang w:val="mk-MK"/>
        </w:rPr>
        <w:t>18.2</w:t>
      </w:r>
      <w:bookmarkStart w:id="91" w:name="_Hlk25929399"/>
      <w:r w:rsidRPr="00B1375D">
        <w:rPr>
          <w:lang w:val="mk-MK"/>
        </w:rPr>
        <w:t>. Систематски прегледи</w:t>
      </w:r>
      <w:bookmarkEnd w:id="90"/>
      <w:bookmarkEnd w:id="91"/>
    </w:p>
    <w:p w14:paraId="4648F506" w14:textId="77777777" w:rsidR="003D70ED" w:rsidRPr="00BD4671" w:rsidRDefault="003D70ED" w:rsidP="0089175A">
      <w:pPr>
        <w:pBdr>
          <w:top w:val="nil"/>
          <w:left w:val="nil"/>
          <w:bottom w:val="nil"/>
          <w:right w:val="nil"/>
          <w:between w:val="nil"/>
        </w:pBdr>
        <w:spacing w:after="240" w:line="360" w:lineRule="auto"/>
        <w:ind w:firstLine="720"/>
        <w:jc w:val="both"/>
        <w:rPr>
          <w:rFonts w:ascii="Arial" w:hAnsi="Arial" w:cs="Arial"/>
          <w:color w:val="000000"/>
          <w:sz w:val="20"/>
          <w:szCs w:val="20"/>
          <w:lang w:val="ru-RU"/>
        </w:rPr>
      </w:pPr>
    </w:p>
    <w:p w14:paraId="7A33D76F" w14:textId="492FB53E" w:rsidR="00BF08B2" w:rsidRPr="00B1375D" w:rsidRDefault="00BF08B2" w:rsidP="0089175A">
      <w:pPr>
        <w:pBdr>
          <w:top w:val="nil"/>
          <w:left w:val="nil"/>
          <w:bottom w:val="nil"/>
          <w:right w:val="nil"/>
          <w:between w:val="nil"/>
        </w:pBdr>
        <w:spacing w:after="240" w:line="360" w:lineRule="auto"/>
        <w:ind w:firstLine="720"/>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Систематските прегледи се организираат во соработка со Здравствен дом Кратово.</w:t>
      </w:r>
    </w:p>
    <w:p w14:paraId="31DCC150" w14:textId="77777777" w:rsidR="00BF08B2" w:rsidRPr="00B1375D" w:rsidRDefault="00BF08B2" w:rsidP="0089175A">
      <w:pPr>
        <w:pBdr>
          <w:top w:val="nil"/>
          <w:left w:val="nil"/>
          <w:bottom w:val="nil"/>
          <w:right w:val="nil"/>
          <w:between w:val="nil"/>
        </w:pBdr>
        <w:spacing w:after="240" w:line="360" w:lineRule="auto"/>
        <w:ind w:firstLine="720"/>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 xml:space="preserve">Систематските прегледи на учениците ќе бидат реализирани без да се попречува наставата (пред или по завршувањето на часовите) согласно Календарот за вршење систематски прегледи, вакцинација и ревакцинација утврден од Здравствен дом Кратово. </w:t>
      </w:r>
    </w:p>
    <w:p w14:paraId="7CF0DF38" w14:textId="77777777" w:rsidR="00BF08B2" w:rsidRPr="00BD4671" w:rsidRDefault="00BF08B2" w:rsidP="0089175A">
      <w:pPr>
        <w:spacing w:line="360" w:lineRule="auto"/>
        <w:jc w:val="both"/>
        <w:rPr>
          <w:rFonts w:ascii="Arial" w:hAnsi="Arial" w:cs="Arial"/>
          <w:color w:val="000000"/>
          <w:sz w:val="24"/>
          <w:szCs w:val="24"/>
          <w:lang w:val="ru-RU"/>
        </w:rPr>
      </w:pPr>
    </w:p>
    <w:p w14:paraId="51958E7C" w14:textId="77777777" w:rsidR="003D70ED" w:rsidRPr="00BD4671" w:rsidRDefault="003D70ED" w:rsidP="0089175A">
      <w:pPr>
        <w:spacing w:line="360" w:lineRule="auto"/>
        <w:jc w:val="both"/>
        <w:rPr>
          <w:rFonts w:ascii="Arial" w:hAnsi="Arial" w:cs="Arial"/>
          <w:color w:val="000000"/>
          <w:sz w:val="24"/>
          <w:szCs w:val="24"/>
          <w:lang w:val="ru-RU"/>
        </w:rPr>
      </w:pPr>
    </w:p>
    <w:p w14:paraId="3FB05A49" w14:textId="77777777" w:rsidR="00B157A7" w:rsidRPr="00B1375D" w:rsidRDefault="00B157A7" w:rsidP="005D4A2F">
      <w:pPr>
        <w:pStyle w:val="Heading2"/>
        <w:rPr>
          <w:lang w:val="mk-MK"/>
        </w:rPr>
      </w:pPr>
      <w:r w:rsidRPr="00B1375D">
        <w:rPr>
          <w:b/>
          <w:lang w:val="mk-MK"/>
        </w:rPr>
        <w:lastRenderedPageBreak/>
        <w:t xml:space="preserve">    </w:t>
      </w:r>
      <w:bookmarkStart w:id="92" w:name="_Toc237598534"/>
      <w:r w:rsidRPr="00B1375D">
        <w:rPr>
          <w:lang w:val="mk-MK"/>
        </w:rPr>
        <w:t xml:space="preserve">18.3. </w:t>
      </w:r>
      <w:bookmarkStart w:id="93" w:name="_Hlk25929424"/>
      <w:r w:rsidRPr="00B1375D">
        <w:rPr>
          <w:lang w:val="mk-MK"/>
        </w:rPr>
        <w:t>Вакцинирање</w:t>
      </w:r>
      <w:bookmarkEnd w:id="92"/>
    </w:p>
    <w:bookmarkEnd w:id="93"/>
    <w:p w14:paraId="4F45BF0B" w14:textId="77777777" w:rsidR="003D70ED" w:rsidRPr="00BD4671" w:rsidRDefault="003D70ED" w:rsidP="0089175A">
      <w:pPr>
        <w:spacing w:line="360" w:lineRule="auto"/>
        <w:jc w:val="both"/>
        <w:rPr>
          <w:rFonts w:ascii="Arial" w:hAnsi="Arial" w:cs="Arial"/>
          <w:color w:val="000000"/>
          <w:sz w:val="20"/>
          <w:szCs w:val="20"/>
          <w:lang w:val="ru-RU"/>
        </w:rPr>
      </w:pPr>
    </w:p>
    <w:p w14:paraId="5292BEE4" w14:textId="71880B54" w:rsidR="00BF08B2" w:rsidRPr="00B1375D" w:rsidRDefault="003D70ED" w:rsidP="0089175A">
      <w:pPr>
        <w:spacing w:line="360" w:lineRule="auto"/>
        <w:jc w:val="both"/>
        <w:rPr>
          <w:rFonts w:ascii="Arial" w:hAnsi="Arial" w:cs="Arial"/>
          <w:color w:val="000000"/>
          <w:sz w:val="20"/>
          <w:szCs w:val="20"/>
          <w:lang w:val="mk-MK"/>
        </w:rPr>
      </w:pPr>
      <w:r w:rsidRPr="00BD4671">
        <w:rPr>
          <w:rFonts w:ascii="Arial" w:hAnsi="Arial" w:cs="Arial"/>
          <w:color w:val="000000"/>
          <w:sz w:val="20"/>
          <w:szCs w:val="20"/>
          <w:lang w:val="ru-RU"/>
        </w:rPr>
        <w:tab/>
      </w:r>
      <w:r w:rsidR="00BF08B2" w:rsidRPr="00B1375D">
        <w:rPr>
          <w:rFonts w:ascii="Arial" w:hAnsi="Arial" w:cs="Arial"/>
          <w:color w:val="000000"/>
          <w:sz w:val="20"/>
          <w:szCs w:val="20"/>
          <w:lang w:val="mk-MK"/>
        </w:rPr>
        <w:t>Вакцинирањето се организира во соработка со Здравствен дом Кратово.</w:t>
      </w:r>
    </w:p>
    <w:p w14:paraId="7AF3423B" w14:textId="6140C4BF" w:rsidR="00DC7732" w:rsidRPr="002E2703" w:rsidRDefault="003D70ED" w:rsidP="0089175A">
      <w:pPr>
        <w:spacing w:line="360" w:lineRule="auto"/>
        <w:jc w:val="both"/>
        <w:rPr>
          <w:rFonts w:ascii="Arial" w:hAnsi="Arial" w:cs="Arial"/>
          <w:color w:val="000000"/>
          <w:sz w:val="20"/>
          <w:szCs w:val="20"/>
          <w:lang w:val="ru-RU"/>
        </w:rPr>
      </w:pPr>
      <w:r w:rsidRPr="00BD4671">
        <w:rPr>
          <w:rFonts w:ascii="Arial" w:hAnsi="Arial" w:cs="Arial"/>
          <w:color w:val="000000"/>
          <w:sz w:val="20"/>
          <w:szCs w:val="20"/>
          <w:lang w:val="ru-RU"/>
        </w:rPr>
        <w:tab/>
      </w:r>
      <w:r w:rsidR="00BF08B2" w:rsidRPr="00B1375D">
        <w:rPr>
          <w:rFonts w:ascii="Arial" w:hAnsi="Arial" w:cs="Arial"/>
          <w:color w:val="000000"/>
          <w:sz w:val="20"/>
          <w:szCs w:val="20"/>
          <w:lang w:val="mk-MK"/>
        </w:rPr>
        <w:t xml:space="preserve">Вакцинирањето  на учениците ќе биде реализирано без да се попречува наставата (пред или по завршувањето на часовите) согласно Календарот за вршење систематски прегледи, вакцинација и ревакцинација утврден од Здравствен дом Кратово. </w:t>
      </w:r>
    </w:p>
    <w:p w14:paraId="0CCF3789" w14:textId="77777777" w:rsidR="00DC7732" w:rsidRPr="002E2703" w:rsidRDefault="00DC7732" w:rsidP="0089175A">
      <w:pPr>
        <w:spacing w:line="360" w:lineRule="auto"/>
        <w:jc w:val="both"/>
        <w:rPr>
          <w:rFonts w:ascii="Arial" w:hAnsi="Arial" w:cs="Arial"/>
          <w:color w:val="000000"/>
          <w:sz w:val="20"/>
          <w:szCs w:val="20"/>
          <w:lang w:val="ru-RU"/>
        </w:rPr>
      </w:pPr>
    </w:p>
    <w:p w14:paraId="27F8E1B2" w14:textId="77777777" w:rsidR="00B157A7" w:rsidRPr="00B1375D" w:rsidRDefault="00B157A7" w:rsidP="005D4A2F">
      <w:pPr>
        <w:pStyle w:val="Heading2"/>
        <w:rPr>
          <w:lang w:val="mk-MK"/>
        </w:rPr>
      </w:pPr>
      <w:r w:rsidRPr="00B1375D">
        <w:rPr>
          <w:lang w:val="mk-MK"/>
        </w:rPr>
        <w:t xml:space="preserve">    </w:t>
      </w:r>
      <w:bookmarkStart w:id="94" w:name="_Toc237598535"/>
      <w:r w:rsidRPr="00B1375D">
        <w:rPr>
          <w:lang w:val="mk-MK"/>
        </w:rPr>
        <w:t xml:space="preserve">18.4. </w:t>
      </w:r>
      <w:bookmarkStart w:id="95" w:name="_Hlk25929452"/>
      <w:r w:rsidRPr="00B1375D">
        <w:rPr>
          <w:lang w:val="mk-MK"/>
        </w:rPr>
        <w:t>Едукација за здрава исхрана – оброк во училиштата</w:t>
      </w:r>
      <w:bookmarkEnd w:id="94"/>
      <w:bookmarkEnd w:id="95"/>
    </w:p>
    <w:p w14:paraId="18629D79" w14:textId="77777777" w:rsidR="003D70ED" w:rsidRPr="00BD4671" w:rsidRDefault="003D70ED" w:rsidP="0089175A">
      <w:pPr>
        <w:spacing w:line="360" w:lineRule="auto"/>
        <w:jc w:val="both"/>
        <w:rPr>
          <w:rFonts w:ascii="Arial" w:hAnsi="Arial" w:cs="Arial"/>
          <w:color w:val="000000"/>
          <w:sz w:val="20"/>
          <w:szCs w:val="20"/>
          <w:lang w:val="ru-RU"/>
        </w:rPr>
      </w:pPr>
    </w:p>
    <w:p w14:paraId="52F17F8C" w14:textId="1A3FFAC2" w:rsidR="00080C81" w:rsidRPr="00A55729" w:rsidRDefault="003D70ED" w:rsidP="0089175A">
      <w:pPr>
        <w:spacing w:line="360" w:lineRule="auto"/>
        <w:jc w:val="both"/>
        <w:rPr>
          <w:rFonts w:ascii="Arial" w:hAnsi="Arial" w:cs="Arial"/>
          <w:sz w:val="20"/>
          <w:szCs w:val="20"/>
          <w:lang w:val="ru-RU"/>
        </w:rPr>
      </w:pPr>
      <w:r w:rsidRPr="00BD4671">
        <w:rPr>
          <w:rFonts w:ascii="Arial" w:hAnsi="Arial" w:cs="Arial"/>
          <w:color w:val="000000"/>
          <w:sz w:val="20"/>
          <w:szCs w:val="20"/>
          <w:lang w:val="ru-RU"/>
        </w:rPr>
        <w:tab/>
      </w:r>
      <w:r w:rsidR="00080C81" w:rsidRPr="00A55729">
        <w:rPr>
          <w:rFonts w:ascii="Arial" w:hAnsi="Arial" w:cs="Arial"/>
          <w:sz w:val="20"/>
          <w:szCs w:val="20"/>
          <w:lang w:val="ru-RU"/>
        </w:rPr>
        <w:t xml:space="preserve">Ваква едукација ќе вршат наставниците преку теми и содржини интегрирани во наставниот план и програма и одделенските раководители преку темите за часовите на одделенските заедници и од програмата за животни вештини и педагогот со предавање на тема „Здрава храна за правилен раст и развој на учениците“. </w:t>
      </w:r>
    </w:p>
    <w:p w14:paraId="15B700EB" w14:textId="2383A91D" w:rsidR="00080C81" w:rsidRPr="00A55729" w:rsidRDefault="003D70ED" w:rsidP="0089175A">
      <w:pPr>
        <w:spacing w:line="360" w:lineRule="auto"/>
        <w:jc w:val="both"/>
        <w:rPr>
          <w:rFonts w:ascii="Arial" w:hAnsi="Arial" w:cs="Arial"/>
          <w:sz w:val="20"/>
          <w:szCs w:val="20"/>
          <w:lang w:val="ru-RU"/>
        </w:rPr>
      </w:pPr>
      <w:r w:rsidRPr="00BD4671">
        <w:rPr>
          <w:rFonts w:ascii="Arial" w:hAnsi="Arial" w:cs="Arial"/>
          <w:sz w:val="20"/>
          <w:szCs w:val="20"/>
          <w:lang w:val="ru-RU"/>
        </w:rPr>
        <w:tab/>
      </w:r>
      <w:r w:rsidR="00080C81" w:rsidRPr="00A55729">
        <w:rPr>
          <w:rFonts w:ascii="Arial" w:hAnsi="Arial" w:cs="Arial"/>
          <w:sz w:val="20"/>
          <w:szCs w:val="20"/>
          <w:lang w:val="ru-RU"/>
        </w:rPr>
        <w:t xml:space="preserve">Со цел да се поттикнат и мотивираат учениците за здрав  живот,  во училиштето ќе се води кампања за учениците за: здрава храна, физички активности, активности во периодот на детството. </w:t>
      </w:r>
    </w:p>
    <w:p w14:paraId="40BE0FF8" w14:textId="186E049C" w:rsidR="009570DE" w:rsidRPr="00BD4671" w:rsidRDefault="003D70ED" w:rsidP="0089175A">
      <w:pPr>
        <w:spacing w:line="360" w:lineRule="auto"/>
        <w:jc w:val="both"/>
        <w:rPr>
          <w:rFonts w:ascii="Arial" w:hAnsi="Arial" w:cs="Arial"/>
          <w:sz w:val="20"/>
          <w:szCs w:val="20"/>
          <w:lang w:val="ru-RU"/>
        </w:rPr>
      </w:pPr>
      <w:r w:rsidRPr="00BD4671">
        <w:rPr>
          <w:rFonts w:ascii="Arial" w:hAnsi="Arial" w:cs="Arial"/>
          <w:sz w:val="20"/>
          <w:szCs w:val="20"/>
          <w:lang w:val="ru-RU"/>
        </w:rPr>
        <w:tab/>
      </w:r>
    </w:p>
    <w:p w14:paraId="56777309" w14:textId="77777777" w:rsidR="00B157A7" w:rsidRPr="002E2703" w:rsidRDefault="00B157A7" w:rsidP="005D4A2F">
      <w:pPr>
        <w:pStyle w:val="Heading1"/>
        <w:rPr>
          <w:lang w:val="ru-RU"/>
        </w:rPr>
      </w:pPr>
      <w:bookmarkStart w:id="96" w:name="_Toc237598536"/>
      <w:bookmarkStart w:id="97" w:name="_Hlk25929489"/>
      <w:r w:rsidRPr="00B1375D">
        <w:rPr>
          <w:lang w:val="mk-MK"/>
        </w:rPr>
        <w:t>19. Училишна клима</w:t>
      </w:r>
      <w:bookmarkEnd w:id="96"/>
      <w:r w:rsidRPr="00B1375D">
        <w:rPr>
          <w:lang w:val="mk-MK"/>
        </w:rPr>
        <w:t xml:space="preserve"> </w:t>
      </w:r>
    </w:p>
    <w:p w14:paraId="2B7023A2" w14:textId="77777777" w:rsidR="00DC7732" w:rsidRPr="002E2703" w:rsidRDefault="00DC7732" w:rsidP="00DC7732">
      <w:pPr>
        <w:rPr>
          <w:lang w:val="ru-RU"/>
        </w:rPr>
      </w:pPr>
    </w:p>
    <w:p w14:paraId="3F850739" w14:textId="77777777" w:rsidR="009570DE" w:rsidRPr="00B1375D" w:rsidRDefault="009570DE" w:rsidP="0089175A">
      <w:pPr>
        <w:pBdr>
          <w:top w:val="nil"/>
          <w:left w:val="nil"/>
          <w:bottom w:val="nil"/>
          <w:right w:val="nil"/>
          <w:between w:val="nil"/>
        </w:pBdr>
        <w:spacing w:after="240" w:line="360" w:lineRule="auto"/>
        <w:ind w:firstLine="720"/>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 xml:space="preserve">ООУ „Кочо Рацин“ има за цел да обезбеди безбедност, среќа и пријатна клима за работа на сите членови на училишната заедница за да можат успешно да учат и да напредуваат. </w:t>
      </w:r>
    </w:p>
    <w:p w14:paraId="6D72DF36" w14:textId="77777777" w:rsidR="009570DE" w:rsidRPr="00B1375D" w:rsidRDefault="009570DE" w:rsidP="0089175A">
      <w:pPr>
        <w:autoSpaceDE w:val="0"/>
        <w:autoSpaceDN w:val="0"/>
        <w:adjustRightInd w:val="0"/>
        <w:spacing w:after="240" w:line="360" w:lineRule="auto"/>
        <w:ind w:firstLine="709"/>
        <w:jc w:val="both"/>
        <w:rPr>
          <w:rFonts w:ascii="Arial" w:eastAsia="Times New Roman" w:hAnsi="Arial" w:cs="Arial"/>
          <w:color w:val="000000"/>
          <w:sz w:val="20"/>
          <w:szCs w:val="20"/>
          <w:lang w:val="mk-MK"/>
        </w:rPr>
      </w:pPr>
      <w:r w:rsidRPr="00F602F3">
        <w:rPr>
          <w:rFonts w:ascii="Arial" w:eastAsia="Times New Roman" w:hAnsi="Arial" w:cs="Arial"/>
          <w:color w:val="000000"/>
          <w:sz w:val="20"/>
          <w:szCs w:val="20"/>
          <w:lang w:val="ru-RU"/>
        </w:rPr>
        <w:t xml:space="preserve">Градењето училишна култура која е поттикнувачка за учење и развој на секој ученик е од голема важност за обезбедување </w:t>
      </w:r>
      <w:r w:rsidRPr="00F602F3">
        <w:rPr>
          <w:rFonts w:ascii="Arial" w:eastAsia="Times New Roman" w:hAnsi="Arial" w:cs="Arial"/>
          <w:color w:val="2F5496"/>
          <w:sz w:val="20"/>
          <w:szCs w:val="20"/>
          <w:lang w:val="ru-RU"/>
        </w:rPr>
        <w:t>квалитетно образование</w:t>
      </w:r>
      <w:r w:rsidRPr="00F602F3">
        <w:rPr>
          <w:rFonts w:ascii="Arial" w:eastAsia="Times New Roman" w:hAnsi="Arial" w:cs="Arial"/>
          <w:color w:val="000000"/>
          <w:sz w:val="20"/>
          <w:szCs w:val="20"/>
          <w:lang w:val="ru-RU"/>
        </w:rPr>
        <w:t xml:space="preserve">. </w:t>
      </w:r>
      <w:r w:rsidRPr="00B1375D">
        <w:rPr>
          <w:rFonts w:ascii="Arial" w:eastAsia="Times New Roman" w:hAnsi="Arial" w:cs="Arial"/>
          <w:color w:val="000000"/>
          <w:sz w:val="20"/>
          <w:szCs w:val="20"/>
          <w:lang w:val="mk-MK"/>
        </w:rPr>
        <w:t>С</w:t>
      </w:r>
      <w:r w:rsidRPr="00F602F3">
        <w:rPr>
          <w:rFonts w:ascii="Arial" w:eastAsia="Times New Roman" w:hAnsi="Arial" w:cs="Arial"/>
          <w:color w:val="000000"/>
          <w:sz w:val="20"/>
          <w:szCs w:val="20"/>
          <w:lang w:val="ru-RU"/>
        </w:rPr>
        <w:t xml:space="preserve">весни </w:t>
      </w:r>
      <w:r w:rsidRPr="00B1375D">
        <w:rPr>
          <w:rFonts w:ascii="Arial" w:eastAsia="Times New Roman" w:hAnsi="Arial" w:cs="Arial"/>
          <w:color w:val="000000"/>
          <w:sz w:val="20"/>
          <w:szCs w:val="20"/>
          <w:lang w:val="mk-MK"/>
        </w:rPr>
        <w:t xml:space="preserve">сме </w:t>
      </w:r>
      <w:r w:rsidRPr="00F602F3">
        <w:rPr>
          <w:rFonts w:ascii="Arial" w:eastAsia="Times New Roman" w:hAnsi="Arial" w:cs="Arial"/>
          <w:color w:val="000000"/>
          <w:sz w:val="20"/>
          <w:szCs w:val="20"/>
          <w:lang w:val="ru-RU"/>
        </w:rPr>
        <w:t xml:space="preserve">дека децата не учат само од наставата на часовите, туку и од „скриеното“ поучување во училишната средина, почнувајќи од начинот на кој се раководи училиштето, преку односите меѓу вработените и меѓу наставниците и учениците, однесувањето кон родителите, правилата, церемониите и традициите во училиштето, изгледот и одржувањето на училишната зграда, училишниот двор и училниците, па сè до </w:t>
      </w:r>
      <w:r w:rsidRPr="00F602F3">
        <w:rPr>
          <w:rFonts w:ascii="Arial" w:eastAsia="Times New Roman" w:hAnsi="Arial" w:cs="Arial"/>
          <w:color w:val="000000"/>
          <w:sz w:val="20"/>
          <w:szCs w:val="20"/>
          <w:lang w:val="ru-RU"/>
        </w:rPr>
        <w:lastRenderedPageBreak/>
        <w:t>однесувањето на повозрасните ученици и</w:t>
      </w:r>
      <w:r w:rsidRPr="00B1375D">
        <w:rPr>
          <w:rFonts w:ascii="Arial" w:eastAsia="Times New Roman" w:hAnsi="Arial" w:cs="Arial"/>
          <w:color w:val="000000"/>
          <w:sz w:val="20"/>
          <w:szCs w:val="20"/>
          <w:lang w:val="mk-MK"/>
        </w:rPr>
        <w:t xml:space="preserve"> </w:t>
      </w:r>
      <w:r w:rsidRPr="00F602F3">
        <w:rPr>
          <w:rFonts w:ascii="Arial" w:eastAsia="Times New Roman" w:hAnsi="Arial" w:cs="Arial"/>
          <w:color w:val="000000"/>
          <w:sz w:val="20"/>
          <w:szCs w:val="20"/>
          <w:lang w:val="ru-RU"/>
        </w:rPr>
        <w:t xml:space="preserve">наставниците кои се доживуваат како модел на однесување. Од тие причини </w:t>
      </w:r>
      <w:r w:rsidRPr="00B1375D">
        <w:rPr>
          <w:rFonts w:ascii="Arial" w:eastAsia="Times New Roman" w:hAnsi="Arial" w:cs="Arial"/>
          <w:color w:val="000000"/>
          <w:sz w:val="20"/>
          <w:szCs w:val="20"/>
          <w:lang w:val="mk-MK"/>
        </w:rPr>
        <w:t xml:space="preserve">нашето </w:t>
      </w:r>
      <w:r w:rsidRPr="00F602F3">
        <w:rPr>
          <w:rFonts w:ascii="Arial" w:eastAsia="Times New Roman" w:hAnsi="Arial" w:cs="Arial"/>
          <w:color w:val="000000"/>
          <w:sz w:val="20"/>
          <w:szCs w:val="20"/>
          <w:lang w:val="ru-RU"/>
        </w:rPr>
        <w:t>училишт</w:t>
      </w:r>
      <w:r w:rsidRPr="00B1375D">
        <w:rPr>
          <w:rFonts w:ascii="Arial" w:eastAsia="Times New Roman" w:hAnsi="Arial" w:cs="Arial"/>
          <w:color w:val="000000"/>
          <w:sz w:val="20"/>
          <w:szCs w:val="20"/>
          <w:lang w:val="mk-MK"/>
        </w:rPr>
        <w:t>е</w:t>
      </w:r>
      <w:r w:rsidRPr="00F602F3">
        <w:rPr>
          <w:rFonts w:ascii="Arial" w:eastAsia="Times New Roman" w:hAnsi="Arial" w:cs="Arial"/>
          <w:color w:val="000000"/>
          <w:sz w:val="20"/>
          <w:szCs w:val="20"/>
          <w:lang w:val="ru-RU"/>
        </w:rPr>
        <w:t xml:space="preserve"> вложува напор она што децата го учат на часовите да најде потврда во она што го гледаат и го доживуваат во целиот амбиент во училиштето за да може пораките од часовите и наставата да се засилуваат и да станат значаен фактор кој влијае на ставовите на учениците и нивниот начин на живеење.</w:t>
      </w:r>
    </w:p>
    <w:p w14:paraId="6AE9FBB9" w14:textId="77777777" w:rsidR="009570DE" w:rsidRPr="00B1375D" w:rsidRDefault="009570DE" w:rsidP="0089175A">
      <w:pPr>
        <w:pBdr>
          <w:top w:val="nil"/>
          <w:left w:val="nil"/>
          <w:bottom w:val="nil"/>
          <w:right w:val="nil"/>
          <w:between w:val="nil"/>
        </w:pBdr>
        <w:spacing w:after="240" w:line="360" w:lineRule="auto"/>
        <w:ind w:firstLine="720"/>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 xml:space="preserve">Училиштето води политика на заемно </w:t>
      </w:r>
      <w:r w:rsidRPr="00B1375D">
        <w:rPr>
          <w:rFonts w:ascii="Arial" w:eastAsia="Times New Roman" w:hAnsi="Arial" w:cs="Arial"/>
          <w:color w:val="2F5496"/>
          <w:sz w:val="20"/>
          <w:szCs w:val="20"/>
          <w:lang w:val="mk-MK"/>
        </w:rPr>
        <w:t>почитување и рамноправен третман</w:t>
      </w:r>
      <w:r w:rsidRPr="00B1375D">
        <w:rPr>
          <w:rFonts w:ascii="Arial" w:eastAsia="Times New Roman" w:hAnsi="Arial" w:cs="Arial"/>
          <w:color w:val="000000"/>
          <w:sz w:val="20"/>
          <w:szCs w:val="20"/>
          <w:lang w:val="mk-MK"/>
        </w:rPr>
        <w:t xml:space="preserve"> на сите структури што учествуваат во училишниот живот. Во училиштето постои професионална соработка меѓу вработените. Раководниот и наставниот кадар играат важна улога во одржување на постојано добра атмосфера во училиштето што се гледа од нивното однесување со учениците,  другите вработени, родителите и посетителите на училиштето. Вработените ги упатуваат учениците да се грижат за училиштето и едни за други. Речиси сите ученици (без оглед на способностите, род, етничка припадност, вера и потекло) се чувствуваат прифатени од другите ученици во училиштето и од  возрасните.</w:t>
      </w:r>
    </w:p>
    <w:p w14:paraId="2D6AD1A2" w14:textId="77777777" w:rsidR="00B157A7" w:rsidRPr="00B1375D" w:rsidRDefault="00B157A7" w:rsidP="005D4A2F">
      <w:pPr>
        <w:pStyle w:val="Heading2"/>
        <w:rPr>
          <w:lang w:val="mk-MK"/>
        </w:rPr>
      </w:pPr>
      <w:bookmarkStart w:id="98" w:name="_Toc237598537"/>
      <w:bookmarkEnd w:id="97"/>
      <w:r w:rsidRPr="00B1375D">
        <w:rPr>
          <w:lang w:val="mk-MK"/>
        </w:rPr>
        <w:t xml:space="preserve">19.1. </w:t>
      </w:r>
      <w:bookmarkStart w:id="99" w:name="_Hlk25929516"/>
      <w:r w:rsidRPr="00B1375D">
        <w:rPr>
          <w:lang w:val="mk-MK"/>
        </w:rPr>
        <w:t>Дисциплина</w:t>
      </w:r>
      <w:bookmarkEnd w:id="98"/>
      <w:bookmarkEnd w:id="99"/>
    </w:p>
    <w:p w14:paraId="44A44E64" w14:textId="77777777" w:rsidR="00BF71E3" w:rsidRPr="00BD4671" w:rsidRDefault="00BF71E3" w:rsidP="0089175A">
      <w:pPr>
        <w:pBdr>
          <w:top w:val="nil"/>
          <w:left w:val="nil"/>
          <w:bottom w:val="nil"/>
          <w:right w:val="nil"/>
          <w:between w:val="nil"/>
        </w:pBdr>
        <w:spacing w:after="240" w:line="360" w:lineRule="auto"/>
        <w:ind w:firstLine="720"/>
        <w:jc w:val="both"/>
        <w:rPr>
          <w:rFonts w:ascii="Arial" w:hAnsi="Arial" w:cs="Arial"/>
          <w:sz w:val="20"/>
          <w:szCs w:val="20"/>
          <w:lang w:val="ru-RU"/>
        </w:rPr>
      </w:pPr>
    </w:p>
    <w:p w14:paraId="6C16AD6C" w14:textId="576123B9" w:rsidR="009570DE" w:rsidRPr="00B1375D" w:rsidRDefault="009570DE" w:rsidP="0089175A">
      <w:pPr>
        <w:pBdr>
          <w:top w:val="nil"/>
          <w:left w:val="nil"/>
          <w:bottom w:val="nil"/>
          <w:right w:val="nil"/>
          <w:between w:val="nil"/>
        </w:pBdr>
        <w:spacing w:after="240" w:line="360" w:lineRule="auto"/>
        <w:ind w:firstLine="720"/>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 xml:space="preserve">Дисциплината во училиштето го опфаќа меѓусебниот однос на сите субјекти во воспитно-образовниот процес (ученици, наставници, персонал), како и односот на секој од нив поединечно кон материјалните добра и училишниот имот. Таа е пропишана и се реализира според повеќе </w:t>
      </w:r>
      <w:r w:rsidRPr="00B1375D">
        <w:rPr>
          <w:rFonts w:ascii="Arial" w:eastAsia="Times New Roman" w:hAnsi="Arial" w:cs="Arial"/>
          <w:color w:val="2F5496"/>
          <w:sz w:val="20"/>
          <w:szCs w:val="20"/>
          <w:lang w:val="mk-MK"/>
        </w:rPr>
        <w:t>правни акти</w:t>
      </w:r>
      <w:r w:rsidRPr="00B1375D">
        <w:rPr>
          <w:rFonts w:ascii="Arial" w:eastAsia="Times New Roman" w:hAnsi="Arial" w:cs="Arial"/>
          <w:color w:val="000000"/>
          <w:sz w:val="20"/>
          <w:szCs w:val="20"/>
          <w:lang w:val="mk-MK"/>
        </w:rPr>
        <w:t xml:space="preserve"> како: правила за однесување на учениците, куќниот ред на училиштето, интерни правила за педагошки мерки, распоред на дежурства на наставниот кадар и распоред на дежурства на ученици во училиштето. Во нив детално се разработени правилата на однесување на секој од гореспоменатите субјекти, како и санкциите во случај на прекршување на утврдените правила.</w:t>
      </w:r>
    </w:p>
    <w:p w14:paraId="76109B43" w14:textId="6E603887" w:rsidR="00EC52EB" w:rsidRPr="00BD4671" w:rsidRDefault="009570DE" w:rsidP="0089175A">
      <w:pPr>
        <w:pBdr>
          <w:top w:val="nil"/>
          <w:left w:val="nil"/>
          <w:bottom w:val="nil"/>
          <w:right w:val="nil"/>
          <w:between w:val="nil"/>
        </w:pBdr>
        <w:spacing w:after="240" w:line="360" w:lineRule="auto"/>
        <w:ind w:firstLine="720"/>
        <w:jc w:val="both"/>
        <w:rPr>
          <w:rFonts w:ascii="Arial" w:eastAsia="Times New Roman" w:hAnsi="Arial" w:cs="Arial"/>
          <w:color w:val="000000"/>
          <w:sz w:val="20"/>
          <w:szCs w:val="20"/>
          <w:lang w:val="ru-RU"/>
        </w:rPr>
      </w:pPr>
      <w:r w:rsidRPr="00B1375D">
        <w:rPr>
          <w:rFonts w:ascii="Arial" w:eastAsia="Times New Roman" w:hAnsi="Arial" w:cs="Arial"/>
          <w:color w:val="000000"/>
          <w:sz w:val="20"/>
          <w:szCs w:val="20"/>
          <w:lang w:val="mk-MK"/>
        </w:rPr>
        <w:t xml:space="preserve">Дисциплината на учениците главно задоволува. Постои работна атмосфера за време на часовите и воннаставните активности. Вработените се грижат за однесувањето и безбедноста на учениците при приемот и заминувањето од училиште, внимателно и авторитетно се справуваат со проблеми кои се однесуваат на дисциплината и редовноста, поради што нема прекини во наставата. </w:t>
      </w:r>
    </w:p>
    <w:p w14:paraId="762151AC" w14:textId="77777777" w:rsidR="009570DE" w:rsidRPr="00BD4671" w:rsidRDefault="009570DE" w:rsidP="0089175A">
      <w:pPr>
        <w:pBdr>
          <w:top w:val="nil"/>
          <w:left w:val="nil"/>
          <w:bottom w:val="nil"/>
          <w:right w:val="nil"/>
          <w:between w:val="nil"/>
        </w:pBdr>
        <w:spacing w:after="240" w:line="360" w:lineRule="auto"/>
        <w:ind w:firstLine="720"/>
        <w:jc w:val="both"/>
        <w:rPr>
          <w:rFonts w:ascii="Arial" w:eastAsia="Times New Roman" w:hAnsi="Arial" w:cs="Arial"/>
          <w:color w:val="000000"/>
          <w:sz w:val="20"/>
          <w:szCs w:val="20"/>
          <w:lang w:val="ru-RU"/>
        </w:rPr>
      </w:pPr>
      <w:r w:rsidRPr="00B1375D">
        <w:rPr>
          <w:rFonts w:ascii="Arial" w:eastAsia="Times New Roman" w:hAnsi="Arial" w:cs="Arial"/>
          <w:color w:val="000000"/>
          <w:sz w:val="20"/>
          <w:szCs w:val="20"/>
          <w:lang w:val="mk-MK"/>
        </w:rPr>
        <w:t xml:space="preserve">Училиштето соодветно го применува </w:t>
      </w:r>
      <w:r w:rsidRPr="00B1375D">
        <w:rPr>
          <w:rFonts w:ascii="Arial" w:eastAsia="Times New Roman" w:hAnsi="Arial" w:cs="Arial"/>
          <w:color w:val="2F5496"/>
          <w:sz w:val="20"/>
          <w:szCs w:val="20"/>
          <w:lang w:val="mk-MK"/>
        </w:rPr>
        <w:t>Правилникот за изрекување на педагошки мерки</w:t>
      </w:r>
      <w:r w:rsidRPr="00B1375D">
        <w:rPr>
          <w:rFonts w:ascii="Arial" w:eastAsia="Times New Roman" w:hAnsi="Arial" w:cs="Arial"/>
          <w:color w:val="000000"/>
          <w:sz w:val="20"/>
          <w:szCs w:val="20"/>
          <w:lang w:val="mk-MK"/>
        </w:rPr>
        <w:t xml:space="preserve"> за учениците кои ја нарушуваат дисциплината за време на наставата или на одморите.</w:t>
      </w:r>
    </w:p>
    <w:p w14:paraId="3E16A085" w14:textId="77777777" w:rsidR="00BF71E3" w:rsidRPr="002E2703" w:rsidRDefault="00BF71E3" w:rsidP="0089175A">
      <w:pPr>
        <w:pBdr>
          <w:top w:val="nil"/>
          <w:left w:val="nil"/>
          <w:bottom w:val="nil"/>
          <w:right w:val="nil"/>
          <w:between w:val="nil"/>
        </w:pBdr>
        <w:spacing w:after="240" w:line="360" w:lineRule="auto"/>
        <w:ind w:firstLine="720"/>
        <w:jc w:val="both"/>
        <w:rPr>
          <w:rFonts w:ascii="Arial" w:eastAsia="Times New Roman" w:hAnsi="Arial" w:cs="Arial"/>
          <w:color w:val="000000"/>
          <w:sz w:val="20"/>
          <w:szCs w:val="20"/>
          <w:lang w:val="ru-RU"/>
        </w:rPr>
      </w:pPr>
    </w:p>
    <w:p w14:paraId="77B3A681" w14:textId="77777777" w:rsidR="00DC7732" w:rsidRPr="002E2703" w:rsidRDefault="00DC7732" w:rsidP="0089175A">
      <w:pPr>
        <w:pBdr>
          <w:top w:val="nil"/>
          <w:left w:val="nil"/>
          <w:bottom w:val="nil"/>
          <w:right w:val="nil"/>
          <w:between w:val="nil"/>
        </w:pBdr>
        <w:spacing w:after="240" w:line="360" w:lineRule="auto"/>
        <w:ind w:firstLine="720"/>
        <w:jc w:val="both"/>
        <w:rPr>
          <w:rFonts w:ascii="Arial" w:eastAsia="Times New Roman" w:hAnsi="Arial" w:cs="Arial"/>
          <w:color w:val="000000"/>
          <w:sz w:val="20"/>
          <w:szCs w:val="20"/>
          <w:lang w:val="ru-RU"/>
        </w:rPr>
      </w:pPr>
    </w:p>
    <w:p w14:paraId="774728E5" w14:textId="388A4678" w:rsidR="009570DE" w:rsidRPr="00BF71E3" w:rsidRDefault="009570DE" w:rsidP="0089175A">
      <w:pPr>
        <w:pBdr>
          <w:top w:val="nil"/>
          <w:left w:val="nil"/>
          <w:bottom w:val="nil"/>
          <w:right w:val="nil"/>
          <w:between w:val="nil"/>
        </w:pBdr>
        <w:spacing w:after="0" w:line="360" w:lineRule="auto"/>
        <w:rPr>
          <w:rFonts w:ascii="Arial" w:eastAsia="Times New Roman" w:hAnsi="Arial" w:cs="Arial"/>
          <w:b/>
          <w:color w:val="000000"/>
          <w:sz w:val="20"/>
          <w:szCs w:val="20"/>
          <w:lang w:val="ru-RU"/>
        </w:rPr>
      </w:pPr>
      <w:r w:rsidRPr="00B1375D">
        <w:rPr>
          <w:rFonts w:ascii="Arial" w:eastAsia="Times New Roman" w:hAnsi="Arial" w:cs="Arial"/>
          <w:b/>
          <w:color w:val="000000"/>
          <w:sz w:val="20"/>
          <w:szCs w:val="20"/>
          <w:lang w:val="mk-MK"/>
        </w:rPr>
        <w:lastRenderedPageBreak/>
        <w:t>План за подобрување на училишната дисциплин</w:t>
      </w:r>
    </w:p>
    <w:p w14:paraId="6790DBC8" w14:textId="77777777" w:rsidR="00EC52EB" w:rsidRPr="00BD4671" w:rsidRDefault="00EC52EB" w:rsidP="0089175A">
      <w:pPr>
        <w:pBdr>
          <w:top w:val="nil"/>
          <w:left w:val="nil"/>
          <w:bottom w:val="nil"/>
          <w:right w:val="nil"/>
          <w:between w:val="nil"/>
        </w:pBdr>
        <w:spacing w:after="0" w:line="360" w:lineRule="auto"/>
        <w:rPr>
          <w:rFonts w:ascii="Arial" w:eastAsia="Times New Roman" w:hAnsi="Arial" w:cs="Arial"/>
          <w:color w:val="000000"/>
          <w:sz w:val="24"/>
          <w:szCs w:val="24"/>
          <w:lang w:val="ru-RU"/>
        </w:rPr>
      </w:pPr>
    </w:p>
    <w:tbl>
      <w:tblPr>
        <w:tblStyle w:val="LightGrid-Accent119"/>
        <w:tblW w:w="14740" w:type="dxa"/>
        <w:tblInd w:w="-702" w:type="dxa"/>
        <w:tblLayout w:type="fixed"/>
        <w:tblLook w:val="0400" w:firstRow="0" w:lastRow="0" w:firstColumn="0" w:lastColumn="0" w:noHBand="0" w:noVBand="1"/>
      </w:tblPr>
      <w:tblGrid>
        <w:gridCol w:w="3861"/>
        <w:gridCol w:w="4394"/>
        <w:gridCol w:w="3544"/>
        <w:gridCol w:w="2941"/>
      </w:tblGrid>
      <w:tr w:rsidR="00EC52EB" w:rsidRPr="00EC52EB" w14:paraId="03FD7BCA" w14:textId="77777777" w:rsidTr="00BF71E3">
        <w:trPr>
          <w:cnfStyle w:val="000000100000" w:firstRow="0" w:lastRow="0" w:firstColumn="0" w:lastColumn="0" w:oddVBand="0" w:evenVBand="0" w:oddHBand="1" w:evenHBand="0" w:firstRowFirstColumn="0" w:firstRowLastColumn="0" w:lastRowFirstColumn="0" w:lastRowLastColumn="0"/>
          <w:trHeight w:val="100"/>
        </w:trPr>
        <w:tc>
          <w:tcPr>
            <w:tcW w:w="3861" w:type="dxa"/>
          </w:tcPr>
          <w:p w14:paraId="3B4C76ED" w14:textId="77777777" w:rsidR="00EC52EB" w:rsidRPr="00EC52EB" w:rsidRDefault="00EC52EB" w:rsidP="0089175A">
            <w:pPr>
              <w:spacing w:after="0" w:line="360" w:lineRule="auto"/>
              <w:jc w:val="center"/>
              <w:rPr>
                <w:rFonts w:ascii="Arial" w:eastAsia="Times New Roman" w:hAnsi="Arial" w:cs="Arial"/>
                <w:b/>
                <w:sz w:val="20"/>
                <w:szCs w:val="20"/>
              </w:rPr>
            </w:pPr>
            <w:r w:rsidRPr="00EC52EB">
              <w:rPr>
                <w:rFonts w:ascii="Arial" w:eastAsia="Times New Roman" w:hAnsi="Arial" w:cs="Arial"/>
                <w:b/>
                <w:sz w:val="20"/>
                <w:szCs w:val="20"/>
              </w:rPr>
              <w:t>Активност</w:t>
            </w:r>
          </w:p>
        </w:tc>
        <w:tc>
          <w:tcPr>
            <w:tcW w:w="4394" w:type="dxa"/>
          </w:tcPr>
          <w:p w14:paraId="7F7B31D1" w14:textId="77777777" w:rsidR="00EC52EB" w:rsidRPr="00EC52EB" w:rsidRDefault="00EC52EB" w:rsidP="0089175A">
            <w:pPr>
              <w:spacing w:after="0" w:line="360" w:lineRule="auto"/>
              <w:jc w:val="center"/>
              <w:rPr>
                <w:rFonts w:ascii="Arial" w:eastAsia="Times New Roman" w:hAnsi="Arial" w:cs="Arial"/>
                <w:b/>
                <w:sz w:val="20"/>
                <w:szCs w:val="20"/>
              </w:rPr>
            </w:pPr>
            <w:r w:rsidRPr="00EC52EB">
              <w:rPr>
                <w:rFonts w:ascii="Arial" w:eastAsia="Times New Roman" w:hAnsi="Arial" w:cs="Arial"/>
                <w:b/>
                <w:sz w:val="20"/>
                <w:szCs w:val="20"/>
              </w:rPr>
              <w:t>Цел</w:t>
            </w:r>
          </w:p>
        </w:tc>
        <w:tc>
          <w:tcPr>
            <w:tcW w:w="3544" w:type="dxa"/>
          </w:tcPr>
          <w:p w14:paraId="34332952" w14:textId="77777777" w:rsidR="00EC52EB" w:rsidRPr="00EC52EB" w:rsidRDefault="00EC52EB" w:rsidP="0089175A">
            <w:pPr>
              <w:spacing w:after="0" w:line="360" w:lineRule="auto"/>
              <w:jc w:val="center"/>
              <w:rPr>
                <w:rFonts w:ascii="Arial" w:eastAsia="Times New Roman" w:hAnsi="Arial" w:cs="Arial"/>
                <w:b/>
                <w:sz w:val="20"/>
                <w:szCs w:val="20"/>
              </w:rPr>
            </w:pPr>
            <w:r w:rsidRPr="00EC52EB">
              <w:rPr>
                <w:rFonts w:ascii="Arial" w:eastAsia="Times New Roman" w:hAnsi="Arial" w:cs="Arial"/>
                <w:b/>
                <w:sz w:val="20"/>
                <w:szCs w:val="20"/>
              </w:rPr>
              <w:t>Носители на активноста</w:t>
            </w:r>
          </w:p>
        </w:tc>
        <w:tc>
          <w:tcPr>
            <w:tcW w:w="2941" w:type="dxa"/>
          </w:tcPr>
          <w:p w14:paraId="29C4F526" w14:textId="77777777" w:rsidR="00EC52EB" w:rsidRPr="00EC52EB" w:rsidRDefault="00EC52EB" w:rsidP="0089175A">
            <w:pPr>
              <w:spacing w:after="0" w:line="360" w:lineRule="auto"/>
              <w:jc w:val="center"/>
              <w:rPr>
                <w:rFonts w:ascii="Arial" w:eastAsia="Times New Roman" w:hAnsi="Arial" w:cs="Arial"/>
                <w:b/>
                <w:sz w:val="20"/>
                <w:szCs w:val="20"/>
              </w:rPr>
            </w:pPr>
            <w:r w:rsidRPr="00EC52EB">
              <w:rPr>
                <w:rFonts w:ascii="Arial" w:eastAsia="Times New Roman" w:hAnsi="Arial" w:cs="Arial"/>
                <w:b/>
                <w:sz w:val="20"/>
                <w:szCs w:val="20"/>
              </w:rPr>
              <w:t>Време на реализација</w:t>
            </w:r>
          </w:p>
        </w:tc>
      </w:tr>
      <w:tr w:rsidR="00EC52EB" w:rsidRPr="000C6B0A" w14:paraId="1DA587D0" w14:textId="77777777" w:rsidTr="00BF71E3">
        <w:trPr>
          <w:cnfStyle w:val="000000010000" w:firstRow="0" w:lastRow="0" w:firstColumn="0" w:lastColumn="0" w:oddVBand="0" w:evenVBand="0" w:oddHBand="0" w:evenHBand="1" w:firstRowFirstColumn="0" w:firstRowLastColumn="0" w:lastRowFirstColumn="0" w:lastRowLastColumn="0"/>
          <w:trHeight w:val="505"/>
        </w:trPr>
        <w:tc>
          <w:tcPr>
            <w:tcW w:w="3861" w:type="dxa"/>
            <w:vAlign w:val="center"/>
          </w:tcPr>
          <w:p w14:paraId="2E82A4B7" w14:textId="77777777" w:rsidR="00EC52EB" w:rsidRPr="00EC52EB" w:rsidRDefault="00EC52EB" w:rsidP="0089175A">
            <w:pPr>
              <w:spacing w:after="0" w:line="360" w:lineRule="auto"/>
              <w:rPr>
                <w:rFonts w:ascii="Arial" w:eastAsia="Times New Roman" w:hAnsi="Arial" w:cs="Arial"/>
                <w:sz w:val="20"/>
                <w:szCs w:val="20"/>
              </w:rPr>
            </w:pPr>
            <w:r w:rsidRPr="00EC52EB">
              <w:rPr>
                <w:rFonts w:ascii="Arial" w:eastAsia="Times New Roman" w:hAnsi="Arial" w:cs="Arial"/>
                <w:sz w:val="20"/>
                <w:szCs w:val="20"/>
              </w:rPr>
              <w:t xml:space="preserve">Создавање на листа на дежурни ученици во училиштето </w:t>
            </w:r>
          </w:p>
        </w:tc>
        <w:tc>
          <w:tcPr>
            <w:tcW w:w="4394" w:type="dxa"/>
          </w:tcPr>
          <w:p w14:paraId="64F5BA06" w14:textId="77777777" w:rsidR="00EC52EB" w:rsidRPr="00EC52EB" w:rsidRDefault="00EC52EB" w:rsidP="0089175A">
            <w:pPr>
              <w:spacing w:after="0" w:line="360" w:lineRule="auto"/>
              <w:rPr>
                <w:rFonts w:ascii="Arial" w:eastAsia="Times New Roman" w:hAnsi="Arial" w:cs="Arial"/>
                <w:sz w:val="20"/>
                <w:szCs w:val="20"/>
              </w:rPr>
            </w:pPr>
            <w:r w:rsidRPr="00EC52EB">
              <w:rPr>
                <w:rFonts w:ascii="Arial" w:eastAsia="Times New Roman" w:hAnsi="Arial" w:cs="Arial"/>
                <w:sz w:val="20"/>
                <w:szCs w:val="20"/>
              </w:rPr>
              <w:t xml:space="preserve">Контролирање на движењето на надворешни лица-посетители на училиштето </w:t>
            </w:r>
          </w:p>
        </w:tc>
        <w:tc>
          <w:tcPr>
            <w:tcW w:w="3544" w:type="dxa"/>
            <w:vAlign w:val="center"/>
          </w:tcPr>
          <w:p w14:paraId="41EE6533" w14:textId="77777777" w:rsidR="00EC52EB" w:rsidRPr="00EC52EB" w:rsidRDefault="00EC52EB" w:rsidP="0089175A">
            <w:pPr>
              <w:spacing w:after="0" w:line="360" w:lineRule="auto"/>
              <w:rPr>
                <w:rFonts w:ascii="Arial" w:eastAsia="Times New Roman" w:hAnsi="Arial" w:cs="Arial"/>
                <w:sz w:val="20"/>
                <w:szCs w:val="20"/>
              </w:rPr>
            </w:pPr>
            <w:r w:rsidRPr="00EC52EB">
              <w:rPr>
                <w:rFonts w:ascii="Arial" w:eastAsia="Times New Roman" w:hAnsi="Arial" w:cs="Arial"/>
                <w:sz w:val="20"/>
                <w:szCs w:val="20"/>
              </w:rPr>
              <w:t xml:space="preserve">Ученици од 6 до 9 одделение </w:t>
            </w:r>
          </w:p>
        </w:tc>
        <w:tc>
          <w:tcPr>
            <w:tcW w:w="2941" w:type="dxa"/>
            <w:vAlign w:val="center"/>
          </w:tcPr>
          <w:p w14:paraId="71AD3A61" w14:textId="77777777" w:rsidR="00EC52EB" w:rsidRPr="00EC52EB" w:rsidRDefault="00EC52EB" w:rsidP="0089175A">
            <w:pPr>
              <w:spacing w:after="0" w:line="360" w:lineRule="auto"/>
              <w:rPr>
                <w:rFonts w:ascii="Arial" w:eastAsia="Times New Roman" w:hAnsi="Arial" w:cs="Arial"/>
                <w:sz w:val="20"/>
                <w:szCs w:val="20"/>
              </w:rPr>
            </w:pPr>
            <w:r w:rsidRPr="00EC52EB">
              <w:rPr>
                <w:rFonts w:ascii="Arial" w:eastAsia="Times New Roman" w:hAnsi="Arial" w:cs="Arial"/>
                <w:sz w:val="20"/>
                <w:szCs w:val="20"/>
              </w:rPr>
              <w:t>Во текот на цела учебна година</w:t>
            </w:r>
          </w:p>
        </w:tc>
      </w:tr>
      <w:tr w:rsidR="00EC52EB" w:rsidRPr="000C6B0A" w14:paraId="339A3680" w14:textId="77777777" w:rsidTr="00BF71E3">
        <w:trPr>
          <w:cnfStyle w:val="000000100000" w:firstRow="0" w:lastRow="0" w:firstColumn="0" w:lastColumn="0" w:oddVBand="0" w:evenVBand="0" w:oddHBand="1" w:evenHBand="0" w:firstRowFirstColumn="0" w:firstRowLastColumn="0" w:lastRowFirstColumn="0" w:lastRowLastColumn="0"/>
          <w:trHeight w:val="485"/>
        </w:trPr>
        <w:tc>
          <w:tcPr>
            <w:tcW w:w="3861" w:type="dxa"/>
            <w:vAlign w:val="center"/>
          </w:tcPr>
          <w:p w14:paraId="7257F1AE" w14:textId="77777777" w:rsidR="00EC52EB" w:rsidRPr="00EC52EB" w:rsidRDefault="00EC52EB" w:rsidP="0089175A">
            <w:pPr>
              <w:spacing w:after="0" w:line="360" w:lineRule="auto"/>
              <w:rPr>
                <w:rFonts w:ascii="Arial" w:eastAsia="Times New Roman" w:hAnsi="Arial" w:cs="Arial"/>
                <w:sz w:val="20"/>
                <w:szCs w:val="20"/>
              </w:rPr>
            </w:pPr>
            <w:r w:rsidRPr="00EC52EB">
              <w:rPr>
                <w:rFonts w:ascii="Arial" w:eastAsia="Times New Roman" w:hAnsi="Arial" w:cs="Arial"/>
                <w:sz w:val="20"/>
                <w:szCs w:val="20"/>
              </w:rPr>
              <w:t xml:space="preserve">Создавање на листа на дежурни ученици по одделенија </w:t>
            </w:r>
          </w:p>
        </w:tc>
        <w:tc>
          <w:tcPr>
            <w:tcW w:w="4394" w:type="dxa"/>
          </w:tcPr>
          <w:p w14:paraId="32DF861D" w14:textId="77777777" w:rsidR="00EC52EB" w:rsidRPr="00EC52EB" w:rsidRDefault="00EC52EB" w:rsidP="0089175A">
            <w:pPr>
              <w:spacing w:after="0" w:line="360" w:lineRule="auto"/>
              <w:rPr>
                <w:rFonts w:ascii="Arial" w:eastAsia="Times New Roman" w:hAnsi="Arial" w:cs="Arial"/>
                <w:sz w:val="20"/>
                <w:szCs w:val="20"/>
              </w:rPr>
            </w:pPr>
            <w:r w:rsidRPr="00EC52EB">
              <w:rPr>
                <w:rFonts w:ascii="Arial" w:eastAsia="Times New Roman" w:hAnsi="Arial" w:cs="Arial"/>
                <w:sz w:val="20"/>
                <w:szCs w:val="20"/>
              </w:rPr>
              <w:t xml:space="preserve">Контролирање на однесувањето на учениците за време на одморите </w:t>
            </w:r>
          </w:p>
        </w:tc>
        <w:tc>
          <w:tcPr>
            <w:tcW w:w="3544" w:type="dxa"/>
            <w:vAlign w:val="center"/>
          </w:tcPr>
          <w:p w14:paraId="4428E193" w14:textId="77777777" w:rsidR="00EC52EB" w:rsidRPr="00EC52EB" w:rsidRDefault="00EC52EB" w:rsidP="0089175A">
            <w:pPr>
              <w:spacing w:after="0" w:line="360" w:lineRule="auto"/>
              <w:rPr>
                <w:rFonts w:ascii="Arial" w:eastAsia="Times New Roman" w:hAnsi="Arial" w:cs="Arial"/>
                <w:sz w:val="20"/>
                <w:szCs w:val="20"/>
              </w:rPr>
            </w:pPr>
            <w:r w:rsidRPr="00EC52EB">
              <w:rPr>
                <w:rFonts w:ascii="Arial" w:eastAsia="Times New Roman" w:hAnsi="Arial" w:cs="Arial"/>
                <w:sz w:val="20"/>
                <w:szCs w:val="20"/>
              </w:rPr>
              <w:t xml:space="preserve">Ученици од 2 до 9 одделение </w:t>
            </w:r>
          </w:p>
        </w:tc>
        <w:tc>
          <w:tcPr>
            <w:tcW w:w="2941" w:type="dxa"/>
            <w:vAlign w:val="center"/>
          </w:tcPr>
          <w:p w14:paraId="6F62927A" w14:textId="77777777" w:rsidR="00EC52EB" w:rsidRPr="00EC52EB" w:rsidRDefault="00EC52EB" w:rsidP="0089175A">
            <w:pPr>
              <w:spacing w:after="0" w:line="360" w:lineRule="auto"/>
              <w:rPr>
                <w:rFonts w:ascii="Arial" w:eastAsia="Times New Roman" w:hAnsi="Arial" w:cs="Arial"/>
                <w:sz w:val="20"/>
                <w:szCs w:val="20"/>
              </w:rPr>
            </w:pPr>
            <w:r w:rsidRPr="00EC52EB">
              <w:rPr>
                <w:rFonts w:ascii="Arial" w:eastAsia="Times New Roman" w:hAnsi="Arial" w:cs="Arial"/>
                <w:sz w:val="20"/>
                <w:szCs w:val="20"/>
              </w:rPr>
              <w:t>Во текот на цела учебна година</w:t>
            </w:r>
          </w:p>
        </w:tc>
      </w:tr>
      <w:tr w:rsidR="00EC52EB" w:rsidRPr="000C6B0A" w14:paraId="5623DB6B" w14:textId="77777777" w:rsidTr="00BF71E3">
        <w:trPr>
          <w:cnfStyle w:val="000000010000" w:firstRow="0" w:lastRow="0" w:firstColumn="0" w:lastColumn="0" w:oddVBand="0" w:evenVBand="0" w:oddHBand="0" w:evenHBand="1" w:firstRowFirstColumn="0" w:firstRowLastColumn="0" w:lastRowFirstColumn="0" w:lastRowLastColumn="0"/>
          <w:trHeight w:val="53"/>
        </w:trPr>
        <w:tc>
          <w:tcPr>
            <w:tcW w:w="3861" w:type="dxa"/>
            <w:vAlign w:val="center"/>
          </w:tcPr>
          <w:p w14:paraId="3E29A0CB" w14:textId="77777777" w:rsidR="00EC52EB" w:rsidRPr="00EC52EB" w:rsidRDefault="00EC52EB" w:rsidP="0089175A">
            <w:pPr>
              <w:spacing w:after="0" w:line="360" w:lineRule="auto"/>
              <w:rPr>
                <w:rFonts w:ascii="Arial" w:eastAsia="Times New Roman" w:hAnsi="Arial" w:cs="Arial"/>
                <w:sz w:val="20"/>
                <w:szCs w:val="20"/>
              </w:rPr>
            </w:pPr>
            <w:r w:rsidRPr="00EC52EB">
              <w:rPr>
                <w:rFonts w:ascii="Arial" w:eastAsia="Times New Roman" w:hAnsi="Arial" w:cs="Arial"/>
                <w:sz w:val="20"/>
                <w:szCs w:val="20"/>
              </w:rPr>
              <w:t xml:space="preserve">Создавање на листа на дежурни наставници во двете смени </w:t>
            </w:r>
          </w:p>
        </w:tc>
        <w:tc>
          <w:tcPr>
            <w:tcW w:w="4394" w:type="dxa"/>
          </w:tcPr>
          <w:p w14:paraId="5E0A72D9" w14:textId="77777777" w:rsidR="00EC52EB" w:rsidRPr="00EC52EB" w:rsidRDefault="00EC52EB" w:rsidP="0089175A">
            <w:pPr>
              <w:spacing w:after="0" w:line="360" w:lineRule="auto"/>
              <w:rPr>
                <w:rFonts w:ascii="Arial" w:eastAsia="Times New Roman" w:hAnsi="Arial" w:cs="Arial"/>
                <w:sz w:val="20"/>
                <w:szCs w:val="20"/>
              </w:rPr>
            </w:pPr>
            <w:r w:rsidRPr="00EC52EB">
              <w:rPr>
                <w:rFonts w:ascii="Arial" w:eastAsia="Times New Roman" w:hAnsi="Arial" w:cs="Arial"/>
                <w:sz w:val="20"/>
                <w:szCs w:val="20"/>
              </w:rPr>
              <w:t xml:space="preserve">Контролирање на однесувањето на учениците за време на одморите </w:t>
            </w:r>
          </w:p>
        </w:tc>
        <w:tc>
          <w:tcPr>
            <w:tcW w:w="3544" w:type="dxa"/>
            <w:vAlign w:val="center"/>
          </w:tcPr>
          <w:p w14:paraId="51E4C646" w14:textId="77777777" w:rsidR="00EC52EB" w:rsidRPr="00EC52EB" w:rsidRDefault="00EC52EB" w:rsidP="0089175A">
            <w:pPr>
              <w:spacing w:after="0" w:line="360" w:lineRule="auto"/>
              <w:rPr>
                <w:rFonts w:ascii="Arial" w:eastAsia="Times New Roman" w:hAnsi="Arial" w:cs="Arial"/>
                <w:sz w:val="20"/>
                <w:szCs w:val="20"/>
              </w:rPr>
            </w:pPr>
            <w:r w:rsidRPr="00EC52EB">
              <w:rPr>
                <w:rFonts w:ascii="Arial" w:eastAsia="Times New Roman" w:hAnsi="Arial" w:cs="Arial"/>
                <w:sz w:val="20"/>
                <w:szCs w:val="20"/>
              </w:rPr>
              <w:t xml:space="preserve">Наставници од одделенска и предметна настава </w:t>
            </w:r>
          </w:p>
        </w:tc>
        <w:tc>
          <w:tcPr>
            <w:tcW w:w="2941" w:type="dxa"/>
            <w:vAlign w:val="center"/>
          </w:tcPr>
          <w:p w14:paraId="5097444B" w14:textId="77777777" w:rsidR="00EC52EB" w:rsidRPr="00EC52EB" w:rsidRDefault="00EC52EB" w:rsidP="0089175A">
            <w:pPr>
              <w:spacing w:after="0" w:line="360" w:lineRule="auto"/>
              <w:rPr>
                <w:rFonts w:ascii="Arial" w:eastAsia="Times New Roman" w:hAnsi="Arial" w:cs="Arial"/>
                <w:sz w:val="20"/>
                <w:szCs w:val="20"/>
              </w:rPr>
            </w:pPr>
            <w:r w:rsidRPr="00EC52EB">
              <w:rPr>
                <w:rFonts w:ascii="Arial" w:eastAsia="Times New Roman" w:hAnsi="Arial" w:cs="Arial"/>
                <w:sz w:val="20"/>
                <w:szCs w:val="20"/>
              </w:rPr>
              <w:t>Во текот на цела учебна година</w:t>
            </w:r>
          </w:p>
        </w:tc>
      </w:tr>
    </w:tbl>
    <w:p w14:paraId="403E6B50" w14:textId="77777777" w:rsidR="009570DE" w:rsidRPr="00BD4671" w:rsidRDefault="009570DE" w:rsidP="0089175A">
      <w:pPr>
        <w:pBdr>
          <w:top w:val="nil"/>
          <w:left w:val="nil"/>
          <w:bottom w:val="nil"/>
          <w:right w:val="nil"/>
          <w:between w:val="nil"/>
        </w:pBdr>
        <w:spacing w:after="0" w:line="360" w:lineRule="auto"/>
        <w:rPr>
          <w:rFonts w:ascii="Arial" w:eastAsia="Times New Roman" w:hAnsi="Arial" w:cs="Arial"/>
          <w:color w:val="000000"/>
          <w:sz w:val="20"/>
          <w:szCs w:val="20"/>
          <w:lang w:val="ru-RU"/>
        </w:rPr>
      </w:pPr>
    </w:p>
    <w:p w14:paraId="35A7AF3C" w14:textId="77777777" w:rsidR="009570DE" w:rsidRPr="00B1375D" w:rsidRDefault="009570DE" w:rsidP="0089175A">
      <w:pPr>
        <w:pBdr>
          <w:top w:val="nil"/>
          <w:left w:val="nil"/>
          <w:bottom w:val="nil"/>
          <w:right w:val="nil"/>
          <w:between w:val="nil"/>
        </w:pBdr>
        <w:spacing w:after="0" w:line="360" w:lineRule="auto"/>
        <w:ind w:firstLine="720"/>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За успешно реализирање на овие активности е најважно: постојано следење на однесувањето на учениците од одделенските наставници и раководители, посебно на учениците со несоодветно однесување, одговорно дежурство од страна на наставниците и учениците, добра меѓусебна соработка помеѓу одд.наставници и раководители и брзо и адекватно реагирање при несоодветни појави и однесувања.</w:t>
      </w:r>
    </w:p>
    <w:p w14:paraId="7CFA5C19" w14:textId="77777777" w:rsidR="001F60E0" w:rsidRPr="00F602F3" w:rsidRDefault="001F60E0" w:rsidP="0089175A">
      <w:pPr>
        <w:pBdr>
          <w:top w:val="nil"/>
          <w:left w:val="nil"/>
          <w:bottom w:val="nil"/>
          <w:right w:val="nil"/>
          <w:between w:val="nil"/>
        </w:pBdr>
        <w:spacing w:after="0" w:line="360" w:lineRule="auto"/>
        <w:ind w:firstLine="720"/>
        <w:jc w:val="both"/>
        <w:rPr>
          <w:rFonts w:ascii="Arial" w:eastAsia="Times New Roman" w:hAnsi="Arial" w:cs="Arial"/>
          <w:color w:val="000000"/>
          <w:sz w:val="20"/>
          <w:szCs w:val="20"/>
          <w:lang w:val="ru-RU"/>
        </w:rPr>
      </w:pPr>
    </w:p>
    <w:p w14:paraId="2BAC19FA" w14:textId="77777777" w:rsidR="001F60E0" w:rsidRPr="00B1375D" w:rsidRDefault="001F60E0" w:rsidP="0089175A">
      <w:pPr>
        <w:pBdr>
          <w:top w:val="nil"/>
          <w:left w:val="nil"/>
          <w:bottom w:val="nil"/>
          <w:right w:val="nil"/>
          <w:between w:val="nil"/>
        </w:pBdr>
        <w:spacing w:after="240" w:line="360" w:lineRule="auto"/>
        <w:rPr>
          <w:rFonts w:ascii="Arial" w:eastAsia="Times New Roman" w:hAnsi="Arial" w:cs="Arial"/>
          <w:b/>
          <w:color w:val="000000"/>
          <w:sz w:val="20"/>
          <w:szCs w:val="20"/>
          <w:lang w:val="mk-MK"/>
        </w:rPr>
      </w:pPr>
      <w:r w:rsidRPr="00B1375D">
        <w:rPr>
          <w:rFonts w:ascii="Arial" w:eastAsia="Times New Roman" w:hAnsi="Arial" w:cs="Arial"/>
          <w:b/>
          <w:color w:val="000000"/>
          <w:sz w:val="20"/>
          <w:szCs w:val="20"/>
          <w:lang w:val="mk-MK"/>
        </w:rPr>
        <w:t>Превенција од насилно однесување во училиштето</w:t>
      </w:r>
    </w:p>
    <w:p w14:paraId="046D5F12" w14:textId="77777777" w:rsidR="001F60E0" w:rsidRPr="00B1375D" w:rsidRDefault="001F60E0" w:rsidP="0089175A">
      <w:pPr>
        <w:pBdr>
          <w:top w:val="nil"/>
          <w:left w:val="nil"/>
          <w:bottom w:val="nil"/>
          <w:right w:val="nil"/>
          <w:between w:val="nil"/>
        </w:pBdr>
        <w:spacing w:after="240" w:line="360" w:lineRule="auto"/>
        <w:ind w:firstLine="709"/>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Пренесувањето на знаење е само еден сегмент од работата на наставниците. Тие даваат клучен придонес за емотивниот и когнитивниот развој на децата и имаат централна улога во општествениот развој и промените. И покрај тоа што, за жал, некои деца се жртви на насилство во своите домови, наставникот може да понуди алтернативни начини за живеење со тоа што ќе моделира конструктивно ненасилно однесување и ќе негува емпатија и вештини за мирно решавање на споровите.</w:t>
      </w:r>
    </w:p>
    <w:p w14:paraId="72E4E172" w14:textId="77777777" w:rsidR="001F60E0" w:rsidRPr="00B1375D" w:rsidRDefault="001F60E0" w:rsidP="00DC7732">
      <w:pPr>
        <w:pBdr>
          <w:top w:val="nil"/>
          <w:left w:val="nil"/>
          <w:bottom w:val="nil"/>
          <w:right w:val="nil"/>
          <w:between w:val="nil"/>
        </w:pBdr>
        <w:spacing w:after="0" w:line="360" w:lineRule="auto"/>
        <w:ind w:firstLine="567"/>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 xml:space="preserve">Светскиот извештај за насилството врз децата ги идентификува основните </w:t>
      </w:r>
      <w:r w:rsidRPr="00B1375D">
        <w:rPr>
          <w:rFonts w:ascii="Arial" w:eastAsia="Times New Roman" w:hAnsi="Arial" w:cs="Arial"/>
          <w:sz w:val="20"/>
          <w:szCs w:val="20"/>
          <w:lang w:val="mk-MK"/>
        </w:rPr>
        <w:t>форми на насилство</w:t>
      </w:r>
      <w:r w:rsidRPr="00B1375D">
        <w:rPr>
          <w:rFonts w:ascii="Arial" w:eastAsia="Times New Roman" w:hAnsi="Arial" w:cs="Arial"/>
          <w:color w:val="000000"/>
          <w:sz w:val="20"/>
          <w:szCs w:val="20"/>
          <w:lang w:val="mk-MK"/>
        </w:rPr>
        <w:t xml:space="preserve"> на следниот начин: </w:t>
      </w:r>
    </w:p>
    <w:p w14:paraId="51A9BD30" w14:textId="77777777" w:rsidR="001F60E0" w:rsidRPr="00B1375D" w:rsidRDefault="001F60E0" w:rsidP="004478EA">
      <w:pPr>
        <w:numPr>
          <w:ilvl w:val="0"/>
          <w:numId w:val="9"/>
        </w:numPr>
        <w:pBdr>
          <w:top w:val="nil"/>
          <w:left w:val="nil"/>
          <w:bottom w:val="nil"/>
          <w:right w:val="nil"/>
          <w:between w:val="nil"/>
        </w:pBdr>
        <w:spacing w:after="240" w:line="360" w:lineRule="auto"/>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 xml:space="preserve">Физичка и психолошка казна; </w:t>
      </w:r>
    </w:p>
    <w:p w14:paraId="77CBAE21" w14:textId="77777777" w:rsidR="001F60E0" w:rsidRPr="00B1375D" w:rsidRDefault="001F60E0" w:rsidP="004478EA">
      <w:pPr>
        <w:numPr>
          <w:ilvl w:val="0"/>
          <w:numId w:val="9"/>
        </w:numPr>
        <w:pBdr>
          <w:top w:val="nil"/>
          <w:left w:val="nil"/>
          <w:bottom w:val="nil"/>
          <w:right w:val="nil"/>
          <w:between w:val="nil"/>
        </w:pBdr>
        <w:spacing w:after="240" w:line="360" w:lineRule="auto"/>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 xml:space="preserve">Малтретирање; </w:t>
      </w:r>
    </w:p>
    <w:p w14:paraId="5BE42411" w14:textId="77777777" w:rsidR="001F60E0" w:rsidRPr="00B1375D" w:rsidRDefault="001F60E0" w:rsidP="004478EA">
      <w:pPr>
        <w:numPr>
          <w:ilvl w:val="0"/>
          <w:numId w:val="9"/>
        </w:numPr>
        <w:pBdr>
          <w:top w:val="nil"/>
          <w:left w:val="nil"/>
          <w:bottom w:val="nil"/>
          <w:right w:val="nil"/>
          <w:between w:val="nil"/>
        </w:pBdr>
        <w:spacing w:after="240" w:line="360" w:lineRule="auto"/>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 xml:space="preserve">Сексуално и полово насилство; </w:t>
      </w:r>
    </w:p>
    <w:p w14:paraId="5A489896" w14:textId="77777777" w:rsidR="001F60E0" w:rsidRPr="00B1375D" w:rsidRDefault="001F60E0" w:rsidP="004478EA">
      <w:pPr>
        <w:numPr>
          <w:ilvl w:val="0"/>
          <w:numId w:val="9"/>
        </w:numPr>
        <w:pBdr>
          <w:top w:val="nil"/>
          <w:left w:val="nil"/>
          <w:bottom w:val="nil"/>
          <w:right w:val="nil"/>
          <w:between w:val="nil"/>
        </w:pBdr>
        <w:spacing w:after="240" w:line="360" w:lineRule="auto"/>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 xml:space="preserve">Надворешно насилство: ефектите на бандите, конфликтните ситуации, оружјето и тепачките. </w:t>
      </w:r>
    </w:p>
    <w:p w14:paraId="2E12885D" w14:textId="77777777" w:rsidR="001F60E0" w:rsidRPr="00B1375D" w:rsidRDefault="001F60E0" w:rsidP="0089175A">
      <w:pPr>
        <w:spacing w:after="240" w:line="360" w:lineRule="auto"/>
        <w:ind w:firstLine="720"/>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lastRenderedPageBreak/>
        <w:t>Во следниот дел се опишани горенаведените четири форми на насилство во училиштата со последиците по образованието.</w:t>
      </w:r>
    </w:p>
    <w:p w14:paraId="18061168" w14:textId="77777777" w:rsidR="001F60E0" w:rsidRPr="00B1375D" w:rsidRDefault="001F60E0" w:rsidP="0089175A">
      <w:pPr>
        <w:pBdr>
          <w:top w:val="nil"/>
          <w:left w:val="nil"/>
          <w:bottom w:val="nil"/>
          <w:right w:val="nil"/>
          <w:between w:val="nil"/>
        </w:pBdr>
        <w:spacing w:after="240" w:line="360" w:lineRule="auto"/>
        <w:ind w:firstLine="709"/>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Училишното насилство претставува многу сложено прашање, па затоа е потребно да бидат опфатени бројни фактори. Таквите фактори вклучуваат: потреба од учество на учениците; холистички  пристап со учество на родителите, едукаторите и заедницата; поврзување на политиката, легислативата и практиката; развој на индикатори за насилство; и спремност на средината да се ангажира околу концепти како што се универзалноста на човековите права како дел од приодот базиран на човековите права.</w:t>
      </w:r>
    </w:p>
    <w:p w14:paraId="3BD69068" w14:textId="77777777" w:rsidR="001F60E0" w:rsidRPr="00B1375D" w:rsidRDefault="001F60E0" w:rsidP="0089175A">
      <w:pPr>
        <w:pBdr>
          <w:top w:val="nil"/>
          <w:left w:val="nil"/>
          <w:bottom w:val="nil"/>
          <w:right w:val="nil"/>
          <w:between w:val="nil"/>
        </w:pBdr>
        <w:spacing w:after="240" w:line="360" w:lineRule="auto"/>
        <w:ind w:firstLine="567"/>
        <w:jc w:val="both"/>
        <w:rPr>
          <w:rFonts w:ascii="Arial" w:eastAsia="Times New Roman" w:hAnsi="Arial" w:cs="Arial"/>
          <w:color w:val="000000"/>
          <w:sz w:val="20"/>
          <w:szCs w:val="20"/>
          <w:lang w:val="mk-MK"/>
        </w:rPr>
      </w:pPr>
      <w:r w:rsidRPr="00B1375D">
        <w:rPr>
          <w:rFonts w:ascii="Arial" w:eastAsia="Times New Roman" w:hAnsi="Arial" w:cs="Arial"/>
          <w:color w:val="2F5496"/>
          <w:sz w:val="20"/>
          <w:szCs w:val="20"/>
          <w:lang w:val="mk-MK"/>
        </w:rPr>
        <w:t>Активности за запирање на насилството</w:t>
      </w:r>
      <w:r w:rsidRPr="00B1375D">
        <w:rPr>
          <w:rFonts w:ascii="Arial" w:eastAsia="Times New Roman" w:hAnsi="Arial" w:cs="Arial"/>
          <w:color w:val="000000"/>
          <w:sz w:val="20"/>
          <w:szCs w:val="20"/>
          <w:lang w:val="mk-MK"/>
        </w:rPr>
        <w:t xml:space="preserve"> во училиштата:</w:t>
      </w:r>
    </w:p>
    <w:p w14:paraId="316EC684" w14:textId="77777777" w:rsidR="001F60E0" w:rsidRPr="00B1375D" w:rsidRDefault="001F60E0" w:rsidP="004478EA">
      <w:pPr>
        <w:numPr>
          <w:ilvl w:val="0"/>
          <w:numId w:val="10"/>
        </w:numPr>
        <w:pBdr>
          <w:top w:val="nil"/>
          <w:left w:val="nil"/>
          <w:bottom w:val="nil"/>
          <w:right w:val="nil"/>
          <w:between w:val="nil"/>
        </w:pBdr>
        <w:spacing w:after="240" w:line="360" w:lineRule="auto"/>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Да се застапува холистички приод со учениците, училишниот кадар, родителите и заедницата;</w:t>
      </w:r>
    </w:p>
    <w:p w14:paraId="01C27C8A" w14:textId="77777777" w:rsidR="001F60E0" w:rsidRPr="00B1375D" w:rsidRDefault="001F60E0" w:rsidP="004478EA">
      <w:pPr>
        <w:numPr>
          <w:ilvl w:val="0"/>
          <w:numId w:val="10"/>
        </w:numPr>
        <w:pBdr>
          <w:top w:val="nil"/>
          <w:left w:val="nil"/>
          <w:bottom w:val="nil"/>
          <w:right w:val="nil"/>
          <w:between w:val="nil"/>
        </w:pBdr>
        <w:spacing w:after="240" w:line="360" w:lineRule="auto"/>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Да се користат конструктивни дисциплински мерки и методи, односно правилата во училницата да бидат позитивни, инструктивни и кратки;</w:t>
      </w:r>
    </w:p>
    <w:p w14:paraId="1D3071A8" w14:textId="77777777" w:rsidR="001F60E0" w:rsidRPr="00B1375D" w:rsidRDefault="001F60E0" w:rsidP="004478EA">
      <w:pPr>
        <w:numPr>
          <w:ilvl w:val="0"/>
          <w:numId w:val="10"/>
        </w:numPr>
        <w:pBdr>
          <w:top w:val="nil"/>
          <w:left w:val="nil"/>
          <w:bottom w:val="nil"/>
          <w:right w:val="nil"/>
          <w:between w:val="nil"/>
        </w:pBdr>
        <w:spacing w:after="240" w:line="360" w:lineRule="auto"/>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Поттикнување на учениците за придржување на Кодексот на однесување на учениците во училиштето;</w:t>
      </w:r>
    </w:p>
    <w:p w14:paraId="6685045C" w14:textId="77777777" w:rsidR="001F60E0" w:rsidRPr="00B1375D" w:rsidRDefault="001F60E0" w:rsidP="004478EA">
      <w:pPr>
        <w:numPr>
          <w:ilvl w:val="0"/>
          <w:numId w:val="10"/>
        </w:numPr>
        <w:pBdr>
          <w:top w:val="nil"/>
          <w:left w:val="nil"/>
          <w:bottom w:val="nil"/>
          <w:right w:val="nil"/>
          <w:between w:val="nil"/>
        </w:pBdr>
        <w:spacing w:after="240" w:line="360" w:lineRule="auto"/>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Учениците да се стекнуваат со навики за решавање на конфликтите без насилство и приод на одделенските раководители  базиран на човековите права и за образование за мир;</w:t>
      </w:r>
    </w:p>
    <w:p w14:paraId="18053576" w14:textId="77777777" w:rsidR="001F60E0" w:rsidRPr="00B1375D" w:rsidRDefault="001F60E0" w:rsidP="004478EA">
      <w:pPr>
        <w:numPr>
          <w:ilvl w:val="0"/>
          <w:numId w:val="10"/>
        </w:numPr>
        <w:pBdr>
          <w:top w:val="nil"/>
          <w:left w:val="nil"/>
          <w:bottom w:val="nil"/>
          <w:right w:val="nil"/>
          <w:between w:val="nil"/>
        </w:pBdr>
        <w:spacing w:after="240" w:line="360" w:lineRule="auto"/>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Учениците да го Согледаат насилството и дискриминацијата на учениците со инвалидитет и против оние што припаѓаат на социјалните, малцинските и другите маргинализирани заедници.</w:t>
      </w:r>
    </w:p>
    <w:p w14:paraId="36D5F96B" w14:textId="77777777" w:rsidR="009570DE" w:rsidRPr="00BD4671" w:rsidRDefault="009570DE" w:rsidP="0089175A">
      <w:pPr>
        <w:spacing w:line="360" w:lineRule="auto"/>
        <w:jc w:val="both"/>
        <w:rPr>
          <w:rFonts w:ascii="Arial" w:hAnsi="Arial" w:cs="Arial"/>
          <w:sz w:val="20"/>
          <w:szCs w:val="20"/>
          <w:lang w:val="ru-RU"/>
        </w:rPr>
      </w:pPr>
    </w:p>
    <w:p w14:paraId="49CE49A0" w14:textId="77777777" w:rsidR="00B157A7" w:rsidRPr="00B1375D" w:rsidRDefault="00B157A7" w:rsidP="005D4A2F">
      <w:pPr>
        <w:pStyle w:val="Heading2"/>
        <w:rPr>
          <w:lang w:val="mk-MK"/>
        </w:rPr>
      </w:pPr>
      <w:bookmarkStart w:id="100" w:name="_Toc237598538"/>
      <w:r w:rsidRPr="00B1375D">
        <w:rPr>
          <w:lang w:val="mk-MK"/>
        </w:rPr>
        <w:t xml:space="preserve">19.2. </w:t>
      </w:r>
      <w:bookmarkStart w:id="101" w:name="_Hlk25929552"/>
      <w:r w:rsidRPr="00B1375D">
        <w:rPr>
          <w:lang w:val="mk-MK"/>
        </w:rPr>
        <w:t>Естетско и функционално уредување на просторот во училиштето</w:t>
      </w:r>
      <w:bookmarkEnd w:id="100"/>
      <w:r w:rsidRPr="00B1375D">
        <w:rPr>
          <w:lang w:val="mk-MK"/>
        </w:rPr>
        <w:t xml:space="preserve">  </w:t>
      </w:r>
    </w:p>
    <w:bookmarkEnd w:id="101"/>
    <w:p w14:paraId="7D56DD6D" w14:textId="77777777" w:rsidR="00BF71E3" w:rsidRPr="00BD4671" w:rsidRDefault="00BF71E3" w:rsidP="0089175A">
      <w:pPr>
        <w:pBdr>
          <w:top w:val="nil"/>
          <w:left w:val="nil"/>
          <w:bottom w:val="nil"/>
          <w:right w:val="nil"/>
          <w:between w:val="nil"/>
        </w:pBdr>
        <w:spacing w:after="240" w:line="360" w:lineRule="auto"/>
        <w:ind w:firstLine="720"/>
        <w:jc w:val="both"/>
        <w:rPr>
          <w:rFonts w:ascii="Arial" w:hAnsi="Arial" w:cs="Arial"/>
          <w:color w:val="000000"/>
          <w:sz w:val="20"/>
          <w:szCs w:val="20"/>
          <w:lang w:val="ru-RU"/>
        </w:rPr>
      </w:pPr>
    </w:p>
    <w:p w14:paraId="22AD0554" w14:textId="00920859" w:rsidR="001F60E0" w:rsidRPr="00B1375D" w:rsidRDefault="001F60E0" w:rsidP="0089175A">
      <w:pPr>
        <w:pBdr>
          <w:top w:val="nil"/>
          <w:left w:val="nil"/>
          <w:bottom w:val="nil"/>
          <w:right w:val="nil"/>
          <w:between w:val="nil"/>
        </w:pBdr>
        <w:spacing w:after="240" w:line="360" w:lineRule="auto"/>
        <w:ind w:firstLine="720"/>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 xml:space="preserve">Вработените и учениците во текот на учебната година континуирано развиваат одговорен однос кон уредувањето и одржувањето на просторот и опкружувањето на училиштето (при тоа водејќи сметка за мулти-културализмот во училиштето). </w:t>
      </w:r>
    </w:p>
    <w:p w14:paraId="62B23C08" w14:textId="77777777" w:rsidR="001F60E0" w:rsidRPr="00B1375D" w:rsidRDefault="001F60E0" w:rsidP="0089175A">
      <w:pPr>
        <w:pBdr>
          <w:top w:val="nil"/>
          <w:left w:val="nil"/>
          <w:bottom w:val="nil"/>
          <w:right w:val="nil"/>
          <w:between w:val="nil"/>
        </w:pBdr>
        <w:spacing w:after="240" w:line="360" w:lineRule="auto"/>
        <w:ind w:firstLine="720"/>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 xml:space="preserve">Со хортикултурното уредување на училишниот двор и ентериерот во училиштето се задоволени естетските потреби на едно современо училиште. </w:t>
      </w:r>
    </w:p>
    <w:p w14:paraId="6267AE16" w14:textId="0879870D" w:rsidR="001F60E0" w:rsidRPr="00BD4671" w:rsidRDefault="001F60E0" w:rsidP="00BF71E3">
      <w:pPr>
        <w:pBdr>
          <w:top w:val="nil"/>
          <w:left w:val="nil"/>
          <w:bottom w:val="nil"/>
          <w:right w:val="nil"/>
          <w:between w:val="nil"/>
        </w:pBdr>
        <w:spacing w:after="240" w:line="360" w:lineRule="auto"/>
        <w:ind w:firstLine="720"/>
        <w:jc w:val="both"/>
        <w:rPr>
          <w:rFonts w:ascii="Arial" w:eastAsia="Times New Roman" w:hAnsi="Arial" w:cs="Arial"/>
          <w:color w:val="000000"/>
          <w:sz w:val="20"/>
          <w:szCs w:val="20"/>
          <w:lang w:val="ru-RU"/>
        </w:rPr>
      </w:pPr>
      <w:r w:rsidRPr="00B1375D">
        <w:rPr>
          <w:rFonts w:ascii="Arial" w:eastAsia="Times New Roman" w:hAnsi="Arial" w:cs="Arial"/>
          <w:color w:val="000000"/>
          <w:sz w:val="20"/>
          <w:szCs w:val="20"/>
          <w:lang w:val="mk-MK"/>
        </w:rPr>
        <w:t xml:space="preserve">Сите простории во училиштето функционално ги задоволуваат потребите на учениците и наставниците со што се овозможува непречена реализација на современа настава. </w:t>
      </w:r>
    </w:p>
    <w:p w14:paraId="3E8E5BFB" w14:textId="77777777" w:rsidR="00B157A7" w:rsidRPr="00B1375D" w:rsidRDefault="00B157A7" w:rsidP="005D4A2F">
      <w:pPr>
        <w:pStyle w:val="Heading2"/>
        <w:rPr>
          <w:lang w:val="mk-MK"/>
        </w:rPr>
      </w:pPr>
      <w:bookmarkStart w:id="102" w:name="_Toc237598539"/>
      <w:r w:rsidRPr="00B1375D">
        <w:rPr>
          <w:lang w:val="mk-MK"/>
        </w:rPr>
        <w:lastRenderedPageBreak/>
        <w:t xml:space="preserve">19.3. </w:t>
      </w:r>
      <w:bookmarkStart w:id="103" w:name="_Hlk25929590"/>
      <w:r w:rsidRPr="00B1375D">
        <w:rPr>
          <w:lang w:val="mk-MK"/>
        </w:rPr>
        <w:t>Етички кодекси</w:t>
      </w:r>
      <w:bookmarkEnd w:id="102"/>
    </w:p>
    <w:bookmarkEnd w:id="103"/>
    <w:p w14:paraId="380C2193" w14:textId="77777777" w:rsidR="00BF71E3" w:rsidRPr="00BD4671" w:rsidRDefault="00BF71E3" w:rsidP="0089175A">
      <w:pPr>
        <w:pBdr>
          <w:top w:val="nil"/>
          <w:left w:val="nil"/>
          <w:bottom w:val="nil"/>
          <w:right w:val="nil"/>
          <w:between w:val="nil"/>
        </w:pBdr>
        <w:spacing w:after="0" w:line="360" w:lineRule="auto"/>
        <w:ind w:firstLine="720"/>
        <w:jc w:val="both"/>
        <w:rPr>
          <w:rFonts w:ascii="Arial" w:hAnsi="Arial" w:cs="Arial"/>
          <w:color w:val="000000"/>
          <w:sz w:val="20"/>
          <w:szCs w:val="20"/>
          <w:lang w:val="ru-RU"/>
        </w:rPr>
      </w:pPr>
    </w:p>
    <w:p w14:paraId="16DEBBE5" w14:textId="393EC4AE" w:rsidR="001F60E0" w:rsidRPr="00B1375D" w:rsidRDefault="001F60E0" w:rsidP="0089175A">
      <w:pPr>
        <w:pBdr>
          <w:top w:val="nil"/>
          <w:left w:val="nil"/>
          <w:bottom w:val="nil"/>
          <w:right w:val="nil"/>
          <w:between w:val="nil"/>
        </w:pBdr>
        <w:spacing w:after="0" w:line="360" w:lineRule="auto"/>
        <w:ind w:firstLine="720"/>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 xml:space="preserve">Училиштето има </w:t>
      </w:r>
      <w:r w:rsidRPr="00B1375D">
        <w:rPr>
          <w:rFonts w:ascii="Arial" w:eastAsia="Times New Roman" w:hAnsi="Arial" w:cs="Arial"/>
          <w:b/>
          <w:color w:val="2F5496"/>
          <w:sz w:val="20"/>
          <w:szCs w:val="20"/>
          <w:lang w:val="mk-MK"/>
        </w:rPr>
        <w:t>Кодекси на однесување</w:t>
      </w:r>
      <w:r w:rsidRPr="00B1375D">
        <w:rPr>
          <w:rFonts w:ascii="Arial" w:eastAsia="Times New Roman" w:hAnsi="Arial" w:cs="Arial"/>
          <w:color w:val="000000"/>
          <w:sz w:val="20"/>
          <w:szCs w:val="20"/>
          <w:lang w:val="mk-MK"/>
        </w:rPr>
        <w:t xml:space="preserve"> во кој се поставени принципите и правилата на однесување на учениците, наставниците и родителите како и останатите структури во училиштето. </w:t>
      </w:r>
    </w:p>
    <w:p w14:paraId="79DB0F3D" w14:textId="77777777" w:rsidR="001F60E0" w:rsidRPr="00B1375D" w:rsidRDefault="001F60E0" w:rsidP="0089175A">
      <w:pPr>
        <w:pBdr>
          <w:top w:val="nil"/>
          <w:left w:val="nil"/>
          <w:bottom w:val="nil"/>
          <w:right w:val="nil"/>
          <w:between w:val="nil"/>
        </w:pBdr>
        <w:spacing w:after="0" w:line="360" w:lineRule="auto"/>
        <w:ind w:firstLine="720"/>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 xml:space="preserve">Оваа учебна година ќе се работи на зајакнување на соработката помеѓу училиштето и родителите при што до крајот на првото полугодие очекуваме резултатите да бидат видливи. </w:t>
      </w:r>
    </w:p>
    <w:p w14:paraId="63E48933" w14:textId="77777777" w:rsidR="001F60E0" w:rsidRPr="00B1375D" w:rsidRDefault="001F60E0" w:rsidP="0089175A">
      <w:pPr>
        <w:pBdr>
          <w:top w:val="nil"/>
          <w:left w:val="nil"/>
          <w:bottom w:val="nil"/>
          <w:right w:val="nil"/>
          <w:between w:val="nil"/>
        </w:pBdr>
        <w:spacing w:after="0" w:line="360" w:lineRule="auto"/>
        <w:jc w:val="both"/>
        <w:rPr>
          <w:rFonts w:ascii="Arial" w:eastAsia="Times New Roman" w:hAnsi="Arial" w:cs="Arial"/>
          <w:color w:val="000000"/>
          <w:sz w:val="20"/>
          <w:szCs w:val="20"/>
          <w:lang w:val="mk-MK"/>
        </w:rPr>
      </w:pPr>
    </w:p>
    <w:p w14:paraId="5170550C" w14:textId="77777777" w:rsidR="001F60E0" w:rsidRPr="00B1375D" w:rsidRDefault="001F60E0" w:rsidP="0089175A">
      <w:pPr>
        <w:pBdr>
          <w:top w:val="nil"/>
          <w:left w:val="nil"/>
          <w:bottom w:val="nil"/>
          <w:right w:val="nil"/>
          <w:between w:val="nil"/>
        </w:pBdr>
        <w:spacing w:after="0" w:line="360" w:lineRule="auto"/>
        <w:ind w:firstLine="720"/>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 xml:space="preserve">Училиштето има изготвено </w:t>
      </w:r>
      <w:r w:rsidRPr="00B1375D">
        <w:rPr>
          <w:rFonts w:ascii="Arial" w:eastAsia="Times New Roman" w:hAnsi="Arial" w:cs="Arial"/>
          <w:b/>
          <w:color w:val="2F5496"/>
          <w:sz w:val="20"/>
          <w:szCs w:val="20"/>
          <w:lang w:val="mk-MK"/>
        </w:rPr>
        <w:t>Еко-кодекс</w:t>
      </w:r>
      <w:r w:rsidRPr="00B1375D">
        <w:rPr>
          <w:rFonts w:ascii="Arial" w:eastAsia="Times New Roman" w:hAnsi="Arial" w:cs="Arial"/>
          <w:color w:val="000000"/>
          <w:sz w:val="20"/>
          <w:szCs w:val="20"/>
          <w:lang w:val="mk-MK"/>
        </w:rPr>
        <w:t xml:space="preserve"> кој содржи различни еко-пораки за заштита и унапредување на училишната средина и пошироката локална средина. Ја дефинира целата мисија на училиштето и претставува заеднички став односно правилник на однесување на сите вклучени во еколошката програма. На јасен и декларативен начин се покажува посветеноста на училиштето за подобрување на условите во кои се учи и се работи. Еко-кодексот е изработен од самите ученици со соодветни еко-пораки. Еко-кодексот се ревидира секоја учебна година од страна на еко-одборот и учениицте, направен е во повеќе креации кои се изложени во училиштето. </w:t>
      </w:r>
    </w:p>
    <w:p w14:paraId="5D7BA04C" w14:textId="77777777" w:rsidR="001F60E0" w:rsidRPr="00B1375D" w:rsidRDefault="001F60E0" w:rsidP="0089175A">
      <w:pPr>
        <w:spacing w:line="360" w:lineRule="auto"/>
        <w:jc w:val="both"/>
        <w:rPr>
          <w:rFonts w:ascii="Arial" w:hAnsi="Arial" w:cs="Arial"/>
          <w:color w:val="000000"/>
          <w:sz w:val="20"/>
          <w:szCs w:val="20"/>
          <w:lang w:val="mk-MK"/>
        </w:rPr>
      </w:pPr>
    </w:p>
    <w:p w14:paraId="6AC175DF" w14:textId="77777777" w:rsidR="00B157A7" w:rsidRPr="00B1375D" w:rsidRDefault="00B157A7" w:rsidP="005D4A2F">
      <w:pPr>
        <w:pStyle w:val="Heading2"/>
        <w:rPr>
          <w:lang w:val="mk-MK"/>
        </w:rPr>
      </w:pPr>
      <w:bookmarkStart w:id="104" w:name="_Toc237598540"/>
      <w:r w:rsidRPr="00B1375D">
        <w:rPr>
          <w:lang w:val="mk-MK"/>
        </w:rPr>
        <w:t xml:space="preserve">19.4. </w:t>
      </w:r>
      <w:bookmarkStart w:id="105" w:name="_Hlk25929622"/>
      <w:r w:rsidRPr="00B1375D">
        <w:rPr>
          <w:lang w:val="mk-MK"/>
        </w:rPr>
        <w:t>Односи меѓу сите структури во училиштето</w:t>
      </w:r>
      <w:bookmarkEnd w:id="104"/>
    </w:p>
    <w:bookmarkEnd w:id="105"/>
    <w:p w14:paraId="3960FE51" w14:textId="77777777" w:rsidR="00BF71E3" w:rsidRPr="00BD4671" w:rsidRDefault="00BF71E3" w:rsidP="0089175A">
      <w:pPr>
        <w:spacing w:line="360" w:lineRule="auto"/>
        <w:jc w:val="both"/>
        <w:rPr>
          <w:rFonts w:ascii="Arial" w:hAnsi="Arial" w:cs="Arial"/>
          <w:sz w:val="20"/>
          <w:szCs w:val="20"/>
          <w:lang w:val="ru-RU"/>
        </w:rPr>
      </w:pPr>
    </w:p>
    <w:p w14:paraId="4F1CAB86" w14:textId="59093A46" w:rsidR="001F60E0" w:rsidRPr="00B1375D" w:rsidRDefault="00BF71E3" w:rsidP="0089175A">
      <w:pPr>
        <w:spacing w:line="360" w:lineRule="auto"/>
        <w:jc w:val="both"/>
        <w:rPr>
          <w:rFonts w:ascii="Arial" w:hAnsi="Arial" w:cs="Arial"/>
          <w:sz w:val="20"/>
          <w:szCs w:val="20"/>
          <w:lang w:val="mk-MK"/>
        </w:rPr>
      </w:pPr>
      <w:r w:rsidRPr="00BD4671">
        <w:rPr>
          <w:rFonts w:ascii="Arial" w:hAnsi="Arial" w:cs="Arial"/>
          <w:sz w:val="20"/>
          <w:szCs w:val="20"/>
          <w:lang w:val="ru-RU"/>
        </w:rPr>
        <w:tab/>
      </w:r>
      <w:r w:rsidR="001F60E0" w:rsidRPr="00F602F3">
        <w:rPr>
          <w:rFonts w:ascii="Arial" w:hAnsi="Arial" w:cs="Arial"/>
          <w:sz w:val="20"/>
          <w:szCs w:val="20"/>
          <w:lang w:val="ru-RU"/>
        </w:rPr>
        <w:t>Во рамките на своите активности, стручната служба ќе организира индивидуални средби и разговори со вработените, родители, ученици за подобрување и одржување на добри меѓучовечки односи и меѓусебна комуникација, доверба и соработка. Во контекст на ова ќе бидат организирани и разни начини на дружење и соработка. Нивото на соработка со родителите ќе го одржуваат сите наставници, а посебно одделенските соработници, со помош и поддршка на стручната служба и директорот. Односот помеѓу учениците и наставниците, како и со останатите вработени ќе го одржуваат наставниците исто така со помош и поддршка на стручната служба и директорот</w:t>
      </w:r>
      <w:r w:rsidR="001F60E0" w:rsidRPr="00B1375D">
        <w:rPr>
          <w:rFonts w:ascii="Arial" w:hAnsi="Arial" w:cs="Arial"/>
          <w:sz w:val="20"/>
          <w:szCs w:val="20"/>
          <w:lang w:val="mk-MK"/>
        </w:rPr>
        <w:t>.</w:t>
      </w:r>
    </w:p>
    <w:p w14:paraId="19ED08F3" w14:textId="77777777" w:rsidR="00B907AC" w:rsidRPr="00B1375D" w:rsidRDefault="00B907AC" w:rsidP="0089175A">
      <w:pPr>
        <w:spacing w:line="360" w:lineRule="auto"/>
        <w:jc w:val="both"/>
        <w:rPr>
          <w:rFonts w:ascii="Arial" w:hAnsi="Arial" w:cs="Arial"/>
          <w:sz w:val="20"/>
          <w:szCs w:val="20"/>
          <w:lang w:val="mk-MK"/>
        </w:rPr>
      </w:pPr>
    </w:p>
    <w:p w14:paraId="357D20E1" w14:textId="77777777" w:rsidR="00B157A7" w:rsidRPr="00721840" w:rsidRDefault="00B157A7" w:rsidP="005D4A2F">
      <w:pPr>
        <w:pStyle w:val="Heading1"/>
        <w:rPr>
          <w:lang w:val="mk-MK"/>
        </w:rPr>
      </w:pPr>
      <w:bookmarkStart w:id="106" w:name="_Toc237598541"/>
      <w:bookmarkStart w:id="107" w:name="_Hlk25929649"/>
      <w:r w:rsidRPr="00B1375D">
        <w:rPr>
          <w:lang w:val="mk-MK"/>
        </w:rPr>
        <w:t>20. Професионален и кариерен развој на воспитно-образовниот кадар</w:t>
      </w:r>
      <w:bookmarkEnd w:id="106"/>
      <w:r w:rsidRPr="00B1375D">
        <w:rPr>
          <w:lang w:val="mk-MK"/>
        </w:rPr>
        <w:t xml:space="preserve"> </w:t>
      </w:r>
    </w:p>
    <w:p w14:paraId="6F47DC78" w14:textId="77777777" w:rsidR="00251CCF" w:rsidRPr="00721840" w:rsidRDefault="00251CCF" w:rsidP="00251CCF">
      <w:pPr>
        <w:rPr>
          <w:lang w:val="mk-MK"/>
        </w:rPr>
      </w:pPr>
    </w:p>
    <w:p w14:paraId="1C631FF9" w14:textId="77777777" w:rsidR="00B907AC" w:rsidRPr="00B1375D" w:rsidRDefault="00B907AC" w:rsidP="0089175A">
      <w:pPr>
        <w:pBdr>
          <w:top w:val="nil"/>
          <w:left w:val="nil"/>
          <w:bottom w:val="nil"/>
          <w:right w:val="nil"/>
          <w:between w:val="nil"/>
        </w:pBdr>
        <w:spacing w:after="240" w:line="360" w:lineRule="auto"/>
        <w:ind w:firstLine="709"/>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Квалитетот на реализацијата на воспитно-образовниот процес во училиштата првенствено зависи од компетенциите на целокупниот наставен кадар во училиштето, вклучително и на стручните соработници и директорот.</w:t>
      </w:r>
    </w:p>
    <w:p w14:paraId="21CE4AD5" w14:textId="77777777" w:rsidR="00B907AC" w:rsidRPr="00B1375D" w:rsidRDefault="00B907AC" w:rsidP="0089175A">
      <w:pPr>
        <w:pBdr>
          <w:top w:val="nil"/>
          <w:left w:val="nil"/>
          <w:bottom w:val="nil"/>
          <w:right w:val="nil"/>
          <w:between w:val="nil"/>
        </w:pBdr>
        <w:spacing w:after="240" w:line="360" w:lineRule="auto"/>
        <w:ind w:firstLine="709"/>
        <w:jc w:val="both"/>
        <w:rPr>
          <w:rFonts w:ascii="Arial" w:eastAsia="Times New Roman" w:hAnsi="Arial" w:cs="Arial"/>
          <w:color w:val="000000"/>
          <w:sz w:val="20"/>
          <w:szCs w:val="20"/>
          <w:lang w:val="mk-MK"/>
        </w:rPr>
      </w:pPr>
      <w:r w:rsidRPr="00B1375D">
        <w:rPr>
          <w:rFonts w:ascii="Arial" w:eastAsia="Times New Roman" w:hAnsi="Arial" w:cs="Arial"/>
          <w:color w:val="2F5496"/>
          <w:sz w:val="20"/>
          <w:szCs w:val="20"/>
          <w:lang w:val="mk-MK"/>
        </w:rPr>
        <w:lastRenderedPageBreak/>
        <w:t>Континуираниот професионален развој</w:t>
      </w:r>
      <w:r w:rsidRPr="00F602F3">
        <w:rPr>
          <w:rFonts w:ascii="Arial" w:eastAsia="Times New Roman" w:hAnsi="Arial" w:cs="Arial"/>
          <w:color w:val="2F5496"/>
          <w:sz w:val="20"/>
          <w:szCs w:val="20"/>
          <w:lang w:val="ru-RU"/>
        </w:rPr>
        <w:t xml:space="preserve"> </w:t>
      </w:r>
      <w:r w:rsidRPr="00B1375D">
        <w:rPr>
          <w:rFonts w:ascii="Arial" w:eastAsia="Times New Roman" w:hAnsi="Arial" w:cs="Arial"/>
          <w:color w:val="2F5496"/>
          <w:sz w:val="20"/>
          <w:szCs w:val="20"/>
          <w:lang w:val="mk-MK"/>
        </w:rPr>
        <w:t>на образовниот кадар</w:t>
      </w:r>
      <w:r w:rsidRPr="00B1375D">
        <w:rPr>
          <w:rFonts w:ascii="Arial" w:eastAsia="Times New Roman" w:hAnsi="Arial" w:cs="Arial"/>
          <w:color w:val="000000"/>
          <w:sz w:val="20"/>
          <w:szCs w:val="20"/>
          <w:lang w:val="mk-MK"/>
        </w:rPr>
        <w:t xml:space="preserve"> е право и обврска на секој во образовниот систем и е насочен кон стекнување и пренесување на нови знаења за практичниот аспект на работата, знаења за деталите на професијата и реализација на стандардите за квалитет на воспитно-образовниот процес, согласно европските трендови. Континуираниот професионален развој е од особено значење ако се има предвид дека компетенциите на сите профили вклучени во воспитно-образовниот процес </w:t>
      </w:r>
      <w:r w:rsidRPr="00B1375D">
        <w:rPr>
          <w:rFonts w:ascii="Arial" w:eastAsia="Times New Roman" w:hAnsi="Arial" w:cs="Arial"/>
          <w:color w:val="2F5496"/>
          <w:sz w:val="20"/>
          <w:szCs w:val="20"/>
          <w:lang w:val="mk-MK"/>
        </w:rPr>
        <w:t>не се статични</w:t>
      </w:r>
      <w:r w:rsidRPr="00B1375D">
        <w:rPr>
          <w:rFonts w:ascii="Arial" w:eastAsia="Times New Roman" w:hAnsi="Arial" w:cs="Arial"/>
          <w:color w:val="000000"/>
          <w:sz w:val="20"/>
          <w:szCs w:val="20"/>
          <w:lang w:val="mk-MK"/>
        </w:rPr>
        <w:t>, туку дека се менуваат, усогласуваат согласно со новите научни сознанија во областа на образованието и потребите за развој и осовременување на образованието.</w:t>
      </w:r>
    </w:p>
    <w:p w14:paraId="021989C6" w14:textId="77777777" w:rsidR="00B907AC" w:rsidRPr="00B1375D" w:rsidRDefault="00B907AC" w:rsidP="0089175A">
      <w:pPr>
        <w:pBdr>
          <w:top w:val="nil"/>
          <w:left w:val="nil"/>
          <w:bottom w:val="nil"/>
          <w:right w:val="nil"/>
          <w:between w:val="nil"/>
        </w:pBdr>
        <w:spacing w:after="240" w:line="360" w:lineRule="auto"/>
        <w:ind w:firstLine="720"/>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Кога се дизајнира или се имплементира каква било програма за професионален развој на наставници, многу е важно таа програма да се позиционира внатре во контекстот на теоретската рамка за учење на возрасни.</w:t>
      </w:r>
    </w:p>
    <w:p w14:paraId="28C733D8" w14:textId="77777777" w:rsidR="00B907AC" w:rsidRPr="00B1375D" w:rsidRDefault="00B907AC" w:rsidP="0089175A">
      <w:pPr>
        <w:pBdr>
          <w:top w:val="nil"/>
          <w:left w:val="nil"/>
          <w:bottom w:val="nil"/>
          <w:right w:val="nil"/>
          <w:between w:val="nil"/>
        </w:pBdr>
        <w:spacing w:after="240" w:line="360" w:lineRule="auto"/>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ab/>
        <w:t>Можеби најважно за целта на професионалниот развој на наставниците, технологијата повлекува поместување на улогата на наставниците од позиција на единствен извор на знаење и поучување кон станување на фасилитатор - олеснувач на ученичкото учење (знаење) што се стекнуваат од повеќе извори. Последново се однесува на придвижување од „мудрец на сцената кон водач од страна“.</w:t>
      </w:r>
    </w:p>
    <w:p w14:paraId="7D1CA0D0" w14:textId="77777777" w:rsidR="00B907AC" w:rsidRPr="00B1375D" w:rsidRDefault="00B907AC" w:rsidP="0089175A">
      <w:pPr>
        <w:pBdr>
          <w:top w:val="nil"/>
          <w:left w:val="nil"/>
          <w:bottom w:val="nil"/>
          <w:right w:val="nil"/>
          <w:between w:val="nil"/>
        </w:pBdr>
        <w:spacing w:after="240" w:line="360" w:lineRule="auto"/>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ab/>
        <w:t>Професионалниот развој на наставниците треба да ги вклучи и моделира формите на педагогија кои наставниците можат да ги употребуваат во нивните училници. На пример, тие програми би требало да го постигнат следното:</w:t>
      </w:r>
    </w:p>
    <w:p w14:paraId="4E523702" w14:textId="77777777" w:rsidR="00B907AC" w:rsidRPr="00B1375D" w:rsidRDefault="00B907AC" w:rsidP="004478EA">
      <w:pPr>
        <w:numPr>
          <w:ilvl w:val="0"/>
          <w:numId w:val="11"/>
        </w:numPr>
        <w:pBdr>
          <w:top w:val="nil"/>
          <w:left w:val="nil"/>
          <w:bottom w:val="nil"/>
          <w:right w:val="nil"/>
          <w:between w:val="nil"/>
        </w:pBdr>
        <w:spacing w:after="240" w:line="360" w:lineRule="auto"/>
        <w:ind w:left="426"/>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Им овозможува на наставниците да ги развијат сопствените знаења и вештини активно и искуствено (емпириски), во различни околини за учење како индивидуално така и колаборативно;</w:t>
      </w:r>
    </w:p>
    <w:p w14:paraId="431533D9" w14:textId="77777777" w:rsidR="00B907AC" w:rsidRPr="00B1375D" w:rsidRDefault="00B907AC" w:rsidP="004478EA">
      <w:pPr>
        <w:numPr>
          <w:ilvl w:val="0"/>
          <w:numId w:val="11"/>
        </w:numPr>
        <w:pBdr>
          <w:top w:val="nil"/>
          <w:left w:val="nil"/>
          <w:bottom w:val="nil"/>
          <w:right w:val="nil"/>
          <w:between w:val="nil"/>
        </w:pBdr>
        <w:spacing w:after="240" w:line="360" w:lineRule="auto"/>
        <w:ind w:left="426"/>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Вклучуваат различни стратегии за учење кои вклучуваат директно поучување, дедуктивно заклучување (дедукција), дискусии, индукција и споделување;</w:t>
      </w:r>
    </w:p>
    <w:p w14:paraId="1F72E9CB" w14:textId="77777777" w:rsidR="00B907AC" w:rsidRPr="00B1375D" w:rsidRDefault="00B907AC" w:rsidP="004478EA">
      <w:pPr>
        <w:numPr>
          <w:ilvl w:val="0"/>
          <w:numId w:val="11"/>
        </w:numPr>
        <w:pBdr>
          <w:top w:val="nil"/>
          <w:left w:val="nil"/>
          <w:bottom w:val="nil"/>
          <w:right w:val="nil"/>
          <w:between w:val="nil"/>
        </w:pBdr>
        <w:spacing w:after="240" w:line="360" w:lineRule="auto"/>
        <w:ind w:left="426"/>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Се стремат кон вештините за размислување од повисок ред;</w:t>
      </w:r>
    </w:p>
    <w:p w14:paraId="167FE20C" w14:textId="77777777" w:rsidR="00B907AC" w:rsidRPr="00B1375D" w:rsidRDefault="00B907AC" w:rsidP="004478EA">
      <w:pPr>
        <w:numPr>
          <w:ilvl w:val="0"/>
          <w:numId w:val="11"/>
        </w:numPr>
        <w:pBdr>
          <w:top w:val="nil"/>
          <w:left w:val="nil"/>
          <w:bottom w:val="nil"/>
          <w:right w:val="nil"/>
          <w:between w:val="nil"/>
        </w:pBdr>
        <w:spacing w:after="240" w:line="360" w:lineRule="auto"/>
        <w:ind w:left="426"/>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Обезбедување на автентична околина за учење за да можат наставниците да се вклучат во конкретни задачи со реални сценарија;</w:t>
      </w:r>
    </w:p>
    <w:p w14:paraId="430F9CE8" w14:textId="77777777" w:rsidR="00B907AC" w:rsidRPr="00B1375D" w:rsidRDefault="00B907AC" w:rsidP="004478EA">
      <w:pPr>
        <w:numPr>
          <w:ilvl w:val="0"/>
          <w:numId w:val="11"/>
        </w:numPr>
        <w:pBdr>
          <w:top w:val="nil"/>
          <w:left w:val="nil"/>
          <w:bottom w:val="nil"/>
          <w:right w:val="nil"/>
          <w:between w:val="nil"/>
        </w:pBdr>
        <w:spacing w:after="240" w:line="360" w:lineRule="auto"/>
        <w:ind w:left="426"/>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Ги нагласува начините на кои технологијата може да го фасилитира - олеснува и засили професионалниот живот на наставниците;</w:t>
      </w:r>
    </w:p>
    <w:p w14:paraId="4903531D" w14:textId="77777777" w:rsidR="00B907AC" w:rsidRPr="00B1375D" w:rsidRDefault="00B907AC" w:rsidP="004478EA">
      <w:pPr>
        <w:numPr>
          <w:ilvl w:val="0"/>
          <w:numId w:val="11"/>
        </w:numPr>
        <w:pBdr>
          <w:top w:val="nil"/>
          <w:left w:val="nil"/>
          <w:bottom w:val="nil"/>
          <w:right w:val="nil"/>
          <w:between w:val="nil"/>
        </w:pBdr>
        <w:spacing w:after="240" w:line="360" w:lineRule="auto"/>
        <w:ind w:left="426"/>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Ги охрабрува наставниците да бидат ментори и водачи во процесот на учење на учениците (наместо едноставно да бидат презентери на знаење и информации);</w:t>
      </w:r>
    </w:p>
    <w:p w14:paraId="1F98496B" w14:textId="77777777" w:rsidR="00B907AC" w:rsidRPr="00B1375D" w:rsidRDefault="00B907AC" w:rsidP="004478EA">
      <w:pPr>
        <w:numPr>
          <w:ilvl w:val="0"/>
          <w:numId w:val="11"/>
        </w:numPr>
        <w:pBdr>
          <w:top w:val="nil"/>
          <w:left w:val="nil"/>
          <w:bottom w:val="nil"/>
          <w:right w:val="nil"/>
          <w:between w:val="nil"/>
        </w:pBdr>
        <w:spacing w:after="240" w:line="360" w:lineRule="auto"/>
        <w:ind w:left="426"/>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Развивање на вештините на наставниците за учењето како да се учи (дефинирање на цели на учењето, планирање и евалуација на стратегиите на учење, го набљудуваат напредокот и ги прават исправките ако е потребно);</w:t>
      </w:r>
    </w:p>
    <w:p w14:paraId="30454518" w14:textId="77777777" w:rsidR="00B907AC" w:rsidRPr="00B1375D" w:rsidRDefault="00B907AC" w:rsidP="004478EA">
      <w:pPr>
        <w:numPr>
          <w:ilvl w:val="0"/>
          <w:numId w:val="11"/>
        </w:numPr>
        <w:pBdr>
          <w:top w:val="nil"/>
          <w:left w:val="nil"/>
          <w:bottom w:val="nil"/>
          <w:right w:val="nil"/>
          <w:between w:val="nil"/>
        </w:pBdr>
        <w:spacing w:after="240" w:line="360" w:lineRule="auto"/>
        <w:ind w:left="426"/>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Промовираат колаборативно и кооперативно учење;</w:t>
      </w:r>
    </w:p>
    <w:p w14:paraId="6C787E89" w14:textId="77777777" w:rsidR="00B907AC" w:rsidRPr="00B1375D" w:rsidRDefault="00B907AC" w:rsidP="004478EA">
      <w:pPr>
        <w:numPr>
          <w:ilvl w:val="0"/>
          <w:numId w:val="11"/>
        </w:numPr>
        <w:pBdr>
          <w:top w:val="nil"/>
          <w:left w:val="nil"/>
          <w:bottom w:val="nil"/>
          <w:right w:val="nil"/>
          <w:between w:val="nil"/>
        </w:pBdr>
        <w:spacing w:after="240" w:line="360" w:lineRule="auto"/>
        <w:ind w:left="426"/>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lastRenderedPageBreak/>
        <w:t>Да биде сензитивна на културата и различностите на наставниците како ученици, користејќи повеќе апстрактен пристап како одговор на различните стилови на учење, можностите, опкружувањето и почетните позиции;</w:t>
      </w:r>
    </w:p>
    <w:p w14:paraId="659B3F49" w14:textId="77777777" w:rsidR="00B907AC" w:rsidRPr="00B1375D" w:rsidRDefault="00B907AC" w:rsidP="004478EA">
      <w:pPr>
        <w:numPr>
          <w:ilvl w:val="0"/>
          <w:numId w:val="11"/>
        </w:numPr>
        <w:pBdr>
          <w:top w:val="nil"/>
          <w:left w:val="nil"/>
          <w:bottom w:val="nil"/>
          <w:right w:val="nil"/>
          <w:between w:val="nil"/>
        </w:pBdr>
        <w:spacing w:after="240" w:line="360" w:lineRule="auto"/>
        <w:ind w:left="426"/>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Овозможува учење независно од времето и местото.</w:t>
      </w:r>
    </w:p>
    <w:p w14:paraId="0FD7B48E" w14:textId="77777777" w:rsidR="00B907AC" w:rsidRPr="00B1375D" w:rsidRDefault="00B907AC" w:rsidP="0089175A">
      <w:pPr>
        <w:pBdr>
          <w:top w:val="nil"/>
          <w:left w:val="nil"/>
          <w:bottom w:val="nil"/>
          <w:right w:val="nil"/>
          <w:between w:val="nil"/>
        </w:pBdr>
        <w:spacing w:after="240" w:line="360" w:lineRule="auto"/>
        <w:ind w:firstLine="720"/>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Професионалниот развој би требало да ги вклучи следните основи компоненти за кои истражувањата покажале дека се есенцијални, меѓу нив се:</w:t>
      </w:r>
    </w:p>
    <w:p w14:paraId="613667AD" w14:textId="77777777" w:rsidR="00B907AC" w:rsidRPr="00B1375D" w:rsidRDefault="00B907AC" w:rsidP="004478EA">
      <w:pPr>
        <w:numPr>
          <w:ilvl w:val="0"/>
          <w:numId w:val="12"/>
        </w:numPr>
        <w:pBdr>
          <w:top w:val="nil"/>
          <w:left w:val="nil"/>
          <w:bottom w:val="nil"/>
          <w:right w:val="nil"/>
          <w:between w:val="nil"/>
        </w:pBdr>
        <w:spacing w:after="240" w:line="360" w:lineRule="auto"/>
        <w:ind w:left="426"/>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Директно поврзување со она што го учат учениците. Целта на програмата за професионален развој е да се зголемат и подобрат постигнувањата на учениците</w:t>
      </w:r>
    </w:p>
    <w:p w14:paraId="7F344B9C" w14:textId="77777777" w:rsidR="00B907AC" w:rsidRPr="00B1375D" w:rsidRDefault="00B907AC" w:rsidP="004478EA">
      <w:pPr>
        <w:numPr>
          <w:ilvl w:val="0"/>
          <w:numId w:val="12"/>
        </w:numPr>
        <w:pBdr>
          <w:top w:val="nil"/>
          <w:left w:val="nil"/>
          <w:bottom w:val="nil"/>
          <w:right w:val="nil"/>
          <w:between w:val="nil"/>
        </w:pBdr>
        <w:spacing w:after="240" w:line="360" w:lineRule="auto"/>
        <w:ind w:left="426"/>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Практична употреба на технологијата. Последново побарува развивање на суштинските технолошки компетенции и вештини споменати претходно и примена на тие вештини во училниците</w:t>
      </w:r>
    </w:p>
    <w:p w14:paraId="144591DE" w14:textId="77777777" w:rsidR="00B907AC" w:rsidRPr="00B1375D" w:rsidRDefault="00B907AC" w:rsidP="004478EA">
      <w:pPr>
        <w:numPr>
          <w:ilvl w:val="0"/>
          <w:numId w:val="12"/>
        </w:numPr>
        <w:pBdr>
          <w:top w:val="nil"/>
          <w:left w:val="nil"/>
          <w:bottom w:val="nil"/>
          <w:right w:val="nil"/>
          <w:between w:val="nil"/>
        </w:pBdr>
        <w:spacing w:after="240" w:line="360" w:lineRule="auto"/>
        <w:ind w:left="426"/>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Наставниците треба да ги знаат врските меѓу технологијата и курикулумот за кои се одговорни при реализацијата на наставата.</w:t>
      </w:r>
    </w:p>
    <w:p w14:paraId="4BF99E3B" w14:textId="77777777" w:rsidR="00B907AC" w:rsidRPr="00B1375D" w:rsidRDefault="00B907AC" w:rsidP="004478EA">
      <w:pPr>
        <w:numPr>
          <w:ilvl w:val="0"/>
          <w:numId w:val="12"/>
        </w:numPr>
        <w:pBdr>
          <w:top w:val="nil"/>
          <w:left w:val="nil"/>
          <w:bottom w:val="nil"/>
          <w:right w:val="nil"/>
          <w:between w:val="nil"/>
        </w:pBdr>
        <w:spacing w:after="240" w:line="360" w:lineRule="auto"/>
        <w:ind w:left="426"/>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Нови улоги на наставниците, како фасилитатори и водачи наместо само како предавачи и инструктори</w:t>
      </w:r>
    </w:p>
    <w:p w14:paraId="42381A32" w14:textId="77777777" w:rsidR="00B907AC" w:rsidRPr="00B1375D" w:rsidRDefault="00B907AC" w:rsidP="004478EA">
      <w:pPr>
        <w:numPr>
          <w:ilvl w:val="0"/>
          <w:numId w:val="12"/>
        </w:numPr>
        <w:pBdr>
          <w:top w:val="nil"/>
          <w:left w:val="nil"/>
          <w:bottom w:val="nil"/>
          <w:right w:val="nil"/>
          <w:between w:val="nil"/>
        </w:pBdr>
        <w:spacing w:after="240" w:line="360" w:lineRule="auto"/>
        <w:ind w:left="426"/>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Активна партиципација на наставниците и колегијално учење</w:t>
      </w:r>
    </w:p>
    <w:p w14:paraId="4501A292" w14:textId="72824DF9" w:rsidR="00B907AC" w:rsidRPr="00DC7732" w:rsidRDefault="00B907AC" w:rsidP="004478EA">
      <w:pPr>
        <w:numPr>
          <w:ilvl w:val="0"/>
          <w:numId w:val="12"/>
        </w:numPr>
        <w:pBdr>
          <w:top w:val="nil"/>
          <w:left w:val="nil"/>
          <w:bottom w:val="nil"/>
          <w:right w:val="nil"/>
          <w:between w:val="nil"/>
        </w:pBdr>
        <w:spacing w:after="240" w:line="360" w:lineRule="auto"/>
        <w:ind w:left="426"/>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Професионалниот развој како континуиран процес за усовршување на наставникот.</w:t>
      </w:r>
    </w:p>
    <w:bookmarkEnd w:id="107"/>
    <w:p w14:paraId="6AC697DF" w14:textId="77777777" w:rsidR="00B157A7" w:rsidRPr="00B1375D" w:rsidRDefault="00B157A7" w:rsidP="005D4A2F">
      <w:pPr>
        <w:pStyle w:val="Heading2"/>
        <w:rPr>
          <w:lang w:val="mk-MK"/>
        </w:rPr>
      </w:pPr>
      <w:r w:rsidRPr="00B1375D">
        <w:rPr>
          <w:b/>
          <w:lang w:val="mk-MK"/>
        </w:rPr>
        <w:t xml:space="preserve">    </w:t>
      </w:r>
      <w:bookmarkStart w:id="108" w:name="_Toc237598542"/>
      <w:r w:rsidRPr="00B1375D">
        <w:rPr>
          <w:lang w:val="mk-MK"/>
        </w:rPr>
        <w:t xml:space="preserve">20.1. </w:t>
      </w:r>
      <w:bookmarkStart w:id="109" w:name="_Hlk25929670"/>
      <w:r w:rsidRPr="00B1375D">
        <w:rPr>
          <w:lang w:val="mk-MK"/>
        </w:rPr>
        <w:t>Детектирање на потребите и приоритетите</w:t>
      </w:r>
      <w:bookmarkEnd w:id="108"/>
      <w:bookmarkEnd w:id="109"/>
    </w:p>
    <w:p w14:paraId="677DEE62" w14:textId="77777777" w:rsidR="00BF71E3" w:rsidRPr="00BD4671" w:rsidRDefault="00BF71E3" w:rsidP="0089175A">
      <w:pPr>
        <w:pBdr>
          <w:top w:val="nil"/>
          <w:left w:val="nil"/>
          <w:bottom w:val="nil"/>
          <w:right w:val="nil"/>
          <w:between w:val="nil"/>
        </w:pBdr>
        <w:autoSpaceDE w:val="0"/>
        <w:autoSpaceDN w:val="0"/>
        <w:adjustRightInd w:val="0"/>
        <w:spacing w:after="240" w:line="360" w:lineRule="auto"/>
        <w:ind w:firstLine="709"/>
        <w:jc w:val="both"/>
        <w:rPr>
          <w:rFonts w:ascii="Arial" w:hAnsi="Arial" w:cs="Arial"/>
          <w:color w:val="000000"/>
          <w:sz w:val="20"/>
          <w:szCs w:val="20"/>
          <w:lang w:val="ru-RU"/>
        </w:rPr>
      </w:pPr>
    </w:p>
    <w:p w14:paraId="7B891A4F" w14:textId="520D68E5" w:rsidR="00B907AC" w:rsidRPr="00F602F3" w:rsidRDefault="00B907AC" w:rsidP="0089175A">
      <w:pPr>
        <w:pBdr>
          <w:top w:val="nil"/>
          <w:left w:val="nil"/>
          <w:bottom w:val="nil"/>
          <w:right w:val="nil"/>
          <w:between w:val="nil"/>
        </w:pBdr>
        <w:autoSpaceDE w:val="0"/>
        <w:autoSpaceDN w:val="0"/>
        <w:adjustRightInd w:val="0"/>
        <w:spacing w:after="240" w:line="360" w:lineRule="auto"/>
        <w:ind w:firstLine="709"/>
        <w:jc w:val="both"/>
        <w:rPr>
          <w:rFonts w:ascii="Arial" w:eastAsia="Times New Roman" w:hAnsi="Arial" w:cs="Arial"/>
          <w:color w:val="000000"/>
          <w:sz w:val="20"/>
          <w:szCs w:val="20"/>
          <w:lang w:val="ru-RU"/>
        </w:rPr>
      </w:pPr>
      <w:r w:rsidRPr="00F602F3">
        <w:rPr>
          <w:rFonts w:ascii="Arial" w:eastAsia="Times New Roman" w:hAnsi="Arial" w:cs="Arial"/>
          <w:color w:val="000000"/>
          <w:sz w:val="20"/>
          <w:szCs w:val="20"/>
          <w:lang w:val="ru-RU"/>
        </w:rPr>
        <w:t xml:space="preserve">Секој наставник може да го иницира сопствениот професионален развој врз основа на </w:t>
      </w:r>
      <w:r w:rsidRPr="00F602F3">
        <w:rPr>
          <w:rFonts w:ascii="Arial" w:eastAsia="Times New Roman" w:hAnsi="Arial" w:cs="Arial"/>
          <w:color w:val="2F5496"/>
          <w:sz w:val="20"/>
          <w:szCs w:val="20"/>
          <w:lang w:val="ru-RU"/>
        </w:rPr>
        <w:t>личните потреби</w:t>
      </w:r>
      <w:r w:rsidRPr="00F602F3">
        <w:rPr>
          <w:rFonts w:ascii="Arial" w:eastAsia="Times New Roman" w:hAnsi="Arial" w:cs="Arial"/>
          <w:color w:val="000000"/>
          <w:sz w:val="20"/>
          <w:szCs w:val="20"/>
          <w:lang w:val="ru-RU"/>
        </w:rPr>
        <w:t xml:space="preserve"> за стручно усовршување во сфери во кои самиот сака да се подобри. Професионалниот развој може да произлезе од </w:t>
      </w:r>
      <w:r w:rsidRPr="00F602F3">
        <w:rPr>
          <w:rFonts w:ascii="Arial" w:eastAsia="Times New Roman" w:hAnsi="Arial" w:cs="Arial"/>
          <w:color w:val="2F5496"/>
          <w:sz w:val="20"/>
          <w:szCs w:val="20"/>
          <w:lang w:val="ru-RU"/>
        </w:rPr>
        <w:t>потребите на училиштето</w:t>
      </w:r>
      <w:r w:rsidRPr="00F602F3">
        <w:rPr>
          <w:rFonts w:ascii="Arial" w:eastAsia="Times New Roman" w:hAnsi="Arial" w:cs="Arial"/>
          <w:color w:val="000000"/>
          <w:sz w:val="20"/>
          <w:szCs w:val="20"/>
          <w:lang w:val="ru-RU"/>
        </w:rPr>
        <w:t xml:space="preserve"> кои се идентификувани во текот на самоевалуацијата или интегралната евалуација на училиштето и/или под влијание на советниците коишто се одговорни за поддршка на наставниците и наставата. Професионалниот развој на наставниците може да биде наметнат од </w:t>
      </w:r>
      <w:r w:rsidRPr="00F602F3">
        <w:rPr>
          <w:rFonts w:ascii="Arial" w:eastAsia="Times New Roman" w:hAnsi="Arial" w:cs="Arial"/>
          <w:color w:val="2F5496"/>
          <w:sz w:val="20"/>
          <w:szCs w:val="20"/>
          <w:lang w:val="ru-RU"/>
        </w:rPr>
        <w:t>креаторите на образовните политики и националните образовни институции</w:t>
      </w:r>
      <w:r w:rsidRPr="00F602F3">
        <w:rPr>
          <w:rFonts w:ascii="Arial" w:eastAsia="Times New Roman" w:hAnsi="Arial" w:cs="Arial"/>
          <w:color w:val="000000"/>
          <w:sz w:val="20"/>
          <w:szCs w:val="20"/>
          <w:lang w:val="ru-RU"/>
        </w:rPr>
        <w:t xml:space="preserve"> со цел да се овозможи ефикасна и квалитетна реализација на определени реформски зафати или иновативни практики или едноставно за да се обезбедат квалитет и ефикасност согласно стандардите за процесот и структурата на образовниот систем. </w:t>
      </w:r>
    </w:p>
    <w:p w14:paraId="55C333D8" w14:textId="77777777" w:rsidR="00B907AC" w:rsidRPr="00B1375D" w:rsidRDefault="00B907AC" w:rsidP="0089175A">
      <w:pPr>
        <w:pBdr>
          <w:top w:val="nil"/>
          <w:left w:val="nil"/>
          <w:bottom w:val="nil"/>
          <w:right w:val="nil"/>
          <w:between w:val="nil"/>
        </w:pBdr>
        <w:spacing w:after="240" w:line="360" w:lineRule="auto"/>
        <w:ind w:firstLine="709"/>
        <w:jc w:val="both"/>
        <w:rPr>
          <w:rFonts w:ascii="Arial" w:eastAsia="Times New Roman" w:hAnsi="Arial" w:cs="Arial"/>
          <w:color w:val="000000"/>
          <w:sz w:val="20"/>
          <w:szCs w:val="20"/>
          <w:lang w:val="mk-MK"/>
        </w:rPr>
      </w:pPr>
      <w:r w:rsidRPr="00F602F3">
        <w:rPr>
          <w:rFonts w:ascii="Arial" w:eastAsia="Times New Roman" w:hAnsi="Arial" w:cs="Arial"/>
          <w:color w:val="000000"/>
          <w:sz w:val="20"/>
          <w:szCs w:val="20"/>
          <w:lang w:val="ru-RU"/>
        </w:rPr>
        <w:t xml:space="preserve">Наставниците може </w:t>
      </w:r>
      <w:r w:rsidRPr="00F602F3">
        <w:rPr>
          <w:rFonts w:ascii="Arial" w:eastAsia="Times New Roman" w:hAnsi="Arial" w:cs="Arial"/>
          <w:color w:val="2F5496"/>
          <w:sz w:val="20"/>
          <w:szCs w:val="20"/>
          <w:lang w:val="ru-RU"/>
        </w:rPr>
        <w:t>самостојно</w:t>
      </w:r>
      <w:r w:rsidRPr="00F602F3">
        <w:rPr>
          <w:rFonts w:ascii="Arial" w:eastAsia="Times New Roman" w:hAnsi="Arial" w:cs="Arial"/>
          <w:color w:val="000000"/>
          <w:sz w:val="20"/>
          <w:szCs w:val="20"/>
          <w:lang w:val="ru-RU"/>
        </w:rPr>
        <w:t xml:space="preserve"> стручно да се усовршуваат, но може професионално да се развиваат и преку учество во најразлични облици на </w:t>
      </w:r>
      <w:r w:rsidRPr="00F602F3">
        <w:rPr>
          <w:rFonts w:ascii="Arial" w:eastAsia="Times New Roman" w:hAnsi="Arial" w:cs="Arial"/>
          <w:color w:val="2F5496"/>
          <w:sz w:val="20"/>
          <w:szCs w:val="20"/>
          <w:lang w:val="ru-RU"/>
        </w:rPr>
        <w:t>соработка со колегите</w:t>
      </w:r>
      <w:r w:rsidRPr="00F602F3">
        <w:rPr>
          <w:rFonts w:ascii="Arial" w:eastAsia="Times New Roman" w:hAnsi="Arial" w:cs="Arial"/>
          <w:color w:val="000000"/>
          <w:sz w:val="20"/>
          <w:szCs w:val="20"/>
          <w:lang w:val="ru-RU"/>
        </w:rPr>
        <w:t xml:space="preserve"> во рамките на своето училиште и/или во рамки на меѓуучилишната соработка (на национално или меѓународно ниво). Меѓутоа, кога системот го наметнува професионалниот развој на наставниците, тогаш се организираат </w:t>
      </w:r>
      <w:r w:rsidRPr="00F602F3">
        <w:rPr>
          <w:rFonts w:ascii="Arial" w:eastAsia="Times New Roman" w:hAnsi="Arial" w:cs="Arial"/>
          <w:color w:val="2F5496"/>
          <w:sz w:val="20"/>
          <w:szCs w:val="20"/>
          <w:lang w:val="ru-RU"/>
        </w:rPr>
        <w:t>акредитирани обуки</w:t>
      </w:r>
      <w:r w:rsidRPr="00F602F3">
        <w:rPr>
          <w:rFonts w:ascii="Arial" w:eastAsia="Times New Roman" w:hAnsi="Arial" w:cs="Arial"/>
          <w:color w:val="000000"/>
          <w:sz w:val="20"/>
          <w:szCs w:val="20"/>
          <w:lang w:val="ru-RU"/>
        </w:rPr>
        <w:t xml:space="preserve">, водени од </w:t>
      </w:r>
      <w:r w:rsidRPr="00F602F3">
        <w:rPr>
          <w:rFonts w:ascii="Arial" w:eastAsia="Times New Roman" w:hAnsi="Arial" w:cs="Arial"/>
          <w:color w:val="000000"/>
          <w:sz w:val="20"/>
          <w:szCs w:val="20"/>
          <w:lang w:val="ru-RU"/>
        </w:rPr>
        <w:lastRenderedPageBreak/>
        <w:t xml:space="preserve">стручни тимови, согласно однапред определена стратегија. Во современи услови се користат и интернет-платформи за организирање </w:t>
      </w:r>
      <w:r w:rsidRPr="00F602F3">
        <w:rPr>
          <w:rFonts w:ascii="Arial" w:eastAsia="Times New Roman" w:hAnsi="Arial" w:cs="Arial"/>
          <w:color w:val="2F5496"/>
          <w:sz w:val="20"/>
          <w:szCs w:val="20"/>
          <w:lang w:val="ru-RU"/>
        </w:rPr>
        <w:t>вебинари</w:t>
      </w:r>
      <w:r w:rsidRPr="00F602F3">
        <w:rPr>
          <w:rFonts w:ascii="Arial" w:eastAsia="Times New Roman" w:hAnsi="Arial" w:cs="Arial"/>
          <w:color w:val="000000"/>
          <w:sz w:val="20"/>
          <w:szCs w:val="20"/>
          <w:lang w:val="ru-RU"/>
        </w:rPr>
        <w:t xml:space="preserve"> за стекнување нови знаења и спроведување </w:t>
      </w:r>
      <w:r w:rsidRPr="00F602F3">
        <w:rPr>
          <w:rFonts w:ascii="Arial" w:eastAsia="Times New Roman" w:hAnsi="Arial" w:cs="Arial"/>
          <w:color w:val="2F5496"/>
          <w:sz w:val="20"/>
          <w:szCs w:val="20"/>
          <w:lang w:val="ru-RU"/>
        </w:rPr>
        <w:t>обуки од далечина</w:t>
      </w:r>
      <w:r w:rsidRPr="00F602F3">
        <w:rPr>
          <w:rFonts w:ascii="Arial" w:eastAsia="Times New Roman" w:hAnsi="Arial" w:cs="Arial"/>
          <w:color w:val="000000"/>
          <w:sz w:val="20"/>
          <w:szCs w:val="20"/>
          <w:lang w:val="ru-RU"/>
        </w:rPr>
        <w:t>.</w:t>
      </w:r>
    </w:p>
    <w:p w14:paraId="350FD9B6" w14:textId="4FB9D3D3" w:rsidR="00B907AC" w:rsidRPr="00BD4671" w:rsidRDefault="00B907AC" w:rsidP="00BF71E3">
      <w:pPr>
        <w:pBdr>
          <w:top w:val="nil"/>
          <w:left w:val="nil"/>
          <w:bottom w:val="nil"/>
          <w:right w:val="nil"/>
          <w:between w:val="nil"/>
        </w:pBdr>
        <w:spacing w:after="240" w:line="360" w:lineRule="auto"/>
        <w:ind w:firstLine="720"/>
        <w:jc w:val="both"/>
        <w:rPr>
          <w:rFonts w:ascii="Arial" w:eastAsia="Times New Roman" w:hAnsi="Arial" w:cs="Arial"/>
          <w:color w:val="000000"/>
          <w:sz w:val="20"/>
          <w:szCs w:val="20"/>
          <w:lang w:val="ru-RU"/>
        </w:rPr>
      </w:pPr>
      <w:r w:rsidRPr="00B1375D">
        <w:rPr>
          <w:rFonts w:ascii="Arial" w:eastAsia="Times New Roman" w:hAnsi="Arial" w:cs="Arial"/>
          <w:color w:val="000000"/>
          <w:sz w:val="20"/>
          <w:szCs w:val="20"/>
          <w:lang w:val="mk-MK"/>
        </w:rPr>
        <w:t xml:space="preserve">Во нашето училиште постои </w:t>
      </w:r>
      <w:r w:rsidRPr="00B1375D">
        <w:rPr>
          <w:rFonts w:ascii="Arial" w:eastAsia="Times New Roman" w:hAnsi="Arial" w:cs="Arial"/>
          <w:color w:val="2F5496"/>
          <w:sz w:val="20"/>
          <w:szCs w:val="20"/>
          <w:lang w:val="mk-MK"/>
        </w:rPr>
        <w:t>тим</w:t>
      </w:r>
      <w:r w:rsidRPr="00B1375D">
        <w:rPr>
          <w:rFonts w:ascii="Arial" w:eastAsia="Times New Roman" w:hAnsi="Arial" w:cs="Arial"/>
          <w:color w:val="000000"/>
          <w:sz w:val="20"/>
          <w:szCs w:val="20"/>
          <w:lang w:val="mk-MK"/>
        </w:rPr>
        <w:t>, во состав на директор, стручна служба, претседатели на активи, претставници на УО (еден родител и неговиот претседател), кој се грижи за професионален развој на сите вработени, за усогласување на различните потреби и за користење на сите надворешни и внатрешни ресурси за професионален развој.</w:t>
      </w:r>
    </w:p>
    <w:p w14:paraId="3C1FEAEB" w14:textId="77777777" w:rsidR="00B157A7" w:rsidRPr="00B1375D" w:rsidRDefault="00B157A7" w:rsidP="005D4A2F">
      <w:pPr>
        <w:pStyle w:val="Heading2"/>
        <w:rPr>
          <w:lang w:val="mk-MK"/>
        </w:rPr>
      </w:pPr>
      <w:r w:rsidRPr="00B1375D">
        <w:rPr>
          <w:lang w:val="mk-MK"/>
        </w:rPr>
        <w:t xml:space="preserve">   </w:t>
      </w:r>
      <w:bookmarkStart w:id="110" w:name="_Toc237598543"/>
      <w:r w:rsidRPr="00B1375D">
        <w:rPr>
          <w:lang w:val="mk-MK"/>
        </w:rPr>
        <w:t xml:space="preserve">20.2. </w:t>
      </w:r>
      <w:bookmarkStart w:id="111" w:name="_Hlk25929758"/>
      <w:r w:rsidRPr="00B1375D">
        <w:rPr>
          <w:lang w:val="mk-MK"/>
        </w:rPr>
        <w:t>Активности за професионален развој</w:t>
      </w:r>
      <w:bookmarkEnd w:id="110"/>
      <w:bookmarkEnd w:id="111"/>
    </w:p>
    <w:p w14:paraId="5A0FA0EF" w14:textId="77777777" w:rsidR="00BF71E3" w:rsidRPr="00E00842" w:rsidRDefault="00BF71E3" w:rsidP="0089175A">
      <w:pPr>
        <w:pBdr>
          <w:top w:val="nil"/>
          <w:left w:val="nil"/>
          <w:bottom w:val="nil"/>
          <w:right w:val="nil"/>
          <w:between w:val="nil"/>
        </w:pBdr>
        <w:spacing w:after="240" w:line="360" w:lineRule="auto"/>
        <w:jc w:val="both"/>
        <w:rPr>
          <w:rFonts w:ascii="Arial" w:hAnsi="Arial" w:cs="Arial"/>
          <w:color w:val="000000"/>
          <w:sz w:val="20"/>
          <w:szCs w:val="20"/>
          <w:lang w:val="ru-RU"/>
        </w:rPr>
      </w:pPr>
    </w:p>
    <w:p w14:paraId="75B454E3" w14:textId="652F1398" w:rsidR="00B907AC" w:rsidRPr="00B1375D" w:rsidRDefault="00B907AC" w:rsidP="00BF71E3">
      <w:pPr>
        <w:pBdr>
          <w:top w:val="nil"/>
          <w:left w:val="nil"/>
          <w:bottom w:val="nil"/>
          <w:right w:val="nil"/>
          <w:between w:val="nil"/>
        </w:pBdr>
        <w:spacing w:after="0" w:line="360" w:lineRule="auto"/>
        <w:ind w:left="720"/>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1. Изработка на акциони планови за сите облици на професионален развој</w:t>
      </w:r>
    </w:p>
    <w:p w14:paraId="22297137" w14:textId="77777777" w:rsidR="00B907AC" w:rsidRPr="00B1375D" w:rsidRDefault="00B907AC" w:rsidP="004478EA">
      <w:pPr>
        <w:numPr>
          <w:ilvl w:val="0"/>
          <w:numId w:val="13"/>
        </w:numPr>
        <w:pBdr>
          <w:top w:val="nil"/>
          <w:left w:val="nil"/>
          <w:bottom w:val="nil"/>
          <w:right w:val="nil"/>
          <w:between w:val="nil"/>
        </w:pBdr>
        <w:spacing w:after="0" w:line="360" w:lineRule="auto"/>
        <w:ind w:left="1800"/>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Обуки од секаков облик</w:t>
      </w:r>
    </w:p>
    <w:p w14:paraId="2AE9226C" w14:textId="77777777" w:rsidR="00B907AC" w:rsidRPr="00B1375D" w:rsidRDefault="00B907AC" w:rsidP="004478EA">
      <w:pPr>
        <w:numPr>
          <w:ilvl w:val="0"/>
          <w:numId w:val="13"/>
        </w:numPr>
        <w:pBdr>
          <w:top w:val="nil"/>
          <w:left w:val="nil"/>
          <w:bottom w:val="nil"/>
          <w:right w:val="nil"/>
          <w:between w:val="nil"/>
        </w:pBdr>
        <w:spacing w:after="0" w:line="360" w:lineRule="auto"/>
        <w:ind w:left="1800"/>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Семинари (во училиштето и надвор од него, како и онлајн семинари)</w:t>
      </w:r>
    </w:p>
    <w:p w14:paraId="4CDA6219" w14:textId="77777777" w:rsidR="00B907AC" w:rsidRPr="00B1375D" w:rsidRDefault="00B907AC" w:rsidP="004478EA">
      <w:pPr>
        <w:numPr>
          <w:ilvl w:val="0"/>
          <w:numId w:val="13"/>
        </w:numPr>
        <w:pBdr>
          <w:top w:val="nil"/>
          <w:left w:val="nil"/>
          <w:bottom w:val="nil"/>
          <w:right w:val="nil"/>
          <w:between w:val="nil"/>
        </w:pBdr>
        <w:spacing w:after="0" w:line="360" w:lineRule="auto"/>
        <w:ind w:left="1800"/>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Работилници на најразлични теми поттикнати од потребите на наставниците заради одредени констатирани пропусти</w:t>
      </w:r>
    </w:p>
    <w:p w14:paraId="70F24341" w14:textId="77777777" w:rsidR="00B907AC" w:rsidRPr="00B1375D" w:rsidRDefault="00B907AC" w:rsidP="00BF71E3">
      <w:pPr>
        <w:pBdr>
          <w:top w:val="nil"/>
          <w:left w:val="nil"/>
          <w:bottom w:val="nil"/>
          <w:right w:val="nil"/>
          <w:between w:val="nil"/>
        </w:pBdr>
        <w:spacing w:after="0" w:line="360" w:lineRule="auto"/>
        <w:ind w:left="720"/>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2. Задолжителна дисеминација</w:t>
      </w:r>
    </w:p>
    <w:p w14:paraId="190AFD37" w14:textId="77777777" w:rsidR="00B907AC" w:rsidRPr="00B1375D" w:rsidRDefault="00B907AC" w:rsidP="00BF71E3">
      <w:pPr>
        <w:pBdr>
          <w:top w:val="nil"/>
          <w:left w:val="nil"/>
          <w:bottom w:val="nil"/>
          <w:right w:val="nil"/>
          <w:between w:val="nil"/>
        </w:pBdr>
        <w:spacing w:after="0" w:line="360" w:lineRule="auto"/>
        <w:ind w:left="720"/>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3. Задолжително изработка на извештаи пропратени со евалвација на секој облик од каде ќе произлегуваат и наредните облици на професионален развој</w:t>
      </w:r>
    </w:p>
    <w:p w14:paraId="55A0F056" w14:textId="77777777" w:rsidR="00B907AC" w:rsidRPr="00B1375D" w:rsidRDefault="00B907AC" w:rsidP="0089175A">
      <w:pPr>
        <w:pBdr>
          <w:top w:val="nil"/>
          <w:left w:val="nil"/>
          <w:bottom w:val="nil"/>
          <w:right w:val="nil"/>
          <w:between w:val="nil"/>
        </w:pBdr>
        <w:spacing w:after="240" w:line="360" w:lineRule="auto"/>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ab/>
        <w:t xml:space="preserve">Во изминатите учебни години наставниот кадар, стручната служба и директорот поминаа голем број на екстерни и интерни обуки, семинари и работилници. </w:t>
      </w:r>
    </w:p>
    <w:p w14:paraId="7131ED38" w14:textId="04D05874" w:rsidR="00BF71E3" w:rsidRPr="002E2703" w:rsidRDefault="00B907AC" w:rsidP="0089175A">
      <w:pPr>
        <w:pBdr>
          <w:top w:val="nil"/>
          <w:left w:val="nil"/>
          <w:bottom w:val="nil"/>
          <w:right w:val="nil"/>
          <w:between w:val="nil"/>
        </w:pBdr>
        <w:spacing w:after="240" w:line="360" w:lineRule="auto"/>
        <w:ind w:firstLine="720"/>
        <w:jc w:val="both"/>
        <w:rPr>
          <w:rFonts w:ascii="Arial" w:eastAsia="Times New Roman" w:hAnsi="Arial" w:cs="Arial"/>
          <w:color w:val="000000"/>
          <w:sz w:val="20"/>
          <w:szCs w:val="20"/>
          <w:lang w:val="ru-RU"/>
        </w:rPr>
      </w:pPr>
      <w:r w:rsidRPr="00B1375D">
        <w:rPr>
          <w:rFonts w:ascii="Arial" w:eastAsia="Times New Roman" w:hAnsi="Arial" w:cs="Arial"/>
          <w:color w:val="000000"/>
          <w:sz w:val="20"/>
          <w:szCs w:val="20"/>
          <w:lang w:val="mk-MK"/>
        </w:rPr>
        <w:t xml:space="preserve">За професионалниот развој на вработените се води посебна грижа и постои </w:t>
      </w:r>
      <w:r w:rsidRPr="00B1375D">
        <w:rPr>
          <w:rFonts w:ascii="Arial" w:eastAsia="Times New Roman" w:hAnsi="Arial" w:cs="Arial"/>
          <w:color w:val="2F5496"/>
          <w:sz w:val="20"/>
          <w:szCs w:val="20"/>
          <w:lang w:val="mk-MK"/>
        </w:rPr>
        <w:t>процедура</w:t>
      </w:r>
      <w:r w:rsidRPr="00B1375D">
        <w:rPr>
          <w:rFonts w:ascii="Arial" w:eastAsia="Times New Roman" w:hAnsi="Arial" w:cs="Arial"/>
          <w:color w:val="000000"/>
          <w:sz w:val="20"/>
          <w:szCs w:val="20"/>
          <w:lang w:val="mk-MK"/>
        </w:rPr>
        <w:t xml:space="preserve"> која ја спроведува Училишниот тим за професионален развој, а опфаќа: </w:t>
      </w:r>
    </w:p>
    <w:p w14:paraId="61043BCF" w14:textId="77777777" w:rsidR="00B907AC" w:rsidRPr="00B1375D" w:rsidRDefault="00B907AC" w:rsidP="004478EA">
      <w:pPr>
        <w:numPr>
          <w:ilvl w:val="0"/>
          <w:numId w:val="14"/>
        </w:numPr>
        <w:pBdr>
          <w:top w:val="nil"/>
          <w:left w:val="nil"/>
          <w:bottom w:val="nil"/>
          <w:right w:val="nil"/>
          <w:between w:val="nil"/>
        </w:pBdr>
        <w:spacing w:after="240" w:line="360" w:lineRule="auto"/>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 xml:space="preserve">Анкетирање на наставниците за нивните потреби од професионален развој; </w:t>
      </w:r>
    </w:p>
    <w:p w14:paraId="7A776317" w14:textId="77777777" w:rsidR="00B907AC" w:rsidRPr="00B1375D" w:rsidRDefault="00B907AC" w:rsidP="004478EA">
      <w:pPr>
        <w:numPr>
          <w:ilvl w:val="0"/>
          <w:numId w:val="14"/>
        </w:numPr>
        <w:pBdr>
          <w:top w:val="nil"/>
          <w:left w:val="nil"/>
          <w:bottom w:val="nil"/>
          <w:right w:val="nil"/>
          <w:between w:val="nil"/>
        </w:pBdr>
        <w:spacing w:after="240" w:line="360" w:lineRule="auto"/>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 xml:space="preserve">Согледување на потребите од професионален развој на наставниот кадар, стручната служба и директорот; </w:t>
      </w:r>
    </w:p>
    <w:p w14:paraId="512162F7" w14:textId="77777777" w:rsidR="00B907AC" w:rsidRPr="00B1375D" w:rsidRDefault="00B907AC" w:rsidP="004478EA">
      <w:pPr>
        <w:numPr>
          <w:ilvl w:val="0"/>
          <w:numId w:val="14"/>
        </w:numPr>
        <w:pBdr>
          <w:top w:val="nil"/>
          <w:left w:val="nil"/>
          <w:bottom w:val="nil"/>
          <w:right w:val="nil"/>
          <w:between w:val="nil"/>
        </w:pBdr>
        <w:spacing w:after="240" w:line="360" w:lineRule="auto"/>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 xml:space="preserve">Изготвување на програма за екстерни-интерни обуки со планирани корисници на обуките; </w:t>
      </w:r>
    </w:p>
    <w:p w14:paraId="08DE7015" w14:textId="77777777" w:rsidR="00B907AC" w:rsidRPr="00B1375D" w:rsidRDefault="00B907AC" w:rsidP="004478EA">
      <w:pPr>
        <w:numPr>
          <w:ilvl w:val="0"/>
          <w:numId w:val="14"/>
        </w:numPr>
        <w:pBdr>
          <w:top w:val="nil"/>
          <w:left w:val="nil"/>
          <w:bottom w:val="nil"/>
          <w:right w:val="nil"/>
          <w:between w:val="nil"/>
        </w:pBdr>
        <w:spacing w:after="240" w:line="360" w:lineRule="auto"/>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 xml:space="preserve">Водење на база на податоци за посетени екстерни и интерни обуки, семинари и работилници наставниот кадар, стручната служба и директорот; </w:t>
      </w:r>
    </w:p>
    <w:p w14:paraId="587E7AA4" w14:textId="77777777" w:rsidR="00B907AC" w:rsidRPr="00B1375D" w:rsidRDefault="00B907AC" w:rsidP="004478EA">
      <w:pPr>
        <w:numPr>
          <w:ilvl w:val="0"/>
          <w:numId w:val="14"/>
        </w:numPr>
        <w:pBdr>
          <w:top w:val="nil"/>
          <w:left w:val="nil"/>
          <w:bottom w:val="nil"/>
          <w:right w:val="nil"/>
          <w:between w:val="nil"/>
        </w:pBdr>
        <w:spacing w:after="240" w:line="360" w:lineRule="auto"/>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lastRenderedPageBreak/>
        <w:t xml:space="preserve">Изготвување на извештаи за посетени екстерни и интерни обуки, семинари и работилници од наставниот кадар, стручната служба и директорот; </w:t>
      </w:r>
    </w:p>
    <w:p w14:paraId="0733DB72" w14:textId="77777777" w:rsidR="00B907AC" w:rsidRPr="00B1375D" w:rsidRDefault="00B907AC" w:rsidP="004478EA">
      <w:pPr>
        <w:numPr>
          <w:ilvl w:val="0"/>
          <w:numId w:val="14"/>
        </w:numPr>
        <w:pBdr>
          <w:top w:val="nil"/>
          <w:left w:val="nil"/>
          <w:bottom w:val="nil"/>
          <w:right w:val="nil"/>
          <w:between w:val="nil"/>
        </w:pBdr>
        <w:spacing w:after="240" w:line="360" w:lineRule="auto"/>
        <w:contextualSpacing/>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 xml:space="preserve">Реализација на интерни дисеминации. </w:t>
      </w:r>
    </w:p>
    <w:p w14:paraId="6B764D2C" w14:textId="77777777" w:rsidR="00B907AC" w:rsidRPr="00B1375D" w:rsidRDefault="00B907AC" w:rsidP="0089175A">
      <w:pPr>
        <w:pBdr>
          <w:top w:val="nil"/>
          <w:left w:val="nil"/>
          <w:bottom w:val="nil"/>
          <w:right w:val="nil"/>
          <w:between w:val="nil"/>
        </w:pBdr>
        <w:spacing w:after="240" w:line="360" w:lineRule="auto"/>
        <w:jc w:val="both"/>
        <w:rPr>
          <w:rFonts w:ascii="Arial" w:eastAsia="Times New Roman" w:hAnsi="Arial" w:cs="Arial"/>
          <w:color w:val="000000"/>
          <w:sz w:val="20"/>
          <w:szCs w:val="20"/>
          <w:lang w:val="mk-MK"/>
        </w:rPr>
      </w:pPr>
      <w:r w:rsidRPr="00B1375D">
        <w:rPr>
          <w:rFonts w:ascii="Arial" w:eastAsia="Times New Roman" w:hAnsi="Arial" w:cs="Arial"/>
          <w:color w:val="000000"/>
          <w:sz w:val="20"/>
          <w:szCs w:val="20"/>
          <w:lang w:val="mk-MK"/>
        </w:rPr>
        <w:tab/>
        <w:t xml:space="preserve">Секој наставник е задолжен за водење на сопствено </w:t>
      </w:r>
      <w:r w:rsidRPr="00B1375D">
        <w:rPr>
          <w:rFonts w:ascii="Arial" w:eastAsia="Times New Roman" w:hAnsi="Arial" w:cs="Arial"/>
          <w:color w:val="2F5496"/>
          <w:sz w:val="20"/>
          <w:szCs w:val="20"/>
          <w:lang w:val="mk-MK"/>
        </w:rPr>
        <w:t>професионално досие</w:t>
      </w:r>
      <w:r w:rsidRPr="00B1375D">
        <w:rPr>
          <w:rFonts w:ascii="Arial" w:eastAsia="Times New Roman" w:hAnsi="Arial" w:cs="Arial"/>
          <w:color w:val="000000"/>
          <w:sz w:val="20"/>
          <w:szCs w:val="20"/>
          <w:lang w:val="mk-MK"/>
        </w:rPr>
        <w:t xml:space="preserve"> за чија контрола задолжени се директорот, стручните соработници, инспекторите од ДПИ, општинскиот просветен инспектор.</w:t>
      </w:r>
    </w:p>
    <w:p w14:paraId="0269BC9B" w14:textId="27001DB2" w:rsidR="00B907AC" w:rsidRPr="00BD4671" w:rsidRDefault="00B907AC" w:rsidP="0089175A">
      <w:pPr>
        <w:pBdr>
          <w:top w:val="nil"/>
          <w:left w:val="nil"/>
          <w:bottom w:val="nil"/>
          <w:right w:val="nil"/>
          <w:between w:val="nil"/>
        </w:pBdr>
        <w:spacing w:after="240" w:line="360" w:lineRule="auto"/>
        <w:jc w:val="both"/>
        <w:rPr>
          <w:rFonts w:ascii="Arial" w:eastAsia="Times New Roman" w:hAnsi="Arial" w:cs="Arial"/>
          <w:color w:val="000000"/>
          <w:sz w:val="20"/>
          <w:szCs w:val="20"/>
          <w:lang w:val="ru-RU"/>
        </w:rPr>
      </w:pPr>
      <w:r w:rsidRPr="00B1375D">
        <w:rPr>
          <w:rFonts w:ascii="Arial" w:eastAsia="Times New Roman" w:hAnsi="Arial" w:cs="Arial"/>
          <w:color w:val="000000"/>
          <w:sz w:val="20"/>
          <w:szCs w:val="20"/>
          <w:lang w:val="mk-MK"/>
        </w:rPr>
        <w:tab/>
        <w:t>Секој наставник треба да е мотивиран за постојано посетување на разни семинари, обуки, конференции, регионални средби заради стекнување на нови искуства, сертификати.</w:t>
      </w:r>
    </w:p>
    <w:tbl>
      <w:tblPr>
        <w:tblStyle w:val="LightGrid-Accent117"/>
        <w:tblW w:w="14058" w:type="dxa"/>
        <w:tblLayout w:type="fixed"/>
        <w:tblLook w:val="0400" w:firstRow="0" w:lastRow="0" w:firstColumn="0" w:lastColumn="0" w:noHBand="0" w:noVBand="1"/>
      </w:tblPr>
      <w:tblGrid>
        <w:gridCol w:w="1100"/>
        <w:gridCol w:w="11274"/>
        <w:gridCol w:w="1684"/>
      </w:tblGrid>
      <w:tr w:rsidR="00B907AC" w:rsidRPr="00B1375D" w14:paraId="74BAD717" w14:textId="77777777" w:rsidTr="00441FBE">
        <w:trPr>
          <w:cnfStyle w:val="000000100000" w:firstRow="0" w:lastRow="0" w:firstColumn="0" w:lastColumn="0" w:oddVBand="0" w:evenVBand="0" w:oddHBand="1" w:evenHBand="0" w:firstRowFirstColumn="0" w:firstRowLastColumn="0" w:lastRowFirstColumn="0" w:lastRowLastColumn="0"/>
          <w:trHeight w:val="20"/>
        </w:trPr>
        <w:tc>
          <w:tcPr>
            <w:tcW w:w="1100" w:type="dxa"/>
            <w:vAlign w:val="center"/>
            <w:hideMark/>
          </w:tcPr>
          <w:p w14:paraId="2D7525EE" w14:textId="77777777" w:rsidR="00B907AC" w:rsidRPr="00B1375D" w:rsidRDefault="00B907AC" w:rsidP="0089175A">
            <w:pPr>
              <w:spacing w:after="0" w:line="360" w:lineRule="auto"/>
              <w:jc w:val="center"/>
              <w:rPr>
                <w:rFonts w:ascii="Arial" w:eastAsia="Times New Roman" w:hAnsi="Arial" w:cs="Arial"/>
                <w:b/>
                <w:sz w:val="20"/>
                <w:szCs w:val="20"/>
              </w:rPr>
            </w:pPr>
            <w:r w:rsidRPr="00B1375D">
              <w:rPr>
                <w:rFonts w:ascii="Arial" w:eastAsia="Times New Roman" w:hAnsi="Arial" w:cs="Arial"/>
                <w:b/>
                <w:sz w:val="20"/>
                <w:szCs w:val="20"/>
              </w:rPr>
              <w:t>Ред.бр</w:t>
            </w:r>
          </w:p>
        </w:tc>
        <w:tc>
          <w:tcPr>
            <w:tcW w:w="11274" w:type="dxa"/>
            <w:vAlign w:val="center"/>
            <w:hideMark/>
          </w:tcPr>
          <w:p w14:paraId="023CE7F8" w14:textId="77777777" w:rsidR="00B907AC" w:rsidRPr="00B1375D" w:rsidRDefault="00B907AC" w:rsidP="0089175A">
            <w:pPr>
              <w:spacing w:after="0" w:line="360" w:lineRule="auto"/>
              <w:jc w:val="center"/>
              <w:rPr>
                <w:rFonts w:ascii="Arial" w:eastAsia="Times New Roman" w:hAnsi="Arial" w:cs="Arial"/>
                <w:b/>
                <w:sz w:val="20"/>
                <w:szCs w:val="20"/>
              </w:rPr>
            </w:pPr>
            <w:r w:rsidRPr="00B1375D">
              <w:rPr>
                <w:rFonts w:ascii="Arial" w:eastAsia="Times New Roman" w:hAnsi="Arial" w:cs="Arial"/>
                <w:b/>
                <w:sz w:val="20"/>
                <w:szCs w:val="20"/>
              </w:rPr>
              <w:t>Програмска  содржина</w:t>
            </w:r>
          </w:p>
        </w:tc>
        <w:tc>
          <w:tcPr>
            <w:tcW w:w="1684" w:type="dxa"/>
            <w:vAlign w:val="center"/>
            <w:hideMark/>
          </w:tcPr>
          <w:p w14:paraId="759BCAAA" w14:textId="77777777" w:rsidR="00B907AC" w:rsidRPr="00B1375D" w:rsidRDefault="00B907AC" w:rsidP="0089175A">
            <w:pPr>
              <w:spacing w:after="0" w:line="360" w:lineRule="auto"/>
              <w:jc w:val="center"/>
              <w:rPr>
                <w:rFonts w:ascii="Arial" w:eastAsia="Times New Roman" w:hAnsi="Arial" w:cs="Arial"/>
                <w:b/>
                <w:sz w:val="20"/>
                <w:szCs w:val="20"/>
              </w:rPr>
            </w:pPr>
            <w:r w:rsidRPr="00B1375D">
              <w:rPr>
                <w:rFonts w:ascii="Arial" w:eastAsia="Times New Roman" w:hAnsi="Arial" w:cs="Arial"/>
                <w:b/>
                <w:sz w:val="20"/>
                <w:szCs w:val="20"/>
              </w:rPr>
              <w:t>Реализатор</w:t>
            </w:r>
          </w:p>
        </w:tc>
      </w:tr>
      <w:tr w:rsidR="00B907AC" w:rsidRPr="00B1375D" w14:paraId="5C6215E4" w14:textId="77777777" w:rsidTr="00441FBE">
        <w:trPr>
          <w:cnfStyle w:val="000000010000" w:firstRow="0" w:lastRow="0" w:firstColumn="0" w:lastColumn="0" w:oddVBand="0" w:evenVBand="0" w:oddHBand="0" w:evenHBand="1" w:firstRowFirstColumn="0" w:firstRowLastColumn="0" w:lastRowFirstColumn="0" w:lastRowLastColumn="0"/>
          <w:trHeight w:val="20"/>
        </w:trPr>
        <w:tc>
          <w:tcPr>
            <w:tcW w:w="1100" w:type="dxa"/>
            <w:vAlign w:val="center"/>
            <w:hideMark/>
          </w:tcPr>
          <w:p w14:paraId="3EDA7D86" w14:textId="77777777" w:rsidR="00B907AC" w:rsidRPr="00B1375D" w:rsidRDefault="00B907AC" w:rsidP="0089175A">
            <w:pPr>
              <w:spacing w:after="0" w:line="360" w:lineRule="auto"/>
              <w:jc w:val="center"/>
              <w:rPr>
                <w:rFonts w:ascii="Arial" w:eastAsia="Times New Roman" w:hAnsi="Arial" w:cs="Arial"/>
                <w:b/>
                <w:sz w:val="20"/>
                <w:szCs w:val="20"/>
              </w:rPr>
            </w:pPr>
            <w:r w:rsidRPr="00B1375D">
              <w:rPr>
                <w:rFonts w:ascii="Arial" w:eastAsia="Times New Roman" w:hAnsi="Arial" w:cs="Arial"/>
                <w:b/>
                <w:sz w:val="20"/>
                <w:szCs w:val="20"/>
              </w:rPr>
              <w:t>I</w:t>
            </w:r>
          </w:p>
        </w:tc>
        <w:tc>
          <w:tcPr>
            <w:tcW w:w="11274" w:type="dxa"/>
            <w:hideMark/>
          </w:tcPr>
          <w:p w14:paraId="5F0E545F" w14:textId="77777777" w:rsidR="00B907AC" w:rsidRPr="00B1375D" w:rsidRDefault="00B907AC" w:rsidP="0089175A">
            <w:pPr>
              <w:spacing w:after="0" w:line="360" w:lineRule="auto"/>
              <w:rPr>
                <w:rFonts w:ascii="Arial" w:eastAsia="Times New Roman" w:hAnsi="Arial" w:cs="Arial"/>
                <w:b/>
                <w:sz w:val="20"/>
                <w:szCs w:val="20"/>
              </w:rPr>
            </w:pPr>
            <w:r w:rsidRPr="00B1375D">
              <w:rPr>
                <w:rFonts w:ascii="Arial" w:eastAsia="Times New Roman" w:hAnsi="Arial" w:cs="Arial"/>
                <w:b/>
                <w:sz w:val="20"/>
                <w:szCs w:val="20"/>
              </w:rPr>
              <w:t>Подготовка на почетници-наставници</w:t>
            </w:r>
          </w:p>
        </w:tc>
        <w:tc>
          <w:tcPr>
            <w:tcW w:w="1684" w:type="dxa"/>
          </w:tcPr>
          <w:p w14:paraId="43C7A06C" w14:textId="77777777" w:rsidR="00B907AC" w:rsidRPr="00B1375D" w:rsidRDefault="00B907AC" w:rsidP="0089175A">
            <w:pPr>
              <w:spacing w:after="0" w:line="360" w:lineRule="auto"/>
              <w:rPr>
                <w:rFonts w:ascii="Arial" w:eastAsia="Times New Roman" w:hAnsi="Arial" w:cs="Arial"/>
                <w:b/>
                <w:sz w:val="20"/>
                <w:szCs w:val="20"/>
              </w:rPr>
            </w:pPr>
          </w:p>
        </w:tc>
      </w:tr>
      <w:tr w:rsidR="00B907AC" w:rsidRPr="00B1375D" w14:paraId="5E071DBF" w14:textId="77777777" w:rsidTr="00441FBE">
        <w:trPr>
          <w:cnfStyle w:val="000000100000" w:firstRow="0" w:lastRow="0" w:firstColumn="0" w:lastColumn="0" w:oddVBand="0" w:evenVBand="0" w:oddHBand="1" w:evenHBand="0" w:firstRowFirstColumn="0" w:firstRowLastColumn="0" w:lastRowFirstColumn="0" w:lastRowLastColumn="0"/>
          <w:trHeight w:val="20"/>
        </w:trPr>
        <w:tc>
          <w:tcPr>
            <w:tcW w:w="1100" w:type="dxa"/>
            <w:vAlign w:val="center"/>
            <w:hideMark/>
          </w:tcPr>
          <w:p w14:paraId="39EEB0AF" w14:textId="77777777" w:rsidR="00B907AC" w:rsidRPr="00B1375D" w:rsidRDefault="00B907AC" w:rsidP="0089175A">
            <w:pPr>
              <w:spacing w:after="0" w:line="360" w:lineRule="auto"/>
              <w:jc w:val="center"/>
              <w:rPr>
                <w:rFonts w:ascii="Arial" w:eastAsia="Times New Roman" w:hAnsi="Arial" w:cs="Arial"/>
                <w:sz w:val="20"/>
                <w:szCs w:val="20"/>
              </w:rPr>
            </w:pPr>
            <w:r w:rsidRPr="00B1375D">
              <w:rPr>
                <w:rFonts w:ascii="Arial" w:eastAsia="Times New Roman" w:hAnsi="Arial" w:cs="Arial"/>
                <w:sz w:val="20"/>
                <w:szCs w:val="20"/>
              </w:rPr>
              <w:t>1.</w:t>
            </w:r>
          </w:p>
        </w:tc>
        <w:tc>
          <w:tcPr>
            <w:tcW w:w="11274" w:type="dxa"/>
            <w:hideMark/>
          </w:tcPr>
          <w:p w14:paraId="14FCEFC9" w14:textId="77777777" w:rsidR="00B907AC" w:rsidRPr="00B1375D" w:rsidRDefault="00B907AC"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Во текот на учебната година наставничкиот совет дава мислење за менторирани приправници</w:t>
            </w:r>
          </w:p>
        </w:tc>
        <w:tc>
          <w:tcPr>
            <w:tcW w:w="1684" w:type="dxa"/>
            <w:hideMark/>
          </w:tcPr>
          <w:p w14:paraId="4687AD10" w14:textId="77777777" w:rsidR="00B907AC" w:rsidRPr="00B1375D" w:rsidRDefault="00B907AC"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наставнички совет</w:t>
            </w:r>
          </w:p>
        </w:tc>
      </w:tr>
      <w:tr w:rsidR="00B907AC" w:rsidRPr="000C6B0A" w14:paraId="1223D522" w14:textId="77777777" w:rsidTr="00441FBE">
        <w:trPr>
          <w:cnfStyle w:val="000000010000" w:firstRow="0" w:lastRow="0" w:firstColumn="0" w:lastColumn="0" w:oddVBand="0" w:evenVBand="0" w:oddHBand="0" w:evenHBand="1" w:firstRowFirstColumn="0" w:firstRowLastColumn="0" w:lastRowFirstColumn="0" w:lastRowLastColumn="0"/>
          <w:trHeight w:val="20"/>
        </w:trPr>
        <w:tc>
          <w:tcPr>
            <w:tcW w:w="1100" w:type="dxa"/>
            <w:vAlign w:val="center"/>
            <w:hideMark/>
          </w:tcPr>
          <w:p w14:paraId="520D078B" w14:textId="77777777" w:rsidR="00B907AC" w:rsidRPr="00B1375D" w:rsidRDefault="00B907AC" w:rsidP="0089175A">
            <w:pPr>
              <w:spacing w:after="0" w:line="360" w:lineRule="auto"/>
              <w:jc w:val="center"/>
              <w:rPr>
                <w:rFonts w:ascii="Arial" w:eastAsia="Times New Roman" w:hAnsi="Arial" w:cs="Arial"/>
                <w:sz w:val="20"/>
                <w:szCs w:val="20"/>
              </w:rPr>
            </w:pPr>
            <w:r w:rsidRPr="00B1375D">
              <w:rPr>
                <w:rFonts w:ascii="Arial" w:eastAsia="Times New Roman" w:hAnsi="Arial" w:cs="Arial"/>
                <w:sz w:val="20"/>
                <w:szCs w:val="20"/>
              </w:rPr>
              <w:t>2.</w:t>
            </w:r>
          </w:p>
        </w:tc>
        <w:tc>
          <w:tcPr>
            <w:tcW w:w="11274" w:type="dxa"/>
            <w:hideMark/>
          </w:tcPr>
          <w:p w14:paraId="58E7538F" w14:textId="77777777" w:rsidR="00B907AC" w:rsidRPr="00B1375D" w:rsidRDefault="00B907AC"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Програмирање на воспитно-образовната работа за почетници</w:t>
            </w:r>
          </w:p>
        </w:tc>
        <w:tc>
          <w:tcPr>
            <w:tcW w:w="1684" w:type="dxa"/>
          </w:tcPr>
          <w:p w14:paraId="3D7D7CA7" w14:textId="77777777" w:rsidR="00B907AC" w:rsidRPr="00B1375D" w:rsidRDefault="00B907AC" w:rsidP="0089175A">
            <w:pPr>
              <w:spacing w:after="0" w:line="360" w:lineRule="auto"/>
              <w:rPr>
                <w:rFonts w:ascii="Arial" w:eastAsia="Times New Roman" w:hAnsi="Arial" w:cs="Arial"/>
                <w:sz w:val="20"/>
                <w:szCs w:val="20"/>
              </w:rPr>
            </w:pPr>
          </w:p>
        </w:tc>
      </w:tr>
      <w:tr w:rsidR="00B907AC" w:rsidRPr="00B1375D" w14:paraId="510A37B4" w14:textId="77777777" w:rsidTr="00441FBE">
        <w:trPr>
          <w:cnfStyle w:val="000000100000" w:firstRow="0" w:lastRow="0" w:firstColumn="0" w:lastColumn="0" w:oddVBand="0" w:evenVBand="0" w:oddHBand="1" w:evenHBand="0" w:firstRowFirstColumn="0" w:firstRowLastColumn="0" w:lastRowFirstColumn="0" w:lastRowLastColumn="0"/>
          <w:trHeight w:val="20"/>
        </w:trPr>
        <w:tc>
          <w:tcPr>
            <w:tcW w:w="1100" w:type="dxa"/>
            <w:vAlign w:val="center"/>
            <w:hideMark/>
          </w:tcPr>
          <w:p w14:paraId="03B43141" w14:textId="77777777" w:rsidR="00B907AC" w:rsidRPr="00B1375D" w:rsidRDefault="00B907AC" w:rsidP="0089175A">
            <w:pPr>
              <w:spacing w:after="0" w:line="360" w:lineRule="auto"/>
              <w:jc w:val="center"/>
              <w:rPr>
                <w:rFonts w:ascii="Arial" w:eastAsia="Times New Roman" w:hAnsi="Arial" w:cs="Arial"/>
                <w:sz w:val="20"/>
                <w:szCs w:val="20"/>
              </w:rPr>
            </w:pPr>
            <w:r w:rsidRPr="00B1375D">
              <w:rPr>
                <w:rFonts w:ascii="Arial" w:eastAsia="Times New Roman" w:hAnsi="Arial" w:cs="Arial"/>
                <w:sz w:val="20"/>
                <w:szCs w:val="20"/>
              </w:rPr>
              <w:t>3.</w:t>
            </w:r>
          </w:p>
        </w:tc>
        <w:tc>
          <w:tcPr>
            <w:tcW w:w="11274" w:type="dxa"/>
            <w:hideMark/>
          </w:tcPr>
          <w:p w14:paraId="32D22B0F" w14:textId="77777777" w:rsidR="00B907AC" w:rsidRPr="00B1375D" w:rsidRDefault="00B907AC"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Задолжително присуство на наставниците-почетници на нагледни часови</w:t>
            </w:r>
          </w:p>
        </w:tc>
        <w:tc>
          <w:tcPr>
            <w:tcW w:w="1684" w:type="dxa"/>
            <w:hideMark/>
          </w:tcPr>
          <w:p w14:paraId="43CAAAE0" w14:textId="77777777" w:rsidR="00B907AC" w:rsidRPr="00B1375D" w:rsidRDefault="00B907AC"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ментор наставник</w:t>
            </w:r>
          </w:p>
        </w:tc>
      </w:tr>
      <w:tr w:rsidR="00B907AC" w:rsidRPr="000C6B0A" w14:paraId="6C2A2142" w14:textId="77777777" w:rsidTr="00441FBE">
        <w:trPr>
          <w:cnfStyle w:val="000000010000" w:firstRow="0" w:lastRow="0" w:firstColumn="0" w:lastColumn="0" w:oddVBand="0" w:evenVBand="0" w:oddHBand="0" w:evenHBand="1" w:firstRowFirstColumn="0" w:firstRowLastColumn="0" w:lastRowFirstColumn="0" w:lastRowLastColumn="0"/>
          <w:trHeight w:val="20"/>
        </w:trPr>
        <w:tc>
          <w:tcPr>
            <w:tcW w:w="1100" w:type="dxa"/>
            <w:vAlign w:val="center"/>
            <w:hideMark/>
          </w:tcPr>
          <w:p w14:paraId="1007D68D" w14:textId="77777777" w:rsidR="00B907AC" w:rsidRPr="00B1375D" w:rsidRDefault="00B907AC" w:rsidP="0089175A">
            <w:pPr>
              <w:spacing w:after="0" w:line="360" w:lineRule="auto"/>
              <w:jc w:val="center"/>
              <w:rPr>
                <w:rFonts w:ascii="Arial" w:eastAsia="Times New Roman" w:hAnsi="Arial" w:cs="Arial"/>
                <w:b/>
                <w:sz w:val="20"/>
                <w:szCs w:val="20"/>
              </w:rPr>
            </w:pPr>
            <w:r w:rsidRPr="00B1375D">
              <w:rPr>
                <w:rFonts w:ascii="Arial" w:eastAsia="Times New Roman" w:hAnsi="Arial" w:cs="Arial"/>
                <w:b/>
                <w:sz w:val="20"/>
                <w:szCs w:val="20"/>
              </w:rPr>
              <w:t>II</w:t>
            </w:r>
          </w:p>
        </w:tc>
        <w:tc>
          <w:tcPr>
            <w:tcW w:w="11274" w:type="dxa"/>
            <w:hideMark/>
          </w:tcPr>
          <w:p w14:paraId="17BE90C1" w14:textId="77777777" w:rsidR="00B907AC" w:rsidRPr="00B1375D" w:rsidRDefault="00B907AC" w:rsidP="0089175A">
            <w:pPr>
              <w:spacing w:after="0" w:line="360" w:lineRule="auto"/>
              <w:rPr>
                <w:rFonts w:ascii="Arial" w:eastAsia="Times New Roman" w:hAnsi="Arial" w:cs="Arial"/>
                <w:b/>
                <w:sz w:val="20"/>
                <w:szCs w:val="20"/>
              </w:rPr>
            </w:pPr>
            <w:r w:rsidRPr="00B1375D">
              <w:rPr>
                <w:rFonts w:ascii="Arial" w:eastAsia="Times New Roman" w:hAnsi="Arial" w:cs="Arial"/>
                <w:b/>
                <w:sz w:val="20"/>
                <w:szCs w:val="20"/>
              </w:rPr>
              <w:t>Перманентно усовршување на наставници со подолг работен стаж</w:t>
            </w:r>
          </w:p>
        </w:tc>
        <w:tc>
          <w:tcPr>
            <w:tcW w:w="1684" w:type="dxa"/>
          </w:tcPr>
          <w:p w14:paraId="04C3F211" w14:textId="77777777" w:rsidR="00B907AC" w:rsidRPr="00B1375D" w:rsidRDefault="00B907AC" w:rsidP="0089175A">
            <w:pPr>
              <w:spacing w:after="0" w:line="360" w:lineRule="auto"/>
              <w:rPr>
                <w:rFonts w:ascii="Arial" w:eastAsia="Times New Roman" w:hAnsi="Arial" w:cs="Arial"/>
                <w:b/>
                <w:sz w:val="20"/>
                <w:szCs w:val="20"/>
              </w:rPr>
            </w:pPr>
          </w:p>
        </w:tc>
      </w:tr>
      <w:tr w:rsidR="00B907AC" w:rsidRPr="000C6B0A" w14:paraId="0C111BA5" w14:textId="77777777" w:rsidTr="00441FBE">
        <w:trPr>
          <w:cnfStyle w:val="000000100000" w:firstRow="0" w:lastRow="0" w:firstColumn="0" w:lastColumn="0" w:oddVBand="0" w:evenVBand="0" w:oddHBand="1" w:evenHBand="0" w:firstRowFirstColumn="0" w:firstRowLastColumn="0" w:lastRowFirstColumn="0" w:lastRowLastColumn="0"/>
          <w:trHeight w:val="20"/>
        </w:trPr>
        <w:tc>
          <w:tcPr>
            <w:tcW w:w="1100" w:type="dxa"/>
            <w:vAlign w:val="center"/>
            <w:hideMark/>
          </w:tcPr>
          <w:p w14:paraId="274ACBD3" w14:textId="77777777" w:rsidR="00B907AC" w:rsidRPr="00B1375D" w:rsidRDefault="00B907AC" w:rsidP="0089175A">
            <w:pPr>
              <w:spacing w:after="0" w:line="360" w:lineRule="auto"/>
              <w:jc w:val="center"/>
              <w:rPr>
                <w:rFonts w:ascii="Arial" w:eastAsia="Times New Roman" w:hAnsi="Arial" w:cs="Arial"/>
                <w:sz w:val="20"/>
                <w:szCs w:val="20"/>
              </w:rPr>
            </w:pPr>
            <w:r w:rsidRPr="00B1375D">
              <w:rPr>
                <w:rFonts w:ascii="Arial" w:eastAsia="Times New Roman" w:hAnsi="Arial" w:cs="Arial"/>
                <w:sz w:val="20"/>
                <w:szCs w:val="20"/>
              </w:rPr>
              <w:t>1.</w:t>
            </w:r>
          </w:p>
        </w:tc>
        <w:tc>
          <w:tcPr>
            <w:tcW w:w="11274" w:type="dxa"/>
            <w:hideMark/>
          </w:tcPr>
          <w:p w14:paraId="7B7A3863" w14:textId="77777777" w:rsidR="00B907AC" w:rsidRPr="00B1375D" w:rsidRDefault="00B907AC"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Подготвуваат и одржуваат нагледни часови</w:t>
            </w:r>
          </w:p>
        </w:tc>
        <w:tc>
          <w:tcPr>
            <w:tcW w:w="1684" w:type="dxa"/>
          </w:tcPr>
          <w:p w14:paraId="1AD22CE5" w14:textId="77777777" w:rsidR="00B907AC" w:rsidRPr="00B1375D" w:rsidRDefault="00B907AC" w:rsidP="0089175A">
            <w:pPr>
              <w:spacing w:after="0" w:line="360" w:lineRule="auto"/>
              <w:rPr>
                <w:rFonts w:ascii="Arial" w:eastAsia="Times New Roman" w:hAnsi="Arial" w:cs="Arial"/>
                <w:sz w:val="20"/>
                <w:szCs w:val="20"/>
              </w:rPr>
            </w:pPr>
          </w:p>
        </w:tc>
      </w:tr>
      <w:tr w:rsidR="00B907AC" w:rsidRPr="000C6B0A" w14:paraId="16898425" w14:textId="77777777" w:rsidTr="00441FBE">
        <w:trPr>
          <w:cnfStyle w:val="000000010000" w:firstRow="0" w:lastRow="0" w:firstColumn="0" w:lastColumn="0" w:oddVBand="0" w:evenVBand="0" w:oddHBand="0" w:evenHBand="1" w:firstRowFirstColumn="0" w:firstRowLastColumn="0" w:lastRowFirstColumn="0" w:lastRowLastColumn="0"/>
          <w:trHeight w:val="20"/>
        </w:trPr>
        <w:tc>
          <w:tcPr>
            <w:tcW w:w="1100" w:type="dxa"/>
            <w:vAlign w:val="center"/>
            <w:hideMark/>
          </w:tcPr>
          <w:p w14:paraId="075E433D" w14:textId="77777777" w:rsidR="00B907AC" w:rsidRPr="00B1375D" w:rsidRDefault="00B907AC" w:rsidP="0089175A">
            <w:pPr>
              <w:spacing w:after="0" w:line="360" w:lineRule="auto"/>
              <w:jc w:val="center"/>
              <w:rPr>
                <w:rFonts w:ascii="Arial" w:eastAsia="Times New Roman" w:hAnsi="Arial" w:cs="Arial"/>
                <w:b/>
                <w:sz w:val="20"/>
                <w:szCs w:val="20"/>
              </w:rPr>
            </w:pPr>
            <w:r w:rsidRPr="00B1375D">
              <w:rPr>
                <w:rFonts w:ascii="Arial" w:eastAsia="Times New Roman" w:hAnsi="Arial" w:cs="Arial"/>
                <w:b/>
                <w:sz w:val="20"/>
                <w:szCs w:val="20"/>
              </w:rPr>
              <w:t>III</w:t>
            </w:r>
          </w:p>
        </w:tc>
        <w:tc>
          <w:tcPr>
            <w:tcW w:w="11274" w:type="dxa"/>
            <w:hideMark/>
          </w:tcPr>
          <w:p w14:paraId="46463AC6" w14:textId="77777777" w:rsidR="00B907AC" w:rsidRPr="00B1375D" w:rsidRDefault="00B907AC" w:rsidP="0089175A">
            <w:pPr>
              <w:spacing w:after="0" w:line="360" w:lineRule="auto"/>
              <w:rPr>
                <w:rFonts w:ascii="Arial" w:eastAsia="Times New Roman" w:hAnsi="Arial" w:cs="Arial"/>
                <w:b/>
                <w:sz w:val="20"/>
                <w:szCs w:val="20"/>
              </w:rPr>
            </w:pPr>
            <w:r w:rsidRPr="00B1375D">
              <w:rPr>
                <w:rFonts w:ascii="Arial" w:eastAsia="Times New Roman" w:hAnsi="Arial" w:cs="Arial"/>
                <w:b/>
                <w:sz w:val="20"/>
                <w:szCs w:val="20"/>
              </w:rPr>
              <w:t>Усовршување на наставниците преку семинари, обуки и дисеминации</w:t>
            </w:r>
          </w:p>
        </w:tc>
        <w:tc>
          <w:tcPr>
            <w:tcW w:w="1684" w:type="dxa"/>
          </w:tcPr>
          <w:p w14:paraId="0F499FF0" w14:textId="77777777" w:rsidR="00B907AC" w:rsidRPr="00B1375D" w:rsidRDefault="00B907AC" w:rsidP="0089175A">
            <w:pPr>
              <w:spacing w:after="0" w:line="360" w:lineRule="auto"/>
              <w:rPr>
                <w:rFonts w:ascii="Arial" w:eastAsia="Times New Roman" w:hAnsi="Arial" w:cs="Arial"/>
                <w:b/>
                <w:sz w:val="20"/>
                <w:szCs w:val="20"/>
              </w:rPr>
            </w:pPr>
          </w:p>
        </w:tc>
      </w:tr>
      <w:tr w:rsidR="00B907AC" w:rsidRPr="000C6B0A" w14:paraId="10629F30" w14:textId="77777777" w:rsidTr="00441FBE">
        <w:trPr>
          <w:cnfStyle w:val="000000100000" w:firstRow="0" w:lastRow="0" w:firstColumn="0" w:lastColumn="0" w:oddVBand="0" w:evenVBand="0" w:oddHBand="1" w:evenHBand="0" w:firstRowFirstColumn="0" w:firstRowLastColumn="0" w:lastRowFirstColumn="0" w:lastRowLastColumn="0"/>
          <w:trHeight w:val="20"/>
        </w:trPr>
        <w:tc>
          <w:tcPr>
            <w:tcW w:w="1100" w:type="dxa"/>
            <w:vAlign w:val="center"/>
            <w:hideMark/>
          </w:tcPr>
          <w:p w14:paraId="349F3DA2" w14:textId="77777777" w:rsidR="00B907AC" w:rsidRPr="00B1375D" w:rsidRDefault="00B907AC" w:rsidP="0089175A">
            <w:pPr>
              <w:spacing w:after="0" w:line="360" w:lineRule="auto"/>
              <w:jc w:val="center"/>
              <w:rPr>
                <w:rFonts w:ascii="Arial" w:eastAsia="Times New Roman" w:hAnsi="Arial" w:cs="Arial"/>
                <w:sz w:val="20"/>
                <w:szCs w:val="20"/>
              </w:rPr>
            </w:pPr>
            <w:r w:rsidRPr="00B1375D">
              <w:rPr>
                <w:rFonts w:ascii="Arial" w:eastAsia="Times New Roman" w:hAnsi="Arial" w:cs="Arial"/>
                <w:sz w:val="20"/>
                <w:szCs w:val="20"/>
              </w:rPr>
              <w:t>1.</w:t>
            </w:r>
          </w:p>
        </w:tc>
        <w:tc>
          <w:tcPr>
            <w:tcW w:w="11274" w:type="dxa"/>
            <w:hideMark/>
          </w:tcPr>
          <w:p w14:paraId="5C0C408C" w14:textId="77777777" w:rsidR="00B907AC" w:rsidRPr="00B1375D" w:rsidRDefault="00B907AC"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Сите наставници ќе бидат вклучени во семинари организирано од БРО</w:t>
            </w:r>
          </w:p>
        </w:tc>
        <w:tc>
          <w:tcPr>
            <w:tcW w:w="1684" w:type="dxa"/>
          </w:tcPr>
          <w:p w14:paraId="5D152CC0" w14:textId="77777777" w:rsidR="00B907AC" w:rsidRPr="00B1375D" w:rsidRDefault="00B907AC" w:rsidP="0089175A">
            <w:pPr>
              <w:spacing w:after="0" w:line="360" w:lineRule="auto"/>
              <w:rPr>
                <w:rFonts w:ascii="Arial" w:eastAsia="Times New Roman" w:hAnsi="Arial" w:cs="Arial"/>
                <w:sz w:val="20"/>
                <w:szCs w:val="20"/>
              </w:rPr>
            </w:pPr>
          </w:p>
        </w:tc>
      </w:tr>
      <w:tr w:rsidR="00B907AC" w:rsidRPr="000C6B0A" w14:paraId="51F777B0" w14:textId="77777777" w:rsidTr="00441FBE">
        <w:trPr>
          <w:cnfStyle w:val="000000010000" w:firstRow="0" w:lastRow="0" w:firstColumn="0" w:lastColumn="0" w:oddVBand="0" w:evenVBand="0" w:oddHBand="0" w:evenHBand="1" w:firstRowFirstColumn="0" w:firstRowLastColumn="0" w:lastRowFirstColumn="0" w:lastRowLastColumn="0"/>
          <w:trHeight w:val="20"/>
        </w:trPr>
        <w:tc>
          <w:tcPr>
            <w:tcW w:w="1100" w:type="dxa"/>
            <w:vAlign w:val="center"/>
            <w:hideMark/>
          </w:tcPr>
          <w:p w14:paraId="3281BB52" w14:textId="77777777" w:rsidR="00B907AC" w:rsidRPr="00B1375D" w:rsidRDefault="00B907AC" w:rsidP="0089175A">
            <w:pPr>
              <w:spacing w:after="0" w:line="360" w:lineRule="auto"/>
              <w:jc w:val="center"/>
              <w:rPr>
                <w:rFonts w:ascii="Arial" w:eastAsia="Times New Roman" w:hAnsi="Arial" w:cs="Arial"/>
                <w:sz w:val="20"/>
                <w:szCs w:val="20"/>
              </w:rPr>
            </w:pPr>
            <w:r w:rsidRPr="00B1375D">
              <w:rPr>
                <w:rFonts w:ascii="Arial" w:eastAsia="Times New Roman" w:hAnsi="Arial" w:cs="Arial"/>
                <w:sz w:val="20"/>
                <w:szCs w:val="20"/>
              </w:rPr>
              <w:t>2.</w:t>
            </w:r>
          </w:p>
        </w:tc>
        <w:tc>
          <w:tcPr>
            <w:tcW w:w="11274" w:type="dxa"/>
            <w:hideMark/>
          </w:tcPr>
          <w:p w14:paraId="35FC0C2F" w14:textId="77777777" w:rsidR="00B907AC" w:rsidRPr="00B1375D" w:rsidRDefault="00B907AC"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Стручно усовршување на наставниците преку одржување стручни предавања пред стручните тела во училиштето</w:t>
            </w:r>
          </w:p>
        </w:tc>
        <w:tc>
          <w:tcPr>
            <w:tcW w:w="1684" w:type="dxa"/>
          </w:tcPr>
          <w:p w14:paraId="216C4749" w14:textId="77777777" w:rsidR="00B907AC" w:rsidRPr="00B1375D" w:rsidRDefault="00B907AC" w:rsidP="0089175A">
            <w:pPr>
              <w:spacing w:after="0" w:line="360" w:lineRule="auto"/>
              <w:rPr>
                <w:rFonts w:ascii="Arial" w:eastAsia="Times New Roman" w:hAnsi="Arial" w:cs="Arial"/>
                <w:sz w:val="20"/>
                <w:szCs w:val="20"/>
              </w:rPr>
            </w:pPr>
          </w:p>
        </w:tc>
      </w:tr>
      <w:tr w:rsidR="00B907AC" w:rsidRPr="000C6B0A" w14:paraId="61401CAF" w14:textId="77777777" w:rsidTr="00441FBE">
        <w:trPr>
          <w:cnfStyle w:val="000000100000" w:firstRow="0" w:lastRow="0" w:firstColumn="0" w:lastColumn="0" w:oddVBand="0" w:evenVBand="0" w:oddHBand="1" w:evenHBand="0" w:firstRowFirstColumn="0" w:firstRowLastColumn="0" w:lastRowFirstColumn="0" w:lastRowLastColumn="0"/>
          <w:trHeight w:val="20"/>
        </w:trPr>
        <w:tc>
          <w:tcPr>
            <w:tcW w:w="1100" w:type="dxa"/>
            <w:vAlign w:val="center"/>
            <w:hideMark/>
          </w:tcPr>
          <w:p w14:paraId="1DB76F4F" w14:textId="77777777" w:rsidR="00B907AC" w:rsidRPr="00B1375D" w:rsidRDefault="00B907AC" w:rsidP="0089175A">
            <w:pPr>
              <w:spacing w:after="0" w:line="360" w:lineRule="auto"/>
              <w:jc w:val="center"/>
              <w:rPr>
                <w:rFonts w:ascii="Arial" w:eastAsia="Times New Roman" w:hAnsi="Arial" w:cs="Arial"/>
                <w:sz w:val="20"/>
                <w:szCs w:val="20"/>
              </w:rPr>
            </w:pPr>
            <w:r w:rsidRPr="00B1375D">
              <w:rPr>
                <w:rFonts w:ascii="Arial" w:eastAsia="Times New Roman" w:hAnsi="Arial" w:cs="Arial"/>
                <w:sz w:val="20"/>
                <w:szCs w:val="20"/>
              </w:rPr>
              <w:t>3.</w:t>
            </w:r>
          </w:p>
        </w:tc>
        <w:tc>
          <w:tcPr>
            <w:tcW w:w="11274" w:type="dxa"/>
            <w:hideMark/>
          </w:tcPr>
          <w:p w14:paraId="2135F168" w14:textId="77777777" w:rsidR="00B907AC" w:rsidRPr="00B1375D" w:rsidRDefault="00B907AC" w:rsidP="0089175A">
            <w:pPr>
              <w:spacing w:after="0" w:line="360" w:lineRule="auto"/>
              <w:rPr>
                <w:rFonts w:ascii="Arial" w:eastAsia="Times New Roman" w:hAnsi="Arial" w:cs="Arial"/>
                <w:sz w:val="20"/>
                <w:szCs w:val="20"/>
              </w:rPr>
            </w:pPr>
            <w:r w:rsidRPr="00B1375D">
              <w:rPr>
                <w:rFonts w:ascii="Arial" w:eastAsia="Times New Roman" w:hAnsi="Arial" w:cs="Arial"/>
                <w:sz w:val="20"/>
                <w:szCs w:val="20"/>
              </w:rPr>
              <w:t>Предавањата се од струката на секој наставник, педагошко-психолошката теорија и пракса</w:t>
            </w:r>
          </w:p>
        </w:tc>
        <w:tc>
          <w:tcPr>
            <w:tcW w:w="1684" w:type="dxa"/>
          </w:tcPr>
          <w:p w14:paraId="2D7AF61A" w14:textId="77777777" w:rsidR="00B907AC" w:rsidRPr="00B1375D" w:rsidRDefault="00B907AC" w:rsidP="0089175A">
            <w:pPr>
              <w:spacing w:after="0" w:line="360" w:lineRule="auto"/>
              <w:rPr>
                <w:rFonts w:ascii="Arial" w:eastAsia="Times New Roman" w:hAnsi="Arial" w:cs="Arial"/>
                <w:sz w:val="20"/>
                <w:szCs w:val="20"/>
              </w:rPr>
            </w:pPr>
          </w:p>
        </w:tc>
      </w:tr>
    </w:tbl>
    <w:p w14:paraId="5B0E2110" w14:textId="77777777" w:rsidR="00B907AC" w:rsidRPr="002E2703" w:rsidRDefault="00B907AC" w:rsidP="0089175A">
      <w:pPr>
        <w:spacing w:line="360" w:lineRule="auto"/>
        <w:jc w:val="both"/>
        <w:rPr>
          <w:rFonts w:ascii="Arial" w:hAnsi="Arial" w:cs="Arial"/>
          <w:color w:val="000000"/>
          <w:sz w:val="20"/>
          <w:szCs w:val="20"/>
          <w:lang w:val="ru-RU"/>
        </w:rPr>
      </w:pPr>
    </w:p>
    <w:p w14:paraId="2B924586" w14:textId="77777777" w:rsidR="00710752" w:rsidRPr="002E2703" w:rsidRDefault="00710752" w:rsidP="0089175A">
      <w:pPr>
        <w:spacing w:line="360" w:lineRule="auto"/>
        <w:jc w:val="both"/>
        <w:rPr>
          <w:rFonts w:ascii="Arial" w:hAnsi="Arial" w:cs="Arial"/>
          <w:color w:val="000000"/>
          <w:sz w:val="20"/>
          <w:szCs w:val="20"/>
          <w:lang w:val="ru-RU"/>
        </w:rPr>
      </w:pPr>
    </w:p>
    <w:p w14:paraId="02605A9A" w14:textId="77777777" w:rsidR="00710752" w:rsidRPr="002E2703" w:rsidRDefault="00710752" w:rsidP="0089175A">
      <w:pPr>
        <w:spacing w:line="360" w:lineRule="auto"/>
        <w:jc w:val="both"/>
        <w:rPr>
          <w:rFonts w:ascii="Arial" w:hAnsi="Arial" w:cs="Arial"/>
          <w:color w:val="000000"/>
          <w:sz w:val="20"/>
          <w:szCs w:val="20"/>
          <w:lang w:val="ru-RU"/>
        </w:rPr>
      </w:pPr>
    </w:p>
    <w:p w14:paraId="4817547B" w14:textId="77777777" w:rsidR="00B157A7" w:rsidRPr="00B1375D" w:rsidRDefault="00B157A7" w:rsidP="005D4A2F">
      <w:pPr>
        <w:pStyle w:val="Heading2"/>
        <w:rPr>
          <w:lang w:val="mk-MK"/>
        </w:rPr>
      </w:pPr>
      <w:r w:rsidRPr="00B1375D">
        <w:rPr>
          <w:b/>
          <w:lang w:val="mk-MK"/>
        </w:rPr>
        <w:lastRenderedPageBreak/>
        <w:t xml:space="preserve">    </w:t>
      </w:r>
      <w:bookmarkStart w:id="112" w:name="_Toc237598544"/>
      <w:r w:rsidRPr="00B1375D">
        <w:rPr>
          <w:lang w:val="mk-MK"/>
        </w:rPr>
        <w:t xml:space="preserve">20.3. </w:t>
      </w:r>
      <w:bookmarkStart w:id="113" w:name="_Hlk25929797"/>
      <w:r w:rsidRPr="00B1375D">
        <w:rPr>
          <w:lang w:val="mk-MK"/>
        </w:rPr>
        <w:t>Личен професионален развој</w:t>
      </w:r>
      <w:bookmarkEnd w:id="112"/>
    </w:p>
    <w:bookmarkEnd w:id="113"/>
    <w:p w14:paraId="76AEE8F3" w14:textId="77777777" w:rsidR="00BF71E3" w:rsidRPr="00E00842" w:rsidRDefault="00BF71E3" w:rsidP="0089175A">
      <w:pPr>
        <w:spacing w:line="360" w:lineRule="auto"/>
        <w:jc w:val="both"/>
        <w:rPr>
          <w:rFonts w:ascii="Arial" w:hAnsi="Arial" w:cs="Arial"/>
          <w:color w:val="000000"/>
          <w:sz w:val="20"/>
          <w:szCs w:val="20"/>
          <w:lang w:val="ru-RU"/>
        </w:rPr>
      </w:pPr>
      <w:r w:rsidRPr="00E00842">
        <w:rPr>
          <w:rFonts w:ascii="Arial" w:hAnsi="Arial" w:cs="Arial"/>
          <w:color w:val="000000"/>
          <w:sz w:val="20"/>
          <w:szCs w:val="20"/>
          <w:lang w:val="ru-RU"/>
        </w:rPr>
        <w:tab/>
      </w:r>
    </w:p>
    <w:p w14:paraId="16EB003B" w14:textId="05AB2180" w:rsidR="00B907AC" w:rsidRPr="00B1375D" w:rsidRDefault="00A27436" w:rsidP="0089175A">
      <w:pPr>
        <w:spacing w:line="360" w:lineRule="auto"/>
        <w:jc w:val="both"/>
        <w:rPr>
          <w:rFonts w:ascii="Arial" w:hAnsi="Arial" w:cs="Arial"/>
          <w:color w:val="000000"/>
          <w:sz w:val="20"/>
          <w:szCs w:val="20"/>
          <w:lang w:val="mk-MK"/>
        </w:rPr>
      </w:pPr>
      <w:r w:rsidRPr="00E00842">
        <w:rPr>
          <w:rFonts w:ascii="Arial" w:hAnsi="Arial" w:cs="Arial"/>
          <w:color w:val="000000"/>
          <w:sz w:val="20"/>
          <w:szCs w:val="20"/>
          <w:lang w:val="ru-RU"/>
        </w:rPr>
        <w:tab/>
      </w:r>
      <w:r w:rsidR="00B907AC" w:rsidRPr="00F602F3">
        <w:rPr>
          <w:rFonts w:ascii="Arial" w:hAnsi="Arial" w:cs="Arial"/>
          <w:color w:val="000000"/>
          <w:sz w:val="20"/>
          <w:szCs w:val="20"/>
          <w:lang w:val="ru-RU"/>
        </w:rPr>
        <w:t>На наставниците, стручните соработници и останати вработени, ќе им биде овозможено професионално да се усовршуваат според своите интерес и определба, а своите знаења секако ќе ги применат во работата на училиштето. Личниот професионален развој наставниците можат да го стекнат во училиштето преку работата на стручните активи, работилници и отворени часови, но и надвор од училиштето, организирано и во сопствена режија. Наставниците ќе изработуваат и личен план за професионален развој по претходно направена самопроценка и со поддршка на стручните соработници.</w:t>
      </w:r>
    </w:p>
    <w:p w14:paraId="50748357" w14:textId="77777777" w:rsidR="00B157A7" w:rsidRPr="00E00842" w:rsidRDefault="00B157A7" w:rsidP="005D4A2F">
      <w:pPr>
        <w:pStyle w:val="Heading2"/>
        <w:rPr>
          <w:lang w:val="ru-RU"/>
        </w:rPr>
      </w:pPr>
      <w:r w:rsidRPr="00B1375D">
        <w:rPr>
          <w:b/>
          <w:lang w:val="mk-MK"/>
        </w:rPr>
        <w:t xml:space="preserve">     </w:t>
      </w:r>
      <w:bookmarkStart w:id="114" w:name="_Toc237598545"/>
      <w:r w:rsidRPr="00B1375D">
        <w:rPr>
          <w:lang w:val="mk-MK"/>
        </w:rPr>
        <w:t xml:space="preserve">20.4. </w:t>
      </w:r>
      <w:bookmarkStart w:id="115" w:name="_Hlk25929825"/>
      <w:r w:rsidRPr="00B1375D">
        <w:rPr>
          <w:lang w:val="mk-MK"/>
        </w:rPr>
        <w:t>Хоризонтално учење</w:t>
      </w:r>
      <w:bookmarkEnd w:id="114"/>
    </w:p>
    <w:p w14:paraId="1A93923F" w14:textId="77777777" w:rsidR="00A27436" w:rsidRPr="00E00842" w:rsidRDefault="00A27436" w:rsidP="00A27436">
      <w:pPr>
        <w:rPr>
          <w:lang w:val="ru-RU"/>
        </w:rPr>
      </w:pPr>
    </w:p>
    <w:bookmarkEnd w:id="115"/>
    <w:p w14:paraId="3AF2DBDC" w14:textId="1D19E677" w:rsidR="00B907AC" w:rsidRPr="00B1375D" w:rsidRDefault="00A27436" w:rsidP="0089175A">
      <w:pPr>
        <w:spacing w:line="360" w:lineRule="auto"/>
        <w:jc w:val="both"/>
        <w:rPr>
          <w:rFonts w:ascii="Arial" w:hAnsi="Arial" w:cs="Arial"/>
          <w:color w:val="000000"/>
          <w:sz w:val="20"/>
          <w:szCs w:val="20"/>
          <w:lang w:val="mk-MK"/>
        </w:rPr>
      </w:pPr>
      <w:r w:rsidRPr="00E00842">
        <w:rPr>
          <w:rFonts w:ascii="Arial" w:hAnsi="Arial" w:cs="Arial"/>
          <w:color w:val="000000"/>
          <w:sz w:val="20"/>
          <w:szCs w:val="20"/>
          <w:lang w:val="ru-RU"/>
        </w:rPr>
        <w:tab/>
      </w:r>
      <w:r w:rsidR="00B907AC" w:rsidRPr="00F602F3">
        <w:rPr>
          <w:rFonts w:ascii="Arial" w:hAnsi="Arial" w:cs="Arial"/>
          <w:color w:val="000000"/>
          <w:sz w:val="20"/>
          <w:szCs w:val="20"/>
          <w:lang w:val="ru-RU"/>
        </w:rPr>
        <w:t>Сите наставници или училишни координатори на проекти по посета на било која обука, ќе одржат дисиминација во училиштето. Сознанијата ќе се споделуваат и на стручните активи и отворените часови. За таа цел ќе бидат изработени акциски планови од страна на сите оние кои ќе ги презентираат содржините пред останатите наставници.</w:t>
      </w:r>
    </w:p>
    <w:p w14:paraId="11E955AD" w14:textId="77777777" w:rsidR="00B157A7" w:rsidRPr="00BD4671" w:rsidRDefault="00B157A7" w:rsidP="005D4A2F">
      <w:pPr>
        <w:pStyle w:val="Heading2"/>
        <w:rPr>
          <w:lang w:val="ru-RU"/>
        </w:rPr>
      </w:pPr>
      <w:r w:rsidRPr="00B1375D">
        <w:rPr>
          <w:b/>
          <w:lang w:val="mk-MK"/>
        </w:rPr>
        <w:t xml:space="preserve">       </w:t>
      </w:r>
      <w:bookmarkStart w:id="116" w:name="_Toc237598546"/>
      <w:r w:rsidRPr="00B1375D">
        <w:rPr>
          <w:lang w:val="mk-MK"/>
        </w:rPr>
        <w:t>20.5</w:t>
      </w:r>
      <w:bookmarkStart w:id="117" w:name="_Hlk25929852"/>
      <w:r w:rsidRPr="00B1375D">
        <w:rPr>
          <w:lang w:val="mk-MK"/>
        </w:rPr>
        <w:t>. Кариерен развој на воспитно-образовниот кадар</w:t>
      </w:r>
      <w:bookmarkEnd w:id="116"/>
    </w:p>
    <w:p w14:paraId="5EF88919" w14:textId="77777777" w:rsidR="00A27436" w:rsidRPr="00BD4671" w:rsidRDefault="00A27436" w:rsidP="00A27436">
      <w:pPr>
        <w:rPr>
          <w:lang w:val="ru-RU"/>
        </w:rPr>
      </w:pPr>
    </w:p>
    <w:bookmarkEnd w:id="117"/>
    <w:p w14:paraId="72494529" w14:textId="2A5E3256" w:rsidR="00B907AC" w:rsidRDefault="00A27436" w:rsidP="0089175A">
      <w:pPr>
        <w:spacing w:line="360" w:lineRule="auto"/>
        <w:jc w:val="both"/>
        <w:rPr>
          <w:rFonts w:ascii="Arial" w:hAnsi="Arial" w:cs="Arial"/>
          <w:color w:val="000000"/>
          <w:sz w:val="20"/>
          <w:szCs w:val="20"/>
          <w:lang w:val="ru-RU"/>
        </w:rPr>
      </w:pPr>
      <w:r w:rsidRPr="00BD4671">
        <w:rPr>
          <w:rFonts w:ascii="Arial" w:hAnsi="Arial" w:cs="Arial"/>
          <w:color w:val="000000"/>
          <w:sz w:val="20"/>
          <w:szCs w:val="20"/>
          <w:lang w:val="ru-RU"/>
        </w:rPr>
        <w:tab/>
      </w:r>
      <w:r w:rsidR="00B907AC" w:rsidRPr="00F602F3">
        <w:rPr>
          <w:rFonts w:ascii="Arial" w:hAnsi="Arial" w:cs="Arial"/>
          <w:color w:val="000000"/>
          <w:sz w:val="20"/>
          <w:szCs w:val="20"/>
          <w:lang w:val="ru-RU"/>
        </w:rPr>
        <w:t>Во нашето училиште, тимската работа е силна страна на училиштето</w:t>
      </w:r>
      <w:r w:rsidR="00B907AC" w:rsidRPr="00F602F3">
        <w:rPr>
          <w:rFonts w:ascii="Arial" w:hAnsi="Arial" w:cs="Arial"/>
          <w:b/>
          <w:bCs/>
          <w:i/>
          <w:iCs/>
          <w:color w:val="000000"/>
          <w:sz w:val="20"/>
          <w:szCs w:val="20"/>
          <w:lang w:val="ru-RU"/>
        </w:rPr>
        <w:t xml:space="preserve">. </w:t>
      </w:r>
      <w:r w:rsidR="00B907AC" w:rsidRPr="00F602F3">
        <w:rPr>
          <w:rFonts w:ascii="Arial" w:hAnsi="Arial" w:cs="Arial"/>
          <w:color w:val="000000"/>
          <w:sz w:val="20"/>
          <w:szCs w:val="20"/>
          <w:lang w:val="ru-RU"/>
        </w:rPr>
        <w:t>Истата ќе продолжи и понатаму да се гради и надоградува преку повеќе форми на активности: соработка во рамките на активите, поттикнување на почитување и флексибилност преку индивидуални и групни средби со вработените, учениците и родителите, како и редовно потсетување на кодексот на однесување и постоечките правилници во училиштето.</w:t>
      </w:r>
    </w:p>
    <w:p w14:paraId="7E39B120" w14:textId="77777777" w:rsidR="001C3DDD" w:rsidRPr="001C3DDD" w:rsidRDefault="001C3DDD" w:rsidP="001C3DDD">
      <w:pPr>
        <w:keepNext/>
        <w:keepLines/>
        <w:spacing w:before="240" w:after="0" w:line="256" w:lineRule="auto"/>
        <w:outlineLvl w:val="0"/>
        <w:rPr>
          <w:rFonts w:ascii="Cambria" w:eastAsia="Times New Roman" w:hAnsi="Cambria"/>
          <w:color w:val="365F91"/>
          <w:sz w:val="32"/>
          <w:szCs w:val="32"/>
          <w:lang w:val="mk-MK"/>
        </w:rPr>
      </w:pPr>
      <w:bookmarkStart w:id="118" w:name="_Toc237598547"/>
      <w:bookmarkStart w:id="119" w:name="_Hlk25929884"/>
      <w:r w:rsidRPr="001C3DDD">
        <w:rPr>
          <w:rFonts w:ascii="Cambria" w:eastAsia="Times New Roman" w:hAnsi="Cambria"/>
          <w:color w:val="365F91"/>
          <w:sz w:val="32"/>
          <w:szCs w:val="32"/>
          <w:lang w:val="mk-MK"/>
        </w:rPr>
        <w:t>21. Соработка на основното училиште со родителите/старателите</w:t>
      </w:r>
      <w:bookmarkEnd w:id="118"/>
      <w:r w:rsidRPr="001C3DDD">
        <w:rPr>
          <w:rFonts w:ascii="Cambria" w:eastAsia="Times New Roman" w:hAnsi="Cambria"/>
          <w:color w:val="365F91"/>
          <w:sz w:val="32"/>
          <w:szCs w:val="32"/>
          <w:lang w:val="mk-MK"/>
        </w:rPr>
        <w:t xml:space="preserve"> </w:t>
      </w:r>
    </w:p>
    <w:bookmarkEnd w:id="119"/>
    <w:p w14:paraId="064D1E3A" w14:textId="77777777" w:rsidR="001C3DDD" w:rsidRPr="001C3DDD" w:rsidRDefault="001C3DDD" w:rsidP="001C3DDD">
      <w:pPr>
        <w:keepNext/>
        <w:keepLines/>
        <w:spacing w:before="40" w:after="0" w:line="256" w:lineRule="auto"/>
        <w:outlineLvl w:val="1"/>
        <w:rPr>
          <w:rFonts w:ascii="Cambria" w:eastAsia="Times New Roman" w:hAnsi="Cambria"/>
          <w:color w:val="365F91"/>
          <w:sz w:val="26"/>
          <w:szCs w:val="26"/>
          <w:lang w:val="mk-MK"/>
        </w:rPr>
      </w:pPr>
      <w:r w:rsidRPr="001C3DDD">
        <w:rPr>
          <w:rFonts w:ascii="Cambria" w:eastAsia="Times New Roman" w:hAnsi="Cambria"/>
          <w:color w:val="365F91"/>
          <w:sz w:val="26"/>
          <w:szCs w:val="26"/>
          <w:lang w:val="mk-MK"/>
        </w:rPr>
        <w:t xml:space="preserve">      </w:t>
      </w:r>
      <w:bookmarkStart w:id="120" w:name="_Toc237598548"/>
      <w:r w:rsidRPr="001C3DDD">
        <w:rPr>
          <w:rFonts w:ascii="Cambria" w:eastAsia="Times New Roman" w:hAnsi="Cambria"/>
          <w:color w:val="365F91"/>
          <w:sz w:val="26"/>
          <w:szCs w:val="26"/>
          <w:lang w:val="mk-MK"/>
        </w:rPr>
        <w:t xml:space="preserve">21.1. </w:t>
      </w:r>
      <w:bookmarkStart w:id="121" w:name="_Hlk25929913"/>
      <w:r w:rsidRPr="001C3DDD">
        <w:rPr>
          <w:rFonts w:ascii="Cambria" w:eastAsia="Times New Roman" w:hAnsi="Cambria"/>
          <w:color w:val="365F91"/>
          <w:sz w:val="26"/>
          <w:szCs w:val="26"/>
          <w:lang w:val="mk-MK"/>
        </w:rPr>
        <w:t>Вклученост на родителите/старателите во животот и работата на училиштето</w:t>
      </w:r>
      <w:bookmarkEnd w:id="120"/>
      <w:r w:rsidRPr="001C3DDD">
        <w:rPr>
          <w:rFonts w:ascii="Cambria" w:eastAsia="Times New Roman" w:hAnsi="Cambria"/>
          <w:color w:val="365F91"/>
          <w:sz w:val="26"/>
          <w:szCs w:val="26"/>
          <w:lang w:val="mk-MK"/>
        </w:rPr>
        <w:t xml:space="preserve"> </w:t>
      </w:r>
      <w:bookmarkEnd w:id="121"/>
    </w:p>
    <w:p w14:paraId="578D4573" w14:textId="77777777" w:rsidR="001C3DDD" w:rsidRPr="001C3DDD" w:rsidRDefault="001C3DDD" w:rsidP="001C3DDD">
      <w:pPr>
        <w:spacing w:line="360" w:lineRule="auto"/>
        <w:jc w:val="both"/>
        <w:rPr>
          <w:rFonts w:ascii="Arial" w:hAnsi="Arial" w:cs="Arial"/>
          <w:sz w:val="20"/>
          <w:szCs w:val="20"/>
          <w:lang w:val="ru-RU"/>
        </w:rPr>
      </w:pPr>
    </w:p>
    <w:p w14:paraId="61AE3753" w14:textId="77777777" w:rsidR="001C3DDD" w:rsidRPr="001C3DDD" w:rsidRDefault="001C3DDD" w:rsidP="001C3DDD">
      <w:pPr>
        <w:spacing w:line="360" w:lineRule="auto"/>
        <w:jc w:val="both"/>
        <w:rPr>
          <w:rFonts w:ascii="Arial" w:hAnsi="Arial" w:cs="Arial"/>
          <w:sz w:val="20"/>
          <w:szCs w:val="20"/>
          <w:lang w:val="mk-MK"/>
        </w:rPr>
      </w:pPr>
      <w:r w:rsidRPr="001C3DDD">
        <w:rPr>
          <w:rFonts w:ascii="Arial" w:hAnsi="Arial" w:cs="Arial"/>
          <w:sz w:val="20"/>
          <w:szCs w:val="20"/>
          <w:lang w:val="ru-RU"/>
        </w:rPr>
        <w:tab/>
      </w:r>
      <w:r w:rsidRPr="001C3DDD">
        <w:rPr>
          <w:rFonts w:ascii="Arial" w:hAnsi="Arial" w:cs="Arial"/>
          <w:sz w:val="20"/>
          <w:szCs w:val="20"/>
          <w:lang w:val="mk-MK"/>
        </w:rPr>
        <w:t xml:space="preserve">Во своите програми за работа, во работата на културни и образовни активности, посебно внимание се посветува на соработката со родителите/старателите и преку секојдневни средби и разговори, родителски средби, а особено програмите за работа на Одборите на родителите кои се формираат во рамките на паралелките и училиштето. На ваквите средби и разговори ќе се третираат прашања директно поврзани со </w:t>
      </w:r>
      <w:r w:rsidRPr="001C3DDD">
        <w:rPr>
          <w:rFonts w:ascii="Arial" w:hAnsi="Arial" w:cs="Arial"/>
          <w:sz w:val="20"/>
          <w:szCs w:val="20"/>
          <w:lang w:val="mk-MK"/>
        </w:rPr>
        <w:lastRenderedPageBreak/>
        <w:t>животот и работата на учениците во училиштето (успех, дисциплина). Се става посебен акцент на развивање на свест за меѓуетничка толеранција меѓу учениците, како и на подобрување на условите за работа во училиштето и ученичкиот стандард, исхраната и сл.</w:t>
      </w:r>
    </w:p>
    <w:p w14:paraId="738D503A" w14:textId="77777777" w:rsidR="001C3DDD" w:rsidRPr="001C3DDD" w:rsidRDefault="001C3DDD" w:rsidP="001C3DDD">
      <w:pPr>
        <w:spacing w:line="360" w:lineRule="auto"/>
        <w:jc w:val="both"/>
        <w:rPr>
          <w:rFonts w:ascii="Arial" w:hAnsi="Arial" w:cs="Arial"/>
          <w:sz w:val="20"/>
          <w:szCs w:val="20"/>
          <w:lang w:val="mk-MK"/>
        </w:rPr>
      </w:pPr>
      <w:r w:rsidRPr="001C3DDD">
        <w:rPr>
          <w:rFonts w:ascii="Arial" w:hAnsi="Arial" w:cs="Arial"/>
          <w:sz w:val="20"/>
          <w:szCs w:val="20"/>
          <w:lang w:val="mk-MK"/>
        </w:rPr>
        <w:t>Во соработка со родителите/старателите ќе се организираат и разновидни акции, средби, прослави, посети, екскурзии и др. За таа цел ќе се изработат програми за реализирање на содржините и активностите и ќе се формира Совет на родителите во рамките на паралелката и на училиштето.</w:t>
      </w:r>
    </w:p>
    <w:p w14:paraId="0F4BC28D" w14:textId="77777777" w:rsidR="001C3DDD" w:rsidRPr="001C3DDD" w:rsidRDefault="001C3DDD" w:rsidP="001C3DDD">
      <w:pPr>
        <w:keepNext/>
        <w:keepLines/>
        <w:spacing w:before="40" w:after="0" w:line="256" w:lineRule="auto"/>
        <w:outlineLvl w:val="1"/>
        <w:rPr>
          <w:rFonts w:ascii="Cambria" w:eastAsia="Times New Roman" w:hAnsi="Cambria"/>
          <w:color w:val="365F91"/>
          <w:sz w:val="26"/>
          <w:szCs w:val="26"/>
          <w:lang w:val="ru-RU"/>
        </w:rPr>
      </w:pPr>
      <w:r w:rsidRPr="001C3DDD">
        <w:rPr>
          <w:rFonts w:ascii="Cambria" w:eastAsia="Times New Roman" w:hAnsi="Cambria"/>
          <w:color w:val="365F91"/>
          <w:sz w:val="26"/>
          <w:szCs w:val="26"/>
          <w:lang w:val="mk-MK"/>
        </w:rPr>
        <w:t xml:space="preserve">        </w:t>
      </w:r>
      <w:bookmarkStart w:id="122" w:name="_Toc237598549"/>
      <w:r w:rsidRPr="001C3DDD">
        <w:rPr>
          <w:rFonts w:ascii="Cambria" w:eastAsia="Times New Roman" w:hAnsi="Cambria"/>
          <w:color w:val="365F91"/>
          <w:sz w:val="26"/>
          <w:szCs w:val="26"/>
          <w:lang w:val="mk-MK"/>
        </w:rPr>
        <w:t xml:space="preserve">21.2. </w:t>
      </w:r>
      <w:bookmarkStart w:id="123" w:name="_Hlk25929963"/>
      <w:r w:rsidRPr="001C3DDD">
        <w:rPr>
          <w:rFonts w:ascii="Cambria" w:eastAsia="Times New Roman" w:hAnsi="Cambria"/>
          <w:color w:val="365F91"/>
          <w:sz w:val="26"/>
          <w:szCs w:val="26"/>
          <w:lang w:val="mk-MK"/>
        </w:rPr>
        <w:t>Вклученост на родителите/старателите во процесот на учење и воннаставните активности</w:t>
      </w:r>
      <w:bookmarkEnd w:id="122"/>
      <w:bookmarkEnd w:id="123"/>
    </w:p>
    <w:p w14:paraId="687349E7" w14:textId="77777777" w:rsidR="001C3DDD" w:rsidRPr="001C3DDD" w:rsidRDefault="001C3DDD" w:rsidP="001C3DDD">
      <w:pPr>
        <w:keepNext/>
        <w:keepLines/>
        <w:spacing w:before="40" w:after="0" w:line="256" w:lineRule="auto"/>
        <w:outlineLvl w:val="1"/>
        <w:rPr>
          <w:rFonts w:ascii="Cambria" w:eastAsia="Times New Roman" w:hAnsi="Cambria"/>
          <w:color w:val="365F91"/>
          <w:sz w:val="26"/>
          <w:szCs w:val="26"/>
          <w:lang w:val="mk-MK"/>
        </w:rPr>
      </w:pPr>
      <w:r w:rsidRPr="001C3DDD">
        <w:rPr>
          <w:rFonts w:ascii="Arial" w:eastAsia="Times New Roman" w:hAnsi="Arial" w:cs="Arial"/>
          <w:color w:val="365F91"/>
          <w:sz w:val="20"/>
          <w:szCs w:val="20"/>
          <w:lang w:val="mk-MK"/>
        </w:rPr>
        <w:t xml:space="preserve"> </w:t>
      </w:r>
    </w:p>
    <w:p w14:paraId="29E702FA" w14:textId="77777777" w:rsidR="001C3DDD" w:rsidRPr="001C3DDD" w:rsidRDefault="001C3DDD" w:rsidP="001C3DDD">
      <w:pPr>
        <w:spacing w:line="360" w:lineRule="auto"/>
        <w:jc w:val="both"/>
        <w:rPr>
          <w:rFonts w:ascii="Arial" w:hAnsi="Arial" w:cs="Arial"/>
          <w:sz w:val="20"/>
          <w:szCs w:val="20"/>
          <w:lang w:val="mk-MK"/>
        </w:rPr>
      </w:pPr>
      <w:r w:rsidRPr="001C3DDD">
        <w:rPr>
          <w:rFonts w:ascii="Arial" w:hAnsi="Arial" w:cs="Arial"/>
          <w:sz w:val="20"/>
          <w:szCs w:val="20"/>
          <w:lang w:val="ru-RU"/>
        </w:rPr>
        <w:tab/>
        <w:t>Родителите ќе бидат вклучени во процесот на учење со тоа што ќе бидат информирани за наставниот план и програма со посочување линкови до истите, а за наставниот процес ќе ги информираме преку: Советот на родители, групни и индивидуални средби со наставници, преку стручната служба на училиштето и преку Е-дневникот. Учеството на родителите во процесот на учење ќе биде насочено кон давање помош при изработка на нагледни средства и дидактички материјали за покреативно изведување на наставата. Ќе се организираат работилници со родителите на учениците. Ќе помагаат при професионалната ориентација на учениците, на нови наставни содржини секој од областа на својата професија.</w:t>
      </w:r>
    </w:p>
    <w:p w14:paraId="1E6A056B" w14:textId="77777777" w:rsidR="001C3DDD" w:rsidRPr="001C3DDD" w:rsidRDefault="001C3DDD" w:rsidP="001C3DDD">
      <w:pPr>
        <w:keepNext/>
        <w:keepLines/>
        <w:spacing w:before="40" w:after="0" w:line="256" w:lineRule="auto"/>
        <w:outlineLvl w:val="1"/>
        <w:rPr>
          <w:rFonts w:ascii="Cambria" w:eastAsia="Times New Roman" w:hAnsi="Cambria"/>
          <w:color w:val="365F91"/>
          <w:sz w:val="26"/>
          <w:szCs w:val="26"/>
          <w:lang w:val="mk-MK"/>
        </w:rPr>
      </w:pPr>
      <w:r w:rsidRPr="001C3DDD">
        <w:rPr>
          <w:rFonts w:ascii="Cambria" w:eastAsia="Times New Roman" w:hAnsi="Cambria"/>
          <w:b/>
          <w:color w:val="365F91"/>
          <w:sz w:val="26"/>
          <w:szCs w:val="26"/>
          <w:lang w:val="mk-MK"/>
        </w:rPr>
        <w:t xml:space="preserve">     </w:t>
      </w:r>
      <w:bookmarkStart w:id="124" w:name="_Toc237598550"/>
      <w:r w:rsidRPr="001C3DDD">
        <w:rPr>
          <w:rFonts w:ascii="Cambria" w:eastAsia="Times New Roman" w:hAnsi="Cambria"/>
          <w:color w:val="365F91"/>
          <w:sz w:val="26"/>
          <w:szCs w:val="26"/>
          <w:lang w:val="mk-MK"/>
        </w:rPr>
        <w:t xml:space="preserve">21.3. </w:t>
      </w:r>
      <w:bookmarkStart w:id="125" w:name="_Hlk25930017"/>
      <w:r w:rsidRPr="001C3DDD">
        <w:rPr>
          <w:rFonts w:ascii="Cambria" w:eastAsia="Times New Roman" w:hAnsi="Cambria"/>
          <w:color w:val="365F91"/>
          <w:sz w:val="26"/>
          <w:szCs w:val="26"/>
          <w:lang w:val="mk-MK"/>
        </w:rPr>
        <w:t>Едукација на родителите/старателите</w:t>
      </w:r>
      <w:bookmarkEnd w:id="124"/>
      <w:r w:rsidRPr="001C3DDD">
        <w:rPr>
          <w:rFonts w:ascii="Cambria" w:eastAsia="Times New Roman" w:hAnsi="Cambria"/>
          <w:color w:val="365F91"/>
          <w:sz w:val="26"/>
          <w:szCs w:val="26"/>
          <w:lang w:val="mk-MK"/>
        </w:rPr>
        <w:t xml:space="preserve">  </w:t>
      </w:r>
      <w:bookmarkEnd w:id="125"/>
    </w:p>
    <w:p w14:paraId="645E901E" w14:textId="77777777" w:rsidR="001C3DDD" w:rsidRPr="001C3DDD" w:rsidRDefault="001C3DDD" w:rsidP="001C3DDD">
      <w:pPr>
        <w:spacing w:after="240" w:line="360" w:lineRule="auto"/>
        <w:rPr>
          <w:rFonts w:ascii="Arial" w:hAnsi="Arial" w:cs="Arial"/>
          <w:color w:val="000000"/>
          <w:sz w:val="20"/>
          <w:szCs w:val="20"/>
          <w:lang w:val="ru-RU"/>
        </w:rPr>
      </w:pPr>
      <w:bookmarkStart w:id="126" w:name="_Hlk25930058"/>
    </w:p>
    <w:p w14:paraId="1ACBBC39" w14:textId="77777777" w:rsidR="001C3DDD" w:rsidRPr="001C3DDD" w:rsidRDefault="001C3DDD" w:rsidP="001C3DDD">
      <w:pPr>
        <w:spacing w:after="240" w:line="360" w:lineRule="auto"/>
        <w:rPr>
          <w:rFonts w:ascii="Arial" w:eastAsia="Times New Roman" w:hAnsi="Arial" w:cs="Arial"/>
          <w:b/>
          <w:color w:val="000000"/>
          <w:sz w:val="20"/>
          <w:szCs w:val="20"/>
          <w:lang w:val="mk-MK"/>
        </w:rPr>
      </w:pPr>
      <w:r w:rsidRPr="001C3DDD">
        <w:rPr>
          <w:rFonts w:ascii="Arial" w:eastAsia="Times New Roman" w:hAnsi="Arial" w:cs="Arial"/>
          <w:b/>
          <w:color w:val="000000"/>
          <w:sz w:val="20"/>
          <w:szCs w:val="20"/>
          <w:lang w:val="mk-MK"/>
        </w:rPr>
        <w:t>Советување на родители</w:t>
      </w:r>
    </w:p>
    <w:p w14:paraId="15008AB6" w14:textId="77777777" w:rsidR="001C3DDD" w:rsidRPr="001C3DDD" w:rsidRDefault="001C3DDD" w:rsidP="001C3DDD">
      <w:pPr>
        <w:spacing w:after="240" w:line="360" w:lineRule="auto"/>
        <w:jc w:val="both"/>
        <w:rPr>
          <w:rFonts w:ascii="Arial" w:eastAsia="Times New Roman" w:hAnsi="Arial" w:cs="Arial"/>
          <w:color w:val="000000"/>
          <w:sz w:val="20"/>
          <w:szCs w:val="20"/>
          <w:lang w:val="mk-MK"/>
        </w:rPr>
      </w:pPr>
      <w:r w:rsidRPr="001C3DDD">
        <w:rPr>
          <w:rFonts w:ascii="Arial" w:eastAsia="Times New Roman" w:hAnsi="Arial" w:cs="Arial"/>
          <w:color w:val="000000"/>
          <w:sz w:val="20"/>
          <w:szCs w:val="20"/>
          <w:lang w:val="mk-MK"/>
        </w:rPr>
        <w:tab/>
        <w:t xml:space="preserve">Советувањето на родители/старателите се реализира согласно Законот за основно образование, во првиот дел се повикуваат родители на ученици кои направиле </w:t>
      </w:r>
      <w:r w:rsidRPr="001C3DDD">
        <w:rPr>
          <w:rFonts w:ascii="Arial" w:eastAsia="Times New Roman" w:hAnsi="Arial" w:cs="Arial"/>
          <w:color w:val="2F5496"/>
          <w:sz w:val="20"/>
          <w:szCs w:val="20"/>
          <w:lang w:val="mk-MK"/>
        </w:rPr>
        <w:t>10 неоправдани</w:t>
      </w:r>
      <w:r w:rsidRPr="001C3DDD">
        <w:rPr>
          <w:rFonts w:ascii="Arial" w:eastAsia="Times New Roman" w:hAnsi="Arial" w:cs="Arial"/>
          <w:color w:val="000000"/>
          <w:sz w:val="20"/>
          <w:szCs w:val="20"/>
          <w:lang w:val="mk-MK"/>
        </w:rPr>
        <w:t xml:space="preserve"> или </w:t>
      </w:r>
      <w:r w:rsidRPr="001C3DDD">
        <w:rPr>
          <w:rFonts w:ascii="Arial" w:eastAsia="Times New Roman" w:hAnsi="Arial" w:cs="Arial"/>
          <w:color w:val="2F5496"/>
          <w:sz w:val="20"/>
          <w:szCs w:val="20"/>
          <w:lang w:val="mk-MK"/>
        </w:rPr>
        <w:t>100 оправдани изостаноци</w:t>
      </w:r>
      <w:r w:rsidRPr="001C3DDD">
        <w:rPr>
          <w:rFonts w:ascii="Arial" w:eastAsia="Times New Roman" w:hAnsi="Arial" w:cs="Arial"/>
          <w:color w:val="000000"/>
          <w:sz w:val="20"/>
          <w:szCs w:val="20"/>
          <w:lang w:val="mk-MK"/>
        </w:rPr>
        <w:t xml:space="preserve">, вториот дел се однесува на родители чии деца имаат повеќе од </w:t>
      </w:r>
      <w:r w:rsidRPr="001C3DDD">
        <w:rPr>
          <w:rFonts w:ascii="Arial" w:eastAsia="Times New Roman" w:hAnsi="Arial" w:cs="Arial"/>
          <w:color w:val="2F5496"/>
          <w:sz w:val="20"/>
          <w:szCs w:val="20"/>
          <w:lang w:val="mk-MK"/>
        </w:rPr>
        <w:t>3 слаби оцени</w:t>
      </w:r>
      <w:r w:rsidRPr="001C3DDD">
        <w:rPr>
          <w:rFonts w:ascii="Arial" w:eastAsia="Times New Roman" w:hAnsi="Arial" w:cs="Arial"/>
          <w:color w:val="000000"/>
          <w:sz w:val="20"/>
          <w:szCs w:val="20"/>
          <w:lang w:val="mk-MK"/>
        </w:rPr>
        <w:t xml:space="preserve"> и третиот дел се советуваат родители чии деца се со </w:t>
      </w:r>
      <w:r w:rsidRPr="001C3DDD">
        <w:rPr>
          <w:rFonts w:ascii="Arial" w:eastAsia="Times New Roman" w:hAnsi="Arial" w:cs="Arial"/>
          <w:color w:val="2F5496"/>
          <w:sz w:val="20"/>
          <w:szCs w:val="20"/>
          <w:lang w:val="mk-MK"/>
        </w:rPr>
        <w:t>проблематично однесување</w:t>
      </w:r>
      <w:r w:rsidRPr="001C3DDD">
        <w:rPr>
          <w:rFonts w:ascii="Arial" w:eastAsia="Times New Roman" w:hAnsi="Arial" w:cs="Arial"/>
          <w:color w:val="000000"/>
          <w:sz w:val="20"/>
          <w:szCs w:val="20"/>
          <w:lang w:val="mk-MK"/>
        </w:rPr>
        <w:t>.</w:t>
      </w:r>
    </w:p>
    <w:p w14:paraId="50D61DD7" w14:textId="77777777" w:rsidR="001C3DDD" w:rsidRPr="001C3DDD" w:rsidRDefault="001C3DDD" w:rsidP="001C3DDD">
      <w:pPr>
        <w:spacing w:after="240" w:line="360" w:lineRule="auto"/>
        <w:jc w:val="both"/>
        <w:rPr>
          <w:rFonts w:ascii="Arial" w:eastAsia="Times New Roman" w:hAnsi="Arial" w:cs="Arial"/>
          <w:color w:val="000000"/>
          <w:sz w:val="20"/>
          <w:szCs w:val="20"/>
          <w:lang w:val="mk-MK"/>
        </w:rPr>
      </w:pPr>
      <w:r w:rsidRPr="001C3DDD">
        <w:rPr>
          <w:rFonts w:ascii="Arial" w:eastAsia="Times New Roman" w:hAnsi="Arial" w:cs="Arial"/>
          <w:color w:val="000000"/>
          <w:sz w:val="20"/>
          <w:szCs w:val="20"/>
          <w:lang w:val="mk-MK"/>
        </w:rPr>
        <w:tab/>
        <w:t xml:space="preserve">Целта на советување на родителите/старателите е нивно едуцирање за начините на кои може да се подобрат вештините на воспитување на децата и да се унапредат односите во семејството за да можат нивните деца поуспешно да се справуваат со разни видови училиштни тешкотии и животни предизвици. </w:t>
      </w:r>
    </w:p>
    <w:p w14:paraId="4143A403" w14:textId="77777777" w:rsidR="001C3DDD" w:rsidRPr="001C3DDD" w:rsidRDefault="001C3DDD" w:rsidP="001C3DDD">
      <w:pPr>
        <w:spacing w:after="240" w:line="360" w:lineRule="auto"/>
        <w:jc w:val="both"/>
        <w:rPr>
          <w:rFonts w:ascii="Arial" w:eastAsia="Times New Roman" w:hAnsi="Arial" w:cs="Arial"/>
          <w:color w:val="000000"/>
          <w:sz w:val="20"/>
          <w:szCs w:val="20"/>
          <w:lang w:val="mk-MK"/>
        </w:rPr>
      </w:pPr>
      <w:r w:rsidRPr="001C3DDD">
        <w:rPr>
          <w:rFonts w:ascii="Arial" w:eastAsia="Times New Roman" w:hAnsi="Arial" w:cs="Arial"/>
          <w:color w:val="000000"/>
          <w:sz w:val="20"/>
          <w:szCs w:val="20"/>
          <w:lang w:val="mk-MK"/>
        </w:rPr>
        <w:lastRenderedPageBreak/>
        <w:tab/>
        <w:t>Секојдневното искуство покажува дека вклученоста на родителите/старателите во училишниот живот има позитивно влијание, не само врз училишниот успех на нивните деца, туку и врз нивниот развој и севкупно однесување. Поврзаноста на училиштето со семејството во многу случаи се појавува како пресуден фактор за успешна адаптација на училиштниот живот,  подобри резултати во учењето, поопфатно усвојување социјални вештини и за превенција и за справување со разни видови ризични и несоодветни однесувања.</w:t>
      </w:r>
    </w:p>
    <w:p w14:paraId="5AF7D7F0" w14:textId="77777777" w:rsidR="001C3DDD" w:rsidRPr="001C3DDD" w:rsidRDefault="001C3DDD" w:rsidP="004478EA">
      <w:pPr>
        <w:keepNext/>
        <w:keepLines/>
        <w:numPr>
          <w:ilvl w:val="0"/>
          <w:numId w:val="30"/>
        </w:numPr>
        <w:spacing w:before="240" w:after="0" w:line="256" w:lineRule="auto"/>
        <w:outlineLvl w:val="0"/>
        <w:rPr>
          <w:rFonts w:ascii="Cambria" w:eastAsia="Times New Roman" w:hAnsi="Cambria"/>
          <w:color w:val="365F91"/>
          <w:sz w:val="32"/>
          <w:szCs w:val="32"/>
          <w:lang w:val="mk-MK"/>
        </w:rPr>
      </w:pPr>
      <w:bookmarkStart w:id="127" w:name="_Toc237598551"/>
      <w:r w:rsidRPr="001C3DDD">
        <w:rPr>
          <w:rFonts w:ascii="Cambria" w:eastAsia="Times New Roman" w:hAnsi="Cambria"/>
          <w:color w:val="365F91"/>
          <w:sz w:val="32"/>
          <w:szCs w:val="32"/>
          <w:lang w:val="mk-MK"/>
        </w:rPr>
        <w:t>Комуникација со јавноста и промоција на основното училиште</w:t>
      </w:r>
      <w:bookmarkEnd w:id="127"/>
    </w:p>
    <w:bookmarkEnd w:id="126"/>
    <w:p w14:paraId="7123EBA6" w14:textId="77777777" w:rsidR="001C3DDD" w:rsidRPr="001C3DDD" w:rsidRDefault="001C3DDD" w:rsidP="001C3DDD">
      <w:pPr>
        <w:spacing w:after="0" w:line="360" w:lineRule="auto"/>
        <w:rPr>
          <w:rFonts w:ascii="Arial" w:hAnsi="Arial" w:cs="Arial"/>
          <w:sz w:val="20"/>
          <w:szCs w:val="20"/>
          <w:lang w:val="ru-RU"/>
        </w:rPr>
      </w:pPr>
    </w:p>
    <w:p w14:paraId="0A143ADD" w14:textId="77777777" w:rsidR="001C3DDD" w:rsidRPr="001C3DDD" w:rsidRDefault="001C3DDD" w:rsidP="001C3DDD">
      <w:pPr>
        <w:spacing w:after="0" w:line="360" w:lineRule="auto"/>
        <w:rPr>
          <w:rFonts w:ascii="Arial" w:eastAsia="Times New Roman" w:hAnsi="Arial" w:cs="Arial"/>
          <w:b/>
          <w:color w:val="000000"/>
          <w:sz w:val="20"/>
          <w:szCs w:val="20"/>
          <w:lang w:val="mk-MK"/>
        </w:rPr>
      </w:pPr>
      <w:r w:rsidRPr="001C3DDD">
        <w:rPr>
          <w:rFonts w:ascii="Arial" w:eastAsia="Times New Roman" w:hAnsi="Arial" w:cs="Arial"/>
          <w:b/>
          <w:color w:val="000000"/>
          <w:sz w:val="20"/>
          <w:szCs w:val="20"/>
          <w:lang w:val="mk-MK"/>
        </w:rPr>
        <w:t>Општинското основно училиште во текот на учебната 202</w:t>
      </w:r>
      <w:r w:rsidRPr="00721840">
        <w:rPr>
          <w:rFonts w:ascii="Arial" w:eastAsia="Times New Roman" w:hAnsi="Arial" w:cs="Arial"/>
          <w:b/>
          <w:color w:val="000000"/>
          <w:sz w:val="20"/>
          <w:szCs w:val="20"/>
          <w:lang w:val="ru-RU"/>
        </w:rPr>
        <w:t>6</w:t>
      </w:r>
      <w:r w:rsidRPr="001C3DDD">
        <w:rPr>
          <w:rFonts w:ascii="Arial" w:eastAsia="Times New Roman" w:hAnsi="Arial" w:cs="Arial"/>
          <w:b/>
          <w:color w:val="000000"/>
          <w:sz w:val="20"/>
          <w:szCs w:val="20"/>
          <w:lang w:val="mk-MK"/>
        </w:rPr>
        <w:t>/2</w:t>
      </w:r>
      <w:r w:rsidRPr="00721840">
        <w:rPr>
          <w:rFonts w:ascii="Arial" w:eastAsia="Times New Roman" w:hAnsi="Arial" w:cs="Arial"/>
          <w:b/>
          <w:color w:val="000000"/>
          <w:sz w:val="20"/>
          <w:szCs w:val="20"/>
          <w:lang w:val="ru-RU"/>
        </w:rPr>
        <w:t>7</w:t>
      </w:r>
      <w:r w:rsidRPr="001C3DDD">
        <w:rPr>
          <w:rFonts w:ascii="Arial" w:eastAsia="Times New Roman" w:hAnsi="Arial" w:cs="Arial"/>
          <w:b/>
          <w:color w:val="000000"/>
          <w:sz w:val="20"/>
          <w:szCs w:val="20"/>
          <w:lang w:val="mk-MK"/>
        </w:rPr>
        <w:t xml:space="preserve"> година со цел да го промовира училиштето за организираните и реализираните активности ќе соработува со локални, регионални и државни медиуми: телевизиски и радио станици, пишани и интернет медиуми, социјални мрежи и сл.</w:t>
      </w:r>
    </w:p>
    <w:p w14:paraId="4522F7FE" w14:textId="77777777" w:rsidR="001C3DDD" w:rsidRPr="001C3DDD" w:rsidRDefault="001C3DDD" w:rsidP="001C3DDD">
      <w:pPr>
        <w:spacing w:after="0" w:line="360" w:lineRule="auto"/>
        <w:rPr>
          <w:rFonts w:ascii="Arial" w:eastAsia="Times New Roman" w:hAnsi="Arial" w:cs="Arial"/>
          <w:b/>
          <w:color w:val="000000"/>
          <w:sz w:val="20"/>
          <w:szCs w:val="20"/>
          <w:lang w:val="mk-MK"/>
        </w:rPr>
      </w:pPr>
      <w:r w:rsidRPr="001C3DDD">
        <w:rPr>
          <w:rFonts w:ascii="Arial" w:eastAsia="Times New Roman" w:hAnsi="Arial" w:cs="Arial"/>
          <w:b/>
          <w:color w:val="000000"/>
          <w:sz w:val="20"/>
          <w:szCs w:val="20"/>
          <w:lang w:val="mk-MK"/>
        </w:rPr>
        <w:tab/>
      </w:r>
      <w:r w:rsidRPr="001C3DDD">
        <w:rPr>
          <w:rFonts w:ascii="Arial" w:eastAsia="Times New Roman" w:hAnsi="Arial" w:cs="Arial"/>
          <w:b/>
          <w:color w:val="000000"/>
          <w:sz w:val="20"/>
          <w:szCs w:val="20"/>
          <w:lang w:val="mk-MK"/>
        </w:rPr>
        <w:tab/>
        <w:t>Презентацијата на училиштето и неговите активности исто така ќе се реализира и преку:</w:t>
      </w:r>
    </w:p>
    <w:p w14:paraId="69909E97" w14:textId="77777777" w:rsidR="001C3DDD" w:rsidRPr="001C3DDD" w:rsidRDefault="001C3DDD" w:rsidP="004478EA">
      <w:pPr>
        <w:numPr>
          <w:ilvl w:val="0"/>
          <w:numId w:val="34"/>
        </w:numPr>
        <w:spacing w:after="0" w:line="360" w:lineRule="auto"/>
        <w:contextualSpacing/>
        <w:rPr>
          <w:rFonts w:ascii="Arial" w:eastAsia="Times New Roman" w:hAnsi="Arial" w:cs="Arial"/>
          <w:color w:val="000000"/>
          <w:sz w:val="20"/>
          <w:szCs w:val="20"/>
          <w:lang w:val="mk-MK"/>
        </w:rPr>
      </w:pPr>
      <w:r w:rsidRPr="001C3DDD">
        <w:rPr>
          <w:rFonts w:ascii="Arial" w:eastAsia="Times New Roman" w:hAnsi="Arial" w:cs="Arial"/>
          <w:color w:val="000000"/>
          <w:sz w:val="20"/>
          <w:szCs w:val="20"/>
          <w:lang w:val="mk-MK"/>
        </w:rPr>
        <w:t>Брошура наменета за родителите на почетокот на учебната 202</w:t>
      </w:r>
      <w:r w:rsidRPr="00721840">
        <w:rPr>
          <w:rFonts w:ascii="Arial" w:eastAsia="Times New Roman" w:hAnsi="Arial" w:cs="Arial"/>
          <w:color w:val="000000"/>
          <w:sz w:val="20"/>
          <w:szCs w:val="20"/>
          <w:lang w:val="mk-MK"/>
        </w:rPr>
        <w:t>6</w:t>
      </w:r>
      <w:r w:rsidRPr="001C3DDD">
        <w:rPr>
          <w:rFonts w:ascii="Arial" w:eastAsia="Times New Roman" w:hAnsi="Arial" w:cs="Arial"/>
          <w:color w:val="000000"/>
          <w:sz w:val="20"/>
          <w:szCs w:val="20"/>
          <w:lang w:val="mk-MK"/>
        </w:rPr>
        <w:t>/202</w:t>
      </w:r>
      <w:r w:rsidRPr="00721840">
        <w:rPr>
          <w:rFonts w:ascii="Arial" w:eastAsia="Times New Roman" w:hAnsi="Arial" w:cs="Arial"/>
          <w:color w:val="000000"/>
          <w:sz w:val="20"/>
          <w:szCs w:val="20"/>
          <w:lang w:val="mk-MK"/>
        </w:rPr>
        <w:t xml:space="preserve">7 </w:t>
      </w:r>
      <w:r w:rsidRPr="001C3DDD">
        <w:rPr>
          <w:rFonts w:ascii="Arial" w:eastAsia="Times New Roman" w:hAnsi="Arial" w:cs="Arial"/>
          <w:color w:val="000000"/>
          <w:sz w:val="20"/>
          <w:szCs w:val="20"/>
          <w:lang w:val="mk-MK"/>
        </w:rPr>
        <w:t>година;</w:t>
      </w:r>
    </w:p>
    <w:p w14:paraId="6C210675" w14:textId="77777777" w:rsidR="001C3DDD" w:rsidRPr="001C3DDD" w:rsidRDefault="001C3DDD" w:rsidP="004478EA">
      <w:pPr>
        <w:numPr>
          <w:ilvl w:val="0"/>
          <w:numId w:val="34"/>
        </w:numPr>
        <w:tabs>
          <w:tab w:val="left" w:pos="1663"/>
        </w:tabs>
        <w:spacing w:after="0" w:line="360" w:lineRule="auto"/>
        <w:contextualSpacing/>
        <w:rPr>
          <w:rFonts w:ascii="Arial" w:eastAsia="Times New Roman" w:hAnsi="Arial" w:cs="Arial"/>
          <w:color w:val="000000"/>
          <w:sz w:val="20"/>
          <w:szCs w:val="20"/>
          <w:lang w:val="mk-MK"/>
        </w:rPr>
      </w:pPr>
      <w:r w:rsidRPr="001C3DDD">
        <w:rPr>
          <w:rFonts w:ascii="Arial" w:eastAsia="Times New Roman" w:hAnsi="Arial" w:cs="Arial"/>
          <w:color w:val="000000"/>
          <w:sz w:val="20"/>
          <w:szCs w:val="20"/>
          <w:lang w:val="mk-MK"/>
        </w:rPr>
        <w:t>Полугодишни и Годишни извештаи за работата на училиштето наменети за потребите на Советот на родители, Училиштен одбор и Локална самоуправа;</w:t>
      </w:r>
    </w:p>
    <w:p w14:paraId="4A019D28" w14:textId="77777777" w:rsidR="001C3DDD" w:rsidRPr="001C3DDD" w:rsidRDefault="001C3DDD" w:rsidP="004478EA">
      <w:pPr>
        <w:numPr>
          <w:ilvl w:val="0"/>
          <w:numId w:val="34"/>
        </w:numPr>
        <w:tabs>
          <w:tab w:val="left" w:pos="1663"/>
        </w:tabs>
        <w:spacing w:after="0" w:line="360" w:lineRule="auto"/>
        <w:contextualSpacing/>
        <w:rPr>
          <w:rFonts w:ascii="Arial" w:eastAsia="Times New Roman" w:hAnsi="Arial" w:cs="Arial"/>
          <w:color w:val="000000"/>
          <w:sz w:val="20"/>
          <w:szCs w:val="20"/>
          <w:lang w:val="mk-MK"/>
        </w:rPr>
      </w:pPr>
      <w:r w:rsidRPr="001C3DDD">
        <w:rPr>
          <w:rFonts w:ascii="Arial" w:eastAsia="Times New Roman" w:hAnsi="Arial" w:cs="Arial"/>
          <w:color w:val="000000"/>
          <w:sz w:val="20"/>
          <w:szCs w:val="20"/>
          <w:lang w:val="mk-MK"/>
        </w:rPr>
        <w:t>Упатства за родителите и учениците при изведувањето на наставните екскурзии;</w:t>
      </w:r>
    </w:p>
    <w:p w14:paraId="3AF6DBAD" w14:textId="77777777" w:rsidR="001C3DDD" w:rsidRPr="001C3DDD" w:rsidRDefault="001C3DDD" w:rsidP="004478EA">
      <w:pPr>
        <w:numPr>
          <w:ilvl w:val="0"/>
          <w:numId w:val="34"/>
        </w:numPr>
        <w:tabs>
          <w:tab w:val="left" w:pos="1663"/>
        </w:tabs>
        <w:spacing w:after="0" w:line="360" w:lineRule="auto"/>
        <w:contextualSpacing/>
        <w:rPr>
          <w:rFonts w:ascii="Arial" w:eastAsia="Times New Roman" w:hAnsi="Arial" w:cs="Arial"/>
          <w:color w:val="000000"/>
          <w:sz w:val="20"/>
          <w:szCs w:val="20"/>
          <w:lang w:val="mk-MK"/>
        </w:rPr>
      </w:pPr>
      <w:r w:rsidRPr="001C3DDD">
        <w:rPr>
          <w:rFonts w:ascii="Arial" w:eastAsia="Times New Roman" w:hAnsi="Arial" w:cs="Arial"/>
          <w:color w:val="000000"/>
          <w:sz w:val="20"/>
          <w:szCs w:val="20"/>
          <w:lang w:val="mk-MK"/>
        </w:rPr>
        <w:t xml:space="preserve">Информатор за училишните активности преку група наменета за вработени и страна наменета за родители на социјалната мрежа Фејсбук (Facebook), како и преку официјална веб-страница на училиштето </w:t>
      </w:r>
      <w:hyperlink r:id="rId17" w:history="1">
        <w:r w:rsidRPr="001C3DDD">
          <w:rPr>
            <w:rFonts w:ascii="Arial" w:hAnsi="Arial" w:cs="Arial"/>
            <w:color w:val="0563C1"/>
            <w:sz w:val="20"/>
            <w:szCs w:val="20"/>
            <w:u w:val="single"/>
            <w:lang w:val="mk-MK"/>
          </w:rPr>
          <w:t>www.oouracinkratovo.edu.mk</w:t>
        </w:r>
      </w:hyperlink>
      <w:r w:rsidRPr="001C3DDD">
        <w:rPr>
          <w:rFonts w:ascii="Arial" w:eastAsia="Times New Roman" w:hAnsi="Arial" w:cs="Arial"/>
          <w:color w:val="000000"/>
          <w:sz w:val="20"/>
          <w:szCs w:val="20"/>
          <w:lang w:val="mk-MK"/>
        </w:rPr>
        <w:t xml:space="preserve"> </w:t>
      </w:r>
    </w:p>
    <w:p w14:paraId="2B565504" w14:textId="77777777" w:rsidR="001C3DDD" w:rsidRPr="001C3DDD" w:rsidRDefault="001C3DDD" w:rsidP="001C3DDD">
      <w:pPr>
        <w:spacing w:after="0" w:line="360" w:lineRule="auto"/>
        <w:rPr>
          <w:rFonts w:ascii="Arial" w:eastAsia="Times New Roman" w:hAnsi="Arial" w:cs="Arial"/>
          <w:color w:val="000000"/>
          <w:sz w:val="24"/>
          <w:szCs w:val="24"/>
          <w:lang w:val="ru-RU"/>
        </w:rPr>
      </w:pPr>
    </w:p>
    <w:p w14:paraId="2A0833C6" w14:textId="77777777" w:rsidR="001C3DDD" w:rsidRPr="001C3DDD" w:rsidRDefault="001C3DDD" w:rsidP="001C3DDD">
      <w:pPr>
        <w:spacing w:after="0" w:line="360" w:lineRule="auto"/>
        <w:rPr>
          <w:rFonts w:ascii="Arial" w:eastAsia="Times New Roman" w:hAnsi="Arial" w:cs="Arial"/>
          <w:b/>
          <w:color w:val="000000"/>
          <w:sz w:val="20"/>
          <w:szCs w:val="20"/>
          <w:lang w:val="mk-MK"/>
        </w:rPr>
      </w:pPr>
      <w:r w:rsidRPr="001C3DDD">
        <w:rPr>
          <w:rFonts w:ascii="Arial" w:eastAsia="Times New Roman" w:hAnsi="Arial" w:cs="Arial"/>
          <w:b/>
          <w:color w:val="000000"/>
          <w:sz w:val="20"/>
          <w:szCs w:val="20"/>
          <w:lang w:val="mk-MK"/>
        </w:rPr>
        <w:t>Локална заедница (локална самоуправа, бизнис заедница, месно население)</w:t>
      </w:r>
    </w:p>
    <w:p w14:paraId="17B70B0C" w14:textId="77777777" w:rsidR="001C3DDD" w:rsidRPr="001C3DDD" w:rsidRDefault="001C3DDD" w:rsidP="001C3DDD">
      <w:pPr>
        <w:spacing w:after="240" w:line="360" w:lineRule="auto"/>
        <w:jc w:val="both"/>
        <w:rPr>
          <w:rFonts w:ascii="Arial" w:eastAsia="Times New Roman" w:hAnsi="Arial" w:cs="Arial"/>
          <w:color w:val="000000"/>
          <w:sz w:val="20"/>
          <w:szCs w:val="20"/>
          <w:lang w:val="mk-MK"/>
        </w:rPr>
      </w:pPr>
      <w:r w:rsidRPr="001C3DDD">
        <w:rPr>
          <w:rFonts w:ascii="Arial" w:eastAsia="Times New Roman" w:hAnsi="Arial" w:cs="Arial"/>
          <w:color w:val="000000"/>
          <w:sz w:val="20"/>
          <w:szCs w:val="20"/>
          <w:lang w:val="mk-MK"/>
        </w:rPr>
        <w:t>Овие активности ќе се остваруваат преку:</w:t>
      </w:r>
    </w:p>
    <w:tbl>
      <w:tblPr>
        <w:tblStyle w:val="LightGrid-Accent1181"/>
        <w:tblW w:w="14280" w:type="dxa"/>
        <w:jc w:val="center"/>
        <w:tblLayout w:type="fixed"/>
        <w:tblLook w:val="0400" w:firstRow="0" w:lastRow="0" w:firstColumn="0" w:lastColumn="0" w:noHBand="0" w:noVBand="1"/>
      </w:tblPr>
      <w:tblGrid>
        <w:gridCol w:w="1273"/>
        <w:gridCol w:w="9353"/>
        <w:gridCol w:w="1916"/>
        <w:gridCol w:w="1738"/>
      </w:tblGrid>
      <w:tr w:rsidR="001C3DDD" w:rsidRPr="001C3DDD" w14:paraId="70E97088" w14:textId="77777777" w:rsidTr="001C3DDD">
        <w:trPr>
          <w:cnfStyle w:val="000000100000" w:firstRow="0" w:lastRow="0" w:firstColumn="0" w:lastColumn="0" w:oddVBand="0" w:evenVBand="0" w:oddHBand="1" w:evenHBand="0" w:firstRowFirstColumn="0" w:firstRowLastColumn="0" w:lastRowFirstColumn="0" w:lastRowLastColumn="0"/>
          <w:trHeight w:val="611"/>
          <w:jc w:val="center"/>
        </w:trPr>
        <w:tc>
          <w:tcPr>
            <w:tcW w:w="1274" w:type="dxa"/>
            <w:vAlign w:val="center"/>
            <w:hideMark/>
          </w:tcPr>
          <w:p w14:paraId="642F9636" w14:textId="77777777" w:rsidR="001C3DDD" w:rsidRPr="001C3DDD" w:rsidRDefault="001C3DDD" w:rsidP="001C3DDD">
            <w:pPr>
              <w:spacing w:after="0" w:line="360" w:lineRule="auto"/>
              <w:jc w:val="center"/>
              <w:rPr>
                <w:rFonts w:ascii="Arial" w:hAnsi="Arial" w:cs="Arial"/>
                <w:b/>
                <w:sz w:val="20"/>
                <w:szCs w:val="20"/>
                <w:lang w:val="mk-MK"/>
              </w:rPr>
            </w:pPr>
            <w:r w:rsidRPr="001C3DDD">
              <w:rPr>
                <w:rFonts w:ascii="Arial" w:hAnsi="Arial" w:cs="Arial"/>
                <w:b/>
                <w:sz w:val="20"/>
                <w:szCs w:val="20"/>
                <w:lang w:val="mk-MK"/>
              </w:rPr>
              <w:t>Период</w:t>
            </w:r>
          </w:p>
        </w:tc>
        <w:tc>
          <w:tcPr>
            <w:tcW w:w="9355" w:type="dxa"/>
            <w:vAlign w:val="center"/>
            <w:hideMark/>
          </w:tcPr>
          <w:p w14:paraId="10A28111" w14:textId="77777777" w:rsidR="001C3DDD" w:rsidRPr="001C3DDD" w:rsidRDefault="001C3DDD" w:rsidP="001C3DDD">
            <w:pPr>
              <w:spacing w:after="0" w:line="360" w:lineRule="auto"/>
              <w:jc w:val="center"/>
              <w:rPr>
                <w:rFonts w:ascii="Arial" w:hAnsi="Arial" w:cs="Arial"/>
                <w:b/>
                <w:sz w:val="20"/>
                <w:szCs w:val="20"/>
                <w:lang w:val="mk-MK"/>
              </w:rPr>
            </w:pPr>
            <w:r w:rsidRPr="001C3DDD">
              <w:rPr>
                <w:rFonts w:ascii="Arial" w:hAnsi="Arial" w:cs="Arial"/>
                <w:b/>
                <w:sz w:val="20"/>
                <w:szCs w:val="20"/>
                <w:lang w:val="mk-MK"/>
              </w:rPr>
              <w:t>Активност</w:t>
            </w:r>
          </w:p>
        </w:tc>
        <w:tc>
          <w:tcPr>
            <w:tcW w:w="1916" w:type="dxa"/>
            <w:vAlign w:val="center"/>
            <w:hideMark/>
          </w:tcPr>
          <w:p w14:paraId="453E2EC9" w14:textId="77777777" w:rsidR="001C3DDD" w:rsidRPr="001C3DDD" w:rsidRDefault="001C3DDD" w:rsidP="001C3DDD">
            <w:pPr>
              <w:spacing w:after="0" w:line="360" w:lineRule="auto"/>
              <w:jc w:val="center"/>
              <w:rPr>
                <w:rFonts w:ascii="Arial" w:hAnsi="Arial" w:cs="Arial"/>
                <w:b/>
                <w:sz w:val="20"/>
                <w:szCs w:val="20"/>
                <w:lang w:val="mk-MK"/>
              </w:rPr>
            </w:pPr>
            <w:r w:rsidRPr="001C3DDD">
              <w:rPr>
                <w:rFonts w:ascii="Arial" w:hAnsi="Arial" w:cs="Arial"/>
                <w:b/>
                <w:sz w:val="20"/>
                <w:szCs w:val="20"/>
                <w:lang w:val="mk-MK"/>
              </w:rPr>
              <w:t>Учесници</w:t>
            </w:r>
          </w:p>
        </w:tc>
        <w:tc>
          <w:tcPr>
            <w:tcW w:w="1738" w:type="dxa"/>
            <w:vAlign w:val="center"/>
            <w:hideMark/>
          </w:tcPr>
          <w:p w14:paraId="7D95A50A" w14:textId="77777777" w:rsidR="001C3DDD" w:rsidRPr="001C3DDD" w:rsidRDefault="001C3DDD" w:rsidP="001C3DDD">
            <w:pPr>
              <w:spacing w:after="0" w:line="360" w:lineRule="auto"/>
              <w:jc w:val="center"/>
              <w:rPr>
                <w:rFonts w:ascii="Arial" w:hAnsi="Arial" w:cs="Arial"/>
                <w:b/>
                <w:sz w:val="20"/>
                <w:szCs w:val="20"/>
                <w:lang w:val="mk-MK"/>
              </w:rPr>
            </w:pPr>
            <w:r w:rsidRPr="001C3DDD">
              <w:rPr>
                <w:rFonts w:ascii="Arial" w:hAnsi="Arial" w:cs="Arial"/>
                <w:b/>
                <w:sz w:val="20"/>
                <w:szCs w:val="20"/>
                <w:lang w:val="mk-MK"/>
              </w:rPr>
              <w:t>Одговорни</w:t>
            </w:r>
          </w:p>
        </w:tc>
      </w:tr>
      <w:tr w:rsidR="001C3DDD" w:rsidRPr="000C6B0A" w14:paraId="4794073B" w14:textId="77777777" w:rsidTr="001C3DDD">
        <w:trPr>
          <w:cnfStyle w:val="000000010000" w:firstRow="0" w:lastRow="0" w:firstColumn="0" w:lastColumn="0" w:oddVBand="0" w:evenVBand="0" w:oddHBand="0" w:evenHBand="1" w:firstRowFirstColumn="0" w:firstRowLastColumn="0" w:lastRowFirstColumn="0" w:lastRowLastColumn="0"/>
          <w:trHeight w:val="452"/>
          <w:jc w:val="center"/>
        </w:trPr>
        <w:tc>
          <w:tcPr>
            <w:tcW w:w="1274" w:type="dxa"/>
            <w:vMerge w:val="restart"/>
            <w:textDirection w:val="btLr"/>
            <w:vAlign w:val="center"/>
            <w:hideMark/>
          </w:tcPr>
          <w:p w14:paraId="468F1402" w14:textId="77777777" w:rsidR="001C3DDD" w:rsidRPr="001C3DDD" w:rsidRDefault="001C3DDD" w:rsidP="001C3DDD">
            <w:pPr>
              <w:spacing w:after="0" w:line="360" w:lineRule="auto"/>
              <w:ind w:left="113" w:right="113"/>
              <w:jc w:val="center"/>
              <w:rPr>
                <w:rFonts w:ascii="Arial" w:hAnsi="Arial" w:cs="Arial"/>
                <w:sz w:val="20"/>
                <w:szCs w:val="20"/>
                <w:lang w:val="mk-MK"/>
              </w:rPr>
            </w:pPr>
            <w:r w:rsidRPr="001C3DDD">
              <w:rPr>
                <w:rFonts w:ascii="Arial" w:hAnsi="Arial" w:cs="Arial"/>
                <w:sz w:val="20"/>
                <w:szCs w:val="20"/>
                <w:lang w:val="mk-MK"/>
              </w:rPr>
              <w:t>Во</w:t>
            </w:r>
            <w:bookmarkStart w:id="128" w:name="_30j0zll"/>
            <w:bookmarkEnd w:id="128"/>
            <w:r w:rsidRPr="001C3DDD">
              <w:rPr>
                <w:rFonts w:ascii="Arial" w:hAnsi="Arial" w:cs="Arial"/>
                <w:sz w:val="20"/>
                <w:szCs w:val="20"/>
                <w:lang w:val="mk-MK"/>
              </w:rPr>
              <w:t xml:space="preserve"> текот на учебната година</w:t>
            </w:r>
          </w:p>
        </w:tc>
        <w:tc>
          <w:tcPr>
            <w:tcW w:w="9355" w:type="dxa"/>
            <w:vAlign w:val="center"/>
            <w:hideMark/>
          </w:tcPr>
          <w:p w14:paraId="79FF5B47" w14:textId="77777777" w:rsidR="001C3DDD" w:rsidRPr="001C3DDD" w:rsidRDefault="001C3DDD" w:rsidP="001C3DDD">
            <w:pPr>
              <w:spacing w:after="0" w:line="360" w:lineRule="auto"/>
              <w:rPr>
                <w:rFonts w:ascii="Arial" w:hAnsi="Arial" w:cs="Arial"/>
                <w:sz w:val="20"/>
                <w:szCs w:val="20"/>
                <w:lang w:val="mk-MK"/>
              </w:rPr>
            </w:pPr>
            <w:r w:rsidRPr="001C3DDD">
              <w:rPr>
                <w:rFonts w:ascii="Arial" w:hAnsi="Arial" w:cs="Arial"/>
                <w:sz w:val="20"/>
                <w:szCs w:val="20"/>
                <w:lang w:val="mk-MK"/>
              </w:rPr>
              <w:t>Соработка со семејството, односно родителите на учениците;</w:t>
            </w:r>
          </w:p>
        </w:tc>
        <w:tc>
          <w:tcPr>
            <w:tcW w:w="1916" w:type="dxa"/>
            <w:vMerge w:val="restart"/>
            <w:vAlign w:val="center"/>
            <w:hideMark/>
          </w:tcPr>
          <w:p w14:paraId="545DA8BB" w14:textId="77777777" w:rsidR="001C3DDD" w:rsidRPr="001C3DDD" w:rsidRDefault="001C3DDD" w:rsidP="001C3DDD">
            <w:pPr>
              <w:spacing w:after="0" w:line="360" w:lineRule="auto"/>
              <w:ind w:right="113"/>
              <w:rPr>
                <w:rFonts w:ascii="Arial" w:hAnsi="Arial" w:cs="Arial"/>
                <w:sz w:val="20"/>
                <w:szCs w:val="20"/>
                <w:lang w:val="mk-MK"/>
              </w:rPr>
            </w:pPr>
            <w:r w:rsidRPr="001C3DDD">
              <w:rPr>
                <w:rFonts w:ascii="Arial" w:hAnsi="Arial" w:cs="Arial"/>
                <w:sz w:val="20"/>
                <w:szCs w:val="20"/>
                <w:lang w:val="mk-MK"/>
              </w:rPr>
              <w:t xml:space="preserve">Ученици од I до IX одд., наставници, </w:t>
            </w:r>
            <w:r w:rsidRPr="001C3DDD">
              <w:rPr>
                <w:rFonts w:ascii="Arial" w:hAnsi="Arial" w:cs="Arial"/>
                <w:sz w:val="20"/>
                <w:szCs w:val="20"/>
                <w:lang w:val="mk-MK"/>
              </w:rPr>
              <w:lastRenderedPageBreak/>
              <w:t>стручна служба, директор, претставници од локална самоуправа, родители</w:t>
            </w:r>
          </w:p>
        </w:tc>
        <w:tc>
          <w:tcPr>
            <w:tcW w:w="1738" w:type="dxa"/>
            <w:vMerge w:val="restart"/>
            <w:vAlign w:val="center"/>
          </w:tcPr>
          <w:p w14:paraId="281EE42E" w14:textId="77777777" w:rsidR="001C3DDD" w:rsidRPr="00721840" w:rsidRDefault="001C3DDD" w:rsidP="001C3DDD">
            <w:pPr>
              <w:spacing w:after="0" w:line="360" w:lineRule="auto"/>
              <w:ind w:right="113"/>
              <w:rPr>
                <w:rFonts w:ascii="Arial" w:hAnsi="Arial" w:cs="Arial"/>
                <w:sz w:val="20"/>
                <w:szCs w:val="20"/>
                <w:lang w:val="mk-MK"/>
              </w:rPr>
            </w:pPr>
          </w:p>
          <w:p w14:paraId="44246ECF" w14:textId="77777777" w:rsidR="001C3DDD" w:rsidRPr="00721840" w:rsidRDefault="001C3DDD" w:rsidP="001C3DDD">
            <w:pPr>
              <w:spacing w:after="0" w:line="360" w:lineRule="auto"/>
              <w:ind w:right="113"/>
              <w:rPr>
                <w:rFonts w:ascii="Arial" w:hAnsi="Arial" w:cs="Arial"/>
                <w:sz w:val="20"/>
                <w:szCs w:val="20"/>
                <w:lang w:val="mk-MK"/>
              </w:rPr>
            </w:pPr>
          </w:p>
          <w:p w14:paraId="44BBDA95" w14:textId="77777777" w:rsidR="001C3DDD" w:rsidRPr="00721840" w:rsidRDefault="001C3DDD" w:rsidP="001C3DDD">
            <w:pPr>
              <w:spacing w:after="0" w:line="360" w:lineRule="auto"/>
              <w:ind w:right="113"/>
              <w:rPr>
                <w:rFonts w:ascii="Arial" w:hAnsi="Arial" w:cs="Arial"/>
                <w:sz w:val="20"/>
                <w:szCs w:val="20"/>
                <w:lang w:val="mk-MK"/>
              </w:rPr>
            </w:pPr>
          </w:p>
          <w:p w14:paraId="75BD68BB" w14:textId="77777777" w:rsidR="001C3DDD" w:rsidRPr="00721840" w:rsidRDefault="001C3DDD" w:rsidP="001C3DDD">
            <w:pPr>
              <w:spacing w:after="0" w:line="360" w:lineRule="auto"/>
              <w:ind w:right="113"/>
              <w:rPr>
                <w:rFonts w:ascii="Arial" w:hAnsi="Arial" w:cs="Arial"/>
                <w:sz w:val="20"/>
                <w:szCs w:val="20"/>
                <w:lang w:val="mk-MK"/>
              </w:rPr>
            </w:pPr>
          </w:p>
          <w:p w14:paraId="7E67CFA2" w14:textId="77777777" w:rsidR="001C3DDD" w:rsidRPr="001C3DDD" w:rsidRDefault="001C3DDD" w:rsidP="001C3DDD">
            <w:pPr>
              <w:spacing w:after="0" w:line="360" w:lineRule="auto"/>
              <w:ind w:right="113"/>
              <w:rPr>
                <w:rFonts w:ascii="Arial" w:hAnsi="Arial" w:cs="Arial"/>
                <w:color w:val="FF0000"/>
                <w:sz w:val="20"/>
                <w:szCs w:val="20"/>
                <w:lang w:val="mk-MK"/>
              </w:rPr>
            </w:pPr>
            <w:r w:rsidRPr="001C3DDD">
              <w:rPr>
                <w:rFonts w:ascii="Arial" w:hAnsi="Arial" w:cs="Arial"/>
                <w:sz w:val="20"/>
                <w:szCs w:val="20"/>
                <w:lang w:val="mk-MK"/>
              </w:rPr>
              <w:t>Наставници, стручни соработници, директор, претставници од локалната самоуправа и родители</w:t>
            </w:r>
          </w:p>
          <w:p w14:paraId="6F9563DF" w14:textId="77777777" w:rsidR="001C3DDD" w:rsidRPr="001C3DDD" w:rsidRDefault="001C3DDD" w:rsidP="001C3DDD">
            <w:pPr>
              <w:spacing w:after="0" w:line="360" w:lineRule="auto"/>
              <w:rPr>
                <w:rFonts w:ascii="Arial" w:hAnsi="Arial" w:cs="Arial"/>
                <w:color w:val="FF0000"/>
                <w:sz w:val="20"/>
                <w:szCs w:val="20"/>
                <w:lang w:val="mk-MK"/>
              </w:rPr>
            </w:pPr>
          </w:p>
          <w:p w14:paraId="5125631D" w14:textId="77777777" w:rsidR="001C3DDD" w:rsidRPr="001C3DDD" w:rsidRDefault="001C3DDD" w:rsidP="001C3DDD">
            <w:pPr>
              <w:spacing w:after="0" w:line="360" w:lineRule="auto"/>
              <w:rPr>
                <w:rFonts w:ascii="Arial" w:hAnsi="Arial" w:cs="Arial"/>
                <w:color w:val="FF0000"/>
                <w:sz w:val="20"/>
                <w:szCs w:val="20"/>
                <w:lang w:val="mk-MK"/>
              </w:rPr>
            </w:pPr>
          </w:p>
          <w:p w14:paraId="2258282D" w14:textId="77777777" w:rsidR="001C3DDD" w:rsidRPr="001C3DDD" w:rsidRDefault="001C3DDD" w:rsidP="001C3DDD">
            <w:pPr>
              <w:spacing w:after="0" w:line="360" w:lineRule="auto"/>
              <w:rPr>
                <w:rFonts w:ascii="Arial" w:hAnsi="Arial" w:cs="Arial"/>
                <w:color w:val="FF0000"/>
                <w:sz w:val="20"/>
                <w:szCs w:val="20"/>
                <w:lang w:val="mk-MK"/>
              </w:rPr>
            </w:pPr>
          </w:p>
          <w:p w14:paraId="2B0A1B9E" w14:textId="77777777" w:rsidR="001C3DDD" w:rsidRPr="001C3DDD" w:rsidRDefault="001C3DDD" w:rsidP="001C3DDD">
            <w:pPr>
              <w:spacing w:after="0" w:line="360" w:lineRule="auto"/>
              <w:rPr>
                <w:rFonts w:ascii="Arial" w:hAnsi="Arial" w:cs="Arial"/>
                <w:color w:val="FF0000"/>
                <w:sz w:val="20"/>
                <w:szCs w:val="20"/>
                <w:lang w:val="mk-MK"/>
              </w:rPr>
            </w:pPr>
          </w:p>
          <w:p w14:paraId="3DD24B00" w14:textId="77777777" w:rsidR="001C3DDD" w:rsidRPr="001C3DDD" w:rsidRDefault="001C3DDD" w:rsidP="001C3DDD">
            <w:pPr>
              <w:spacing w:after="0" w:line="360" w:lineRule="auto"/>
              <w:rPr>
                <w:rFonts w:ascii="Arial" w:hAnsi="Arial" w:cs="Arial"/>
                <w:sz w:val="20"/>
                <w:szCs w:val="20"/>
                <w:lang w:val="mk-MK"/>
              </w:rPr>
            </w:pPr>
          </w:p>
        </w:tc>
      </w:tr>
      <w:tr w:rsidR="001C3DDD" w:rsidRPr="000C6B0A" w14:paraId="66F76D08" w14:textId="77777777" w:rsidTr="001C3DDD">
        <w:trPr>
          <w:cnfStyle w:val="000000100000" w:firstRow="0" w:lastRow="0" w:firstColumn="0" w:lastColumn="0" w:oddVBand="0" w:evenVBand="0" w:oddHBand="1" w:evenHBand="0" w:firstRowFirstColumn="0" w:firstRowLastColumn="0" w:lastRowFirstColumn="0" w:lastRowLastColumn="0"/>
          <w:trHeight w:val="57"/>
          <w:jc w:val="center"/>
        </w:trPr>
        <w:tc>
          <w:tcPr>
            <w:tcW w:w="1274" w:type="dxa"/>
            <w:vMerge/>
            <w:vAlign w:val="center"/>
            <w:hideMark/>
          </w:tcPr>
          <w:p w14:paraId="14E6402C" w14:textId="77777777" w:rsidR="001C3DDD" w:rsidRPr="001C3DDD" w:rsidRDefault="001C3DDD" w:rsidP="001C3DDD">
            <w:pPr>
              <w:spacing w:after="0" w:line="240" w:lineRule="auto"/>
              <w:rPr>
                <w:rFonts w:ascii="Arial" w:eastAsia="Times New Roman" w:hAnsi="Arial" w:cs="Arial"/>
                <w:sz w:val="20"/>
                <w:szCs w:val="20"/>
                <w:lang w:val="mk-MK"/>
              </w:rPr>
            </w:pPr>
          </w:p>
        </w:tc>
        <w:tc>
          <w:tcPr>
            <w:tcW w:w="9355" w:type="dxa"/>
            <w:vAlign w:val="center"/>
            <w:hideMark/>
          </w:tcPr>
          <w:p w14:paraId="60389460" w14:textId="77777777" w:rsidR="001C3DDD" w:rsidRPr="001C3DDD" w:rsidRDefault="001C3DDD" w:rsidP="001C3DDD">
            <w:pPr>
              <w:spacing w:after="0" w:line="360" w:lineRule="auto"/>
              <w:rPr>
                <w:rFonts w:ascii="Arial" w:hAnsi="Arial" w:cs="Arial"/>
                <w:sz w:val="20"/>
                <w:szCs w:val="20"/>
                <w:lang w:val="mk-MK"/>
              </w:rPr>
            </w:pPr>
            <w:r w:rsidRPr="001C3DDD">
              <w:rPr>
                <w:rFonts w:ascii="Arial" w:hAnsi="Arial" w:cs="Arial"/>
                <w:sz w:val="20"/>
                <w:szCs w:val="20"/>
                <w:lang w:val="mk-MK"/>
              </w:rPr>
              <w:t>Соработка со воспитно-образовните установи, институции и организации од областа на културата, стопанството и др.;</w:t>
            </w:r>
          </w:p>
        </w:tc>
        <w:tc>
          <w:tcPr>
            <w:tcW w:w="1916" w:type="dxa"/>
            <w:vMerge/>
            <w:vAlign w:val="center"/>
            <w:hideMark/>
          </w:tcPr>
          <w:p w14:paraId="75A11025" w14:textId="77777777" w:rsidR="001C3DDD" w:rsidRPr="001C3DDD" w:rsidRDefault="001C3DDD" w:rsidP="001C3DDD">
            <w:pPr>
              <w:spacing w:after="0" w:line="240" w:lineRule="auto"/>
              <w:rPr>
                <w:rFonts w:ascii="Arial" w:eastAsia="Times New Roman" w:hAnsi="Arial" w:cs="Arial"/>
                <w:sz w:val="20"/>
                <w:szCs w:val="20"/>
                <w:lang w:val="mk-MK"/>
              </w:rPr>
            </w:pPr>
          </w:p>
        </w:tc>
        <w:tc>
          <w:tcPr>
            <w:tcW w:w="1738" w:type="dxa"/>
            <w:vMerge/>
            <w:vAlign w:val="center"/>
            <w:hideMark/>
          </w:tcPr>
          <w:p w14:paraId="3EF56383" w14:textId="77777777" w:rsidR="001C3DDD" w:rsidRPr="001C3DDD" w:rsidRDefault="001C3DDD" w:rsidP="001C3DDD">
            <w:pPr>
              <w:spacing w:after="0" w:line="240" w:lineRule="auto"/>
              <w:rPr>
                <w:rFonts w:ascii="Arial" w:eastAsia="Times New Roman" w:hAnsi="Arial" w:cs="Arial"/>
                <w:sz w:val="20"/>
                <w:szCs w:val="20"/>
                <w:lang w:val="mk-MK"/>
              </w:rPr>
            </w:pPr>
          </w:p>
        </w:tc>
      </w:tr>
      <w:tr w:rsidR="001C3DDD" w:rsidRPr="000C6B0A" w14:paraId="407ADB94" w14:textId="77777777" w:rsidTr="001C3DDD">
        <w:trPr>
          <w:cnfStyle w:val="000000010000" w:firstRow="0" w:lastRow="0" w:firstColumn="0" w:lastColumn="0" w:oddVBand="0" w:evenVBand="0" w:oddHBand="0" w:evenHBand="1" w:firstRowFirstColumn="0" w:firstRowLastColumn="0" w:lastRowFirstColumn="0" w:lastRowLastColumn="0"/>
          <w:trHeight w:val="57"/>
          <w:jc w:val="center"/>
        </w:trPr>
        <w:tc>
          <w:tcPr>
            <w:tcW w:w="1274" w:type="dxa"/>
            <w:vMerge/>
            <w:vAlign w:val="center"/>
            <w:hideMark/>
          </w:tcPr>
          <w:p w14:paraId="3D1EC0F2" w14:textId="77777777" w:rsidR="001C3DDD" w:rsidRPr="001C3DDD" w:rsidRDefault="001C3DDD" w:rsidP="001C3DDD">
            <w:pPr>
              <w:spacing w:after="0" w:line="240" w:lineRule="auto"/>
              <w:rPr>
                <w:rFonts w:ascii="Arial" w:eastAsia="Times New Roman" w:hAnsi="Arial" w:cs="Arial"/>
                <w:sz w:val="20"/>
                <w:szCs w:val="20"/>
                <w:lang w:val="mk-MK"/>
              </w:rPr>
            </w:pPr>
          </w:p>
        </w:tc>
        <w:tc>
          <w:tcPr>
            <w:tcW w:w="9355" w:type="dxa"/>
            <w:vAlign w:val="center"/>
            <w:hideMark/>
          </w:tcPr>
          <w:p w14:paraId="5FDCD31D" w14:textId="77777777" w:rsidR="001C3DDD" w:rsidRPr="001C3DDD" w:rsidRDefault="001C3DDD" w:rsidP="001C3DDD">
            <w:pPr>
              <w:spacing w:after="0" w:line="360" w:lineRule="auto"/>
              <w:rPr>
                <w:rFonts w:ascii="Arial" w:hAnsi="Arial" w:cs="Arial"/>
                <w:sz w:val="20"/>
                <w:szCs w:val="20"/>
                <w:lang w:val="mk-MK"/>
              </w:rPr>
            </w:pPr>
            <w:r w:rsidRPr="001C3DDD">
              <w:rPr>
                <w:rFonts w:ascii="Arial" w:hAnsi="Arial" w:cs="Arial"/>
                <w:sz w:val="20"/>
                <w:szCs w:val="20"/>
                <w:lang w:val="mk-MK"/>
              </w:rPr>
              <w:t>Организирање разновидни општествени, културни и образовни активности со локалното население;</w:t>
            </w:r>
          </w:p>
        </w:tc>
        <w:tc>
          <w:tcPr>
            <w:tcW w:w="1916" w:type="dxa"/>
            <w:vMerge/>
            <w:vAlign w:val="center"/>
            <w:hideMark/>
          </w:tcPr>
          <w:p w14:paraId="359BD926" w14:textId="77777777" w:rsidR="001C3DDD" w:rsidRPr="001C3DDD" w:rsidRDefault="001C3DDD" w:rsidP="001C3DDD">
            <w:pPr>
              <w:spacing w:after="0" w:line="240" w:lineRule="auto"/>
              <w:rPr>
                <w:rFonts w:ascii="Arial" w:eastAsia="Times New Roman" w:hAnsi="Arial" w:cs="Arial"/>
                <w:sz w:val="20"/>
                <w:szCs w:val="20"/>
                <w:lang w:val="mk-MK"/>
              </w:rPr>
            </w:pPr>
          </w:p>
        </w:tc>
        <w:tc>
          <w:tcPr>
            <w:tcW w:w="1738" w:type="dxa"/>
            <w:vMerge/>
            <w:vAlign w:val="center"/>
            <w:hideMark/>
          </w:tcPr>
          <w:p w14:paraId="36E669F0" w14:textId="77777777" w:rsidR="001C3DDD" w:rsidRPr="001C3DDD" w:rsidRDefault="001C3DDD" w:rsidP="001C3DDD">
            <w:pPr>
              <w:spacing w:after="0" w:line="240" w:lineRule="auto"/>
              <w:rPr>
                <w:rFonts w:ascii="Arial" w:eastAsia="Times New Roman" w:hAnsi="Arial" w:cs="Arial"/>
                <w:sz w:val="20"/>
                <w:szCs w:val="20"/>
                <w:lang w:val="mk-MK"/>
              </w:rPr>
            </w:pPr>
          </w:p>
        </w:tc>
      </w:tr>
      <w:tr w:rsidR="001C3DDD" w:rsidRPr="000C6B0A" w14:paraId="069E9B84" w14:textId="77777777" w:rsidTr="001C3DDD">
        <w:trPr>
          <w:cnfStyle w:val="000000100000" w:firstRow="0" w:lastRow="0" w:firstColumn="0" w:lastColumn="0" w:oddVBand="0" w:evenVBand="0" w:oddHBand="1" w:evenHBand="0" w:firstRowFirstColumn="0" w:firstRowLastColumn="0" w:lastRowFirstColumn="0" w:lastRowLastColumn="0"/>
          <w:trHeight w:val="57"/>
          <w:jc w:val="center"/>
        </w:trPr>
        <w:tc>
          <w:tcPr>
            <w:tcW w:w="1274" w:type="dxa"/>
            <w:vMerge/>
            <w:vAlign w:val="center"/>
            <w:hideMark/>
          </w:tcPr>
          <w:p w14:paraId="444689DE" w14:textId="77777777" w:rsidR="001C3DDD" w:rsidRPr="001C3DDD" w:rsidRDefault="001C3DDD" w:rsidP="001C3DDD">
            <w:pPr>
              <w:spacing w:after="0" w:line="240" w:lineRule="auto"/>
              <w:rPr>
                <w:rFonts w:ascii="Arial" w:eastAsia="Times New Roman" w:hAnsi="Arial" w:cs="Arial"/>
                <w:sz w:val="20"/>
                <w:szCs w:val="20"/>
                <w:lang w:val="mk-MK"/>
              </w:rPr>
            </w:pPr>
          </w:p>
        </w:tc>
        <w:tc>
          <w:tcPr>
            <w:tcW w:w="9355" w:type="dxa"/>
            <w:vAlign w:val="center"/>
            <w:hideMark/>
          </w:tcPr>
          <w:p w14:paraId="6123DFF7" w14:textId="77777777" w:rsidR="001C3DDD" w:rsidRPr="001C3DDD" w:rsidRDefault="001C3DDD" w:rsidP="001C3DDD">
            <w:pPr>
              <w:spacing w:after="0" w:line="360" w:lineRule="auto"/>
              <w:rPr>
                <w:rFonts w:ascii="Arial" w:hAnsi="Arial" w:cs="Arial"/>
                <w:sz w:val="20"/>
                <w:szCs w:val="20"/>
                <w:lang w:val="mk-MK"/>
              </w:rPr>
            </w:pPr>
            <w:r w:rsidRPr="001C3DDD">
              <w:rPr>
                <w:rFonts w:ascii="Arial" w:hAnsi="Arial" w:cs="Arial"/>
                <w:sz w:val="20"/>
                <w:szCs w:val="20"/>
                <w:lang w:val="mk-MK"/>
              </w:rPr>
              <w:t>Информирање на учениците и на пошироката јавност за работата и резултатите што ги постигнува училиштето.</w:t>
            </w:r>
          </w:p>
        </w:tc>
        <w:tc>
          <w:tcPr>
            <w:tcW w:w="1916" w:type="dxa"/>
            <w:vMerge/>
            <w:vAlign w:val="center"/>
            <w:hideMark/>
          </w:tcPr>
          <w:p w14:paraId="3853EA29" w14:textId="77777777" w:rsidR="001C3DDD" w:rsidRPr="001C3DDD" w:rsidRDefault="001C3DDD" w:rsidP="001C3DDD">
            <w:pPr>
              <w:spacing w:after="0" w:line="240" w:lineRule="auto"/>
              <w:rPr>
                <w:rFonts w:ascii="Arial" w:eastAsia="Times New Roman" w:hAnsi="Arial" w:cs="Arial"/>
                <w:sz w:val="20"/>
                <w:szCs w:val="20"/>
                <w:lang w:val="mk-MK"/>
              </w:rPr>
            </w:pPr>
          </w:p>
        </w:tc>
        <w:tc>
          <w:tcPr>
            <w:tcW w:w="1738" w:type="dxa"/>
            <w:vMerge/>
            <w:vAlign w:val="center"/>
            <w:hideMark/>
          </w:tcPr>
          <w:p w14:paraId="064B0229" w14:textId="77777777" w:rsidR="001C3DDD" w:rsidRPr="001C3DDD" w:rsidRDefault="001C3DDD" w:rsidP="001C3DDD">
            <w:pPr>
              <w:spacing w:after="0" w:line="240" w:lineRule="auto"/>
              <w:rPr>
                <w:rFonts w:ascii="Arial" w:eastAsia="Times New Roman" w:hAnsi="Arial" w:cs="Arial"/>
                <w:sz w:val="20"/>
                <w:szCs w:val="20"/>
                <w:lang w:val="mk-MK"/>
              </w:rPr>
            </w:pPr>
          </w:p>
        </w:tc>
      </w:tr>
      <w:tr w:rsidR="001C3DDD" w:rsidRPr="000C6B0A" w14:paraId="0DF51D8B" w14:textId="77777777" w:rsidTr="001C3DDD">
        <w:trPr>
          <w:cnfStyle w:val="000000010000" w:firstRow="0" w:lastRow="0" w:firstColumn="0" w:lastColumn="0" w:oddVBand="0" w:evenVBand="0" w:oddHBand="0" w:evenHBand="1" w:firstRowFirstColumn="0" w:firstRowLastColumn="0" w:lastRowFirstColumn="0" w:lastRowLastColumn="0"/>
          <w:trHeight w:val="57"/>
          <w:jc w:val="center"/>
        </w:trPr>
        <w:tc>
          <w:tcPr>
            <w:tcW w:w="1274" w:type="dxa"/>
            <w:vMerge/>
            <w:vAlign w:val="center"/>
            <w:hideMark/>
          </w:tcPr>
          <w:p w14:paraId="0DC0C869" w14:textId="77777777" w:rsidR="001C3DDD" w:rsidRPr="001C3DDD" w:rsidRDefault="001C3DDD" w:rsidP="001C3DDD">
            <w:pPr>
              <w:spacing w:after="0" w:line="240" w:lineRule="auto"/>
              <w:rPr>
                <w:rFonts w:ascii="Arial" w:eastAsia="Times New Roman" w:hAnsi="Arial" w:cs="Arial"/>
                <w:sz w:val="20"/>
                <w:szCs w:val="20"/>
                <w:lang w:val="mk-MK"/>
              </w:rPr>
            </w:pPr>
          </w:p>
        </w:tc>
        <w:tc>
          <w:tcPr>
            <w:tcW w:w="9355" w:type="dxa"/>
            <w:vAlign w:val="center"/>
            <w:hideMark/>
          </w:tcPr>
          <w:p w14:paraId="37D51320" w14:textId="77777777" w:rsidR="001C3DDD" w:rsidRPr="001C3DDD" w:rsidRDefault="001C3DDD" w:rsidP="001C3DDD">
            <w:pPr>
              <w:spacing w:after="0" w:line="360" w:lineRule="auto"/>
              <w:rPr>
                <w:rFonts w:ascii="Arial" w:hAnsi="Arial" w:cs="Arial"/>
                <w:sz w:val="20"/>
                <w:szCs w:val="20"/>
                <w:lang w:val="mk-MK"/>
              </w:rPr>
            </w:pPr>
            <w:r w:rsidRPr="001C3DDD">
              <w:rPr>
                <w:rFonts w:ascii="Arial" w:hAnsi="Arial" w:cs="Arial"/>
                <w:sz w:val="20"/>
                <w:szCs w:val="20"/>
                <w:lang w:val="mk-MK"/>
              </w:rPr>
              <w:t>Се воспоставува соработка со општината за реализација на еколошката програма на локално ниво со потпишување на Меморандум за соработка.</w:t>
            </w:r>
          </w:p>
        </w:tc>
        <w:tc>
          <w:tcPr>
            <w:tcW w:w="1916" w:type="dxa"/>
            <w:vMerge/>
            <w:vAlign w:val="center"/>
            <w:hideMark/>
          </w:tcPr>
          <w:p w14:paraId="044B8832" w14:textId="77777777" w:rsidR="001C3DDD" w:rsidRPr="001C3DDD" w:rsidRDefault="001C3DDD" w:rsidP="001C3DDD">
            <w:pPr>
              <w:spacing w:after="0" w:line="240" w:lineRule="auto"/>
              <w:rPr>
                <w:rFonts w:ascii="Arial" w:eastAsia="Times New Roman" w:hAnsi="Arial" w:cs="Arial"/>
                <w:sz w:val="20"/>
                <w:szCs w:val="20"/>
                <w:lang w:val="mk-MK"/>
              </w:rPr>
            </w:pPr>
          </w:p>
        </w:tc>
        <w:tc>
          <w:tcPr>
            <w:tcW w:w="1738" w:type="dxa"/>
            <w:vMerge/>
            <w:vAlign w:val="center"/>
            <w:hideMark/>
          </w:tcPr>
          <w:p w14:paraId="60B4AA46" w14:textId="77777777" w:rsidR="001C3DDD" w:rsidRPr="001C3DDD" w:rsidRDefault="001C3DDD" w:rsidP="001C3DDD">
            <w:pPr>
              <w:spacing w:after="0" w:line="240" w:lineRule="auto"/>
              <w:rPr>
                <w:rFonts w:ascii="Arial" w:eastAsia="Times New Roman" w:hAnsi="Arial" w:cs="Arial"/>
                <w:sz w:val="20"/>
                <w:szCs w:val="20"/>
                <w:lang w:val="mk-MK"/>
              </w:rPr>
            </w:pPr>
          </w:p>
        </w:tc>
      </w:tr>
      <w:tr w:rsidR="001C3DDD" w:rsidRPr="000C6B0A" w14:paraId="187DF931" w14:textId="77777777" w:rsidTr="001C3DDD">
        <w:trPr>
          <w:cnfStyle w:val="000000100000" w:firstRow="0" w:lastRow="0" w:firstColumn="0" w:lastColumn="0" w:oddVBand="0" w:evenVBand="0" w:oddHBand="1" w:evenHBand="0" w:firstRowFirstColumn="0" w:firstRowLastColumn="0" w:lastRowFirstColumn="0" w:lastRowLastColumn="0"/>
          <w:trHeight w:val="57"/>
          <w:jc w:val="center"/>
        </w:trPr>
        <w:tc>
          <w:tcPr>
            <w:tcW w:w="1274" w:type="dxa"/>
            <w:vMerge/>
            <w:vAlign w:val="center"/>
            <w:hideMark/>
          </w:tcPr>
          <w:p w14:paraId="0F7B165F" w14:textId="77777777" w:rsidR="001C3DDD" w:rsidRPr="001C3DDD" w:rsidRDefault="001C3DDD" w:rsidP="001C3DDD">
            <w:pPr>
              <w:spacing w:after="0" w:line="240" w:lineRule="auto"/>
              <w:rPr>
                <w:rFonts w:ascii="Arial" w:eastAsia="Times New Roman" w:hAnsi="Arial" w:cs="Arial"/>
                <w:sz w:val="20"/>
                <w:szCs w:val="20"/>
                <w:lang w:val="mk-MK"/>
              </w:rPr>
            </w:pPr>
          </w:p>
        </w:tc>
        <w:tc>
          <w:tcPr>
            <w:tcW w:w="9355" w:type="dxa"/>
            <w:vAlign w:val="center"/>
            <w:hideMark/>
          </w:tcPr>
          <w:p w14:paraId="0015E8D2" w14:textId="77777777" w:rsidR="001C3DDD" w:rsidRPr="001C3DDD" w:rsidRDefault="001C3DDD" w:rsidP="001C3DDD">
            <w:pPr>
              <w:spacing w:after="0" w:line="360" w:lineRule="auto"/>
              <w:rPr>
                <w:rFonts w:ascii="Arial" w:hAnsi="Arial" w:cs="Arial"/>
                <w:sz w:val="20"/>
                <w:szCs w:val="20"/>
                <w:lang w:val="mk-MK"/>
              </w:rPr>
            </w:pPr>
            <w:r w:rsidRPr="001C3DDD">
              <w:rPr>
                <w:rFonts w:ascii="Arial" w:hAnsi="Arial" w:cs="Arial"/>
                <w:sz w:val="20"/>
                <w:szCs w:val="20"/>
                <w:lang w:val="mk-MK"/>
              </w:rPr>
              <w:t xml:space="preserve">Институции од областа на културата: Дом на култура „Лазар Софијанов“ – Кратово, Музеј на град Кратово, Градска библиотека „Јове Гичев“, </w:t>
            </w:r>
          </w:p>
        </w:tc>
        <w:tc>
          <w:tcPr>
            <w:tcW w:w="1916" w:type="dxa"/>
            <w:vMerge/>
            <w:vAlign w:val="center"/>
            <w:hideMark/>
          </w:tcPr>
          <w:p w14:paraId="63917D81" w14:textId="77777777" w:rsidR="001C3DDD" w:rsidRPr="001C3DDD" w:rsidRDefault="001C3DDD" w:rsidP="001C3DDD">
            <w:pPr>
              <w:spacing w:after="0" w:line="240" w:lineRule="auto"/>
              <w:rPr>
                <w:rFonts w:ascii="Arial" w:eastAsia="Times New Roman" w:hAnsi="Arial" w:cs="Arial"/>
                <w:sz w:val="20"/>
                <w:szCs w:val="20"/>
                <w:lang w:val="mk-MK"/>
              </w:rPr>
            </w:pPr>
          </w:p>
        </w:tc>
        <w:tc>
          <w:tcPr>
            <w:tcW w:w="1738" w:type="dxa"/>
            <w:vMerge/>
            <w:vAlign w:val="center"/>
            <w:hideMark/>
          </w:tcPr>
          <w:p w14:paraId="5F88A710" w14:textId="77777777" w:rsidR="001C3DDD" w:rsidRPr="001C3DDD" w:rsidRDefault="001C3DDD" w:rsidP="001C3DDD">
            <w:pPr>
              <w:spacing w:after="0" w:line="240" w:lineRule="auto"/>
              <w:rPr>
                <w:rFonts w:ascii="Arial" w:eastAsia="Times New Roman" w:hAnsi="Arial" w:cs="Arial"/>
                <w:sz w:val="20"/>
                <w:szCs w:val="20"/>
                <w:lang w:val="mk-MK"/>
              </w:rPr>
            </w:pPr>
          </w:p>
        </w:tc>
      </w:tr>
      <w:tr w:rsidR="001C3DDD" w:rsidRPr="000C6B0A" w14:paraId="44474947" w14:textId="77777777" w:rsidTr="001C3DDD">
        <w:trPr>
          <w:cnfStyle w:val="000000010000" w:firstRow="0" w:lastRow="0" w:firstColumn="0" w:lastColumn="0" w:oddVBand="0" w:evenVBand="0" w:oddHBand="0" w:evenHBand="1" w:firstRowFirstColumn="0" w:firstRowLastColumn="0" w:lastRowFirstColumn="0" w:lastRowLastColumn="0"/>
          <w:trHeight w:val="57"/>
          <w:jc w:val="center"/>
        </w:trPr>
        <w:tc>
          <w:tcPr>
            <w:tcW w:w="1274" w:type="dxa"/>
            <w:vMerge/>
            <w:vAlign w:val="center"/>
            <w:hideMark/>
          </w:tcPr>
          <w:p w14:paraId="33CD8140" w14:textId="77777777" w:rsidR="001C3DDD" w:rsidRPr="001C3DDD" w:rsidRDefault="001C3DDD" w:rsidP="001C3DDD">
            <w:pPr>
              <w:spacing w:after="0" w:line="240" w:lineRule="auto"/>
              <w:rPr>
                <w:rFonts w:ascii="Arial" w:eastAsia="Times New Roman" w:hAnsi="Arial" w:cs="Arial"/>
                <w:sz w:val="20"/>
                <w:szCs w:val="20"/>
                <w:lang w:val="mk-MK"/>
              </w:rPr>
            </w:pPr>
          </w:p>
        </w:tc>
        <w:tc>
          <w:tcPr>
            <w:tcW w:w="9355" w:type="dxa"/>
            <w:vAlign w:val="center"/>
            <w:hideMark/>
          </w:tcPr>
          <w:p w14:paraId="6DE453C8" w14:textId="77777777" w:rsidR="001C3DDD" w:rsidRPr="001C3DDD" w:rsidRDefault="001C3DDD" w:rsidP="001C3DDD">
            <w:pPr>
              <w:spacing w:after="0" w:line="360" w:lineRule="auto"/>
              <w:rPr>
                <w:rFonts w:ascii="Arial" w:hAnsi="Arial" w:cs="Arial"/>
                <w:sz w:val="20"/>
                <w:szCs w:val="20"/>
                <w:lang w:val="mk-MK"/>
              </w:rPr>
            </w:pPr>
            <w:r w:rsidRPr="001C3DDD">
              <w:rPr>
                <w:rFonts w:ascii="Arial" w:hAnsi="Arial" w:cs="Arial"/>
                <w:sz w:val="20"/>
                <w:szCs w:val="20"/>
                <w:lang w:val="mk-MK"/>
              </w:rPr>
              <w:t xml:space="preserve">Соработка со институции од областа на образованието: Општинското средно училиште „Митко Пенџуклиски“, детската градинка „Царка Андреевска“, МОН, БРО, ДПИ, ЕЛС-Сектор за основно образование, Сектор за основно образование како дел од општината, овластен инспектор, актив на директори на ниво на општина; </w:t>
            </w:r>
          </w:p>
        </w:tc>
        <w:tc>
          <w:tcPr>
            <w:tcW w:w="1916" w:type="dxa"/>
            <w:vMerge/>
            <w:vAlign w:val="center"/>
            <w:hideMark/>
          </w:tcPr>
          <w:p w14:paraId="6B6F1032" w14:textId="77777777" w:rsidR="001C3DDD" w:rsidRPr="001C3DDD" w:rsidRDefault="001C3DDD" w:rsidP="001C3DDD">
            <w:pPr>
              <w:spacing w:after="0" w:line="240" w:lineRule="auto"/>
              <w:rPr>
                <w:rFonts w:ascii="Arial" w:eastAsia="Times New Roman" w:hAnsi="Arial" w:cs="Arial"/>
                <w:sz w:val="20"/>
                <w:szCs w:val="20"/>
                <w:lang w:val="mk-MK"/>
              </w:rPr>
            </w:pPr>
          </w:p>
        </w:tc>
        <w:tc>
          <w:tcPr>
            <w:tcW w:w="1738" w:type="dxa"/>
            <w:vMerge/>
            <w:vAlign w:val="center"/>
            <w:hideMark/>
          </w:tcPr>
          <w:p w14:paraId="1ECD47C6" w14:textId="77777777" w:rsidR="001C3DDD" w:rsidRPr="001C3DDD" w:rsidRDefault="001C3DDD" w:rsidP="001C3DDD">
            <w:pPr>
              <w:spacing w:after="0" w:line="240" w:lineRule="auto"/>
              <w:rPr>
                <w:rFonts w:ascii="Arial" w:eastAsia="Times New Roman" w:hAnsi="Arial" w:cs="Arial"/>
                <w:sz w:val="20"/>
                <w:szCs w:val="20"/>
                <w:lang w:val="mk-MK"/>
              </w:rPr>
            </w:pPr>
          </w:p>
        </w:tc>
      </w:tr>
      <w:tr w:rsidR="001C3DDD" w:rsidRPr="000C6B0A" w14:paraId="03ECAEA2" w14:textId="77777777" w:rsidTr="001C3DDD">
        <w:trPr>
          <w:cnfStyle w:val="000000100000" w:firstRow="0" w:lastRow="0" w:firstColumn="0" w:lastColumn="0" w:oddVBand="0" w:evenVBand="0" w:oddHBand="1" w:evenHBand="0" w:firstRowFirstColumn="0" w:firstRowLastColumn="0" w:lastRowFirstColumn="0" w:lastRowLastColumn="0"/>
          <w:trHeight w:val="57"/>
          <w:jc w:val="center"/>
        </w:trPr>
        <w:tc>
          <w:tcPr>
            <w:tcW w:w="1274" w:type="dxa"/>
            <w:vMerge/>
            <w:vAlign w:val="center"/>
            <w:hideMark/>
          </w:tcPr>
          <w:p w14:paraId="7DD2F42B" w14:textId="77777777" w:rsidR="001C3DDD" w:rsidRPr="001C3DDD" w:rsidRDefault="001C3DDD" w:rsidP="001C3DDD">
            <w:pPr>
              <w:spacing w:after="0" w:line="240" w:lineRule="auto"/>
              <w:rPr>
                <w:rFonts w:ascii="Arial" w:eastAsia="Times New Roman" w:hAnsi="Arial" w:cs="Arial"/>
                <w:sz w:val="20"/>
                <w:szCs w:val="20"/>
                <w:lang w:val="mk-MK"/>
              </w:rPr>
            </w:pPr>
          </w:p>
        </w:tc>
        <w:tc>
          <w:tcPr>
            <w:tcW w:w="9355" w:type="dxa"/>
            <w:vAlign w:val="center"/>
            <w:hideMark/>
          </w:tcPr>
          <w:p w14:paraId="20EE0B7C" w14:textId="77777777" w:rsidR="001C3DDD" w:rsidRPr="001C3DDD" w:rsidRDefault="001C3DDD" w:rsidP="001C3DDD">
            <w:pPr>
              <w:spacing w:after="0" w:line="360" w:lineRule="auto"/>
              <w:rPr>
                <w:rFonts w:ascii="Arial" w:hAnsi="Arial" w:cs="Arial"/>
                <w:sz w:val="20"/>
                <w:szCs w:val="20"/>
                <w:lang w:val="mk-MK"/>
              </w:rPr>
            </w:pPr>
            <w:r w:rsidRPr="001C3DDD">
              <w:rPr>
                <w:rFonts w:ascii="Arial" w:hAnsi="Arial" w:cs="Arial"/>
                <w:sz w:val="20"/>
                <w:szCs w:val="20"/>
                <w:lang w:val="mk-MK"/>
              </w:rPr>
              <w:t>Невладина организација „Регионален центар за одржлив развој - Кратово“, ООЦК- Пробиштип</w:t>
            </w:r>
          </w:p>
        </w:tc>
        <w:tc>
          <w:tcPr>
            <w:tcW w:w="1916" w:type="dxa"/>
            <w:vMerge/>
            <w:vAlign w:val="center"/>
            <w:hideMark/>
          </w:tcPr>
          <w:p w14:paraId="673B633E" w14:textId="77777777" w:rsidR="001C3DDD" w:rsidRPr="001C3DDD" w:rsidRDefault="001C3DDD" w:rsidP="001C3DDD">
            <w:pPr>
              <w:spacing w:after="0" w:line="240" w:lineRule="auto"/>
              <w:rPr>
                <w:rFonts w:ascii="Arial" w:eastAsia="Times New Roman" w:hAnsi="Arial" w:cs="Arial"/>
                <w:sz w:val="20"/>
                <w:szCs w:val="20"/>
                <w:lang w:val="mk-MK"/>
              </w:rPr>
            </w:pPr>
          </w:p>
        </w:tc>
        <w:tc>
          <w:tcPr>
            <w:tcW w:w="1738" w:type="dxa"/>
            <w:vMerge/>
            <w:vAlign w:val="center"/>
            <w:hideMark/>
          </w:tcPr>
          <w:p w14:paraId="6C5B4180" w14:textId="77777777" w:rsidR="001C3DDD" w:rsidRPr="001C3DDD" w:rsidRDefault="001C3DDD" w:rsidP="001C3DDD">
            <w:pPr>
              <w:spacing w:after="0" w:line="240" w:lineRule="auto"/>
              <w:rPr>
                <w:rFonts w:ascii="Arial" w:eastAsia="Times New Roman" w:hAnsi="Arial" w:cs="Arial"/>
                <w:sz w:val="20"/>
                <w:szCs w:val="20"/>
                <w:lang w:val="mk-MK"/>
              </w:rPr>
            </w:pPr>
          </w:p>
        </w:tc>
      </w:tr>
      <w:tr w:rsidR="001C3DDD" w:rsidRPr="001C3DDD" w14:paraId="59282A50" w14:textId="77777777" w:rsidTr="001C3DDD">
        <w:trPr>
          <w:cnfStyle w:val="000000010000" w:firstRow="0" w:lastRow="0" w:firstColumn="0" w:lastColumn="0" w:oddVBand="0" w:evenVBand="0" w:oddHBand="0" w:evenHBand="1" w:firstRowFirstColumn="0" w:firstRowLastColumn="0" w:lastRowFirstColumn="0" w:lastRowLastColumn="0"/>
          <w:trHeight w:val="57"/>
          <w:jc w:val="center"/>
        </w:trPr>
        <w:tc>
          <w:tcPr>
            <w:tcW w:w="1274" w:type="dxa"/>
            <w:vMerge/>
            <w:vAlign w:val="center"/>
            <w:hideMark/>
          </w:tcPr>
          <w:p w14:paraId="29F43C51" w14:textId="77777777" w:rsidR="001C3DDD" w:rsidRPr="001C3DDD" w:rsidRDefault="001C3DDD" w:rsidP="001C3DDD">
            <w:pPr>
              <w:spacing w:after="0" w:line="240" w:lineRule="auto"/>
              <w:rPr>
                <w:rFonts w:ascii="Arial" w:eastAsia="Times New Roman" w:hAnsi="Arial" w:cs="Arial"/>
                <w:sz w:val="20"/>
                <w:szCs w:val="20"/>
                <w:lang w:val="mk-MK"/>
              </w:rPr>
            </w:pPr>
          </w:p>
        </w:tc>
        <w:tc>
          <w:tcPr>
            <w:tcW w:w="9355" w:type="dxa"/>
            <w:vAlign w:val="center"/>
            <w:hideMark/>
          </w:tcPr>
          <w:p w14:paraId="19BAC37F" w14:textId="77777777" w:rsidR="001C3DDD" w:rsidRPr="001C3DDD" w:rsidRDefault="001C3DDD" w:rsidP="001C3DDD">
            <w:pPr>
              <w:spacing w:after="0" w:line="360" w:lineRule="auto"/>
              <w:rPr>
                <w:rFonts w:ascii="Arial" w:hAnsi="Arial" w:cs="Arial"/>
                <w:sz w:val="20"/>
                <w:szCs w:val="20"/>
                <w:lang w:val="mk-MK"/>
              </w:rPr>
            </w:pPr>
            <w:r w:rsidRPr="001C3DDD">
              <w:rPr>
                <w:rFonts w:ascii="Arial" w:hAnsi="Arial" w:cs="Arial"/>
                <w:sz w:val="20"/>
                <w:szCs w:val="20"/>
                <w:lang w:val="mk-MK"/>
              </w:rPr>
              <w:t>Спортски друштва: ФК „Силекс“</w:t>
            </w:r>
          </w:p>
        </w:tc>
        <w:tc>
          <w:tcPr>
            <w:tcW w:w="1916" w:type="dxa"/>
            <w:vMerge/>
            <w:vAlign w:val="center"/>
            <w:hideMark/>
          </w:tcPr>
          <w:p w14:paraId="2CEAB156" w14:textId="77777777" w:rsidR="001C3DDD" w:rsidRPr="001C3DDD" w:rsidRDefault="001C3DDD" w:rsidP="001C3DDD">
            <w:pPr>
              <w:spacing w:after="0" w:line="240" w:lineRule="auto"/>
              <w:rPr>
                <w:rFonts w:ascii="Arial" w:eastAsia="Times New Roman" w:hAnsi="Arial" w:cs="Arial"/>
                <w:sz w:val="20"/>
                <w:szCs w:val="20"/>
                <w:lang w:val="mk-MK"/>
              </w:rPr>
            </w:pPr>
          </w:p>
        </w:tc>
        <w:tc>
          <w:tcPr>
            <w:tcW w:w="1738" w:type="dxa"/>
            <w:vMerge/>
            <w:vAlign w:val="center"/>
            <w:hideMark/>
          </w:tcPr>
          <w:p w14:paraId="42A1EDAF" w14:textId="77777777" w:rsidR="001C3DDD" w:rsidRPr="001C3DDD" w:rsidRDefault="001C3DDD" w:rsidP="001C3DDD">
            <w:pPr>
              <w:spacing w:after="0" w:line="240" w:lineRule="auto"/>
              <w:rPr>
                <w:rFonts w:ascii="Arial" w:eastAsia="Times New Roman" w:hAnsi="Arial" w:cs="Arial"/>
                <w:sz w:val="20"/>
                <w:szCs w:val="20"/>
                <w:lang w:val="mk-MK"/>
              </w:rPr>
            </w:pPr>
          </w:p>
        </w:tc>
      </w:tr>
      <w:tr w:rsidR="001C3DDD" w:rsidRPr="001C3DDD" w14:paraId="054E03A7" w14:textId="77777777" w:rsidTr="001C3DDD">
        <w:trPr>
          <w:cnfStyle w:val="000000100000" w:firstRow="0" w:lastRow="0" w:firstColumn="0" w:lastColumn="0" w:oddVBand="0" w:evenVBand="0" w:oddHBand="1" w:evenHBand="0" w:firstRowFirstColumn="0" w:firstRowLastColumn="0" w:lastRowFirstColumn="0" w:lastRowLastColumn="0"/>
          <w:trHeight w:val="57"/>
          <w:jc w:val="center"/>
        </w:trPr>
        <w:tc>
          <w:tcPr>
            <w:tcW w:w="1274" w:type="dxa"/>
            <w:vMerge/>
            <w:vAlign w:val="center"/>
            <w:hideMark/>
          </w:tcPr>
          <w:p w14:paraId="74EC33CC" w14:textId="77777777" w:rsidR="001C3DDD" w:rsidRPr="001C3DDD" w:rsidRDefault="001C3DDD" w:rsidP="001C3DDD">
            <w:pPr>
              <w:spacing w:after="0" w:line="240" w:lineRule="auto"/>
              <w:rPr>
                <w:rFonts w:ascii="Arial" w:eastAsia="Times New Roman" w:hAnsi="Arial" w:cs="Arial"/>
                <w:sz w:val="20"/>
                <w:szCs w:val="20"/>
                <w:lang w:val="mk-MK"/>
              </w:rPr>
            </w:pPr>
          </w:p>
        </w:tc>
        <w:tc>
          <w:tcPr>
            <w:tcW w:w="9355" w:type="dxa"/>
            <w:vAlign w:val="center"/>
            <w:hideMark/>
          </w:tcPr>
          <w:p w14:paraId="248C192A" w14:textId="77777777" w:rsidR="001C3DDD" w:rsidRPr="001C3DDD" w:rsidRDefault="001C3DDD" w:rsidP="001C3DDD">
            <w:pPr>
              <w:spacing w:after="0" w:line="360" w:lineRule="auto"/>
              <w:rPr>
                <w:rFonts w:ascii="Arial" w:hAnsi="Arial" w:cs="Arial"/>
                <w:sz w:val="20"/>
                <w:szCs w:val="20"/>
                <w:lang w:val="mk-MK"/>
              </w:rPr>
            </w:pPr>
            <w:r w:rsidRPr="001C3DDD">
              <w:rPr>
                <w:rFonts w:ascii="Arial" w:hAnsi="Arial" w:cs="Arial"/>
                <w:sz w:val="20"/>
                <w:szCs w:val="20"/>
                <w:lang w:val="mk-MK"/>
              </w:rPr>
              <w:t>Здравствени организации: ЗД Кратово</w:t>
            </w:r>
          </w:p>
        </w:tc>
        <w:tc>
          <w:tcPr>
            <w:tcW w:w="1916" w:type="dxa"/>
            <w:vMerge/>
            <w:vAlign w:val="center"/>
            <w:hideMark/>
          </w:tcPr>
          <w:p w14:paraId="2DAE2412" w14:textId="77777777" w:rsidR="001C3DDD" w:rsidRPr="001C3DDD" w:rsidRDefault="001C3DDD" w:rsidP="001C3DDD">
            <w:pPr>
              <w:spacing w:after="0" w:line="240" w:lineRule="auto"/>
              <w:rPr>
                <w:rFonts w:ascii="Arial" w:eastAsia="Times New Roman" w:hAnsi="Arial" w:cs="Arial"/>
                <w:sz w:val="20"/>
                <w:szCs w:val="20"/>
                <w:lang w:val="mk-MK"/>
              </w:rPr>
            </w:pPr>
          </w:p>
        </w:tc>
        <w:tc>
          <w:tcPr>
            <w:tcW w:w="1738" w:type="dxa"/>
            <w:vMerge/>
            <w:vAlign w:val="center"/>
            <w:hideMark/>
          </w:tcPr>
          <w:p w14:paraId="0CAA88C7" w14:textId="77777777" w:rsidR="001C3DDD" w:rsidRPr="001C3DDD" w:rsidRDefault="001C3DDD" w:rsidP="001C3DDD">
            <w:pPr>
              <w:spacing w:after="0" w:line="240" w:lineRule="auto"/>
              <w:rPr>
                <w:rFonts w:ascii="Arial" w:eastAsia="Times New Roman" w:hAnsi="Arial" w:cs="Arial"/>
                <w:sz w:val="20"/>
                <w:szCs w:val="20"/>
                <w:lang w:val="mk-MK"/>
              </w:rPr>
            </w:pPr>
          </w:p>
        </w:tc>
      </w:tr>
      <w:tr w:rsidR="001C3DDD" w:rsidRPr="000C6B0A" w14:paraId="36A81111" w14:textId="77777777" w:rsidTr="001C3DDD">
        <w:trPr>
          <w:cnfStyle w:val="000000010000" w:firstRow="0" w:lastRow="0" w:firstColumn="0" w:lastColumn="0" w:oddVBand="0" w:evenVBand="0" w:oddHBand="0" w:evenHBand="1" w:firstRowFirstColumn="0" w:firstRowLastColumn="0" w:lastRowFirstColumn="0" w:lastRowLastColumn="0"/>
          <w:trHeight w:val="57"/>
          <w:jc w:val="center"/>
        </w:trPr>
        <w:tc>
          <w:tcPr>
            <w:tcW w:w="1274" w:type="dxa"/>
            <w:vMerge/>
            <w:vAlign w:val="center"/>
            <w:hideMark/>
          </w:tcPr>
          <w:p w14:paraId="1CEECA7A" w14:textId="77777777" w:rsidR="001C3DDD" w:rsidRPr="001C3DDD" w:rsidRDefault="001C3DDD" w:rsidP="001C3DDD">
            <w:pPr>
              <w:spacing w:after="0" w:line="240" w:lineRule="auto"/>
              <w:rPr>
                <w:rFonts w:ascii="Arial" w:eastAsia="Times New Roman" w:hAnsi="Arial" w:cs="Arial"/>
                <w:sz w:val="20"/>
                <w:szCs w:val="20"/>
                <w:lang w:val="mk-MK"/>
              </w:rPr>
            </w:pPr>
          </w:p>
        </w:tc>
        <w:tc>
          <w:tcPr>
            <w:tcW w:w="9355" w:type="dxa"/>
            <w:vAlign w:val="center"/>
            <w:hideMark/>
          </w:tcPr>
          <w:p w14:paraId="0FDA75A0" w14:textId="77777777" w:rsidR="001C3DDD" w:rsidRPr="001C3DDD" w:rsidRDefault="001C3DDD" w:rsidP="001C3DDD">
            <w:pPr>
              <w:spacing w:after="0" w:line="360" w:lineRule="auto"/>
              <w:rPr>
                <w:rFonts w:ascii="Arial" w:hAnsi="Arial" w:cs="Arial"/>
                <w:sz w:val="20"/>
                <w:szCs w:val="20"/>
                <w:lang w:val="mk-MK"/>
              </w:rPr>
            </w:pPr>
            <w:r w:rsidRPr="001C3DDD">
              <w:rPr>
                <w:rFonts w:ascii="Arial" w:hAnsi="Arial" w:cs="Arial"/>
                <w:sz w:val="20"/>
                <w:szCs w:val="20"/>
                <w:lang w:val="mk-MK"/>
              </w:rPr>
              <w:t>Медиуми: Локални ТВ станици, пишани и електронски (интернет) медиуми: портали, весници и сл.</w:t>
            </w:r>
          </w:p>
        </w:tc>
        <w:tc>
          <w:tcPr>
            <w:tcW w:w="1916" w:type="dxa"/>
            <w:vMerge/>
            <w:vAlign w:val="center"/>
            <w:hideMark/>
          </w:tcPr>
          <w:p w14:paraId="4ADF43A8" w14:textId="77777777" w:rsidR="001C3DDD" w:rsidRPr="001C3DDD" w:rsidRDefault="001C3DDD" w:rsidP="001C3DDD">
            <w:pPr>
              <w:spacing w:after="0" w:line="240" w:lineRule="auto"/>
              <w:rPr>
                <w:rFonts w:ascii="Arial" w:eastAsia="Times New Roman" w:hAnsi="Arial" w:cs="Arial"/>
                <w:sz w:val="20"/>
                <w:szCs w:val="20"/>
                <w:lang w:val="mk-MK"/>
              </w:rPr>
            </w:pPr>
          </w:p>
        </w:tc>
        <w:tc>
          <w:tcPr>
            <w:tcW w:w="1738" w:type="dxa"/>
            <w:vMerge/>
            <w:vAlign w:val="center"/>
            <w:hideMark/>
          </w:tcPr>
          <w:p w14:paraId="72335746" w14:textId="77777777" w:rsidR="001C3DDD" w:rsidRPr="001C3DDD" w:rsidRDefault="001C3DDD" w:rsidP="001C3DDD">
            <w:pPr>
              <w:spacing w:after="0" w:line="240" w:lineRule="auto"/>
              <w:rPr>
                <w:rFonts w:ascii="Arial" w:eastAsia="Times New Roman" w:hAnsi="Arial" w:cs="Arial"/>
                <w:sz w:val="20"/>
                <w:szCs w:val="20"/>
                <w:lang w:val="mk-MK"/>
              </w:rPr>
            </w:pPr>
          </w:p>
        </w:tc>
      </w:tr>
    </w:tbl>
    <w:p w14:paraId="68A37DBC" w14:textId="77777777" w:rsidR="001C3DDD" w:rsidRPr="001C3DDD" w:rsidRDefault="001C3DDD" w:rsidP="001C3DDD">
      <w:pPr>
        <w:spacing w:after="120" w:line="360" w:lineRule="auto"/>
        <w:jc w:val="both"/>
        <w:rPr>
          <w:rFonts w:ascii="Arial" w:eastAsia="Times New Roman" w:hAnsi="Arial" w:cs="Arial"/>
          <w:color w:val="FF0000"/>
          <w:sz w:val="20"/>
          <w:szCs w:val="20"/>
          <w:lang w:val="mk-MK"/>
        </w:rPr>
      </w:pPr>
    </w:p>
    <w:p w14:paraId="631B76DA" w14:textId="77777777" w:rsidR="001C3DDD" w:rsidRPr="001C3DDD" w:rsidRDefault="001C3DDD" w:rsidP="001C3DDD">
      <w:pPr>
        <w:spacing w:after="120" w:line="360" w:lineRule="auto"/>
        <w:jc w:val="both"/>
        <w:rPr>
          <w:rFonts w:ascii="Arial" w:eastAsia="Times New Roman" w:hAnsi="Arial" w:cs="Arial"/>
          <w:color w:val="FF0000"/>
          <w:sz w:val="20"/>
          <w:szCs w:val="20"/>
          <w:lang w:val="mk-MK"/>
        </w:rPr>
      </w:pPr>
    </w:p>
    <w:p w14:paraId="2FAB7611" w14:textId="77777777" w:rsidR="001C3DDD" w:rsidRPr="001C3DDD" w:rsidRDefault="001C3DDD" w:rsidP="001C3DDD">
      <w:pPr>
        <w:spacing w:after="240" w:line="360" w:lineRule="auto"/>
        <w:jc w:val="both"/>
        <w:rPr>
          <w:rFonts w:ascii="Arial" w:eastAsia="Times New Roman" w:hAnsi="Arial" w:cs="Arial"/>
          <w:color w:val="000000"/>
          <w:sz w:val="20"/>
          <w:szCs w:val="20"/>
          <w:lang w:val="mk-MK"/>
        </w:rPr>
      </w:pPr>
    </w:p>
    <w:p w14:paraId="5FDD4117" w14:textId="77777777" w:rsidR="001C3DDD" w:rsidRPr="001C3DDD" w:rsidRDefault="001C3DDD" w:rsidP="001C3DDD">
      <w:pPr>
        <w:spacing w:line="360" w:lineRule="auto"/>
        <w:jc w:val="both"/>
        <w:rPr>
          <w:rFonts w:ascii="Arial" w:hAnsi="Arial" w:cs="Arial"/>
          <w:color w:val="000000"/>
          <w:sz w:val="20"/>
          <w:szCs w:val="20"/>
          <w:lang w:val="ru-RU"/>
        </w:rPr>
      </w:pPr>
    </w:p>
    <w:p w14:paraId="4617042B" w14:textId="77777777" w:rsidR="001C3DDD" w:rsidRPr="001C3DDD" w:rsidRDefault="001C3DDD" w:rsidP="001C3DDD">
      <w:pPr>
        <w:spacing w:line="360" w:lineRule="auto"/>
        <w:jc w:val="both"/>
        <w:rPr>
          <w:rFonts w:ascii="Arial" w:hAnsi="Arial" w:cs="Arial"/>
          <w:color w:val="000000"/>
          <w:sz w:val="20"/>
          <w:szCs w:val="20"/>
          <w:lang w:val="ru-RU"/>
        </w:rPr>
      </w:pPr>
    </w:p>
    <w:p w14:paraId="7C07C646" w14:textId="77777777" w:rsidR="001C3DDD" w:rsidRPr="001C3DDD" w:rsidRDefault="001C3DDD" w:rsidP="001C3DDD">
      <w:pPr>
        <w:spacing w:line="360" w:lineRule="auto"/>
        <w:jc w:val="both"/>
        <w:rPr>
          <w:rFonts w:ascii="Arial" w:hAnsi="Arial" w:cs="Arial"/>
          <w:color w:val="000000"/>
          <w:sz w:val="20"/>
          <w:szCs w:val="20"/>
          <w:lang w:val="ru-RU"/>
        </w:rPr>
      </w:pPr>
    </w:p>
    <w:p w14:paraId="514E77C5" w14:textId="77777777" w:rsidR="001C3DDD" w:rsidRPr="001C3DDD" w:rsidRDefault="001C3DDD" w:rsidP="001C3DDD">
      <w:pPr>
        <w:spacing w:line="360" w:lineRule="auto"/>
        <w:jc w:val="both"/>
        <w:rPr>
          <w:rFonts w:ascii="Arial" w:hAnsi="Arial" w:cs="Arial"/>
          <w:color w:val="000000"/>
          <w:sz w:val="20"/>
          <w:szCs w:val="20"/>
          <w:lang w:val="ru-RU"/>
        </w:rPr>
      </w:pPr>
    </w:p>
    <w:p w14:paraId="4A55A2A6" w14:textId="77777777" w:rsidR="001C3DDD" w:rsidRPr="001C3DDD" w:rsidRDefault="001C3DDD" w:rsidP="004478EA">
      <w:pPr>
        <w:keepNext/>
        <w:keepLines/>
        <w:numPr>
          <w:ilvl w:val="0"/>
          <w:numId w:val="30"/>
        </w:numPr>
        <w:spacing w:before="240" w:after="0" w:line="256" w:lineRule="auto"/>
        <w:outlineLvl w:val="0"/>
        <w:rPr>
          <w:rFonts w:ascii="Cambria" w:eastAsia="Times New Roman" w:hAnsi="Cambria"/>
          <w:color w:val="365F91"/>
          <w:sz w:val="32"/>
          <w:szCs w:val="32"/>
          <w:lang w:val="mk-MK"/>
        </w:rPr>
      </w:pPr>
      <w:bookmarkStart w:id="129" w:name="_Toc237598552"/>
      <w:bookmarkStart w:id="130" w:name="_Hlk25930082"/>
      <w:r w:rsidRPr="001C3DDD">
        <w:rPr>
          <w:rFonts w:ascii="Cambria" w:eastAsia="Times New Roman" w:hAnsi="Cambria"/>
          <w:color w:val="365F91"/>
          <w:sz w:val="32"/>
          <w:szCs w:val="32"/>
          <w:lang w:val="mk-MK"/>
        </w:rPr>
        <w:lastRenderedPageBreak/>
        <w:t>Следење на имплементацијата на годишната програма за работа на основното училиште</w:t>
      </w:r>
      <w:bookmarkEnd w:id="129"/>
    </w:p>
    <w:bookmarkEnd w:id="130"/>
    <w:p w14:paraId="524D8B3A" w14:textId="77777777" w:rsidR="001C3DDD" w:rsidRPr="001C3DDD" w:rsidRDefault="001C3DDD" w:rsidP="001C3DDD">
      <w:pPr>
        <w:spacing w:line="360" w:lineRule="auto"/>
        <w:ind w:left="360"/>
        <w:contextualSpacing/>
        <w:jc w:val="both"/>
        <w:rPr>
          <w:rFonts w:ascii="Arial" w:hAnsi="Arial" w:cs="Arial"/>
          <w:color w:val="000000"/>
          <w:sz w:val="20"/>
          <w:szCs w:val="20"/>
          <w:lang w:val="mk-MK" w:eastAsia="mk-M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2430"/>
        <w:gridCol w:w="2070"/>
        <w:gridCol w:w="4230"/>
      </w:tblGrid>
      <w:tr w:rsidR="001C3DDD" w:rsidRPr="001C3DDD" w14:paraId="76962D64" w14:textId="77777777" w:rsidTr="001C3DDD">
        <w:tc>
          <w:tcPr>
            <w:tcW w:w="4248" w:type="dxa"/>
            <w:tcBorders>
              <w:top w:val="single" w:sz="4" w:space="0" w:color="auto"/>
              <w:left w:val="single" w:sz="4" w:space="0" w:color="auto"/>
              <w:bottom w:val="single" w:sz="4" w:space="0" w:color="auto"/>
              <w:right w:val="single" w:sz="4" w:space="0" w:color="auto"/>
            </w:tcBorders>
            <w:vAlign w:val="center"/>
            <w:hideMark/>
          </w:tcPr>
          <w:p w14:paraId="03E31082" w14:textId="77777777" w:rsidR="001C3DDD" w:rsidRPr="001C3DDD" w:rsidRDefault="001C3DDD" w:rsidP="001C3DDD">
            <w:pPr>
              <w:spacing w:line="360" w:lineRule="auto"/>
              <w:ind w:left="360"/>
              <w:contextualSpacing/>
              <w:jc w:val="both"/>
              <w:rPr>
                <w:rFonts w:ascii="Arial" w:hAnsi="Arial" w:cs="Arial"/>
                <w:b/>
                <w:color w:val="000000"/>
                <w:sz w:val="20"/>
                <w:szCs w:val="20"/>
              </w:rPr>
            </w:pPr>
            <w:r w:rsidRPr="001C3DDD">
              <w:rPr>
                <w:rFonts w:ascii="Arial" w:hAnsi="Arial" w:cs="Arial"/>
                <w:b/>
                <w:color w:val="000000"/>
                <w:sz w:val="20"/>
                <w:szCs w:val="20"/>
              </w:rPr>
              <w:t xml:space="preserve">Приоритетни подрачја за следење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38FCF5F0" w14:textId="77777777" w:rsidR="001C3DDD" w:rsidRPr="001C3DDD" w:rsidRDefault="001C3DDD" w:rsidP="001C3DDD">
            <w:pPr>
              <w:spacing w:line="360" w:lineRule="auto"/>
              <w:ind w:left="360"/>
              <w:contextualSpacing/>
              <w:jc w:val="both"/>
              <w:rPr>
                <w:rFonts w:ascii="Arial" w:hAnsi="Arial" w:cs="Arial"/>
                <w:b/>
                <w:color w:val="000000"/>
                <w:sz w:val="20"/>
                <w:szCs w:val="20"/>
              </w:rPr>
            </w:pPr>
            <w:r w:rsidRPr="001C3DDD">
              <w:rPr>
                <w:rFonts w:ascii="Arial" w:hAnsi="Arial" w:cs="Arial"/>
                <w:b/>
                <w:color w:val="000000"/>
                <w:sz w:val="20"/>
                <w:szCs w:val="20"/>
              </w:rPr>
              <w:t xml:space="preserve">Начин и време на следење </w:t>
            </w:r>
          </w:p>
        </w:tc>
        <w:tc>
          <w:tcPr>
            <w:tcW w:w="2070" w:type="dxa"/>
            <w:tcBorders>
              <w:top w:val="single" w:sz="4" w:space="0" w:color="auto"/>
              <w:left w:val="single" w:sz="4" w:space="0" w:color="auto"/>
              <w:bottom w:val="single" w:sz="4" w:space="0" w:color="auto"/>
              <w:right w:val="single" w:sz="4" w:space="0" w:color="auto"/>
            </w:tcBorders>
            <w:vAlign w:val="center"/>
            <w:hideMark/>
          </w:tcPr>
          <w:p w14:paraId="5B73C031" w14:textId="77777777" w:rsidR="001C3DDD" w:rsidRPr="001C3DDD" w:rsidRDefault="001C3DDD" w:rsidP="001C3DDD">
            <w:pPr>
              <w:spacing w:line="360" w:lineRule="auto"/>
              <w:ind w:left="360"/>
              <w:contextualSpacing/>
              <w:jc w:val="both"/>
              <w:rPr>
                <w:rFonts w:ascii="Arial" w:hAnsi="Arial" w:cs="Arial"/>
                <w:b/>
                <w:color w:val="000000"/>
                <w:sz w:val="20"/>
                <w:szCs w:val="20"/>
              </w:rPr>
            </w:pPr>
            <w:r w:rsidRPr="001C3DDD">
              <w:rPr>
                <w:rFonts w:ascii="Arial" w:hAnsi="Arial" w:cs="Arial"/>
                <w:b/>
                <w:color w:val="000000"/>
                <w:sz w:val="20"/>
                <w:szCs w:val="20"/>
              </w:rPr>
              <w:t xml:space="preserve">Одговорно/ни лице/а </w:t>
            </w:r>
          </w:p>
        </w:tc>
        <w:tc>
          <w:tcPr>
            <w:tcW w:w="4230" w:type="dxa"/>
            <w:tcBorders>
              <w:top w:val="single" w:sz="4" w:space="0" w:color="auto"/>
              <w:left w:val="single" w:sz="4" w:space="0" w:color="auto"/>
              <w:bottom w:val="single" w:sz="4" w:space="0" w:color="auto"/>
              <w:right w:val="single" w:sz="4" w:space="0" w:color="auto"/>
            </w:tcBorders>
            <w:vAlign w:val="center"/>
            <w:hideMark/>
          </w:tcPr>
          <w:p w14:paraId="02A10700" w14:textId="77777777" w:rsidR="001C3DDD" w:rsidRPr="001C3DDD" w:rsidRDefault="001C3DDD" w:rsidP="001C3DDD">
            <w:pPr>
              <w:spacing w:line="360" w:lineRule="auto"/>
              <w:ind w:left="360"/>
              <w:contextualSpacing/>
              <w:jc w:val="both"/>
              <w:rPr>
                <w:rFonts w:ascii="Arial" w:hAnsi="Arial" w:cs="Arial"/>
                <w:b/>
                <w:color w:val="000000"/>
                <w:sz w:val="20"/>
                <w:szCs w:val="20"/>
              </w:rPr>
            </w:pPr>
            <w:r w:rsidRPr="001C3DDD">
              <w:rPr>
                <w:rFonts w:ascii="Arial" w:hAnsi="Arial" w:cs="Arial"/>
                <w:b/>
                <w:color w:val="000000"/>
                <w:sz w:val="20"/>
                <w:szCs w:val="20"/>
              </w:rPr>
              <w:t xml:space="preserve">Кој треба да биде информиран за следењето </w:t>
            </w:r>
          </w:p>
        </w:tc>
      </w:tr>
      <w:tr w:rsidR="001C3DDD" w:rsidRPr="001C3DDD" w14:paraId="5844B59F" w14:textId="77777777" w:rsidTr="001C3DDD">
        <w:tc>
          <w:tcPr>
            <w:tcW w:w="4248" w:type="dxa"/>
            <w:tcBorders>
              <w:top w:val="single" w:sz="4" w:space="0" w:color="auto"/>
              <w:left w:val="single" w:sz="4" w:space="0" w:color="auto"/>
              <w:bottom w:val="single" w:sz="4" w:space="0" w:color="auto"/>
              <w:right w:val="single" w:sz="4" w:space="0" w:color="auto"/>
            </w:tcBorders>
            <w:vAlign w:val="center"/>
            <w:hideMark/>
          </w:tcPr>
          <w:p w14:paraId="7A583D7A" w14:textId="77777777" w:rsidR="001C3DDD" w:rsidRPr="001C3DDD" w:rsidRDefault="001C3DDD" w:rsidP="001C3DDD">
            <w:pPr>
              <w:spacing w:line="360" w:lineRule="auto"/>
              <w:ind w:left="360"/>
              <w:contextualSpacing/>
              <w:rPr>
                <w:rFonts w:ascii="Arial" w:hAnsi="Arial" w:cs="Arial"/>
                <w:color w:val="000000"/>
                <w:sz w:val="20"/>
                <w:szCs w:val="20"/>
              </w:rPr>
            </w:pPr>
            <w:r w:rsidRPr="001C3DDD">
              <w:rPr>
                <w:rFonts w:ascii="Arial" w:hAnsi="Arial" w:cs="Arial"/>
                <w:color w:val="000000"/>
                <w:sz w:val="20"/>
                <w:szCs w:val="20"/>
              </w:rPr>
              <w:t xml:space="preserve">1. Унапредување на професионалните компетенции на наставниците заради подобра настава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263B74AC" w14:textId="77777777" w:rsidR="001C3DDD" w:rsidRPr="001C3DDD" w:rsidRDefault="001C3DDD" w:rsidP="001C3DDD">
            <w:pPr>
              <w:spacing w:line="360" w:lineRule="auto"/>
              <w:ind w:left="360"/>
              <w:contextualSpacing/>
              <w:jc w:val="both"/>
              <w:rPr>
                <w:rFonts w:ascii="Arial" w:hAnsi="Arial" w:cs="Arial"/>
                <w:color w:val="000000"/>
                <w:sz w:val="20"/>
                <w:szCs w:val="20"/>
              </w:rPr>
            </w:pPr>
            <w:r w:rsidRPr="001C3DDD">
              <w:rPr>
                <w:rFonts w:ascii="Arial" w:hAnsi="Arial" w:cs="Arial"/>
                <w:color w:val="000000"/>
                <w:sz w:val="20"/>
                <w:szCs w:val="20"/>
              </w:rPr>
              <w:t xml:space="preserve">во текот на целата учебна година </w:t>
            </w:r>
          </w:p>
        </w:tc>
        <w:tc>
          <w:tcPr>
            <w:tcW w:w="2070" w:type="dxa"/>
            <w:tcBorders>
              <w:top w:val="single" w:sz="4" w:space="0" w:color="auto"/>
              <w:left w:val="single" w:sz="4" w:space="0" w:color="auto"/>
              <w:bottom w:val="single" w:sz="4" w:space="0" w:color="auto"/>
              <w:right w:val="single" w:sz="4" w:space="0" w:color="auto"/>
            </w:tcBorders>
            <w:vAlign w:val="center"/>
            <w:hideMark/>
          </w:tcPr>
          <w:p w14:paraId="51F7ADFE" w14:textId="77777777" w:rsidR="001C3DDD" w:rsidRPr="001C3DDD" w:rsidRDefault="001C3DDD" w:rsidP="001C3DDD">
            <w:pPr>
              <w:spacing w:line="360" w:lineRule="auto"/>
              <w:ind w:left="360"/>
              <w:contextualSpacing/>
              <w:jc w:val="both"/>
              <w:rPr>
                <w:rFonts w:ascii="Arial" w:hAnsi="Arial" w:cs="Arial"/>
                <w:color w:val="000000"/>
                <w:sz w:val="20"/>
                <w:szCs w:val="20"/>
              </w:rPr>
            </w:pPr>
            <w:r w:rsidRPr="001C3DDD">
              <w:rPr>
                <w:rFonts w:ascii="Arial" w:hAnsi="Arial" w:cs="Arial"/>
                <w:color w:val="000000"/>
                <w:sz w:val="20"/>
                <w:szCs w:val="20"/>
              </w:rPr>
              <w:t xml:space="preserve">директор, педагог </w:t>
            </w:r>
          </w:p>
        </w:tc>
        <w:tc>
          <w:tcPr>
            <w:tcW w:w="4230" w:type="dxa"/>
            <w:tcBorders>
              <w:top w:val="single" w:sz="4" w:space="0" w:color="auto"/>
              <w:left w:val="single" w:sz="4" w:space="0" w:color="auto"/>
              <w:bottom w:val="single" w:sz="4" w:space="0" w:color="auto"/>
              <w:right w:val="single" w:sz="4" w:space="0" w:color="auto"/>
            </w:tcBorders>
            <w:vAlign w:val="center"/>
            <w:hideMark/>
          </w:tcPr>
          <w:p w14:paraId="25DADC5D" w14:textId="77777777" w:rsidR="001C3DDD" w:rsidRPr="001C3DDD" w:rsidRDefault="001C3DDD" w:rsidP="001C3DDD">
            <w:pPr>
              <w:spacing w:line="360" w:lineRule="auto"/>
              <w:ind w:left="360"/>
              <w:contextualSpacing/>
              <w:jc w:val="both"/>
              <w:rPr>
                <w:rFonts w:ascii="Arial" w:hAnsi="Arial" w:cs="Arial"/>
                <w:color w:val="000000"/>
                <w:sz w:val="20"/>
                <w:szCs w:val="20"/>
              </w:rPr>
            </w:pPr>
            <w:r w:rsidRPr="001C3DDD">
              <w:rPr>
                <w:rFonts w:ascii="Arial" w:hAnsi="Arial" w:cs="Arial"/>
                <w:color w:val="000000"/>
                <w:sz w:val="20"/>
                <w:szCs w:val="20"/>
              </w:rPr>
              <w:t xml:space="preserve">директор, педагог и одговорни лица на тимови </w:t>
            </w:r>
          </w:p>
        </w:tc>
      </w:tr>
      <w:tr w:rsidR="001C3DDD" w:rsidRPr="001C3DDD" w14:paraId="1D19A898" w14:textId="77777777" w:rsidTr="001C3DDD">
        <w:tc>
          <w:tcPr>
            <w:tcW w:w="4248" w:type="dxa"/>
            <w:tcBorders>
              <w:top w:val="single" w:sz="4" w:space="0" w:color="auto"/>
              <w:left w:val="single" w:sz="4" w:space="0" w:color="auto"/>
              <w:bottom w:val="single" w:sz="4" w:space="0" w:color="auto"/>
              <w:right w:val="single" w:sz="4" w:space="0" w:color="auto"/>
            </w:tcBorders>
            <w:vAlign w:val="center"/>
            <w:hideMark/>
          </w:tcPr>
          <w:p w14:paraId="5EF88CCC" w14:textId="77777777" w:rsidR="001C3DDD" w:rsidRPr="001C3DDD" w:rsidRDefault="001C3DDD" w:rsidP="001C3DDD">
            <w:pPr>
              <w:spacing w:line="360" w:lineRule="auto"/>
              <w:ind w:left="360"/>
              <w:contextualSpacing/>
              <w:rPr>
                <w:rFonts w:ascii="Arial" w:hAnsi="Arial" w:cs="Arial"/>
                <w:color w:val="000000"/>
                <w:sz w:val="20"/>
                <w:szCs w:val="20"/>
              </w:rPr>
            </w:pPr>
            <w:r w:rsidRPr="001C3DDD">
              <w:rPr>
                <w:rFonts w:ascii="Arial" w:hAnsi="Arial" w:cs="Arial"/>
                <w:color w:val="000000"/>
                <w:sz w:val="20"/>
                <w:szCs w:val="20"/>
              </w:rPr>
              <w:t xml:space="preserve">2. Осовременување на наставата преку набавка на наставни средства, помагала и ИТ опрема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003E4781" w14:textId="77777777" w:rsidR="001C3DDD" w:rsidRPr="001C3DDD" w:rsidRDefault="001C3DDD" w:rsidP="001C3DDD">
            <w:pPr>
              <w:spacing w:line="360" w:lineRule="auto"/>
              <w:ind w:left="360"/>
              <w:contextualSpacing/>
              <w:jc w:val="both"/>
              <w:rPr>
                <w:rFonts w:ascii="Arial" w:hAnsi="Arial" w:cs="Arial"/>
                <w:color w:val="000000"/>
                <w:sz w:val="20"/>
                <w:szCs w:val="20"/>
              </w:rPr>
            </w:pPr>
            <w:r w:rsidRPr="001C3DDD">
              <w:rPr>
                <w:rFonts w:ascii="Arial" w:hAnsi="Arial" w:cs="Arial"/>
                <w:color w:val="000000"/>
                <w:sz w:val="20"/>
                <w:szCs w:val="20"/>
              </w:rPr>
              <w:t xml:space="preserve">во текот на целата учебна година </w:t>
            </w:r>
          </w:p>
        </w:tc>
        <w:tc>
          <w:tcPr>
            <w:tcW w:w="2070" w:type="dxa"/>
            <w:tcBorders>
              <w:top w:val="single" w:sz="4" w:space="0" w:color="auto"/>
              <w:left w:val="single" w:sz="4" w:space="0" w:color="auto"/>
              <w:bottom w:val="single" w:sz="4" w:space="0" w:color="auto"/>
              <w:right w:val="single" w:sz="4" w:space="0" w:color="auto"/>
            </w:tcBorders>
            <w:vAlign w:val="center"/>
            <w:hideMark/>
          </w:tcPr>
          <w:p w14:paraId="7049C7B9" w14:textId="77777777" w:rsidR="001C3DDD" w:rsidRPr="001C3DDD" w:rsidRDefault="001C3DDD" w:rsidP="001C3DDD">
            <w:pPr>
              <w:spacing w:line="360" w:lineRule="auto"/>
              <w:ind w:left="360"/>
              <w:contextualSpacing/>
              <w:jc w:val="both"/>
              <w:rPr>
                <w:rFonts w:ascii="Arial" w:hAnsi="Arial" w:cs="Arial"/>
                <w:color w:val="000000"/>
                <w:sz w:val="20"/>
                <w:szCs w:val="20"/>
              </w:rPr>
            </w:pPr>
            <w:r w:rsidRPr="001C3DDD">
              <w:rPr>
                <w:rFonts w:ascii="Arial" w:hAnsi="Arial" w:cs="Arial"/>
                <w:color w:val="000000"/>
                <w:sz w:val="20"/>
                <w:szCs w:val="20"/>
              </w:rPr>
              <w:t xml:space="preserve">директор, педагог </w:t>
            </w:r>
          </w:p>
        </w:tc>
        <w:tc>
          <w:tcPr>
            <w:tcW w:w="4230" w:type="dxa"/>
            <w:tcBorders>
              <w:top w:val="single" w:sz="4" w:space="0" w:color="auto"/>
              <w:left w:val="single" w:sz="4" w:space="0" w:color="auto"/>
              <w:bottom w:val="single" w:sz="4" w:space="0" w:color="auto"/>
              <w:right w:val="single" w:sz="4" w:space="0" w:color="auto"/>
            </w:tcBorders>
            <w:vAlign w:val="center"/>
            <w:hideMark/>
          </w:tcPr>
          <w:p w14:paraId="597FF653" w14:textId="77777777" w:rsidR="001C3DDD" w:rsidRPr="001C3DDD" w:rsidRDefault="001C3DDD" w:rsidP="001C3DDD">
            <w:pPr>
              <w:spacing w:line="360" w:lineRule="auto"/>
              <w:ind w:left="360"/>
              <w:contextualSpacing/>
              <w:jc w:val="both"/>
              <w:rPr>
                <w:rFonts w:ascii="Arial" w:hAnsi="Arial" w:cs="Arial"/>
                <w:color w:val="000000"/>
                <w:sz w:val="20"/>
                <w:szCs w:val="20"/>
              </w:rPr>
            </w:pPr>
            <w:r w:rsidRPr="001C3DDD">
              <w:rPr>
                <w:rFonts w:ascii="Arial" w:hAnsi="Arial" w:cs="Arial"/>
                <w:color w:val="000000"/>
                <w:sz w:val="20"/>
                <w:szCs w:val="20"/>
              </w:rPr>
              <w:t xml:space="preserve">директор, педагог и одговорни лица на тимови </w:t>
            </w:r>
          </w:p>
        </w:tc>
      </w:tr>
      <w:tr w:rsidR="001C3DDD" w:rsidRPr="001C3DDD" w14:paraId="0397844D" w14:textId="77777777" w:rsidTr="001C3DDD">
        <w:tc>
          <w:tcPr>
            <w:tcW w:w="4248" w:type="dxa"/>
            <w:tcBorders>
              <w:top w:val="single" w:sz="4" w:space="0" w:color="auto"/>
              <w:left w:val="single" w:sz="4" w:space="0" w:color="auto"/>
              <w:bottom w:val="single" w:sz="4" w:space="0" w:color="auto"/>
              <w:right w:val="single" w:sz="4" w:space="0" w:color="auto"/>
            </w:tcBorders>
            <w:vAlign w:val="center"/>
            <w:hideMark/>
          </w:tcPr>
          <w:p w14:paraId="7C658BE8" w14:textId="77777777" w:rsidR="001C3DDD" w:rsidRPr="001C3DDD" w:rsidRDefault="001C3DDD" w:rsidP="001C3DDD">
            <w:pPr>
              <w:spacing w:line="360" w:lineRule="auto"/>
              <w:ind w:left="360"/>
              <w:contextualSpacing/>
              <w:rPr>
                <w:rFonts w:ascii="Arial" w:hAnsi="Arial" w:cs="Arial"/>
                <w:color w:val="000000"/>
                <w:sz w:val="20"/>
                <w:szCs w:val="20"/>
              </w:rPr>
            </w:pPr>
            <w:r w:rsidRPr="001C3DDD">
              <w:rPr>
                <w:rFonts w:ascii="Arial" w:hAnsi="Arial" w:cs="Arial"/>
                <w:color w:val="000000"/>
                <w:sz w:val="20"/>
                <w:szCs w:val="20"/>
              </w:rPr>
              <w:t xml:space="preserve">3. Поголема вклученост на учениците во додатна настава, СУА и  воннаставните активности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5EB5486D" w14:textId="77777777" w:rsidR="001C3DDD" w:rsidRPr="001C3DDD" w:rsidRDefault="001C3DDD" w:rsidP="001C3DDD">
            <w:pPr>
              <w:spacing w:line="360" w:lineRule="auto"/>
              <w:ind w:left="360"/>
              <w:contextualSpacing/>
              <w:jc w:val="both"/>
              <w:rPr>
                <w:rFonts w:ascii="Arial" w:hAnsi="Arial" w:cs="Arial"/>
                <w:color w:val="000000"/>
                <w:sz w:val="20"/>
                <w:szCs w:val="20"/>
              </w:rPr>
            </w:pPr>
            <w:r w:rsidRPr="001C3DDD">
              <w:rPr>
                <w:rFonts w:ascii="Arial" w:hAnsi="Arial" w:cs="Arial"/>
                <w:color w:val="000000"/>
                <w:sz w:val="20"/>
                <w:szCs w:val="20"/>
              </w:rPr>
              <w:t xml:space="preserve">во текот на целата учебна година </w:t>
            </w:r>
          </w:p>
        </w:tc>
        <w:tc>
          <w:tcPr>
            <w:tcW w:w="2070" w:type="dxa"/>
            <w:tcBorders>
              <w:top w:val="single" w:sz="4" w:space="0" w:color="auto"/>
              <w:left w:val="single" w:sz="4" w:space="0" w:color="auto"/>
              <w:bottom w:val="single" w:sz="4" w:space="0" w:color="auto"/>
              <w:right w:val="single" w:sz="4" w:space="0" w:color="auto"/>
            </w:tcBorders>
            <w:vAlign w:val="center"/>
            <w:hideMark/>
          </w:tcPr>
          <w:p w14:paraId="6BA87541" w14:textId="77777777" w:rsidR="001C3DDD" w:rsidRPr="001C3DDD" w:rsidRDefault="001C3DDD" w:rsidP="001C3DDD">
            <w:pPr>
              <w:spacing w:line="360" w:lineRule="auto"/>
              <w:ind w:left="360"/>
              <w:contextualSpacing/>
              <w:jc w:val="both"/>
              <w:rPr>
                <w:rFonts w:ascii="Arial" w:hAnsi="Arial" w:cs="Arial"/>
                <w:color w:val="000000"/>
                <w:sz w:val="20"/>
                <w:szCs w:val="20"/>
              </w:rPr>
            </w:pPr>
            <w:r w:rsidRPr="001C3DDD">
              <w:rPr>
                <w:rFonts w:ascii="Arial" w:hAnsi="Arial" w:cs="Arial"/>
                <w:color w:val="000000"/>
                <w:sz w:val="20"/>
                <w:szCs w:val="20"/>
              </w:rPr>
              <w:t xml:space="preserve">директор, педагог </w:t>
            </w:r>
          </w:p>
        </w:tc>
        <w:tc>
          <w:tcPr>
            <w:tcW w:w="4230" w:type="dxa"/>
            <w:tcBorders>
              <w:top w:val="single" w:sz="4" w:space="0" w:color="auto"/>
              <w:left w:val="single" w:sz="4" w:space="0" w:color="auto"/>
              <w:bottom w:val="single" w:sz="4" w:space="0" w:color="auto"/>
              <w:right w:val="single" w:sz="4" w:space="0" w:color="auto"/>
            </w:tcBorders>
            <w:vAlign w:val="center"/>
            <w:hideMark/>
          </w:tcPr>
          <w:p w14:paraId="38A741E3" w14:textId="77777777" w:rsidR="001C3DDD" w:rsidRPr="001C3DDD" w:rsidRDefault="001C3DDD" w:rsidP="001C3DDD">
            <w:pPr>
              <w:spacing w:line="360" w:lineRule="auto"/>
              <w:ind w:left="360"/>
              <w:contextualSpacing/>
              <w:jc w:val="both"/>
              <w:rPr>
                <w:rFonts w:ascii="Arial" w:hAnsi="Arial" w:cs="Arial"/>
                <w:color w:val="000000"/>
                <w:sz w:val="20"/>
                <w:szCs w:val="20"/>
              </w:rPr>
            </w:pPr>
            <w:r w:rsidRPr="001C3DDD">
              <w:rPr>
                <w:rFonts w:ascii="Arial" w:hAnsi="Arial" w:cs="Arial"/>
                <w:color w:val="000000"/>
                <w:sz w:val="20"/>
                <w:szCs w:val="20"/>
              </w:rPr>
              <w:t xml:space="preserve">директор, педагог и одговорни лица на тимови </w:t>
            </w:r>
          </w:p>
        </w:tc>
      </w:tr>
    </w:tbl>
    <w:p w14:paraId="66BB217D" w14:textId="77777777" w:rsidR="001C3DDD" w:rsidRPr="001C3DDD" w:rsidRDefault="001C3DDD" w:rsidP="001C3DDD">
      <w:pPr>
        <w:spacing w:line="360" w:lineRule="auto"/>
        <w:jc w:val="both"/>
        <w:rPr>
          <w:rFonts w:ascii="Arial" w:hAnsi="Arial" w:cs="Arial"/>
          <w:sz w:val="24"/>
          <w:szCs w:val="24"/>
          <w:lang w:val="ru-RU"/>
        </w:rPr>
      </w:pPr>
    </w:p>
    <w:p w14:paraId="340095FF" w14:textId="77777777" w:rsidR="001C3DDD" w:rsidRPr="001C3DDD" w:rsidRDefault="001C3DDD" w:rsidP="004478EA">
      <w:pPr>
        <w:keepNext/>
        <w:keepLines/>
        <w:numPr>
          <w:ilvl w:val="0"/>
          <w:numId w:val="30"/>
        </w:numPr>
        <w:spacing w:before="240" w:after="0" w:line="256" w:lineRule="auto"/>
        <w:outlineLvl w:val="0"/>
        <w:rPr>
          <w:rFonts w:ascii="Cambria" w:eastAsia="Times New Roman" w:hAnsi="Cambria"/>
          <w:color w:val="365F91"/>
          <w:sz w:val="32"/>
          <w:szCs w:val="32"/>
          <w:lang w:val="ru-RU"/>
        </w:rPr>
      </w:pPr>
      <w:bookmarkStart w:id="131" w:name="_Hlk25930125"/>
      <w:bookmarkStart w:id="132" w:name="_Toc237598553"/>
      <w:r w:rsidRPr="001C3DDD">
        <w:rPr>
          <w:rFonts w:ascii="Cambria" w:eastAsia="Times New Roman" w:hAnsi="Cambria"/>
          <w:color w:val="365F91"/>
          <w:sz w:val="32"/>
          <w:szCs w:val="32"/>
          <w:lang w:val="ru-RU"/>
        </w:rPr>
        <w:t>Евалуација на годишната програма за работа на основното училиште</w:t>
      </w:r>
      <w:bookmarkEnd w:id="131"/>
      <w:bookmarkEnd w:id="132"/>
    </w:p>
    <w:p w14:paraId="15872C75" w14:textId="77777777" w:rsidR="001C3DDD" w:rsidRPr="001C3DDD" w:rsidRDefault="001C3DDD" w:rsidP="001C3DDD">
      <w:pPr>
        <w:spacing w:line="256" w:lineRule="auto"/>
        <w:ind w:left="792"/>
        <w:contextualSpacing/>
        <w:rPr>
          <w:rFonts w:cs="Calibri"/>
          <w:color w:val="000000"/>
          <w:lang w:val="mk-MK" w:eastAsia="mk-MK"/>
        </w:rPr>
      </w:pPr>
    </w:p>
    <w:p w14:paraId="7DC14FA7" w14:textId="77777777" w:rsidR="001C3DDD" w:rsidRPr="001C3DDD" w:rsidRDefault="001C3DDD" w:rsidP="001C3DDD">
      <w:pPr>
        <w:spacing w:line="360" w:lineRule="auto"/>
        <w:contextualSpacing/>
        <w:jc w:val="both"/>
        <w:rPr>
          <w:rFonts w:ascii="Arial" w:hAnsi="Arial" w:cs="Arial"/>
          <w:color w:val="000000"/>
          <w:sz w:val="20"/>
          <w:szCs w:val="20"/>
          <w:lang w:val="ru-RU" w:eastAsia="mk-MK"/>
        </w:rPr>
      </w:pPr>
      <w:r w:rsidRPr="001C3DDD">
        <w:rPr>
          <w:rFonts w:ascii="Arial" w:hAnsi="Arial" w:cs="Arial"/>
          <w:color w:val="000000"/>
          <w:sz w:val="20"/>
          <w:szCs w:val="20"/>
          <w:lang w:val="ru-RU" w:eastAsia="mk-MK"/>
        </w:rPr>
        <w:tab/>
        <w:t>Во текот на учебната 202</w:t>
      </w:r>
      <w:r w:rsidRPr="00721840">
        <w:rPr>
          <w:rFonts w:ascii="Arial" w:hAnsi="Arial" w:cs="Arial"/>
          <w:color w:val="000000"/>
          <w:sz w:val="20"/>
          <w:szCs w:val="20"/>
          <w:lang w:val="ru-RU" w:eastAsia="mk-MK"/>
        </w:rPr>
        <w:t>6</w:t>
      </w:r>
      <w:r w:rsidRPr="001C3DDD">
        <w:rPr>
          <w:rFonts w:ascii="Arial" w:hAnsi="Arial" w:cs="Arial"/>
          <w:color w:val="000000"/>
          <w:sz w:val="20"/>
          <w:szCs w:val="20"/>
          <w:lang w:val="ru-RU" w:eastAsia="mk-MK"/>
        </w:rPr>
        <w:t>/202</w:t>
      </w:r>
      <w:r w:rsidRPr="00721840">
        <w:rPr>
          <w:rFonts w:ascii="Arial" w:hAnsi="Arial" w:cs="Arial"/>
          <w:color w:val="000000"/>
          <w:sz w:val="20"/>
          <w:szCs w:val="20"/>
          <w:lang w:val="ru-RU" w:eastAsia="mk-MK"/>
        </w:rPr>
        <w:t>7</w:t>
      </w:r>
      <w:r w:rsidRPr="001C3DDD">
        <w:rPr>
          <w:rFonts w:ascii="Arial" w:hAnsi="Arial" w:cs="Arial"/>
          <w:color w:val="000000"/>
          <w:sz w:val="20"/>
          <w:szCs w:val="20"/>
          <w:lang w:val="ru-RU" w:eastAsia="mk-MK"/>
        </w:rPr>
        <w:t xml:space="preserve"> година, училиштето ќе ги реализира и спроведува планираните активности, а воедно ќе врши следење и евалуација на акциските планови.</w:t>
      </w:r>
      <w:r w:rsidRPr="001C3DDD">
        <w:rPr>
          <w:rFonts w:ascii="Arial" w:hAnsi="Arial" w:cs="Arial"/>
          <w:color w:val="000000"/>
          <w:sz w:val="20"/>
          <w:szCs w:val="20"/>
          <w:lang w:val="mk-MK" w:eastAsia="mk-MK"/>
        </w:rPr>
        <w:t xml:space="preserve"> Во акциските планови е предвидено како ќе се следат и евалуираат планираните активности.  </w:t>
      </w:r>
      <w:bookmarkStart w:id="133" w:name="_Hlk25930171"/>
    </w:p>
    <w:p w14:paraId="7C19C0FC" w14:textId="77777777" w:rsidR="001C3DDD" w:rsidRPr="001C3DDD" w:rsidRDefault="001C3DDD" w:rsidP="001C3DDD">
      <w:pPr>
        <w:spacing w:line="360" w:lineRule="auto"/>
        <w:contextualSpacing/>
        <w:jc w:val="both"/>
        <w:rPr>
          <w:rFonts w:ascii="Arial" w:hAnsi="Arial" w:cs="Arial"/>
          <w:color w:val="000000"/>
          <w:sz w:val="20"/>
          <w:szCs w:val="20"/>
          <w:lang w:val="ru-RU" w:eastAsia="mk-MK"/>
        </w:rPr>
      </w:pPr>
    </w:p>
    <w:p w14:paraId="030D858D" w14:textId="77777777" w:rsidR="001C3DDD" w:rsidRPr="001C3DDD" w:rsidRDefault="001C3DDD" w:rsidP="001C3DDD">
      <w:pPr>
        <w:spacing w:line="360" w:lineRule="auto"/>
        <w:contextualSpacing/>
        <w:jc w:val="both"/>
        <w:rPr>
          <w:rFonts w:ascii="Arial" w:hAnsi="Arial" w:cs="Arial"/>
          <w:color w:val="000000"/>
          <w:sz w:val="20"/>
          <w:szCs w:val="20"/>
          <w:lang w:val="ru-RU" w:eastAsia="mk-MK"/>
        </w:rPr>
      </w:pPr>
    </w:p>
    <w:p w14:paraId="38C92B65" w14:textId="77777777" w:rsidR="001C3DDD" w:rsidRPr="001C3DDD" w:rsidRDefault="001C3DDD" w:rsidP="001C3DDD">
      <w:pPr>
        <w:spacing w:line="360" w:lineRule="auto"/>
        <w:contextualSpacing/>
        <w:jc w:val="both"/>
        <w:rPr>
          <w:rFonts w:ascii="Arial" w:hAnsi="Arial" w:cs="Arial"/>
          <w:color w:val="000000"/>
          <w:sz w:val="20"/>
          <w:szCs w:val="20"/>
          <w:lang w:val="ru-RU" w:eastAsia="mk-MK"/>
        </w:rPr>
      </w:pPr>
    </w:p>
    <w:p w14:paraId="18928BE0" w14:textId="77777777" w:rsidR="001C3DDD" w:rsidRPr="001C3DDD" w:rsidRDefault="001C3DDD" w:rsidP="001C3DDD">
      <w:pPr>
        <w:spacing w:line="360" w:lineRule="auto"/>
        <w:contextualSpacing/>
        <w:jc w:val="both"/>
        <w:rPr>
          <w:rFonts w:ascii="Arial" w:hAnsi="Arial" w:cs="Arial"/>
          <w:color w:val="000000"/>
          <w:sz w:val="20"/>
          <w:szCs w:val="20"/>
          <w:lang w:val="ru-RU" w:eastAsia="mk-MK"/>
        </w:rPr>
      </w:pPr>
    </w:p>
    <w:p w14:paraId="490CD41C" w14:textId="77777777" w:rsidR="001C3DDD" w:rsidRPr="001C3DDD" w:rsidRDefault="001C3DDD" w:rsidP="001C3DDD">
      <w:pPr>
        <w:spacing w:line="360" w:lineRule="auto"/>
        <w:contextualSpacing/>
        <w:jc w:val="both"/>
        <w:rPr>
          <w:rFonts w:ascii="Arial" w:hAnsi="Arial" w:cs="Arial"/>
          <w:color w:val="000000"/>
          <w:sz w:val="20"/>
          <w:szCs w:val="20"/>
          <w:lang w:val="ru-RU" w:eastAsia="mk-MK"/>
        </w:rPr>
      </w:pPr>
    </w:p>
    <w:p w14:paraId="0C3217CF" w14:textId="77777777" w:rsidR="001C3DDD" w:rsidRPr="001C3DDD" w:rsidRDefault="001C3DDD" w:rsidP="004478EA">
      <w:pPr>
        <w:keepNext/>
        <w:keepLines/>
        <w:numPr>
          <w:ilvl w:val="0"/>
          <w:numId w:val="30"/>
        </w:numPr>
        <w:spacing w:before="240" w:after="0" w:line="256" w:lineRule="auto"/>
        <w:outlineLvl w:val="0"/>
        <w:rPr>
          <w:rFonts w:ascii="Cambria" w:eastAsia="Times New Roman" w:hAnsi="Cambria"/>
          <w:color w:val="365F91"/>
          <w:sz w:val="32"/>
          <w:szCs w:val="32"/>
        </w:rPr>
      </w:pPr>
      <w:bookmarkStart w:id="134" w:name="_Toc237598554"/>
      <w:r w:rsidRPr="001C3DDD">
        <w:rPr>
          <w:rFonts w:ascii="Cambria" w:eastAsia="Times New Roman" w:hAnsi="Cambria"/>
          <w:color w:val="365F91"/>
          <w:sz w:val="32"/>
          <w:szCs w:val="32"/>
          <w:lang w:val="ru-RU"/>
        </w:rPr>
        <w:t>Заклучок</w:t>
      </w:r>
      <w:bookmarkEnd w:id="134"/>
    </w:p>
    <w:p w14:paraId="78C8074F" w14:textId="77777777" w:rsidR="001C3DDD" w:rsidRPr="001C3DDD" w:rsidRDefault="001C3DDD" w:rsidP="001C3DDD">
      <w:pPr>
        <w:spacing w:line="256" w:lineRule="auto"/>
        <w:ind w:left="792"/>
        <w:contextualSpacing/>
        <w:rPr>
          <w:rFonts w:cs="Calibri"/>
          <w:color w:val="000000"/>
          <w:lang w:val="mk-MK" w:eastAsia="mk-MK"/>
        </w:rPr>
      </w:pPr>
    </w:p>
    <w:bookmarkEnd w:id="133"/>
    <w:p w14:paraId="2CCD5ADC" w14:textId="77777777" w:rsidR="001C3DDD" w:rsidRPr="001C3DDD" w:rsidRDefault="001C3DDD" w:rsidP="001C3DDD">
      <w:pPr>
        <w:spacing w:line="360" w:lineRule="auto"/>
        <w:jc w:val="both"/>
        <w:rPr>
          <w:rFonts w:ascii="Arial" w:hAnsi="Arial" w:cs="Arial"/>
          <w:color w:val="000000"/>
          <w:sz w:val="20"/>
          <w:szCs w:val="20"/>
          <w:lang w:val="mk-MK"/>
        </w:rPr>
      </w:pPr>
      <w:r w:rsidRPr="001C3DDD">
        <w:rPr>
          <w:rFonts w:ascii="Arial" w:hAnsi="Arial" w:cs="Arial"/>
          <w:color w:val="000000"/>
          <w:sz w:val="20"/>
          <w:szCs w:val="20"/>
          <w:lang w:val="ru-RU"/>
        </w:rPr>
        <w:lastRenderedPageBreak/>
        <w:tab/>
      </w:r>
      <w:r w:rsidRPr="001C3DDD">
        <w:rPr>
          <w:rFonts w:ascii="Arial" w:hAnsi="Arial" w:cs="Arial"/>
          <w:color w:val="000000"/>
          <w:sz w:val="20"/>
          <w:szCs w:val="20"/>
          <w:lang w:val="mk-MK"/>
        </w:rPr>
        <w:t xml:space="preserve">Годишната програма за работа на ООУ„Кочо Рацин“ – Кратово е замислена како отворен концепциски документ во кој може да се внесуваат нови содржини, а роковите за реализација да се поместуваат од оправдани причини. Бројот на паралелките може да варира во согласност со бројот на учениците. </w:t>
      </w:r>
    </w:p>
    <w:p w14:paraId="5D2378D2" w14:textId="77777777" w:rsidR="001C3DDD" w:rsidRPr="001C3DDD" w:rsidRDefault="001C3DDD" w:rsidP="001C3DDD">
      <w:pPr>
        <w:spacing w:line="360" w:lineRule="auto"/>
        <w:jc w:val="both"/>
        <w:rPr>
          <w:rFonts w:ascii="Arial" w:hAnsi="Arial" w:cs="Arial"/>
          <w:color w:val="000000"/>
          <w:sz w:val="20"/>
          <w:szCs w:val="20"/>
          <w:lang w:val="mk-MK"/>
        </w:rPr>
      </w:pPr>
      <w:r w:rsidRPr="001C3DDD">
        <w:rPr>
          <w:rFonts w:ascii="Arial" w:hAnsi="Arial" w:cs="Arial"/>
          <w:color w:val="000000"/>
          <w:sz w:val="20"/>
          <w:szCs w:val="20"/>
          <w:lang w:val="ru-RU"/>
        </w:rPr>
        <w:tab/>
      </w:r>
      <w:r w:rsidRPr="001C3DDD">
        <w:rPr>
          <w:rFonts w:ascii="Arial" w:hAnsi="Arial" w:cs="Arial"/>
          <w:color w:val="000000"/>
          <w:sz w:val="20"/>
          <w:szCs w:val="20"/>
          <w:lang w:val="mk-MK"/>
        </w:rPr>
        <w:t>Познавајќи ги нашите човечки и материјални ресурси очекуваме ова планирање или евентуално прилагодено да биде реализирано успешно и да добиеме нови позитивни искуства кои би ги применувале во иднина, а сите нереализирани да тежнееме да ги реализираме или пак да најдеме поинакви начини за реализација.</w:t>
      </w:r>
    </w:p>
    <w:p w14:paraId="34DEF465" w14:textId="77777777" w:rsidR="001C3DDD" w:rsidRPr="001C3DDD" w:rsidRDefault="001C3DDD" w:rsidP="001C3DDD">
      <w:pPr>
        <w:spacing w:line="360" w:lineRule="auto"/>
        <w:jc w:val="both"/>
        <w:rPr>
          <w:rFonts w:ascii="Arial" w:hAnsi="Arial" w:cs="Arial"/>
          <w:color w:val="000000"/>
          <w:sz w:val="20"/>
          <w:szCs w:val="20"/>
          <w:lang w:val="mk-MK"/>
        </w:rPr>
      </w:pPr>
      <w:r w:rsidRPr="001C3DDD">
        <w:rPr>
          <w:rFonts w:ascii="Arial" w:hAnsi="Arial" w:cs="Arial"/>
          <w:color w:val="000000"/>
          <w:sz w:val="20"/>
          <w:szCs w:val="20"/>
          <w:lang w:val="ru-RU"/>
        </w:rPr>
        <w:tab/>
      </w:r>
      <w:r w:rsidRPr="001C3DDD">
        <w:rPr>
          <w:rFonts w:ascii="Arial" w:hAnsi="Arial" w:cs="Arial"/>
          <w:color w:val="000000"/>
          <w:sz w:val="20"/>
          <w:szCs w:val="20"/>
          <w:lang w:val="mk-MK"/>
        </w:rPr>
        <w:t>Интегрална целина на Годишната програма за работа на ООУ „Кочо Рацин“ – Кратово претставуваат Прилозите во кои се содржани процесните планирања на активностите на сите учесници во воспитно-образовната работа.</w:t>
      </w:r>
    </w:p>
    <w:p w14:paraId="685293F1" w14:textId="77777777" w:rsidR="001C3DDD" w:rsidRPr="001C3DDD" w:rsidRDefault="001C3DDD" w:rsidP="001C3DDD">
      <w:pPr>
        <w:spacing w:line="360" w:lineRule="auto"/>
        <w:jc w:val="both"/>
        <w:rPr>
          <w:rFonts w:ascii="Arial" w:hAnsi="Arial" w:cs="Arial"/>
          <w:color w:val="000000"/>
          <w:sz w:val="20"/>
          <w:szCs w:val="20"/>
          <w:lang w:val="ru-RU"/>
        </w:rPr>
      </w:pPr>
    </w:p>
    <w:p w14:paraId="430268CE" w14:textId="77777777" w:rsidR="001C3DDD" w:rsidRPr="001C3DDD" w:rsidRDefault="001C3DDD" w:rsidP="001C3DDD">
      <w:pPr>
        <w:spacing w:line="360" w:lineRule="auto"/>
        <w:jc w:val="both"/>
        <w:rPr>
          <w:rFonts w:ascii="Arial" w:hAnsi="Arial" w:cs="Arial"/>
          <w:color w:val="000000"/>
          <w:sz w:val="20"/>
          <w:szCs w:val="20"/>
          <w:lang w:val="ru-RU"/>
        </w:rPr>
      </w:pPr>
    </w:p>
    <w:p w14:paraId="4E7B8206" w14:textId="77777777" w:rsidR="001C3DDD" w:rsidRPr="001C3DDD" w:rsidRDefault="001C3DDD" w:rsidP="001C3DDD">
      <w:pPr>
        <w:spacing w:line="360" w:lineRule="auto"/>
        <w:jc w:val="both"/>
        <w:rPr>
          <w:rFonts w:ascii="Arial" w:hAnsi="Arial" w:cs="Arial"/>
          <w:color w:val="000000"/>
          <w:sz w:val="20"/>
          <w:szCs w:val="20"/>
          <w:lang w:val="ru-RU"/>
        </w:rPr>
      </w:pPr>
    </w:p>
    <w:p w14:paraId="7337FC30" w14:textId="77777777" w:rsidR="001C3DDD" w:rsidRPr="001C3DDD" w:rsidRDefault="001C3DDD" w:rsidP="001C3DDD">
      <w:pPr>
        <w:spacing w:line="360" w:lineRule="auto"/>
        <w:jc w:val="both"/>
        <w:rPr>
          <w:rFonts w:ascii="Arial" w:hAnsi="Arial" w:cs="Arial"/>
          <w:color w:val="000000"/>
          <w:sz w:val="20"/>
          <w:szCs w:val="20"/>
          <w:lang w:val="ru-RU"/>
        </w:rPr>
      </w:pPr>
    </w:p>
    <w:p w14:paraId="45D2BFBD" w14:textId="77777777" w:rsidR="001C3DDD" w:rsidRPr="001C3DDD" w:rsidRDefault="001C3DDD" w:rsidP="001C3DDD">
      <w:pPr>
        <w:spacing w:line="360" w:lineRule="auto"/>
        <w:jc w:val="both"/>
        <w:rPr>
          <w:rFonts w:ascii="Arial" w:hAnsi="Arial" w:cs="Arial"/>
          <w:color w:val="000000"/>
          <w:sz w:val="20"/>
          <w:szCs w:val="20"/>
          <w:lang w:val="ru-RU"/>
        </w:rPr>
      </w:pPr>
    </w:p>
    <w:p w14:paraId="41128AB4" w14:textId="77777777" w:rsidR="001C3DDD" w:rsidRPr="001C3DDD" w:rsidRDefault="001C3DDD" w:rsidP="001C3DDD">
      <w:pPr>
        <w:spacing w:line="360" w:lineRule="auto"/>
        <w:jc w:val="both"/>
        <w:rPr>
          <w:rFonts w:ascii="Arial" w:hAnsi="Arial" w:cs="Arial"/>
          <w:color w:val="000000"/>
          <w:sz w:val="20"/>
          <w:szCs w:val="20"/>
          <w:lang w:val="ru-RU"/>
        </w:rPr>
      </w:pPr>
    </w:p>
    <w:p w14:paraId="7F5FFB72" w14:textId="77777777" w:rsidR="001C3DDD" w:rsidRPr="001C3DDD" w:rsidRDefault="001C3DDD" w:rsidP="001C3DDD">
      <w:pPr>
        <w:spacing w:line="360" w:lineRule="auto"/>
        <w:jc w:val="both"/>
        <w:rPr>
          <w:rFonts w:ascii="Arial" w:hAnsi="Arial" w:cs="Arial"/>
          <w:color w:val="000000"/>
          <w:sz w:val="20"/>
          <w:szCs w:val="20"/>
          <w:lang w:val="ru-RU"/>
        </w:rPr>
      </w:pPr>
    </w:p>
    <w:p w14:paraId="203E3F60" w14:textId="77777777" w:rsidR="001C3DDD" w:rsidRPr="001C3DDD" w:rsidRDefault="001C3DDD" w:rsidP="001C3DDD">
      <w:pPr>
        <w:spacing w:line="360" w:lineRule="auto"/>
        <w:jc w:val="both"/>
        <w:rPr>
          <w:rFonts w:ascii="Arial" w:hAnsi="Arial" w:cs="Arial"/>
          <w:color w:val="000000"/>
          <w:sz w:val="20"/>
          <w:szCs w:val="20"/>
          <w:lang w:val="ru-RU"/>
        </w:rPr>
      </w:pPr>
    </w:p>
    <w:p w14:paraId="0F11FC34" w14:textId="77777777" w:rsidR="001C3DDD" w:rsidRPr="001C3DDD" w:rsidRDefault="001C3DDD" w:rsidP="001C3DDD">
      <w:pPr>
        <w:spacing w:line="360" w:lineRule="auto"/>
        <w:jc w:val="both"/>
        <w:rPr>
          <w:rFonts w:ascii="Arial" w:hAnsi="Arial" w:cs="Arial"/>
          <w:color w:val="000000"/>
          <w:sz w:val="20"/>
          <w:szCs w:val="20"/>
          <w:lang w:val="ru-RU"/>
        </w:rPr>
      </w:pPr>
    </w:p>
    <w:p w14:paraId="4004FE74" w14:textId="77777777" w:rsidR="001C3DDD" w:rsidRDefault="001C3DDD" w:rsidP="001C3DDD">
      <w:pPr>
        <w:spacing w:line="360" w:lineRule="auto"/>
        <w:jc w:val="both"/>
        <w:rPr>
          <w:rFonts w:ascii="Arial" w:hAnsi="Arial" w:cs="Arial"/>
          <w:color w:val="000000"/>
          <w:sz w:val="20"/>
          <w:szCs w:val="20"/>
          <w:lang w:val="ru-RU"/>
        </w:rPr>
      </w:pPr>
    </w:p>
    <w:p w14:paraId="4D5ACEA1" w14:textId="77777777" w:rsidR="000F42BE" w:rsidRPr="001C3DDD" w:rsidRDefault="000F42BE" w:rsidP="001C3DDD">
      <w:pPr>
        <w:spacing w:line="360" w:lineRule="auto"/>
        <w:jc w:val="both"/>
        <w:rPr>
          <w:rFonts w:ascii="Arial" w:hAnsi="Arial" w:cs="Arial"/>
          <w:color w:val="000000"/>
          <w:sz w:val="20"/>
          <w:szCs w:val="20"/>
          <w:lang w:val="ru-RU"/>
        </w:rPr>
      </w:pPr>
    </w:p>
    <w:p w14:paraId="1AA27E63" w14:textId="77777777" w:rsidR="001C3DDD" w:rsidRPr="001C3DDD" w:rsidRDefault="001C3DDD" w:rsidP="001C3DDD">
      <w:pPr>
        <w:spacing w:line="360" w:lineRule="auto"/>
        <w:jc w:val="both"/>
        <w:rPr>
          <w:rFonts w:ascii="Arial" w:hAnsi="Arial" w:cs="Arial"/>
          <w:color w:val="000000"/>
          <w:sz w:val="20"/>
          <w:szCs w:val="20"/>
          <w:lang w:val="ru-RU"/>
        </w:rPr>
      </w:pPr>
    </w:p>
    <w:p w14:paraId="66D75210" w14:textId="77777777" w:rsidR="001C3DDD" w:rsidRDefault="001C3DDD" w:rsidP="001C3DDD">
      <w:pPr>
        <w:tabs>
          <w:tab w:val="left" w:pos="810"/>
        </w:tabs>
        <w:spacing w:line="360" w:lineRule="auto"/>
        <w:ind w:left="630"/>
        <w:contextualSpacing/>
        <w:jc w:val="both"/>
        <w:rPr>
          <w:rFonts w:ascii="Arial" w:hAnsi="Arial" w:cs="Arial"/>
          <w:b/>
          <w:color w:val="000000"/>
          <w:sz w:val="24"/>
          <w:szCs w:val="24"/>
          <w:lang w:val="mk-MK" w:eastAsia="mk-MK"/>
        </w:rPr>
      </w:pPr>
      <w:bookmarkStart w:id="135" w:name="_Hlk25930203"/>
      <w:r w:rsidRPr="001C3DDD">
        <w:rPr>
          <w:rFonts w:ascii="Arial" w:hAnsi="Arial" w:cs="Arial"/>
          <w:b/>
          <w:color w:val="000000"/>
          <w:sz w:val="24"/>
          <w:szCs w:val="24"/>
          <w:lang w:val="mk-MK" w:eastAsia="mk-MK"/>
        </w:rPr>
        <w:lastRenderedPageBreak/>
        <w:t>Комисија за изработка на годишната програма за работа на основното училиште</w:t>
      </w:r>
      <w:bookmarkEnd w:id="135"/>
    </w:p>
    <w:p w14:paraId="2FB5DF9D" w14:textId="77777777" w:rsidR="000F42BE" w:rsidRPr="001C3DDD" w:rsidRDefault="000F42BE" w:rsidP="001C3DDD">
      <w:pPr>
        <w:tabs>
          <w:tab w:val="left" w:pos="810"/>
        </w:tabs>
        <w:spacing w:line="360" w:lineRule="auto"/>
        <w:ind w:left="630"/>
        <w:contextualSpacing/>
        <w:jc w:val="both"/>
        <w:rPr>
          <w:rFonts w:ascii="Arial" w:hAnsi="Arial" w:cs="Arial"/>
          <w:b/>
          <w:color w:val="000000"/>
          <w:sz w:val="24"/>
          <w:szCs w:val="24"/>
          <w:lang w:val="ru-RU" w:eastAsia="mk-MK"/>
        </w:rPr>
      </w:pPr>
    </w:p>
    <w:p w14:paraId="6D740F32" w14:textId="77777777" w:rsidR="001C3DDD" w:rsidRPr="001C3DDD" w:rsidRDefault="001C3DDD" w:rsidP="001C3DDD">
      <w:pPr>
        <w:spacing w:line="360" w:lineRule="auto"/>
        <w:jc w:val="both"/>
        <w:rPr>
          <w:rFonts w:ascii="Arial" w:hAnsi="Arial" w:cs="Arial"/>
          <w:b/>
          <w:bCs/>
          <w:color w:val="000000"/>
          <w:sz w:val="20"/>
          <w:szCs w:val="20"/>
          <w:lang w:val="mk-MK"/>
        </w:rPr>
      </w:pPr>
      <w:r w:rsidRPr="001C3DDD">
        <w:rPr>
          <w:rFonts w:ascii="Arial" w:hAnsi="Arial" w:cs="Arial"/>
          <w:b/>
          <w:bCs/>
          <w:color w:val="000000"/>
          <w:sz w:val="20"/>
          <w:szCs w:val="20"/>
          <w:lang w:val="mk-MK"/>
        </w:rPr>
        <w:t>Тим за изработка на годишната програма:</w:t>
      </w:r>
    </w:p>
    <w:p w14:paraId="1877D3C6" w14:textId="77777777" w:rsidR="001C3DDD" w:rsidRPr="001C3DDD" w:rsidRDefault="001C3DDD" w:rsidP="004478EA">
      <w:pPr>
        <w:numPr>
          <w:ilvl w:val="1"/>
          <w:numId w:val="35"/>
        </w:numPr>
        <w:spacing w:after="0" w:line="360" w:lineRule="auto"/>
        <w:contextualSpacing/>
        <w:jc w:val="both"/>
        <w:rPr>
          <w:rFonts w:ascii="Arial" w:hAnsi="Arial" w:cs="Arial"/>
          <w:color w:val="000000"/>
          <w:sz w:val="20"/>
          <w:szCs w:val="20"/>
          <w:lang w:val="mk-MK" w:eastAsia="mk-MK"/>
        </w:rPr>
      </w:pPr>
      <w:r w:rsidRPr="001C3DDD">
        <w:rPr>
          <w:rFonts w:ascii="Arial" w:hAnsi="Arial" w:cs="Arial"/>
          <w:color w:val="000000"/>
          <w:sz w:val="20"/>
          <w:szCs w:val="20"/>
          <w:lang w:val="mk-MK" w:eastAsia="mk-MK"/>
        </w:rPr>
        <w:t>Јелена Давиткова – Директор</w:t>
      </w:r>
    </w:p>
    <w:p w14:paraId="480407E7" w14:textId="77777777" w:rsidR="001C3DDD" w:rsidRPr="001C3DDD" w:rsidRDefault="001C3DDD" w:rsidP="004478EA">
      <w:pPr>
        <w:numPr>
          <w:ilvl w:val="1"/>
          <w:numId w:val="35"/>
        </w:numPr>
        <w:spacing w:after="0" w:line="360" w:lineRule="auto"/>
        <w:contextualSpacing/>
        <w:jc w:val="both"/>
        <w:rPr>
          <w:rFonts w:ascii="Arial" w:hAnsi="Arial" w:cs="Arial"/>
          <w:color w:val="000000"/>
          <w:sz w:val="20"/>
          <w:szCs w:val="20"/>
          <w:lang w:val="mk-MK" w:eastAsia="mk-MK"/>
        </w:rPr>
      </w:pPr>
      <w:r w:rsidRPr="001C3DDD">
        <w:rPr>
          <w:rFonts w:ascii="Arial" w:hAnsi="Arial" w:cs="Arial"/>
          <w:color w:val="000000"/>
          <w:sz w:val="20"/>
          <w:szCs w:val="20"/>
          <w:lang w:val="mk-MK" w:eastAsia="mk-MK"/>
        </w:rPr>
        <w:t>Даниел Тодоровски</w:t>
      </w:r>
    </w:p>
    <w:p w14:paraId="5DB012DD" w14:textId="77777777" w:rsidR="001C3DDD" w:rsidRPr="001C3DDD" w:rsidRDefault="001C3DDD" w:rsidP="004478EA">
      <w:pPr>
        <w:numPr>
          <w:ilvl w:val="1"/>
          <w:numId w:val="35"/>
        </w:numPr>
        <w:spacing w:after="0" w:line="360" w:lineRule="auto"/>
        <w:contextualSpacing/>
        <w:jc w:val="both"/>
        <w:rPr>
          <w:rFonts w:ascii="Arial" w:hAnsi="Arial" w:cs="Arial"/>
          <w:color w:val="000000"/>
          <w:sz w:val="20"/>
          <w:szCs w:val="20"/>
          <w:lang w:val="mk-MK" w:eastAsia="mk-MK"/>
        </w:rPr>
      </w:pPr>
      <w:r w:rsidRPr="001C3DDD">
        <w:rPr>
          <w:rFonts w:ascii="Arial" w:hAnsi="Arial" w:cs="Arial"/>
          <w:color w:val="000000"/>
          <w:sz w:val="20"/>
          <w:szCs w:val="20"/>
          <w:lang w:val="mk-MK" w:eastAsia="mk-MK"/>
        </w:rPr>
        <w:t>Весна Петрова</w:t>
      </w:r>
    </w:p>
    <w:p w14:paraId="46D0A258" w14:textId="77777777" w:rsidR="001C3DDD" w:rsidRPr="001C3DDD" w:rsidRDefault="001C3DDD" w:rsidP="004478EA">
      <w:pPr>
        <w:numPr>
          <w:ilvl w:val="1"/>
          <w:numId w:val="35"/>
        </w:numPr>
        <w:spacing w:after="0" w:line="360" w:lineRule="auto"/>
        <w:contextualSpacing/>
        <w:jc w:val="both"/>
        <w:rPr>
          <w:rFonts w:ascii="Arial" w:hAnsi="Arial" w:cs="Arial"/>
          <w:color w:val="000000"/>
          <w:sz w:val="20"/>
          <w:szCs w:val="20"/>
          <w:lang w:val="mk-MK" w:eastAsia="mk-MK"/>
        </w:rPr>
      </w:pPr>
      <w:r w:rsidRPr="001C3DDD">
        <w:rPr>
          <w:rFonts w:ascii="Arial" w:hAnsi="Arial" w:cs="Arial"/>
          <w:color w:val="000000"/>
          <w:sz w:val="20"/>
          <w:szCs w:val="20"/>
          <w:lang w:val="mk-MK" w:eastAsia="mk-MK"/>
        </w:rPr>
        <w:t>Христијан Ѓорѓиев</w:t>
      </w:r>
    </w:p>
    <w:p w14:paraId="4CF0DFB0" w14:textId="77777777" w:rsidR="001C3DDD" w:rsidRPr="001C3DDD" w:rsidRDefault="001C3DDD" w:rsidP="004478EA">
      <w:pPr>
        <w:numPr>
          <w:ilvl w:val="1"/>
          <w:numId w:val="35"/>
        </w:numPr>
        <w:spacing w:after="0" w:line="360" w:lineRule="auto"/>
        <w:contextualSpacing/>
        <w:jc w:val="both"/>
        <w:rPr>
          <w:rFonts w:ascii="Arial" w:hAnsi="Arial" w:cs="Arial"/>
          <w:color w:val="000000"/>
          <w:sz w:val="20"/>
          <w:szCs w:val="20"/>
          <w:lang w:val="mk-MK" w:eastAsia="mk-MK"/>
        </w:rPr>
      </w:pPr>
      <w:r w:rsidRPr="001C3DDD">
        <w:rPr>
          <w:rFonts w:ascii="Arial" w:hAnsi="Arial" w:cs="Arial"/>
          <w:color w:val="000000"/>
          <w:sz w:val="20"/>
          <w:szCs w:val="20"/>
          <w:lang w:val="mk-MK" w:eastAsia="mk-MK"/>
        </w:rPr>
        <w:t>Марија Чочевска</w:t>
      </w:r>
    </w:p>
    <w:p w14:paraId="4FC234FC" w14:textId="77777777" w:rsidR="001C3DDD" w:rsidRPr="001C3DDD" w:rsidRDefault="001C3DDD" w:rsidP="004478EA">
      <w:pPr>
        <w:numPr>
          <w:ilvl w:val="1"/>
          <w:numId w:val="35"/>
        </w:numPr>
        <w:spacing w:after="0" w:line="360" w:lineRule="auto"/>
        <w:contextualSpacing/>
        <w:jc w:val="both"/>
        <w:rPr>
          <w:rFonts w:ascii="Arial" w:hAnsi="Arial" w:cs="Arial"/>
          <w:color w:val="000000"/>
          <w:sz w:val="20"/>
          <w:szCs w:val="20"/>
          <w:lang w:val="mk-MK" w:eastAsia="mk-MK"/>
        </w:rPr>
      </w:pPr>
      <w:r w:rsidRPr="001C3DDD">
        <w:rPr>
          <w:rFonts w:ascii="Arial" w:hAnsi="Arial" w:cs="Arial"/>
          <w:color w:val="000000"/>
          <w:sz w:val="20"/>
          <w:szCs w:val="20"/>
          <w:lang w:val="mk-MK" w:eastAsia="mk-MK"/>
        </w:rPr>
        <w:t>Биљана Николовска- педагог</w:t>
      </w:r>
    </w:p>
    <w:p w14:paraId="68777D6A" w14:textId="77777777" w:rsidR="001C3DDD" w:rsidRPr="001C3DDD" w:rsidRDefault="001C3DDD" w:rsidP="004478EA">
      <w:pPr>
        <w:numPr>
          <w:ilvl w:val="1"/>
          <w:numId w:val="35"/>
        </w:numPr>
        <w:spacing w:after="0" w:line="360" w:lineRule="auto"/>
        <w:contextualSpacing/>
        <w:jc w:val="both"/>
        <w:rPr>
          <w:rFonts w:ascii="Arial" w:hAnsi="Arial" w:cs="Arial"/>
          <w:color w:val="000000"/>
          <w:sz w:val="20"/>
          <w:szCs w:val="20"/>
          <w:lang w:val="mk-MK" w:eastAsia="mk-MK"/>
        </w:rPr>
      </w:pPr>
      <w:r w:rsidRPr="001C3DDD">
        <w:rPr>
          <w:rFonts w:ascii="Arial" w:hAnsi="Arial" w:cs="Arial"/>
          <w:color w:val="000000"/>
          <w:sz w:val="20"/>
          <w:szCs w:val="20"/>
          <w:lang w:val="mk-MK" w:eastAsia="mk-MK"/>
        </w:rPr>
        <w:t xml:space="preserve">Кристина Цонкинска </w:t>
      </w:r>
    </w:p>
    <w:p w14:paraId="4B132B7E" w14:textId="77777777" w:rsidR="001C3DDD" w:rsidRPr="001C3DDD" w:rsidRDefault="001C3DDD" w:rsidP="004478EA">
      <w:pPr>
        <w:numPr>
          <w:ilvl w:val="1"/>
          <w:numId w:val="35"/>
        </w:numPr>
        <w:spacing w:after="0" w:line="360" w:lineRule="auto"/>
        <w:contextualSpacing/>
        <w:jc w:val="both"/>
        <w:rPr>
          <w:rFonts w:ascii="Arial" w:hAnsi="Arial" w:cs="Arial"/>
          <w:color w:val="000000"/>
          <w:sz w:val="20"/>
          <w:szCs w:val="20"/>
          <w:lang w:val="mk-MK" w:eastAsia="mk-MK"/>
        </w:rPr>
      </w:pPr>
      <w:r w:rsidRPr="001C3DDD">
        <w:rPr>
          <w:rFonts w:ascii="Arial" w:hAnsi="Arial" w:cs="Arial"/>
          <w:color w:val="000000"/>
          <w:sz w:val="20"/>
          <w:szCs w:val="20"/>
          <w:lang w:val="mk-MK" w:eastAsia="mk-MK"/>
        </w:rPr>
        <w:t xml:space="preserve">Валентина Ефремовска </w:t>
      </w:r>
    </w:p>
    <w:p w14:paraId="39784E66" w14:textId="77777777" w:rsidR="001C3DDD" w:rsidRPr="001C3DDD" w:rsidRDefault="001C3DDD" w:rsidP="004478EA">
      <w:pPr>
        <w:numPr>
          <w:ilvl w:val="1"/>
          <w:numId w:val="35"/>
        </w:numPr>
        <w:spacing w:after="0" w:line="360" w:lineRule="auto"/>
        <w:contextualSpacing/>
        <w:jc w:val="both"/>
        <w:rPr>
          <w:rFonts w:ascii="Arial" w:hAnsi="Arial" w:cs="Arial"/>
          <w:color w:val="000000"/>
          <w:sz w:val="20"/>
          <w:szCs w:val="20"/>
          <w:lang w:val="mk-MK" w:eastAsia="mk-MK"/>
        </w:rPr>
      </w:pPr>
      <w:r w:rsidRPr="001C3DDD">
        <w:rPr>
          <w:rFonts w:ascii="Arial" w:hAnsi="Arial" w:cs="Arial"/>
          <w:color w:val="000000"/>
          <w:sz w:val="20"/>
          <w:szCs w:val="20"/>
          <w:lang w:val="mk-MK" w:eastAsia="mk-MK"/>
        </w:rPr>
        <w:t>Радослава Костадиновска</w:t>
      </w:r>
    </w:p>
    <w:p w14:paraId="57647FC9" w14:textId="77777777" w:rsidR="001C3DDD" w:rsidRPr="001C3DDD" w:rsidRDefault="001C3DDD" w:rsidP="004478EA">
      <w:pPr>
        <w:numPr>
          <w:ilvl w:val="1"/>
          <w:numId w:val="35"/>
        </w:numPr>
        <w:spacing w:after="0" w:line="360" w:lineRule="auto"/>
        <w:contextualSpacing/>
        <w:jc w:val="both"/>
        <w:rPr>
          <w:rFonts w:ascii="Arial" w:hAnsi="Arial" w:cs="Arial"/>
          <w:color w:val="000000"/>
          <w:sz w:val="20"/>
          <w:szCs w:val="20"/>
          <w:lang w:val="mk-MK" w:eastAsia="mk-MK"/>
        </w:rPr>
      </w:pPr>
      <w:r w:rsidRPr="001C3DDD">
        <w:rPr>
          <w:rFonts w:ascii="Arial" w:hAnsi="Arial" w:cs="Arial"/>
          <w:color w:val="000000"/>
          <w:sz w:val="20"/>
          <w:szCs w:val="20"/>
          <w:lang w:val="mk-MK" w:eastAsia="mk-MK"/>
        </w:rPr>
        <w:t>Љупчо Лазаровски</w:t>
      </w:r>
    </w:p>
    <w:p w14:paraId="45872EF7" w14:textId="77777777" w:rsidR="001C3DDD" w:rsidRPr="001C3DDD" w:rsidRDefault="001C3DDD" w:rsidP="004478EA">
      <w:pPr>
        <w:numPr>
          <w:ilvl w:val="1"/>
          <w:numId w:val="35"/>
        </w:numPr>
        <w:spacing w:after="0" w:line="360" w:lineRule="auto"/>
        <w:contextualSpacing/>
        <w:jc w:val="both"/>
        <w:rPr>
          <w:rFonts w:ascii="Arial" w:hAnsi="Arial" w:cs="Arial"/>
          <w:color w:val="000000"/>
          <w:sz w:val="20"/>
          <w:szCs w:val="20"/>
          <w:lang w:val="mk-MK" w:eastAsia="mk-MK"/>
        </w:rPr>
      </w:pPr>
      <w:r w:rsidRPr="001C3DDD">
        <w:rPr>
          <w:rFonts w:ascii="Arial" w:hAnsi="Arial" w:cs="Arial"/>
          <w:color w:val="000000"/>
          <w:sz w:val="20"/>
          <w:szCs w:val="20"/>
          <w:lang w:val="mk-MK" w:eastAsia="mk-MK"/>
        </w:rPr>
        <w:t>Емилија Симонова</w:t>
      </w:r>
    </w:p>
    <w:p w14:paraId="6E21979D" w14:textId="77777777" w:rsidR="001C3DDD" w:rsidRPr="001C3DDD" w:rsidRDefault="001C3DDD" w:rsidP="004478EA">
      <w:pPr>
        <w:numPr>
          <w:ilvl w:val="1"/>
          <w:numId w:val="35"/>
        </w:numPr>
        <w:spacing w:after="0" w:line="360" w:lineRule="auto"/>
        <w:contextualSpacing/>
        <w:jc w:val="both"/>
        <w:rPr>
          <w:rFonts w:ascii="Arial" w:hAnsi="Arial" w:cs="Arial"/>
          <w:color w:val="000000"/>
          <w:sz w:val="20"/>
          <w:szCs w:val="20"/>
          <w:lang w:val="mk-MK" w:eastAsia="mk-MK"/>
        </w:rPr>
      </w:pPr>
      <w:r w:rsidRPr="001C3DDD">
        <w:rPr>
          <w:rFonts w:ascii="Arial" w:hAnsi="Arial" w:cs="Arial"/>
          <w:color w:val="000000"/>
          <w:sz w:val="20"/>
          <w:szCs w:val="20"/>
          <w:lang w:val="mk-MK" w:eastAsia="mk-MK"/>
        </w:rPr>
        <w:t>Игор Стојановски</w:t>
      </w:r>
    </w:p>
    <w:p w14:paraId="19C252BB" w14:textId="77777777" w:rsidR="001C3DDD" w:rsidRPr="001C3DDD" w:rsidRDefault="001C3DDD" w:rsidP="004478EA">
      <w:pPr>
        <w:numPr>
          <w:ilvl w:val="1"/>
          <w:numId w:val="35"/>
        </w:numPr>
        <w:spacing w:after="0" w:line="360" w:lineRule="auto"/>
        <w:contextualSpacing/>
        <w:jc w:val="both"/>
        <w:rPr>
          <w:rFonts w:ascii="Arial" w:hAnsi="Arial" w:cs="Arial"/>
          <w:color w:val="000000"/>
          <w:sz w:val="20"/>
          <w:szCs w:val="20"/>
          <w:lang w:val="mk-MK" w:eastAsia="mk-MK"/>
        </w:rPr>
      </w:pPr>
      <w:r w:rsidRPr="001C3DDD">
        <w:rPr>
          <w:rFonts w:ascii="Arial" w:hAnsi="Arial" w:cs="Arial"/>
          <w:color w:val="000000"/>
          <w:sz w:val="20"/>
          <w:szCs w:val="20"/>
          <w:lang w:val="mk-MK" w:eastAsia="mk-MK"/>
        </w:rPr>
        <w:t>Тошо Петков</w:t>
      </w:r>
    </w:p>
    <w:p w14:paraId="4EEC8A9A" w14:textId="77777777" w:rsidR="001C3DDD" w:rsidRPr="001C3DDD" w:rsidRDefault="001C3DDD" w:rsidP="004478EA">
      <w:pPr>
        <w:numPr>
          <w:ilvl w:val="1"/>
          <w:numId w:val="35"/>
        </w:numPr>
        <w:spacing w:after="0" w:line="360" w:lineRule="auto"/>
        <w:contextualSpacing/>
        <w:jc w:val="both"/>
        <w:rPr>
          <w:rFonts w:ascii="Arial" w:hAnsi="Arial" w:cs="Arial"/>
          <w:color w:val="000000"/>
          <w:sz w:val="20"/>
          <w:szCs w:val="20"/>
          <w:lang w:val="mk-MK" w:eastAsia="mk-MK"/>
        </w:rPr>
      </w:pPr>
      <w:r w:rsidRPr="001C3DDD">
        <w:rPr>
          <w:rFonts w:ascii="Arial" w:hAnsi="Arial" w:cs="Arial"/>
          <w:color w:val="000000"/>
          <w:sz w:val="20"/>
          <w:szCs w:val="20"/>
          <w:lang w:val="mk-MK" w:eastAsia="mk-MK"/>
        </w:rPr>
        <w:t>Нина Манева</w:t>
      </w:r>
    </w:p>
    <w:p w14:paraId="638E1866" w14:textId="77777777" w:rsidR="001C3DDD" w:rsidRPr="001C3DDD" w:rsidRDefault="001C3DDD" w:rsidP="004478EA">
      <w:pPr>
        <w:numPr>
          <w:ilvl w:val="1"/>
          <w:numId w:val="35"/>
        </w:numPr>
        <w:spacing w:after="0" w:line="360" w:lineRule="auto"/>
        <w:contextualSpacing/>
        <w:jc w:val="both"/>
        <w:rPr>
          <w:rFonts w:ascii="Arial" w:hAnsi="Arial" w:cs="Arial"/>
          <w:color w:val="000000"/>
          <w:sz w:val="20"/>
          <w:szCs w:val="20"/>
          <w:lang w:val="mk-MK" w:eastAsia="mk-MK"/>
        </w:rPr>
      </w:pPr>
      <w:r w:rsidRPr="001C3DDD">
        <w:rPr>
          <w:rFonts w:ascii="Arial" w:hAnsi="Arial" w:cs="Arial"/>
          <w:color w:val="000000"/>
          <w:sz w:val="20"/>
          <w:szCs w:val="20"/>
          <w:lang w:val="mk-MK" w:eastAsia="mk-MK"/>
        </w:rPr>
        <w:t>Павлина Моневска</w:t>
      </w:r>
    </w:p>
    <w:p w14:paraId="5D4AF4D1" w14:textId="77777777" w:rsidR="001C3DDD" w:rsidRPr="001C3DDD" w:rsidRDefault="001C3DDD" w:rsidP="004478EA">
      <w:pPr>
        <w:numPr>
          <w:ilvl w:val="1"/>
          <w:numId w:val="35"/>
        </w:numPr>
        <w:spacing w:after="0" w:line="360" w:lineRule="auto"/>
        <w:contextualSpacing/>
        <w:jc w:val="both"/>
        <w:rPr>
          <w:rFonts w:ascii="Arial" w:hAnsi="Arial" w:cs="Arial"/>
          <w:color w:val="000000"/>
          <w:sz w:val="20"/>
          <w:szCs w:val="20"/>
          <w:lang w:val="mk-MK" w:eastAsia="mk-MK"/>
        </w:rPr>
      </w:pPr>
      <w:r w:rsidRPr="001C3DDD">
        <w:rPr>
          <w:rFonts w:ascii="Arial" w:hAnsi="Arial" w:cs="Arial"/>
          <w:color w:val="000000"/>
          <w:sz w:val="20"/>
          <w:szCs w:val="20"/>
          <w:lang w:val="mk-MK" w:eastAsia="mk-MK"/>
        </w:rPr>
        <w:t>Лидија Арсовска</w:t>
      </w:r>
    </w:p>
    <w:p w14:paraId="1F9EE81E" w14:textId="77777777" w:rsidR="001C3DDD" w:rsidRPr="001C3DDD" w:rsidRDefault="001C3DDD" w:rsidP="001C3DDD">
      <w:pPr>
        <w:spacing w:after="0" w:line="360" w:lineRule="auto"/>
        <w:jc w:val="both"/>
        <w:rPr>
          <w:rFonts w:ascii="Arial" w:hAnsi="Arial" w:cs="Arial"/>
          <w:sz w:val="20"/>
          <w:szCs w:val="20"/>
          <w:lang w:val="mk-MK"/>
        </w:rPr>
      </w:pPr>
    </w:p>
    <w:tbl>
      <w:tblPr>
        <w:tblStyle w:val="11"/>
        <w:tblW w:w="13464" w:type="dxa"/>
        <w:tblLayout w:type="fixed"/>
        <w:tblLook w:val="0400" w:firstRow="0" w:lastRow="0" w:firstColumn="0" w:lastColumn="0" w:noHBand="0" w:noVBand="1"/>
      </w:tblPr>
      <w:tblGrid>
        <w:gridCol w:w="4274"/>
        <w:gridCol w:w="4635"/>
        <w:gridCol w:w="4555"/>
      </w:tblGrid>
      <w:tr w:rsidR="001C3DDD" w:rsidRPr="001C3DDD" w14:paraId="29012E0D" w14:textId="77777777" w:rsidTr="001C3DDD">
        <w:tc>
          <w:tcPr>
            <w:tcW w:w="4275" w:type="dxa"/>
            <w:shd w:val="clear" w:color="auto" w:fill="FFFFFF"/>
          </w:tcPr>
          <w:p w14:paraId="2E3B99D8" w14:textId="77777777" w:rsidR="001C3DDD" w:rsidRPr="001C3DDD" w:rsidRDefault="001C3DDD" w:rsidP="001C3DDD">
            <w:pPr>
              <w:spacing w:after="0" w:line="360" w:lineRule="auto"/>
              <w:jc w:val="center"/>
              <w:rPr>
                <w:rFonts w:ascii="Arial" w:hAnsi="Arial" w:cs="Arial"/>
                <w:b/>
                <w:sz w:val="20"/>
                <w:szCs w:val="20"/>
              </w:rPr>
            </w:pPr>
          </w:p>
          <w:p w14:paraId="3F89D03B" w14:textId="3BF5D576" w:rsidR="001C3DDD" w:rsidRPr="001C3DDD" w:rsidRDefault="001C3DDD" w:rsidP="001C3DDD">
            <w:pPr>
              <w:spacing w:after="0" w:line="360" w:lineRule="auto"/>
              <w:jc w:val="center"/>
              <w:rPr>
                <w:rFonts w:ascii="Arial" w:hAnsi="Arial" w:cs="Arial"/>
                <w:b/>
                <w:sz w:val="20"/>
                <w:szCs w:val="20"/>
                <w:lang w:val="mk-MK"/>
              </w:rPr>
            </w:pPr>
            <w:r w:rsidRPr="001C3DDD">
              <w:rPr>
                <w:rFonts w:ascii="Arial" w:hAnsi="Arial" w:cs="Arial"/>
                <w:b/>
                <w:sz w:val="20"/>
                <w:szCs w:val="20"/>
                <w:lang w:val="mk-MK"/>
              </w:rPr>
              <w:t xml:space="preserve"> Директор</w:t>
            </w:r>
          </w:p>
        </w:tc>
        <w:tc>
          <w:tcPr>
            <w:tcW w:w="4635" w:type="dxa"/>
            <w:shd w:val="clear" w:color="auto" w:fill="FFFFFF"/>
          </w:tcPr>
          <w:p w14:paraId="25063C54" w14:textId="77777777" w:rsidR="001C3DDD" w:rsidRPr="001C3DDD" w:rsidRDefault="001C3DDD" w:rsidP="001C3DDD">
            <w:pPr>
              <w:spacing w:after="0" w:line="360" w:lineRule="auto"/>
              <w:jc w:val="center"/>
              <w:rPr>
                <w:rFonts w:ascii="Arial" w:hAnsi="Arial" w:cs="Arial"/>
                <w:b/>
                <w:sz w:val="20"/>
                <w:szCs w:val="20"/>
                <w:lang w:val="mk-MK"/>
              </w:rPr>
            </w:pPr>
          </w:p>
        </w:tc>
        <w:tc>
          <w:tcPr>
            <w:tcW w:w="4555" w:type="dxa"/>
            <w:shd w:val="clear" w:color="auto" w:fill="FFFFFF"/>
            <w:hideMark/>
          </w:tcPr>
          <w:p w14:paraId="2937F84E" w14:textId="77777777" w:rsidR="000F42BE" w:rsidRDefault="001C3DDD" w:rsidP="001C3DDD">
            <w:pPr>
              <w:spacing w:after="0" w:line="240" w:lineRule="auto"/>
              <w:jc w:val="center"/>
              <w:rPr>
                <w:rFonts w:ascii="Arial" w:hAnsi="Arial" w:cs="Arial"/>
                <w:b/>
                <w:sz w:val="20"/>
                <w:szCs w:val="20"/>
                <w:lang w:val="mk-MK"/>
              </w:rPr>
            </w:pPr>
            <w:r w:rsidRPr="001C3DDD">
              <w:rPr>
                <w:rFonts w:ascii="Arial" w:hAnsi="Arial" w:cs="Arial"/>
                <w:b/>
                <w:sz w:val="20"/>
                <w:szCs w:val="20"/>
                <w:lang w:val="mk-MK"/>
              </w:rPr>
              <w:t xml:space="preserve">        </w:t>
            </w:r>
          </w:p>
          <w:p w14:paraId="4B7E2CCF" w14:textId="77777777" w:rsidR="000F42BE" w:rsidRDefault="000F42BE" w:rsidP="001C3DDD">
            <w:pPr>
              <w:spacing w:after="0" w:line="240" w:lineRule="auto"/>
              <w:jc w:val="center"/>
              <w:rPr>
                <w:rFonts w:ascii="Arial" w:hAnsi="Arial" w:cs="Arial"/>
                <w:b/>
                <w:sz w:val="20"/>
                <w:szCs w:val="20"/>
                <w:lang w:val="mk-MK"/>
              </w:rPr>
            </w:pPr>
          </w:p>
          <w:p w14:paraId="7B4534A2" w14:textId="633D8E04" w:rsidR="001C3DDD" w:rsidRPr="001C3DDD" w:rsidRDefault="001C3DDD" w:rsidP="001C3DDD">
            <w:pPr>
              <w:spacing w:after="0" w:line="240" w:lineRule="auto"/>
              <w:jc w:val="center"/>
              <w:rPr>
                <w:rFonts w:ascii="Arial" w:hAnsi="Arial" w:cs="Arial"/>
                <w:b/>
                <w:sz w:val="20"/>
                <w:szCs w:val="20"/>
                <w:lang w:val="mk-MK"/>
              </w:rPr>
            </w:pPr>
            <w:r w:rsidRPr="001C3DDD">
              <w:rPr>
                <w:rFonts w:ascii="Arial" w:hAnsi="Arial" w:cs="Arial"/>
                <w:b/>
                <w:sz w:val="20"/>
                <w:szCs w:val="20"/>
                <w:lang w:val="mk-MK"/>
              </w:rPr>
              <w:t xml:space="preserve">   Претседател на Училиштен одбор</w:t>
            </w:r>
          </w:p>
        </w:tc>
      </w:tr>
      <w:tr w:rsidR="001C3DDD" w:rsidRPr="001C3DDD" w14:paraId="57C90E17" w14:textId="77777777" w:rsidTr="001C3DDD">
        <w:trPr>
          <w:trHeight w:val="25"/>
        </w:trPr>
        <w:tc>
          <w:tcPr>
            <w:tcW w:w="4275" w:type="dxa"/>
            <w:shd w:val="clear" w:color="auto" w:fill="FFFFFF"/>
            <w:hideMark/>
          </w:tcPr>
          <w:p w14:paraId="2D5084A9" w14:textId="12E4D392" w:rsidR="001C3DDD" w:rsidRPr="001C3DDD" w:rsidRDefault="001C3DDD" w:rsidP="000F42BE">
            <w:pPr>
              <w:spacing w:after="0" w:line="360" w:lineRule="auto"/>
              <w:jc w:val="center"/>
              <w:rPr>
                <w:rFonts w:ascii="Arial" w:hAnsi="Arial" w:cs="Arial"/>
                <w:sz w:val="20"/>
                <w:szCs w:val="20"/>
                <w:lang w:val="mk-MK"/>
              </w:rPr>
            </w:pPr>
            <w:r w:rsidRPr="001C3DDD">
              <w:rPr>
                <w:rFonts w:ascii="Arial" w:hAnsi="Arial" w:cs="Arial"/>
                <w:sz w:val="20"/>
                <w:szCs w:val="20"/>
                <w:lang w:val="mk-MK"/>
              </w:rPr>
              <w:t>Јелена Давиткова</w:t>
            </w:r>
            <w:r w:rsidR="000F42BE">
              <w:rPr>
                <w:rFonts w:ascii="Arial" w:hAnsi="Arial" w:cs="Arial"/>
                <w:sz w:val="20"/>
                <w:szCs w:val="20"/>
                <w:lang w:val="mk-MK"/>
              </w:rPr>
              <w:t xml:space="preserve">                                                                                                       </w:t>
            </w:r>
          </w:p>
        </w:tc>
        <w:tc>
          <w:tcPr>
            <w:tcW w:w="4635" w:type="dxa"/>
            <w:shd w:val="clear" w:color="auto" w:fill="FFFFFF"/>
          </w:tcPr>
          <w:p w14:paraId="04FE1C5E" w14:textId="77777777" w:rsidR="001C3DDD" w:rsidRPr="001C3DDD" w:rsidRDefault="001C3DDD" w:rsidP="001C3DDD">
            <w:pPr>
              <w:spacing w:after="0" w:line="360" w:lineRule="auto"/>
              <w:rPr>
                <w:rFonts w:ascii="Arial" w:hAnsi="Arial" w:cs="Arial"/>
                <w:sz w:val="20"/>
                <w:szCs w:val="20"/>
                <w:lang w:val="mk-MK"/>
              </w:rPr>
            </w:pPr>
          </w:p>
        </w:tc>
        <w:tc>
          <w:tcPr>
            <w:tcW w:w="4555" w:type="dxa"/>
            <w:hideMark/>
          </w:tcPr>
          <w:p w14:paraId="2392F4E1" w14:textId="6F954A93" w:rsidR="001C3DDD" w:rsidRPr="001C3DDD" w:rsidRDefault="000F42BE" w:rsidP="001C3DDD">
            <w:pPr>
              <w:spacing w:after="0" w:line="240" w:lineRule="auto"/>
              <w:jc w:val="center"/>
              <w:rPr>
                <w:rFonts w:ascii="Arial" w:hAnsi="Arial" w:cs="Arial"/>
                <w:sz w:val="20"/>
                <w:szCs w:val="20"/>
                <w:lang w:val="mk-MK"/>
              </w:rPr>
            </w:pPr>
            <w:r>
              <w:rPr>
                <w:rFonts w:ascii="Arial" w:hAnsi="Arial" w:cs="Arial"/>
                <w:sz w:val="20"/>
                <w:szCs w:val="20"/>
                <w:lang w:val="mk-MK"/>
              </w:rPr>
              <w:t>Тања Давиткова</w:t>
            </w:r>
            <w:r w:rsidR="001C3DDD" w:rsidRPr="001C3DDD">
              <w:rPr>
                <w:rFonts w:ascii="Arial" w:hAnsi="Arial" w:cs="Arial"/>
                <w:sz w:val="20"/>
                <w:szCs w:val="20"/>
                <w:lang w:val="mk-MK"/>
              </w:rPr>
              <w:t xml:space="preserve">         </w:t>
            </w:r>
          </w:p>
        </w:tc>
      </w:tr>
      <w:tr w:rsidR="001C3DDD" w:rsidRPr="001C3DDD" w14:paraId="202DF261" w14:textId="77777777" w:rsidTr="001C3DDD">
        <w:trPr>
          <w:trHeight w:val="25"/>
        </w:trPr>
        <w:tc>
          <w:tcPr>
            <w:tcW w:w="4275" w:type="dxa"/>
            <w:shd w:val="clear" w:color="auto" w:fill="FFFFFF"/>
          </w:tcPr>
          <w:p w14:paraId="572E6497" w14:textId="77777777" w:rsidR="001C3DDD" w:rsidRPr="001C3DDD" w:rsidRDefault="001C3DDD" w:rsidP="001C3DDD">
            <w:pPr>
              <w:spacing w:after="0" w:line="360" w:lineRule="auto"/>
              <w:jc w:val="center"/>
              <w:rPr>
                <w:rFonts w:ascii="Arial" w:hAnsi="Arial" w:cs="Arial"/>
                <w:sz w:val="20"/>
                <w:szCs w:val="20"/>
              </w:rPr>
            </w:pPr>
          </w:p>
          <w:p w14:paraId="29D5E5B3" w14:textId="77777777" w:rsidR="001C3DDD" w:rsidRPr="001C3DDD" w:rsidRDefault="001C3DDD" w:rsidP="001C3DDD">
            <w:pPr>
              <w:spacing w:after="0" w:line="276" w:lineRule="auto"/>
              <w:jc w:val="center"/>
              <w:rPr>
                <w:rFonts w:ascii="Arial" w:hAnsi="Arial" w:cs="Arial"/>
                <w:sz w:val="20"/>
                <w:szCs w:val="20"/>
                <w:lang w:val="mk-MK"/>
              </w:rPr>
            </w:pPr>
            <w:r w:rsidRPr="001C3DDD">
              <w:rPr>
                <w:rFonts w:ascii="Arial" w:hAnsi="Arial" w:cs="Arial"/>
                <w:sz w:val="20"/>
                <w:szCs w:val="20"/>
                <w:lang w:val="mk-MK"/>
              </w:rPr>
              <w:t xml:space="preserve"> ______________________________</w:t>
            </w:r>
          </w:p>
        </w:tc>
        <w:tc>
          <w:tcPr>
            <w:tcW w:w="4635" w:type="dxa"/>
            <w:shd w:val="clear" w:color="auto" w:fill="FFFFFF"/>
          </w:tcPr>
          <w:p w14:paraId="0DD9CCA3" w14:textId="77777777" w:rsidR="001C3DDD" w:rsidRPr="001C3DDD" w:rsidRDefault="001C3DDD" w:rsidP="001C3DDD">
            <w:pPr>
              <w:spacing w:after="0" w:line="360" w:lineRule="auto"/>
              <w:rPr>
                <w:rFonts w:ascii="Arial" w:hAnsi="Arial" w:cs="Arial"/>
                <w:sz w:val="20"/>
                <w:szCs w:val="20"/>
              </w:rPr>
            </w:pPr>
          </w:p>
        </w:tc>
        <w:tc>
          <w:tcPr>
            <w:tcW w:w="4555" w:type="dxa"/>
            <w:shd w:val="clear" w:color="auto" w:fill="FFFFFF"/>
          </w:tcPr>
          <w:p w14:paraId="778C3D10" w14:textId="77777777" w:rsidR="001C3DDD" w:rsidRPr="001C3DDD" w:rsidRDefault="001C3DDD" w:rsidP="001C3DDD">
            <w:pPr>
              <w:spacing w:after="0" w:line="360" w:lineRule="auto"/>
              <w:jc w:val="center"/>
              <w:rPr>
                <w:rFonts w:ascii="Arial" w:hAnsi="Arial" w:cs="Arial"/>
                <w:sz w:val="20"/>
                <w:szCs w:val="20"/>
                <w:lang w:val="mk-MK"/>
              </w:rPr>
            </w:pPr>
          </w:p>
          <w:p w14:paraId="5A0F8353" w14:textId="77777777" w:rsidR="001C3DDD" w:rsidRPr="001C3DDD" w:rsidRDefault="001C3DDD" w:rsidP="001C3DDD">
            <w:pPr>
              <w:spacing w:after="0" w:line="360" w:lineRule="auto"/>
              <w:jc w:val="center"/>
              <w:rPr>
                <w:rFonts w:ascii="Arial" w:hAnsi="Arial" w:cs="Arial"/>
                <w:sz w:val="20"/>
                <w:szCs w:val="20"/>
                <w:lang w:val="mk-MK"/>
              </w:rPr>
            </w:pPr>
            <w:r w:rsidRPr="001C3DDD">
              <w:rPr>
                <w:rFonts w:ascii="Arial" w:hAnsi="Arial" w:cs="Arial"/>
                <w:sz w:val="20"/>
                <w:szCs w:val="20"/>
                <w:lang w:val="mk-MK"/>
              </w:rPr>
              <w:t xml:space="preserve">            _________________________________</w:t>
            </w:r>
          </w:p>
        </w:tc>
      </w:tr>
    </w:tbl>
    <w:p w14:paraId="326067DD" w14:textId="77777777" w:rsidR="001C3DDD" w:rsidRDefault="001C3DDD" w:rsidP="001C3DDD">
      <w:pPr>
        <w:keepNext/>
        <w:keepLines/>
        <w:spacing w:before="240" w:after="0" w:line="256" w:lineRule="auto"/>
        <w:outlineLvl w:val="0"/>
        <w:rPr>
          <w:rFonts w:ascii="Cambria" w:eastAsia="Times New Roman" w:hAnsi="Cambria"/>
          <w:color w:val="365F91"/>
          <w:sz w:val="32"/>
          <w:szCs w:val="32"/>
          <w:lang w:val="mk-MK"/>
        </w:rPr>
      </w:pPr>
    </w:p>
    <w:p w14:paraId="1DB823F2" w14:textId="77777777" w:rsidR="001C3DDD" w:rsidRPr="001C3DDD" w:rsidRDefault="001C3DDD" w:rsidP="001C3DDD">
      <w:pPr>
        <w:keepNext/>
        <w:keepLines/>
        <w:spacing w:before="240" w:after="0" w:line="256" w:lineRule="auto"/>
        <w:outlineLvl w:val="0"/>
        <w:rPr>
          <w:rFonts w:ascii="Cambria" w:eastAsia="Times New Roman" w:hAnsi="Cambria"/>
          <w:color w:val="365F91"/>
          <w:sz w:val="32"/>
          <w:szCs w:val="32"/>
          <w:lang w:val="ru-RU"/>
        </w:rPr>
      </w:pPr>
      <w:bookmarkStart w:id="136" w:name="_Toc237598555"/>
      <w:r w:rsidRPr="001C3DDD">
        <w:rPr>
          <w:rFonts w:ascii="Cambria" w:eastAsia="Times New Roman" w:hAnsi="Cambria"/>
          <w:color w:val="365F91"/>
          <w:sz w:val="32"/>
          <w:szCs w:val="32"/>
          <w:lang w:val="mk-MK"/>
        </w:rPr>
        <w:t>ПРИЛОЗИ КОН ГОДИШНАТА ПРОГРАМА ЗА РАБОТА НА ОСНОВНОТО УЧИЛИШТЕ</w:t>
      </w:r>
      <w:bookmarkEnd w:id="136"/>
    </w:p>
    <w:p w14:paraId="3C47B0F0" w14:textId="77777777" w:rsidR="001C3DDD" w:rsidRPr="001C3DDD" w:rsidRDefault="001C3DDD" w:rsidP="001C3DDD">
      <w:pPr>
        <w:spacing w:line="360" w:lineRule="auto"/>
        <w:jc w:val="both"/>
        <w:rPr>
          <w:rFonts w:ascii="Arial" w:hAnsi="Arial" w:cs="Arial"/>
          <w:b/>
          <w:color w:val="000000"/>
          <w:sz w:val="24"/>
          <w:szCs w:val="24"/>
          <w:lang w:val="ru-RU"/>
        </w:rPr>
      </w:pPr>
    </w:p>
    <w:p w14:paraId="255BBF9B" w14:textId="77777777" w:rsidR="001C3DDD" w:rsidRPr="001C3DDD" w:rsidRDefault="001C3DDD" w:rsidP="004478EA">
      <w:pPr>
        <w:numPr>
          <w:ilvl w:val="0"/>
          <w:numId w:val="36"/>
        </w:numPr>
        <w:spacing w:after="0" w:line="360" w:lineRule="auto"/>
        <w:jc w:val="both"/>
        <w:rPr>
          <w:rFonts w:ascii="Arial" w:hAnsi="Arial" w:cs="Arial"/>
          <w:color w:val="000000"/>
          <w:sz w:val="20"/>
          <w:szCs w:val="20"/>
          <w:lang w:val="mk-MK"/>
        </w:rPr>
      </w:pPr>
      <w:r w:rsidRPr="001C3DDD">
        <w:rPr>
          <w:rFonts w:ascii="Arial" w:hAnsi="Arial" w:cs="Arial"/>
          <w:color w:val="000000"/>
          <w:sz w:val="20"/>
          <w:szCs w:val="20"/>
          <w:lang w:val="mk-MK"/>
        </w:rPr>
        <w:t>Годишна програма за работа на: директор, помошник директор</w:t>
      </w:r>
      <w:r w:rsidRPr="001C3DDD">
        <w:rPr>
          <w:rFonts w:ascii="Arial" w:hAnsi="Arial" w:cs="Arial"/>
          <w:color w:val="000000"/>
          <w:sz w:val="20"/>
          <w:szCs w:val="20"/>
          <w:lang w:val="ru-RU"/>
        </w:rPr>
        <w:t xml:space="preserve">, </w:t>
      </w:r>
      <w:r w:rsidRPr="001C3DDD">
        <w:rPr>
          <w:rFonts w:ascii="Arial" w:hAnsi="Arial" w:cs="Arial"/>
          <w:color w:val="000000"/>
          <w:sz w:val="20"/>
          <w:szCs w:val="20"/>
          <w:lang w:val="mk-MK"/>
        </w:rPr>
        <w:t xml:space="preserve"> училиштен одбор, совет на родители, наставнички совет</w:t>
      </w:r>
      <w:r w:rsidRPr="001C3DDD">
        <w:rPr>
          <w:rFonts w:ascii="Arial" w:hAnsi="Arial" w:cs="Arial"/>
          <w:color w:val="000000"/>
          <w:sz w:val="20"/>
          <w:szCs w:val="20"/>
          <w:lang w:val="ru-RU"/>
        </w:rPr>
        <w:t>,</w:t>
      </w:r>
      <w:r w:rsidRPr="001C3DDD">
        <w:rPr>
          <w:rFonts w:ascii="Arial" w:hAnsi="Arial" w:cs="Arial"/>
          <w:color w:val="000000"/>
          <w:sz w:val="20"/>
          <w:szCs w:val="20"/>
          <w:lang w:val="mk-MK"/>
        </w:rPr>
        <w:t xml:space="preserve"> педагог, психолог,</w:t>
      </w:r>
      <w:r w:rsidRPr="001C3DDD">
        <w:rPr>
          <w:rFonts w:ascii="Arial" w:hAnsi="Arial" w:cs="Arial"/>
          <w:color w:val="000000"/>
          <w:sz w:val="20"/>
          <w:szCs w:val="20"/>
          <w:lang w:val="ru-RU"/>
        </w:rPr>
        <w:t xml:space="preserve"> </w:t>
      </w:r>
      <w:r w:rsidRPr="001C3DDD">
        <w:rPr>
          <w:rFonts w:ascii="Arial" w:hAnsi="Arial" w:cs="Arial"/>
          <w:color w:val="000000"/>
          <w:sz w:val="20"/>
          <w:szCs w:val="20"/>
          <w:lang w:val="mk-MK"/>
        </w:rPr>
        <w:t>библиотекар и стручни активи</w:t>
      </w:r>
    </w:p>
    <w:p w14:paraId="4BD25DAC" w14:textId="77777777" w:rsidR="001C3DDD" w:rsidRPr="001C3DDD" w:rsidRDefault="001C3DDD" w:rsidP="004478EA">
      <w:pPr>
        <w:numPr>
          <w:ilvl w:val="0"/>
          <w:numId w:val="36"/>
        </w:numPr>
        <w:spacing w:line="360" w:lineRule="auto"/>
        <w:jc w:val="both"/>
        <w:rPr>
          <w:rFonts w:ascii="Arial" w:hAnsi="Arial" w:cs="Arial"/>
          <w:color w:val="000000"/>
          <w:sz w:val="20"/>
          <w:szCs w:val="20"/>
          <w:lang w:val="mk-MK"/>
        </w:rPr>
      </w:pPr>
      <w:r w:rsidRPr="001C3DDD">
        <w:rPr>
          <w:rFonts w:ascii="Arial" w:hAnsi="Arial" w:cs="Arial"/>
          <w:color w:val="000000"/>
          <w:sz w:val="20"/>
          <w:szCs w:val="20"/>
          <w:lang w:val="mk-MK"/>
        </w:rPr>
        <w:t>Акциони планови и акциски истражувања</w:t>
      </w:r>
    </w:p>
    <w:p w14:paraId="60606A72" w14:textId="77777777" w:rsidR="001C3DDD" w:rsidRPr="001C3DDD" w:rsidRDefault="001C3DDD" w:rsidP="004478EA">
      <w:pPr>
        <w:numPr>
          <w:ilvl w:val="0"/>
          <w:numId w:val="36"/>
        </w:numPr>
        <w:spacing w:line="360" w:lineRule="auto"/>
        <w:jc w:val="both"/>
        <w:rPr>
          <w:rFonts w:ascii="Arial" w:hAnsi="Arial" w:cs="Arial"/>
          <w:color w:val="000000"/>
          <w:sz w:val="20"/>
          <w:szCs w:val="20"/>
          <w:lang w:val="mk-MK"/>
        </w:rPr>
      </w:pPr>
      <w:r w:rsidRPr="001C3DDD">
        <w:rPr>
          <w:rFonts w:ascii="Arial" w:hAnsi="Arial" w:cs="Arial"/>
          <w:color w:val="000000"/>
          <w:sz w:val="20"/>
          <w:szCs w:val="20"/>
          <w:lang w:val="mk-MK"/>
        </w:rPr>
        <w:t>Програма за реализација на ученички екскурзии</w:t>
      </w:r>
    </w:p>
    <w:p w14:paraId="6DE084E2" w14:textId="77777777" w:rsidR="001C3DDD" w:rsidRPr="001C3DDD" w:rsidRDefault="001C3DDD" w:rsidP="004478EA">
      <w:pPr>
        <w:numPr>
          <w:ilvl w:val="0"/>
          <w:numId w:val="36"/>
        </w:numPr>
        <w:spacing w:line="360" w:lineRule="auto"/>
        <w:jc w:val="both"/>
        <w:rPr>
          <w:rFonts w:ascii="Arial" w:hAnsi="Arial" w:cs="Arial"/>
          <w:color w:val="000000"/>
          <w:sz w:val="20"/>
          <w:szCs w:val="20"/>
          <w:lang w:val="mk-MK"/>
        </w:rPr>
      </w:pPr>
      <w:r w:rsidRPr="001C3DDD">
        <w:rPr>
          <w:rFonts w:ascii="Arial" w:hAnsi="Arial" w:cs="Arial"/>
          <w:color w:val="000000"/>
          <w:sz w:val="20"/>
          <w:szCs w:val="20"/>
          <w:lang w:val="mk-MK"/>
        </w:rPr>
        <w:t>Програма за интеграција на еколошката едукација во македонскиот образовен систем</w:t>
      </w:r>
    </w:p>
    <w:p w14:paraId="5956BA67" w14:textId="77777777" w:rsidR="001C3DDD" w:rsidRPr="001C3DDD" w:rsidRDefault="001C3DDD" w:rsidP="004478EA">
      <w:pPr>
        <w:numPr>
          <w:ilvl w:val="0"/>
          <w:numId w:val="36"/>
        </w:numPr>
        <w:spacing w:line="360" w:lineRule="auto"/>
        <w:jc w:val="both"/>
        <w:rPr>
          <w:rFonts w:ascii="Arial" w:hAnsi="Arial" w:cs="Arial"/>
          <w:color w:val="000000"/>
          <w:sz w:val="20"/>
          <w:szCs w:val="20"/>
          <w:lang w:val="mk-MK"/>
        </w:rPr>
      </w:pPr>
      <w:r w:rsidRPr="001C3DDD">
        <w:rPr>
          <w:rFonts w:ascii="Arial" w:hAnsi="Arial" w:cs="Arial"/>
          <w:color w:val="000000"/>
          <w:sz w:val="20"/>
          <w:szCs w:val="20"/>
          <w:lang w:val="mk-MK"/>
        </w:rPr>
        <w:t>Програма за МИО</w:t>
      </w:r>
    </w:p>
    <w:p w14:paraId="6F39D543" w14:textId="77777777" w:rsidR="001C3DDD" w:rsidRPr="001C3DDD" w:rsidRDefault="001C3DDD" w:rsidP="004478EA">
      <w:pPr>
        <w:numPr>
          <w:ilvl w:val="0"/>
          <w:numId w:val="36"/>
        </w:numPr>
        <w:spacing w:line="360" w:lineRule="auto"/>
        <w:jc w:val="both"/>
        <w:rPr>
          <w:rFonts w:ascii="Arial" w:hAnsi="Arial" w:cs="Arial"/>
          <w:color w:val="000000"/>
          <w:sz w:val="20"/>
          <w:szCs w:val="20"/>
          <w:lang w:val="mk-MK"/>
        </w:rPr>
      </w:pPr>
      <w:r w:rsidRPr="001C3DDD">
        <w:rPr>
          <w:rFonts w:ascii="Arial" w:hAnsi="Arial" w:cs="Arial"/>
          <w:color w:val="000000"/>
          <w:sz w:val="20"/>
          <w:szCs w:val="20"/>
          <w:lang w:val="mk-MK"/>
        </w:rPr>
        <w:t>Програма за професионална ориентација на учениците</w:t>
      </w:r>
    </w:p>
    <w:p w14:paraId="18B74EFF" w14:textId="77777777" w:rsidR="001C3DDD" w:rsidRPr="001C3DDD" w:rsidRDefault="001C3DDD" w:rsidP="004478EA">
      <w:pPr>
        <w:numPr>
          <w:ilvl w:val="0"/>
          <w:numId w:val="36"/>
        </w:numPr>
        <w:spacing w:line="360" w:lineRule="auto"/>
        <w:jc w:val="both"/>
        <w:rPr>
          <w:rFonts w:ascii="Arial" w:hAnsi="Arial" w:cs="Arial"/>
          <w:color w:val="000000"/>
          <w:sz w:val="20"/>
          <w:szCs w:val="20"/>
          <w:lang w:val="mk-MK"/>
        </w:rPr>
      </w:pPr>
      <w:r w:rsidRPr="001C3DDD">
        <w:rPr>
          <w:rFonts w:ascii="Arial" w:hAnsi="Arial" w:cs="Arial"/>
          <w:color w:val="000000"/>
          <w:sz w:val="20"/>
          <w:szCs w:val="20"/>
          <w:lang w:val="mk-MK"/>
        </w:rPr>
        <w:t>Програма за реализирање на училишни натпревари</w:t>
      </w:r>
    </w:p>
    <w:p w14:paraId="4B5E5697" w14:textId="77777777" w:rsidR="001C3DDD" w:rsidRPr="001C3DDD" w:rsidRDefault="001C3DDD" w:rsidP="004478EA">
      <w:pPr>
        <w:numPr>
          <w:ilvl w:val="0"/>
          <w:numId w:val="36"/>
        </w:numPr>
        <w:spacing w:line="360" w:lineRule="auto"/>
        <w:jc w:val="both"/>
        <w:rPr>
          <w:rFonts w:ascii="Arial" w:hAnsi="Arial" w:cs="Arial"/>
          <w:color w:val="000000"/>
          <w:sz w:val="20"/>
          <w:szCs w:val="20"/>
          <w:lang w:val="mk-MK"/>
        </w:rPr>
      </w:pPr>
      <w:r w:rsidRPr="001C3DDD">
        <w:rPr>
          <w:rFonts w:ascii="Arial" w:hAnsi="Arial" w:cs="Arial"/>
          <w:color w:val="000000"/>
          <w:sz w:val="20"/>
          <w:szCs w:val="20"/>
          <w:lang w:val="mk-MK"/>
        </w:rPr>
        <w:t>Програма  за работа со надарени ученици</w:t>
      </w:r>
    </w:p>
    <w:p w14:paraId="7D2CC368" w14:textId="77777777" w:rsidR="001C3DDD" w:rsidRPr="001C3DDD" w:rsidRDefault="001C3DDD" w:rsidP="004478EA">
      <w:pPr>
        <w:numPr>
          <w:ilvl w:val="0"/>
          <w:numId w:val="36"/>
        </w:numPr>
        <w:spacing w:line="360" w:lineRule="auto"/>
        <w:jc w:val="both"/>
        <w:rPr>
          <w:rFonts w:ascii="Arial" w:hAnsi="Arial" w:cs="Arial"/>
          <w:color w:val="000000"/>
          <w:sz w:val="20"/>
          <w:szCs w:val="20"/>
          <w:lang w:val="mk-MK"/>
        </w:rPr>
      </w:pPr>
      <w:r w:rsidRPr="001C3DDD">
        <w:rPr>
          <w:rFonts w:ascii="Arial" w:hAnsi="Arial" w:cs="Arial"/>
          <w:color w:val="000000"/>
          <w:sz w:val="20"/>
          <w:szCs w:val="20"/>
          <w:lang w:val="mk-MK"/>
        </w:rPr>
        <w:t>Програма за идентификација и следење на ученици со потешкотии во учењето</w:t>
      </w:r>
    </w:p>
    <w:p w14:paraId="395163D8" w14:textId="77777777" w:rsidR="001C3DDD" w:rsidRPr="001C3DDD" w:rsidRDefault="001C3DDD" w:rsidP="004478EA">
      <w:pPr>
        <w:numPr>
          <w:ilvl w:val="0"/>
          <w:numId w:val="36"/>
        </w:numPr>
        <w:spacing w:line="360" w:lineRule="auto"/>
        <w:jc w:val="both"/>
        <w:rPr>
          <w:rFonts w:ascii="Arial" w:hAnsi="Arial" w:cs="Arial"/>
          <w:color w:val="000000"/>
          <w:sz w:val="20"/>
          <w:szCs w:val="20"/>
          <w:lang w:val="mk-MK"/>
        </w:rPr>
      </w:pPr>
      <w:r w:rsidRPr="001C3DDD">
        <w:rPr>
          <w:rFonts w:ascii="Arial" w:hAnsi="Arial" w:cs="Arial"/>
          <w:color w:val="000000"/>
          <w:sz w:val="20"/>
          <w:szCs w:val="20"/>
          <w:lang w:val="mk-MK"/>
        </w:rPr>
        <w:t>Програма за превенција од насилно однесување на учениците</w:t>
      </w:r>
    </w:p>
    <w:p w14:paraId="02702113" w14:textId="77777777" w:rsidR="001C3DDD" w:rsidRPr="001C3DDD" w:rsidRDefault="001C3DDD" w:rsidP="004478EA">
      <w:pPr>
        <w:numPr>
          <w:ilvl w:val="0"/>
          <w:numId w:val="36"/>
        </w:numPr>
        <w:spacing w:line="360" w:lineRule="auto"/>
        <w:jc w:val="both"/>
        <w:rPr>
          <w:rFonts w:ascii="Arial" w:hAnsi="Arial" w:cs="Arial"/>
          <w:color w:val="000000"/>
          <w:sz w:val="20"/>
          <w:szCs w:val="20"/>
          <w:lang w:val="mk-MK"/>
        </w:rPr>
      </w:pPr>
      <w:r w:rsidRPr="001C3DDD">
        <w:rPr>
          <w:rFonts w:ascii="Arial" w:hAnsi="Arial" w:cs="Arial"/>
          <w:color w:val="000000"/>
          <w:sz w:val="20"/>
          <w:szCs w:val="20"/>
          <w:lang w:val="mk-MK"/>
        </w:rPr>
        <w:t>Програма за професионален развој на наставниците</w:t>
      </w:r>
    </w:p>
    <w:p w14:paraId="22B193F2" w14:textId="77777777" w:rsidR="001C3DDD" w:rsidRPr="001C3DDD" w:rsidRDefault="001C3DDD" w:rsidP="004478EA">
      <w:pPr>
        <w:numPr>
          <w:ilvl w:val="0"/>
          <w:numId w:val="36"/>
        </w:numPr>
        <w:spacing w:line="360" w:lineRule="auto"/>
        <w:jc w:val="both"/>
        <w:rPr>
          <w:rFonts w:ascii="Arial" w:hAnsi="Arial" w:cs="Arial"/>
          <w:color w:val="000000"/>
          <w:sz w:val="20"/>
          <w:szCs w:val="20"/>
          <w:lang w:val="mk-MK"/>
        </w:rPr>
      </w:pPr>
      <w:r w:rsidRPr="001C3DDD">
        <w:rPr>
          <w:rFonts w:ascii="Arial" w:hAnsi="Arial" w:cs="Arial"/>
          <w:color w:val="000000"/>
          <w:sz w:val="20"/>
          <w:szCs w:val="20"/>
          <w:lang w:val="mk-MK"/>
        </w:rPr>
        <w:t>Програма за антикорупциска едукација на учениците од основните училишта</w:t>
      </w:r>
    </w:p>
    <w:p w14:paraId="11856DAE" w14:textId="77777777" w:rsidR="001C3DDD" w:rsidRPr="001C3DDD" w:rsidRDefault="001C3DDD" w:rsidP="004478EA">
      <w:pPr>
        <w:numPr>
          <w:ilvl w:val="0"/>
          <w:numId w:val="36"/>
        </w:numPr>
        <w:spacing w:line="360" w:lineRule="auto"/>
        <w:jc w:val="both"/>
        <w:rPr>
          <w:rFonts w:ascii="Arial" w:hAnsi="Arial" w:cs="Arial"/>
          <w:color w:val="000000"/>
          <w:sz w:val="20"/>
          <w:szCs w:val="20"/>
          <w:lang w:val="mk-MK"/>
        </w:rPr>
      </w:pPr>
      <w:r w:rsidRPr="001C3DDD">
        <w:rPr>
          <w:rFonts w:ascii="Arial" w:hAnsi="Arial" w:cs="Arial"/>
          <w:color w:val="000000"/>
          <w:sz w:val="20"/>
          <w:szCs w:val="20"/>
          <w:lang w:val="mk-MK"/>
        </w:rPr>
        <w:t>Програма за работа на детската организација</w:t>
      </w:r>
    </w:p>
    <w:p w14:paraId="46CD709F" w14:textId="77777777" w:rsidR="001C3DDD" w:rsidRPr="001C3DDD" w:rsidRDefault="001C3DDD" w:rsidP="004478EA">
      <w:pPr>
        <w:numPr>
          <w:ilvl w:val="0"/>
          <w:numId w:val="36"/>
        </w:numPr>
        <w:spacing w:line="360" w:lineRule="auto"/>
        <w:jc w:val="both"/>
        <w:rPr>
          <w:rFonts w:ascii="Arial" w:hAnsi="Arial" w:cs="Arial"/>
          <w:color w:val="000000"/>
          <w:sz w:val="20"/>
          <w:szCs w:val="20"/>
          <w:lang w:val="mk-MK"/>
        </w:rPr>
      </w:pPr>
      <w:r w:rsidRPr="001C3DDD">
        <w:rPr>
          <w:rFonts w:ascii="Arial" w:hAnsi="Arial" w:cs="Arial"/>
          <w:color w:val="000000"/>
          <w:sz w:val="20"/>
          <w:szCs w:val="20"/>
          <w:lang w:val="mk-MK"/>
        </w:rPr>
        <w:t>Програма за заштита и спасување од елементарни непогоди, природни катастрофи и непогоди</w:t>
      </w:r>
    </w:p>
    <w:p w14:paraId="52665762" w14:textId="77777777" w:rsidR="001C3DDD" w:rsidRPr="001C3DDD" w:rsidRDefault="001C3DDD" w:rsidP="004478EA">
      <w:pPr>
        <w:numPr>
          <w:ilvl w:val="0"/>
          <w:numId w:val="36"/>
        </w:numPr>
        <w:spacing w:line="360" w:lineRule="auto"/>
        <w:jc w:val="both"/>
        <w:rPr>
          <w:rFonts w:ascii="Arial" w:hAnsi="Arial" w:cs="Arial"/>
          <w:lang w:val="mk-MK"/>
        </w:rPr>
      </w:pPr>
      <w:r w:rsidRPr="001C3DDD">
        <w:rPr>
          <w:rFonts w:ascii="Arial" w:hAnsi="Arial" w:cs="Arial"/>
          <w:color w:val="000000"/>
          <w:sz w:val="20"/>
          <w:szCs w:val="20"/>
          <w:lang w:val="mk-MK"/>
        </w:rPr>
        <w:lastRenderedPageBreak/>
        <w:t>Брошура за информирање на ученици и родители со одделни делови од програмата за работа, правата и обврските на учениците и организација на работата на училиштето</w:t>
      </w:r>
    </w:p>
    <w:p w14:paraId="3B33195A" w14:textId="77777777" w:rsidR="001C3DDD" w:rsidRPr="00721840" w:rsidRDefault="001C3DDD" w:rsidP="001C3DDD">
      <w:pPr>
        <w:spacing w:line="256" w:lineRule="auto"/>
        <w:rPr>
          <w:lang w:val="mk-MK"/>
        </w:rPr>
      </w:pPr>
    </w:p>
    <w:p w14:paraId="644E6228" w14:textId="77777777" w:rsidR="001C3DDD" w:rsidRPr="00721840" w:rsidRDefault="001C3DDD" w:rsidP="0089175A">
      <w:pPr>
        <w:spacing w:line="360" w:lineRule="auto"/>
        <w:jc w:val="both"/>
        <w:rPr>
          <w:rFonts w:ascii="Arial" w:hAnsi="Arial" w:cs="Arial"/>
          <w:color w:val="000000"/>
          <w:sz w:val="20"/>
          <w:szCs w:val="20"/>
          <w:lang w:val="mk-MK"/>
        </w:rPr>
      </w:pPr>
    </w:p>
    <w:p w14:paraId="58C69B21" w14:textId="77777777" w:rsidR="00B809D0" w:rsidRPr="00721840" w:rsidRDefault="00B809D0" w:rsidP="0089175A">
      <w:pPr>
        <w:spacing w:line="360" w:lineRule="auto"/>
        <w:jc w:val="both"/>
        <w:rPr>
          <w:rFonts w:ascii="Arial" w:hAnsi="Arial" w:cs="Arial"/>
          <w:color w:val="000000"/>
          <w:sz w:val="20"/>
          <w:szCs w:val="20"/>
          <w:lang w:val="mk-MK"/>
        </w:rPr>
      </w:pPr>
    </w:p>
    <w:sectPr w:rsidR="00B809D0" w:rsidRPr="00721840" w:rsidSect="00441A1C">
      <w:footerReference w:type="default" r:id="rId18"/>
      <w:pgSz w:w="16838" w:h="11906" w:orient="landscape" w:code="9"/>
      <w:pgMar w:top="1260" w:right="1440" w:bottom="126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BC50C4" w14:textId="77777777" w:rsidR="00D65035" w:rsidRDefault="00D65035">
      <w:pPr>
        <w:spacing w:after="0" w:line="240" w:lineRule="auto"/>
      </w:pPr>
      <w:r>
        <w:separator/>
      </w:r>
    </w:p>
  </w:endnote>
  <w:endnote w:type="continuationSeparator" w:id="0">
    <w:p w14:paraId="7DFECC0A" w14:textId="77777777" w:rsidR="00D65035" w:rsidRDefault="00D650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10C1E0" w14:textId="77777777" w:rsidR="00FD0CCE" w:rsidRDefault="00FD0CCE">
    <w:pPr>
      <w:pStyle w:val="Footer"/>
      <w:jc w:val="right"/>
    </w:pPr>
    <w:r>
      <w:fldChar w:fldCharType="begin"/>
    </w:r>
    <w:r>
      <w:instrText xml:space="preserve"> PAGE   \* MERGEFORMAT </w:instrText>
    </w:r>
    <w:r>
      <w:fldChar w:fldCharType="separate"/>
    </w:r>
    <w:r w:rsidR="00276C4D">
      <w:rPr>
        <w:noProof/>
      </w:rPr>
      <w:t>49</w:t>
    </w:r>
    <w:r>
      <w:rPr>
        <w:noProof/>
      </w:rPr>
      <w:fldChar w:fldCharType="end"/>
    </w:r>
  </w:p>
  <w:p w14:paraId="69EA8B6F" w14:textId="77777777" w:rsidR="00FD0CCE" w:rsidRDefault="00FD0C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FB5B41" w14:textId="77777777" w:rsidR="00D65035" w:rsidRDefault="00D65035">
      <w:pPr>
        <w:spacing w:after="0" w:line="240" w:lineRule="auto"/>
      </w:pPr>
      <w:r>
        <w:separator/>
      </w:r>
    </w:p>
  </w:footnote>
  <w:footnote w:type="continuationSeparator" w:id="0">
    <w:p w14:paraId="48C83303" w14:textId="77777777" w:rsidR="00D65035" w:rsidRDefault="00D65035">
      <w:pPr>
        <w:spacing w:after="0" w:line="240" w:lineRule="auto"/>
      </w:pPr>
      <w:r>
        <w:continuationSeparator/>
      </w:r>
    </w:p>
  </w:footnote>
  <w:footnote w:id="1">
    <w:p w14:paraId="4CA4E9E8" w14:textId="77777777" w:rsidR="00FD0CCE" w:rsidRDefault="00FD0CCE" w:rsidP="005C6B35">
      <w:pPr>
        <w:pStyle w:val="FootnoteText"/>
      </w:pPr>
      <w:r>
        <w:rPr>
          <w:rStyle w:val="FootnoteReference"/>
        </w:rPr>
        <w:footnoteRef/>
      </w:r>
      <w:r>
        <w:t xml:space="preserve"> Додека е во сила чл. 138 од Законот за основно образование (Службен весник на Република Северна Македонија бр. 161/19 и 229/20) предвидените категории за сумативно оценување на слободните изборни предмети ќе се претвораат во бројчани оценки на следниот начин: Се истакнува се изедначува со оценка 5; Задоволува се изедначува со оценка 3; Не задоволува се изедначува со оценка 1.</w:t>
      </w:r>
    </w:p>
  </w:footnote>
  <w:footnote w:id="2">
    <w:p w14:paraId="6DAE3BC6" w14:textId="77777777" w:rsidR="00FD0CCE" w:rsidRDefault="00FD0CCE" w:rsidP="005C6B35">
      <w:pPr>
        <w:pStyle w:val="FootnoteText"/>
      </w:pPr>
      <w:r>
        <w:rPr>
          <w:rStyle w:val="FootnoteReference"/>
        </w:rPr>
        <w:footnoteRef/>
      </w:r>
      <w:r>
        <w:t xml:space="preserve"> Во случај на реализирање на наставата од далечина или во случај кога ученик подолго време не може да ја следи наставата со физичко присуство.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2"/>
    <w:lvl w:ilvl="0">
      <w:start w:val="1"/>
      <w:numFmt w:val="bullet"/>
      <w:lvlText w:val=""/>
      <w:lvlJc w:val="left"/>
      <w:pPr>
        <w:tabs>
          <w:tab w:val="num" w:pos="0"/>
        </w:tabs>
        <w:ind w:left="720" w:hanging="360"/>
      </w:pPr>
      <w:rPr>
        <w:rFonts w:ascii="Symbol" w:hAnsi="Symbol"/>
      </w:rPr>
    </w:lvl>
  </w:abstractNum>
  <w:abstractNum w:abstractNumId="1">
    <w:nsid w:val="00000003"/>
    <w:multiLevelType w:val="singleLevel"/>
    <w:tmpl w:val="00000003"/>
    <w:name w:val="WW8Num6"/>
    <w:lvl w:ilvl="0">
      <w:start w:val="1"/>
      <w:numFmt w:val="decimal"/>
      <w:lvlText w:val="%1."/>
      <w:lvlJc w:val="left"/>
      <w:pPr>
        <w:tabs>
          <w:tab w:val="num" w:pos="0"/>
        </w:tabs>
        <w:ind w:left="750" w:hanging="360"/>
      </w:pPr>
    </w:lvl>
  </w:abstractNum>
  <w:abstractNum w:abstractNumId="2">
    <w:nsid w:val="00FF6821"/>
    <w:multiLevelType w:val="hybridMultilevel"/>
    <w:tmpl w:val="EF46E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1E67E33"/>
    <w:multiLevelType w:val="hybridMultilevel"/>
    <w:tmpl w:val="B7BC57DA"/>
    <w:lvl w:ilvl="0" w:tplc="0E868CD6">
      <w:start w:val="22"/>
      <w:numFmt w:val="decimal"/>
      <w:lvlText w:val="%1."/>
      <w:lvlJc w:val="left"/>
      <w:pPr>
        <w:ind w:left="79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3F04643"/>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8C51F69"/>
    <w:multiLevelType w:val="hybridMultilevel"/>
    <w:tmpl w:val="4A843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FC4732B"/>
    <w:multiLevelType w:val="multilevel"/>
    <w:tmpl w:val="210290A0"/>
    <w:lvl w:ilvl="0">
      <w:start w:val="1"/>
      <w:numFmt w:val="bullet"/>
      <w:lvlText w:val="●"/>
      <w:lvlJc w:val="left"/>
      <w:pPr>
        <w:ind w:left="720" w:hanging="360"/>
      </w:pPr>
      <w:rPr>
        <w:rFonts w:ascii="Arial" w:eastAsia="Arial" w:hAnsi="Arial" w:cs="Aria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117D09C1"/>
    <w:multiLevelType w:val="hybridMultilevel"/>
    <w:tmpl w:val="0150CA34"/>
    <w:lvl w:ilvl="0" w:tplc="696CDCC4">
      <w:start w:val="5"/>
      <w:numFmt w:val="bullet"/>
      <w:lvlText w:val="-"/>
      <w:lvlJc w:val="left"/>
      <w:pPr>
        <w:ind w:left="420" w:hanging="360"/>
      </w:pPr>
      <w:rPr>
        <w:rFonts w:ascii="Times New Roman" w:eastAsia="Calibr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8">
    <w:nsid w:val="14B46898"/>
    <w:multiLevelType w:val="hybridMultilevel"/>
    <w:tmpl w:val="CC36A77A"/>
    <w:lvl w:ilvl="0" w:tplc="04090001">
      <w:start w:val="1"/>
      <w:numFmt w:val="bullet"/>
      <w:lvlText w:val=""/>
      <w:lvlJc w:val="left"/>
      <w:pPr>
        <w:ind w:left="420" w:hanging="360"/>
      </w:pPr>
      <w:rPr>
        <w:rFonts w:ascii="Symbol" w:hAnsi="Symbo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9">
    <w:nsid w:val="1A67137B"/>
    <w:multiLevelType w:val="hybridMultilevel"/>
    <w:tmpl w:val="AD7C1C2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nsid w:val="1F9D0C77"/>
    <w:multiLevelType w:val="hybridMultilevel"/>
    <w:tmpl w:val="E3DC2D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45E60CE"/>
    <w:multiLevelType w:val="hybridMultilevel"/>
    <w:tmpl w:val="03F669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249E0299"/>
    <w:multiLevelType w:val="hybridMultilevel"/>
    <w:tmpl w:val="C254C6A4"/>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3">
    <w:nsid w:val="27B17717"/>
    <w:multiLevelType w:val="hybridMultilevel"/>
    <w:tmpl w:val="4D1CAC58"/>
    <w:lvl w:ilvl="0" w:tplc="2D86DD8E">
      <w:start w:val="10"/>
      <w:numFmt w:val="decimal"/>
      <w:lvlText w:val="%1."/>
      <w:lvlJc w:val="left"/>
      <w:pPr>
        <w:ind w:left="792" w:hanging="432"/>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4">
    <w:nsid w:val="2A7F14CD"/>
    <w:multiLevelType w:val="hybridMultilevel"/>
    <w:tmpl w:val="6010D08C"/>
    <w:lvl w:ilvl="0" w:tplc="40929194">
      <w:start w:val="8"/>
      <w:numFmt w:val="bullet"/>
      <w:lvlText w:val="-"/>
      <w:lvlJc w:val="left"/>
      <w:pPr>
        <w:ind w:left="720" w:hanging="360"/>
      </w:pPr>
      <w:rPr>
        <w:rFonts w:ascii="Arial" w:eastAsia="Calibri" w:hAnsi="Aria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D8E5776"/>
    <w:multiLevelType w:val="hybridMultilevel"/>
    <w:tmpl w:val="2618C4EC"/>
    <w:lvl w:ilvl="0" w:tplc="04090001">
      <w:start w:val="1"/>
      <w:numFmt w:val="bullet"/>
      <w:lvlText w:val=""/>
      <w:lvlJc w:val="left"/>
      <w:pPr>
        <w:ind w:left="1647" w:hanging="360"/>
      </w:pPr>
      <w:rPr>
        <w:rFonts w:ascii="Symbol" w:hAnsi="Symbol"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16">
    <w:nsid w:val="305B3E75"/>
    <w:multiLevelType w:val="hybridMultilevel"/>
    <w:tmpl w:val="924C0F30"/>
    <w:lvl w:ilvl="0" w:tplc="04090001">
      <w:start w:val="1"/>
      <w:numFmt w:val="bullet"/>
      <w:lvlText w:val=""/>
      <w:lvlJc w:val="left"/>
      <w:pPr>
        <w:ind w:left="420" w:hanging="360"/>
      </w:pPr>
      <w:rPr>
        <w:rFonts w:ascii="Symbol" w:hAnsi="Symbo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
    <w:nsid w:val="36807BB3"/>
    <w:multiLevelType w:val="multilevel"/>
    <w:tmpl w:val="B01EEA12"/>
    <w:lvl w:ilvl="0">
      <w:start w:val="1"/>
      <w:numFmt w:val="bullet"/>
      <w:lvlText w:val="●"/>
      <w:lvlJc w:val="left"/>
      <w:pPr>
        <w:ind w:left="720" w:hanging="360"/>
      </w:pPr>
      <w:rPr>
        <w:rFonts w:ascii="Arial" w:eastAsia="Arial" w:hAnsi="Arial" w:cs="Aria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nsid w:val="3FB262FD"/>
    <w:multiLevelType w:val="multilevel"/>
    <w:tmpl w:val="D28E16B6"/>
    <w:lvl w:ilvl="0">
      <w:start w:val="1"/>
      <w:numFmt w:val="decimal"/>
      <w:lvlText w:val="%1."/>
      <w:lvlJc w:val="left"/>
      <w:pPr>
        <w:ind w:left="360" w:hanging="360"/>
      </w:pPr>
      <w:rPr>
        <w:rFonts w:hint="default"/>
      </w:rPr>
    </w:lvl>
    <w:lvl w:ilvl="1">
      <w:start w:val="4"/>
      <w:numFmt w:val="decimal"/>
      <w:isLgl/>
      <w:lvlText w:val="%1.%2."/>
      <w:lvlJc w:val="left"/>
      <w:pPr>
        <w:ind w:left="996" w:hanging="600"/>
      </w:pPr>
      <w:rPr>
        <w:rFonts w:hint="default"/>
      </w:rPr>
    </w:lvl>
    <w:lvl w:ilvl="2">
      <w:start w:val="1"/>
      <w:numFmt w:val="decimal"/>
      <w:isLgl/>
      <w:lvlText w:val="%1.%2.%3."/>
      <w:lvlJc w:val="left"/>
      <w:pPr>
        <w:ind w:left="1512" w:hanging="720"/>
      </w:pPr>
      <w:rPr>
        <w:rFonts w:hint="default"/>
      </w:rPr>
    </w:lvl>
    <w:lvl w:ilvl="3">
      <w:start w:val="1"/>
      <w:numFmt w:val="decimal"/>
      <w:isLgl/>
      <w:lvlText w:val="%1.%2.%3.%4."/>
      <w:lvlJc w:val="left"/>
      <w:pPr>
        <w:ind w:left="1908" w:hanging="720"/>
      </w:pPr>
      <w:rPr>
        <w:rFonts w:hint="default"/>
      </w:rPr>
    </w:lvl>
    <w:lvl w:ilvl="4">
      <w:start w:val="1"/>
      <w:numFmt w:val="decimal"/>
      <w:isLgl/>
      <w:lvlText w:val="%1.%2.%3.%4.%5."/>
      <w:lvlJc w:val="left"/>
      <w:pPr>
        <w:ind w:left="2664" w:hanging="1080"/>
      </w:pPr>
      <w:rPr>
        <w:rFonts w:hint="default"/>
      </w:rPr>
    </w:lvl>
    <w:lvl w:ilvl="5">
      <w:start w:val="1"/>
      <w:numFmt w:val="decimal"/>
      <w:isLgl/>
      <w:lvlText w:val="%1.%2.%3.%4.%5.%6."/>
      <w:lvlJc w:val="left"/>
      <w:pPr>
        <w:ind w:left="3060" w:hanging="1080"/>
      </w:pPr>
      <w:rPr>
        <w:rFonts w:hint="default"/>
      </w:rPr>
    </w:lvl>
    <w:lvl w:ilvl="6">
      <w:start w:val="1"/>
      <w:numFmt w:val="decimal"/>
      <w:isLgl/>
      <w:lvlText w:val="%1.%2.%3.%4.%5.%6.%7."/>
      <w:lvlJc w:val="left"/>
      <w:pPr>
        <w:ind w:left="3816" w:hanging="1440"/>
      </w:pPr>
      <w:rPr>
        <w:rFonts w:hint="default"/>
      </w:rPr>
    </w:lvl>
    <w:lvl w:ilvl="7">
      <w:start w:val="1"/>
      <w:numFmt w:val="decimal"/>
      <w:isLgl/>
      <w:lvlText w:val="%1.%2.%3.%4.%5.%6.%7.%8."/>
      <w:lvlJc w:val="left"/>
      <w:pPr>
        <w:ind w:left="4212" w:hanging="1440"/>
      </w:pPr>
      <w:rPr>
        <w:rFonts w:hint="default"/>
      </w:rPr>
    </w:lvl>
    <w:lvl w:ilvl="8">
      <w:start w:val="1"/>
      <w:numFmt w:val="decimal"/>
      <w:isLgl/>
      <w:lvlText w:val="%1.%2.%3.%4.%5.%6.%7.%8.%9."/>
      <w:lvlJc w:val="left"/>
      <w:pPr>
        <w:ind w:left="4968" w:hanging="1800"/>
      </w:pPr>
      <w:rPr>
        <w:rFonts w:hint="default"/>
      </w:rPr>
    </w:lvl>
  </w:abstractNum>
  <w:abstractNum w:abstractNumId="19">
    <w:nsid w:val="40C50402"/>
    <w:multiLevelType w:val="hybridMultilevel"/>
    <w:tmpl w:val="47A84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5E225A8"/>
    <w:multiLevelType w:val="hybridMultilevel"/>
    <w:tmpl w:val="C1CC68A6"/>
    <w:lvl w:ilvl="0" w:tplc="04090001">
      <w:start w:val="1"/>
      <w:numFmt w:val="bullet"/>
      <w:lvlText w:val=""/>
      <w:lvlJc w:val="left"/>
      <w:pPr>
        <w:ind w:left="420" w:hanging="360"/>
      </w:pPr>
      <w:rPr>
        <w:rFonts w:ascii="Symbol" w:hAnsi="Symbo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1">
    <w:nsid w:val="46E459E1"/>
    <w:multiLevelType w:val="multilevel"/>
    <w:tmpl w:val="CAF23A92"/>
    <w:lvl w:ilvl="0">
      <w:start w:val="1"/>
      <w:numFmt w:val="decimal"/>
      <w:lvlText w:val="%1."/>
      <w:lvlJc w:val="left"/>
      <w:pPr>
        <w:ind w:left="720" w:hanging="360"/>
      </w:pPr>
      <w:rPr>
        <w:rFonts w:hint="default"/>
      </w:rPr>
    </w:lvl>
    <w:lvl w:ilvl="1">
      <w:start w:val="1"/>
      <w:numFmt w:val="decimal"/>
      <w:isLgl/>
      <w:lvlText w:val="%1.%2."/>
      <w:lvlJc w:val="left"/>
      <w:pPr>
        <w:ind w:left="816" w:hanging="45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4B845357"/>
    <w:multiLevelType w:val="hybridMultilevel"/>
    <w:tmpl w:val="AD7C1C2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nsid w:val="57023B12"/>
    <w:multiLevelType w:val="hybridMultilevel"/>
    <w:tmpl w:val="A2341D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59960D21"/>
    <w:multiLevelType w:val="multilevel"/>
    <w:tmpl w:val="80F247B0"/>
    <w:lvl w:ilvl="0">
      <w:start w:val="1"/>
      <w:numFmt w:val="decimal"/>
      <w:lvlText w:val="%1."/>
      <w:lvlJc w:val="left"/>
      <w:pPr>
        <w:ind w:left="360" w:hanging="360"/>
      </w:pPr>
      <w:rPr>
        <w:rFonts w:hint="default"/>
      </w:rPr>
    </w:lvl>
    <w:lvl w:ilvl="1">
      <w:start w:val="6"/>
      <w:numFmt w:val="decimal"/>
      <w:isLgl/>
      <w:lvlText w:val="%1.%2."/>
      <w:lvlJc w:val="left"/>
      <w:pPr>
        <w:ind w:left="456" w:hanging="456"/>
      </w:pPr>
      <w:rPr>
        <w:rFonts w:hint="default"/>
        <w:i w:val="0"/>
        <w:i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
    <w:nsid w:val="5BC97118"/>
    <w:multiLevelType w:val="hybridMultilevel"/>
    <w:tmpl w:val="ED8E1D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5C3F2A85"/>
    <w:multiLevelType w:val="hybridMultilevel"/>
    <w:tmpl w:val="E8F6AA7C"/>
    <w:lvl w:ilvl="0" w:tplc="0409000F">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EAB09AA"/>
    <w:multiLevelType w:val="hybridMultilevel"/>
    <w:tmpl w:val="BEC87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0014FC4"/>
    <w:multiLevelType w:val="hybridMultilevel"/>
    <w:tmpl w:val="CF629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8124C27"/>
    <w:multiLevelType w:val="hybridMultilevel"/>
    <w:tmpl w:val="82F215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6A6613AE"/>
    <w:multiLevelType w:val="hybridMultilevel"/>
    <w:tmpl w:val="447CD2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6D646ABF"/>
    <w:multiLevelType w:val="hybridMultilevel"/>
    <w:tmpl w:val="48709A48"/>
    <w:lvl w:ilvl="0" w:tplc="FFFFFFFF">
      <w:start w:val="1"/>
      <w:numFmt w:val="bullet"/>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708B4630"/>
    <w:multiLevelType w:val="multilevel"/>
    <w:tmpl w:val="D5EA0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71F231CF"/>
    <w:multiLevelType w:val="hybridMultilevel"/>
    <w:tmpl w:val="0AF826C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4">
    <w:nsid w:val="74245E60"/>
    <w:multiLevelType w:val="hybridMultilevel"/>
    <w:tmpl w:val="7FBCAF80"/>
    <w:lvl w:ilvl="0" w:tplc="40929194">
      <w:start w:val="8"/>
      <w:numFmt w:val="bullet"/>
      <w:lvlText w:val="-"/>
      <w:lvlJc w:val="left"/>
      <w:pPr>
        <w:ind w:left="720" w:hanging="360"/>
      </w:pPr>
      <w:rPr>
        <w:rFonts w:ascii="Arial" w:eastAsia="Calibri" w:hAnsi="Aria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AA566E6"/>
    <w:multiLevelType w:val="hybridMultilevel"/>
    <w:tmpl w:val="C85C286A"/>
    <w:lvl w:ilvl="0" w:tplc="3E28E8D4">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6">
    <w:nsid w:val="7B57163E"/>
    <w:multiLevelType w:val="hybridMultilevel"/>
    <w:tmpl w:val="CA4099B2"/>
    <w:lvl w:ilvl="0" w:tplc="0409000B">
      <w:start w:val="1"/>
      <w:numFmt w:val="bullet"/>
      <w:lvlText w:val=""/>
      <w:lvlJc w:val="left"/>
      <w:pPr>
        <w:ind w:left="2160" w:hanging="72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nsid w:val="7D7A088D"/>
    <w:multiLevelType w:val="hybridMultilevel"/>
    <w:tmpl w:val="5B4A795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DFB5BBB"/>
    <w:multiLevelType w:val="hybridMultilevel"/>
    <w:tmpl w:val="A9500620"/>
    <w:lvl w:ilvl="0" w:tplc="04090001">
      <w:start w:val="1"/>
      <w:numFmt w:val="bullet"/>
      <w:lvlText w:val=""/>
      <w:lvlJc w:val="left"/>
      <w:pPr>
        <w:ind w:left="420" w:hanging="360"/>
      </w:pPr>
      <w:rPr>
        <w:rFonts w:ascii="Symbol" w:hAnsi="Symbo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9">
    <w:nsid w:val="7F5F3BFD"/>
    <w:multiLevelType w:val="hybridMultilevel"/>
    <w:tmpl w:val="363627B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1"/>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2"/>
  </w:num>
  <w:num w:numId="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num>
  <w:num w:numId="7">
    <w:abstractNumId w:val="33"/>
  </w:num>
  <w:num w:numId="8">
    <w:abstractNumId w:val="37"/>
  </w:num>
  <w:num w:numId="9">
    <w:abstractNumId w:val="29"/>
  </w:num>
  <w:num w:numId="10">
    <w:abstractNumId w:val="39"/>
  </w:num>
  <w:num w:numId="11">
    <w:abstractNumId w:val="23"/>
  </w:num>
  <w:num w:numId="12">
    <w:abstractNumId w:val="25"/>
  </w:num>
  <w:num w:numId="13">
    <w:abstractNumId w:val="30"/>
  </w:num>
  <w:num w:numId="14">
    <w:abstractNumId w:val="10"/>
  </w:num>
  <w:num w:numId="15">
    <w:abstractNumId w:val="11"/>
  </w:num>
  <w:num w:numId="16">
    <w:abstractNumId w:val="9"/>
  </w:num>
  <w:num w:numId="17">
    <w:abstractNumId w:val="24"/>
  </w:num>
  <w:num w:numId="18">
    <w:abstractNumId w:val="22"/>
  </w:num>
  <w:num w:numId="19">
    <w:abstractNumId w:val="21"/>
  </w:num>
  <w:num w:numId="20">
    <w:abstractNumId w:val="18"/>
  </w:num>
  <w:num w:numId="21">
    <w:abstractNumId w:val="36"/>
  </w:num>
  <w:num w:numId="22">
    <w:abstractNumId w:val="2"/>
  </w:num>
  <w:num w:numId="23">
    <w:abstractNumId w:val="5"/>
  </w:num>
  <w:num w:numId="24">
    <w:abstractNumId w:val="19"/>
  </w:num>
  <w:num w:numId="25">
    <w:abstractNumId w:val="27"/>
  </w:num>
  <w:num w:numId="26">
    <w:abstractNumId w:val="34"/>
  </w:num>
  <w:num w:numId="27">
    <w:abstractNumId w:val="14"/>
  </w:num>
  <w:num w:numId="28">
    <w:abstractNumId w:val="4"/>
  </w:num>
  <w:num w:numId="29">
    <w:abstractNumId w:val="15"/>
  </w:num>
  <w:num w:numId="30">
    <w:abstractNumId w:val="3"/>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num>
  <w:num w:numId="32">
    <w:abstractNumId w:val="0"/>
  </w:num>
  <w:num w:numId="33">
    <w:abstractNumId w:val="13"/>
  </w:num>
  <w:num w:numId="34">
    <w:abstractNumId w:val="28"/>
  </w:num>
  <w:num w:numId="3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0"/>
  </w:num>
  <w:num w:numId="37">
    <w:abstractNumId w:val="7"/>
  </w:num>
  <w:num w:numId="38">
    <w:abstractNumId w:val="1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num>
  <w:num w:numId="40">
    <w:abstractNumId w:val="16"/>
  </w:num>
  <w:num w:numId="41">
    <w:abstractNumId w:val="29"/>
  </w:num>
  <w:num w:numId="42">
    <w:abstractNumId w:val="39"/>
  </w:num>
  <w:num w:numId="43">
    <w:abstractNumId w:val="32"/>
  </w:num>
  <w:num w:numId="44">
    <w:abstractNumId w:val="26"/>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7A7"/>
    <w:rsid w:val="00004BC1"/>
    <w:rsid w:val="00007295"/>
    <w:rsid w:val="000116D8"/>
    <w:rsid w:val="00013645"/>
    <w:rsid w:val="00016564"/>
    <w:rsid w:val="00026C40"/>
    <w:rsid w:val="0003154A"/>
    <w:rsid w:val="00046B35"/>
    <w:rsid w:val="00052D60"/>
    <w:rsid w:val="000538D6"/>
    <w:rsid w:val="00054B8D"/>
    <w:rsid w:val="00060E27"/>
    <w:rsid w:val="00063655"/>
    <w:rsid w:val="00063A89"/>
    <w:rsid w:val="000727C6"/>
    <w:rsid w:val="00073CE1"/>
    <w:rsid w:val="00074A67"/>
    <w:rsid w:val="00077DF0"/>
    <w:rsid w:val="00080C81"/>
    <w:rsid w:val="000848E4"/>
    <w:rsid w:val="000B0B47"/>
    <w:rsid w:val="000B1563"/>
    <w:rsid w:val="000B1F6D"/>
    <w:rsid w:val="000B420F"/>
    <w:rsid w:val="000C6B0A"/>
    <w:rsid w:val="000D5EF3"/>
    <w:rsid w:val="000E75ED"/>
    <w:rsid w:val="000F244B"/>
    <w:rsid w:val="000F42BE"/>
    <w:rsid w:val="001028C8"/>
    <w:rsid w:val="001074FA"/>
    <w:rsid w:val="001128E3"/>
    <w:rsid w:val="00114131"/>
    <w:rsid w:val="00150130"/>
    <w:rsid w:val="00153CF9"/>
    <w:rsid w:val="00173F83"/>
    <w:rsid w:val="00184392"/>
    <w:rsid w:val="001863C3"/>
    <w:rsid w:val="00195C2B"/>
    <w:rsid w:val="001C3DDD"/>
    <w:rsid w:val="001D71BB"/>
    <w:rsid w:val="001F1142"/>
    <w:rsid w:val="001F60E0"/>
    <w:rsid w:val="00207DAD"/>
    <w:rsid w:val="00211E38"/>
    <w:rsid w:val="0021563B"/>
    <w:rsid w:val="00216123"/>
    <w:rsid w:val="00227AF4"/>
    <w:rsid w:val="00242A5B"/>
    <w:rsid w:val="00251CCF"/>
    <w:rsid w:val="00252B34"/>
    <w:rsid w:val="00257CC4"/>
    <w:rsid w:val="00260394"/>
    <w:rsid w:val="002700CB"/>
    <w:rsid w:val="00276C4D"/>
    <w:rsid w:val="00277BC1"/>
    <w:rsid w:val="002820FB"/>
    <w:rsid w:val="00283D2B"/>
    <w:rsid w:val="00285904"/>
    <w:rsid w:val="00290AFA"/>
    <w:rsid w:val="00297DC6"/>
    <w:rsid w:val="002A074A"/>
    <w:rsid w:val="002A102A"/>
    <w:rsid w:val="002A3BAD"/>
    <w:rsid w:val="002A5EE9"/>
    <w:rsid w:val="002C7C47"/>
    <w:rsid w:val="002E1528"/>
    <w:rsid w:val="002E2703"/>
    <w:rsid w:val="002E3DC9"/>
    <w:rsid w:val="002F68C5"/>
    <w:rsid w:val="003135B7"/>
    <w:rsid w:val="00325422"/>
    <w:rsid w:val="0033635E"/>
    <w:rsid w:val="00340745"/>
    <w:rsid w:val="00345A1B"/>
    <w:rsid w:val="003465D9"/>
    <w:rsid w:val="00360B41"/>
    <w:rsid w:val="003719C5"/>
    <w:rsid w:val="003748DD"/>
    <w:rsid w:val="003776A2"/>
    <w:rsid w:val="00385D82"/>
    <w:rsid w:val="003864AF"/>
    <w:rsid w:val="003A5C60"/>
    <w:rsid w:val="003B5256"/>
    <w:rsid w:val="003B56BE"/>
    <w:rsid w:val="003C32CF"/>
    <w:rsid w:val="003D00FB"/>
    <w:rsid w:val="003D70ED"/>
    <w:rsid w:val="003E3571"/>
    <w:rsid w:val="00403119"/>
    <w:rsid w:val="00404D98"/>
    <w:rsid w:val="00406FC4"/>
    <w:rsid w:val="00417AC1"/>
    <w:rsid w:val="00417F3A"/>
    <w:rsid w:val="00424FCC"/>
    <w:rsid w:val="00425322"/>
    <w:rsid w:val="00430534"/>
    <w:rsid w:val="004350C7"/>
    <w:rsid w:val="00441680"/>
    <w:rsid w:val="00441A1C"/>
    <w:rsid w:val="00441FBE"/>
    <w:rsid w:val="004478EA"/>
    <w:rsid w:val="00450F74"/>
    <w:rsid w:val="00454893"/>
    <w:rsid w:val="0046781B"/>
    <w:rsid w:val="00474510"/>
    <w:rsid w:val="00481532"/>
    <w:rsid w:val="0048618F"/>
    <w:rsid w:val="004909BE"/>
    <w:rsid w:val="00496E2A"/>
    <w:rsid w:val="004A0059"/>
    <w:rsid w:val="004A2C80"/>
    <w:rsid w:val="004A6EE5"/>
    <w:rsid w:val="004B6EF7"/>
    <w:rsid w:val="004D037A"/>
    <w:rsid w:val="004E16B0"/>
    <w:rsid w:val="004E637C"/>
    <w:rsid w:val="004F718E"/>
    <w:rsid w:val="005059E2"/>
    <w:rsid w:val="00507488"/>
    <w:rsid w:val="0053185E"/>
    <w:rsid w:val="0053302F"/>
    <w:rsid w:val="00535A55"/>
    <w:rsid w:val="00555F21"/>
    <w:rsid w:val="0055684B"/>
    <w:rsid w:val="005601D9"/>
    <w:rsid w:val="005638A7"/>
    <w:rsid w:val="00567335"/>
    <w:rsid w:val="00583912"/>
    <w:rsid w:val="00590ED1"/>
    <w:rsid w:val="005A4621"/>
    <w:rsid w:val="005A54BE"/>
    <w:rsid w:val="005B3958"/>
    <w:rsid w:val="005B70BB"/>
    <w:rsid w:val="005C5487"/>
    <w:rsid w:val="005C6B35"/>
    <w:rsid w:val="005D4A2F"/>
    <w:rsid w:val="00603005"/>
    <w:rsid w:val="00605149"/>
    <w:rsid w:val="006271C5"/>
    <w:rsid w:val="00630C0E"/>
    <w:rsid w:val="0063457D"/>
    <w:rsid w:val="00634AD0"/>
    <w:rsid w:val="006377A6"/>
    <w:rsid w:val="00654004"/>
    <w:rsid w:val="0066540A"/>
    <w:rsid w:val="006806A7"/>
    <w:rsid w:val="00684AF0"/>
    <w:rsid w:val="00687664"/>
    <w:rsid w:val="00691CC5"/>
    <w:rsid w:val="00693BB3"/>
    <w:rsid w:val="006953E8"/>
    <w:rsid w:val="00696313"/>
    <w:rsid w:val="0069764C"/>
    <w:rsid w:val="006A07E5"/>
    <w:rsid w:val="006A4934"/>
    <w:rsid w:val="006A4B51"/>
    <w:rsid w:val="006A68BC"/>
    <w:rsid w:val="006A7122"/>
    <w:rsid w:val="006B0C73"/>
    <w:rsid w:val="006B661E"/>
    <w:rsid w:val="006C5833"/>
    <w:rsid w:val="006D4F1A"/>
    <w:rsid w:val="006D5A06"/>
    <w:rsid w:val="00710752"/>
    <w:rsid w:val="00715C66"/>
    <w:rsid w:val="00716F6F"/>
    <w:rsid w:val="00721840"/>
    <w:rsid w:val="00723487"/>
    <w:rsid w:val="00726528"/>
    <w:rsid w:val="00742831"/>
    <w:rsid w:val="007473BA"/>
    <w:rsid w:val="00753BDB"/>
    <w:rsid w:val="007630D0"/>
    <w:rsid w:val="00777881"/>
    <w:rsid w:val="00777F63"/>
    <w:rsid w:val="007822AD"/>
    <w:rsid w:val="00785CDA"/>
    <w:rsid w:val="007A48D0"/>
    <w:rsid w:val="007A783A"/>
    <w:rsid w:val="007B3BDD"/>
    <w:rsid w:val="007D0645"/>
    <w:rsid w:val="007D3E9B"/>
    <w:rsid w:val="007D785B"/>
    <w:rsid w:val="007D7F3C"/>
    <w:rsid w:val="007E4B82"/>
    <w:rsid w:val="007F06F9"/>
    <w:rsid w:val="007F0E0D"/>
    <w:rsid w:val="007F2E0D"/>
    <w:rsid w:val="008011F2"/>
    <w:rsid w:val="00806CA7"/>
    <w:rsid w:val="0081333D"/>
    <w:rsid w:val="00843A66"/>
    <w:rsid w:val="00851D70"/>
    <w:rsid w:val="008679E2"/>
    <w:rsid w:val="00870588"/>
    <w:rsid w:val="00886E78"/>
    <w:rsid w:val="0089175A"/>
    <w:rsid w:val="00897833"/>
    <w:rsid w:val="008A07FA"/>
    <w:rsid w:val="008A74B3"/>
    <w:rsid w:val="008B0619"/>
    <w:rsid w:val="008B3D77"/>
    <w:rsid w:val="008C0AFD"/>
    <w:rsid w:val="008E2DE7"/>
    <w:rsid w:val="008F17BA"/>
    <w:rsid w:val="008F49B3"/>
    <w:rsid w:val="009024ED"/>
    <w:rsid w:val="00917950"/>
    <w:rsid w:val="0092011B"/>
    <w:rsid w:val="00931F6D"/>
    <w:rsid w:val="00932BDC"/>
    <w:rsid w:val="009505A8"/>
    <w:rsid w:val="009570DE"/>
    <w:rsid w:val="00966392"/>
    <w:rsid w:val="00966989"/>
    <w:rsid w:val="009833C3"/>
    <w:rsid w:val="00983A9D"/>
    <w:rsid w:val="00986569"/>
    <w:rsid w:val="009A1312"/>
    <w:rsid w:val="009A3B47"/>
    <w:rsid w:val="009A5674"/>
    <w:rsid w:val="009B0145"/>
    <w:rsid w:val="009C1280"/>
    <w:rsid w:val="009C3D96"/>
    <w:rsid w:val="009C7E8C"/>
    <w:rsid w:val="009D1692"/>
    <w:rsid w:val="009D236D"/>
    <w:rsid w:val="009E4510"/>
    <w:rsid w:val="009E4FC9"/>
    <w:rsid w:val="009E5BAC"/>
    <w:rsid w:val="009F2AD6"/>
    <w:rsid w:val="00A07C66"/>
    <w:rsid w:val="00A13C0B"/>
    <w:rsid w:val="00A222E7"/>
    <w:rsid w:val="00A24421"/>
    <w:rsid w:val="00A27436"/>
    <w:rsid w:val="00A33C2C"/>
    <w:rsid w:val="00A40427"/>
    <w:rsid w:val="00A445AB"/>
    <w:rsid w:val="00A450ED"/>
    <w:rsid w:val="00A45B6D"/>
    <w:rsid w:val="00A53C54"/>
    <w:rsid w:val="00A55729"/>
    <w:rsid w:val="00A56931"/>
    <w:rsid w:val="00A72FC3"/>
    <w:rsid w:val="00A82B4C"/>
    <w:rsid w:val="00A85DF9"/>
    <w:rsid w:val="00A904E5"/>
    <w:rsid w:val="00AB244E"/>
    <w:rsid w:val="00AB2BA7"/>
    <w:rsid w:val="00AC304C"/>
    <w:rsid w:val="00AD3A93"/>
    <w:rsid w:val="00AD5FE9"/>
    <w:rsid w:val="00AD77FF"/>
    <w:rsid w:val="00AE070B"/>
    <w:rsid w:val="00AE0C8A"/>
    <w:rsid w:val="00AE3EC4"/>
    <w:rsid w:val="00AE42A4"/>
    <w:rsid w:val="00AF170F"/>
    <w:rsid w:val="00B04057"/>
    <w:rsid w:val="00B05884"/>
    <w:rsid w:val="00B07800"/>
    <w:rsid w:val="00B1375D"/>
    <w:rsid w:val="00B157A7"/>
    <w:rsid w:val="00B16262"/>
    <w:rsid w:val="00B17163"/>
    <w:rsid w:val="00B21CE5"/>
    <w:rsid w:val="00B2437D"/>
    <w:rsid w:val="00B25B9E"/>
    <w:rsid w:val="00B34446"/>
    <w:rsid w:val="00B375F5"/>
    <w:rsid w:val="00B42DB4"/>
    <w:rsid w:val="00B54A0C"/>
    <w:rsid w:val="00B7408B"/>
    <w:rsid w:val="00B809D0"/>
    <w:rsid w:val="00B81E7C"/>
    <w:rsid w:val="00B907AC"/>
    <w:rsid w:val="00B9391A"/>
    <w:rsid w:val="00BA6508"/>
    <w:rsid w:val="00BC27B2"/>
    <w:rsid w:val="00BC3510"/>
    <w:rsid w:val="00BC4987"/>
    <w:rsid w:val="00BC4A73"/>
    <w:rsid w:val="00BD21A5"/>
    <w:rsid w:val="00BD4671"/>
    <w:rsid w:val="00BD4AA0"/>
    <w:rsid w:val="00BD7085"/>
    <w:rsid w:val="00BE1101"/>
    <w:rsid w:val="00BE3F2E"/>
    <w:rsid w:val="00BF08B2"/>
    <w:rsid w:val="00BF090D"/>
    <w:rsid w:val="00BF4062"/>
    <w:rsid w:val="00BF71E3"/>
    <w:rsid w:val="00BF7268"/>
    <w:rsid w:val="00BF7D30"/>
    <w:rsid w:val="00C00759"/>
    <w:rsid w:val="00C06D0F"/>
    <w:rsid w:val="00C3591D"/>
    <w:rsid w:val="00C46DD0"/>
    <w:rsid w:val="00C47ABB"/>
    <w:rsid w:val="00C548E0"/>
    <w:rsid w:val="00C555E4"/>
    <w:rsid w:val="00C6703C"/>
    <w:rsid w:val="00C77FE5"/>
    <w:rsid w:val="00C8512E"/>
    <w:rsid w:val="00C9650F"/>
    <w:rsid w:val="00C97D9A"/>
    <w:rsid w:val="00CB322B"/>
    <w:rsid w:val="00CB371D"/>
    <w:rsid w:val="00CD0B88"/>
    <w:rsid w:val="00CE7CC3"/>
    <w:rsid w:val="00CF4DD1"/>
    <w:rsid w:val="00D132CD"/>
    <w:rsid w:val="00D31133"/>
    <w:rsid w:val="00D42384"/>
    <w:rsid w:val="00D65035"/>
    <w:rsid w:val="00D66B95"/>
    <w:rsid w:val="00D75B20"/>
    <w:rsid w:val="00D86B8F"/>
    <w:rsid w:val="00D97117"/>
    <w:rsid w:val="00DB5488"/>
    <w:rsid w:val="00DC37A6"/>
    <w:rsid w:val="00DC3F3F"/>
    <w:rsid w:val="00DC49DD"/>
    <w:rsid w:val="00DC7732"/>
    <w:rsid w:val="00DD1F29"/>
    <w:rsid w:val="00DD411B"/>
    <w:rsid w:val="00DD4314"/>
    <w:rsid w:val="00DD4B76"/>
    <w:rsid w:val="00DE243C"/>
    <w:rsid w:val="00DE7046"/>
    <w:rsid w:val="00DF0289"/>
    <w:rsid w:val="00DF2022"/>
    <w:rsid w:val="00DF4835"/>
    <w:rsid w:val="00DF4F91"/>
    <w:rsid w:val="00DF606D"/>
    <w:rsid w:val="00E005AB"/>
    <w:rsid w:val="00E00842"/>
    <w:rsid w:val="00E02D27"/>
    <w:rsid w:val="00E04AB1"/>
    <w:rsid w:val="00E14C96"/>
    <w:rsid w:val="00E255B0"/>
    <w:rsid w:val="00E329FE"/>
    <w:rsid w:val="00E41725"/>
    <w:rsid w:val="00E47C4D"/>
    <w:rsid w:val="00E51B47"/>
    <w:rsid w:val="00E613E9"/>
    <w:rsid w:val="00E7307A"/>
    <w:rsid w:val="00E96616"/>
    <w:rsid w:val="00EB62AD"/>
    <w:rsid w:val="00EC4AA1"/>
    <w:rsid w:val="00EC52EB"/>
    <w:rsid w:val="00EC7D8D"/>
    <w:rsid w:val="00ED2278"/>
    <w:rsid w:val="00F07AF8"/>
    <w:rsid w:val="00F20046"/>
    <w:rsid w:val="00F20314"/>
    <w:rsid w:val="00F21AF8"/>
    <w:rsid w:val="00F440ED"/>
    <w:rsid w:val="00F44BA3"/>
    <w:rsid w:val="00F47539"/>
    <w:rsid w:val="00F47A18"/>
    <w:rsid w:val="00F51D02"/>
    <w:rsid w:val="00F602F3"/>
    <w:rsid w:val="00F614DC"/>
    <w:rsid w:val="00F67003"/>
    <w:rsid w:val="00F81EFD"/>
    <w:rsid w:val="00F8389D"/>
    <w:rsid w:val="00F939A4"/>
    <w:rsid w:val="00FC62BB"/>
    <w:rsid w:val="00FD0CCE"/>
    <w:rsid w:val="00FD0F05"/>
    <w:rsid w:val="00FE6663"/>
    <w:rsid w:val="00FF119F"/>
    <w:rsid w:val="00FF12DB"/>
    <w:rsid w:val="00FF28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85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7A7"/>
    <w:pPr>
      <w:spacing w:after="160" w:line="259" w:lineRule="auto"/>
    </w:pPr>
    <w:rPr>
      <w:rFonts w:ascii="Calibri" w:eastAsia="Calibri" w:hAnsi="Calibri" w:cs="Times New Roman"/>
    </w:rPr>
  </w:style>
  <w:style w:type="paragraph" w:styleId="Heading1">
    <w:name w:val="heading 1"/>
    <w:basedOn w:val="Normal"/>
    <w:next w:val="Normal"/>
    <w:link w:val="Heading1Char"/>
    <w:uiPriority w:val="9"/>
    <w:qFormat/>
    <w:rsid w:val="00FF119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F119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57A7"/>
    <w:pPr>
      <w:ind w:left="720"/>
      <w:contextualSpacing/>
    </w:pPr>
    <w:rPr>
      <w:rFonts w:cs="Calibri"/>
      <w:color w:val="000000"/>
      <w:lang w:val="mk-MK" w:eastAsia="mk-MK"/>
    </w:rPr>
  </w:style>
  <w:style w:type="character" w:styleId="CommentReference">
    <w:name w:val="annotation reference"/>
    <w:basedOn w:val="DefaultParagraphFont"/>
    <w:uiPriority w:val="99"/>
    <w:semiHidden/>
    <w:unhideWhenUsed/>
    <w:rsid w:val="00B157A7"/>
    <w:rPr>
      <w:sz w:val="16"/>
      <w:szCs w:val="16"/>
    </w:rPr>
  </w:style>
  <w:style w:type="paragraph" w:styleId="CommentText">
    <w:name w:val="annotation text"/>
    <w:basedOn w:val="Normal"/>
    <w:link w:val="CommentTextChar"/>
    <w:uiPriority w:val="99"/>
    <w:semiHidden/>
    <w:unhideWhenUsed/>
    <w:rsid w:val="00B157A7"/>
    <w:pPr>
      <w:spacing w:line="240" w:lineRule="auto"/>
    </w:pPr>
    <w:rPr>
      <w:sz w:val="20"/>
      <w:szCs w:val="20"/>
    </w:rPr>
  </w:style>
  <w:style w:type="character" w:customStyle="1" w:styleId="CommentTextChar">
    <w:name w:val="Comment Text Char"/>
    <w:basedOn w:val="DefaultParagraphFont"/>
    <w:link w:val="CommentText"/>
    <w:uiPriority w:val="99"/>
    <w:semiHidden/>
    <w:rsid w:val="00B157A7"/>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B157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57A7"/>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B157A7"/>
    <w:rPr>
      <w:b/>
      <w:bCs/>
    </w:rPr>
  </w:style>
  <w:style w:type="character" w:customStyle="1" w:styleId="CommentSubjectChar">
    <w:name w:val="Comment Subject Char"/>
    <w:basedOn w:val="CommentTextChar"/>
    <w:link w:val="CommentSubject"/>
    <w:uiPriority w:val="99"/>
    <w:semiHidden/>
    <w:rsid w:val="00B157A7"/>
    <w:rPr>
      <w:rFonts w:ascii="Calibri" w:eastAsia="Calibri" w:hAnsi="Calibri" w:cs="Times New Roman"/>
      <w:b/>
      <w:bCs/>
      <w:sz w:val="20"/>
      <w:szCs w:val="20"/>
    </w:rPr>
  </w:style>
  <w:style w:type="table" w:styleId="TableGrid">
    <w:name w:val="Table Grid"/>
    <w:basedOn w:val="TableNormal"/>
    <w:uiPriority w:val="59"/>
    <w:rsid w:val="00B157A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B157A7"/>
    <w:rPr>
      <w:color w:val="0000FF"/>
      <w:u w:val="single"/>
    </w:rPr>
  </w:style>
  <w:style w:type="character" w:customStyle="1" w:styleId="WW8Num1z0">
    <w:name w:val="WW8Num1z0"/>
    <w:rsid w:val="00B157A7"/>
    <w:rPr>
      <w:rFonts w:ascii="Symbol" w:hAnsi="Symbol"/>
    </w:rPr>
  </w:style>
  <w:style w:type="paragraph" w:styleId="NoSpacing">
    <w:name w:val="No Spacing"/>
    <w:uiPriority w:val="1"/>
    <w:qFormat/>
    <w:rsid w:val="00B157A7"/>
    <w:pPr>
      <w:suppressAutoHyphens/>
      <w:spacing w:after="0" w:line="240" w:lineRule="auto"/>
    </w:pPr>
    <w:rPr>
      <w:rFonts w:ascii="Calibri" w:eastAsia="Calibri" w:hAnsi="Calibri" w:cs="Calibri"/>
      <w:lang w:eastAsia="ar-SA"/>
    </w:rPr>
  </w:style>
  <w:style w:type="paragraph" w:styleId="Header">
    <w:name w:val="header"/>
    <w:basedOn w:val="Normal"/>
    <w:link w:val="HeaderChar"/>
    <w:uiPriority w:val="99"/>
    <w:unhideWhenUsed/>
    <w:rsid w:val="00B157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7A7"/>
    <w:rPr>
      <w:rFonts w:ascii="Calibri" w:eastAsia="Calibri" w:hAnsi="Calibri" w:cs="Times New Roman"/>
    </w:rPr>
  </w:style>
  <w:style w:type="paragraph" w:styleId="Footer">
    <w:name w:val="footer"/>
    <w:basedOn w:val="Normal"/>
    <w:link w:val="FooterChar"/>
    <w:uiPriority w:val="99"/>
    <w:unhideWhenUsed/>
    <w:rsid w:val="00B157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7A7"/>
    <w:rPr>
      <w:rFonts w:ascii="Calibri" w:eastAsia="Calibri" w:hAnsi="Calibri" w:cs="Times New Roman"/>
    </w:rPr>
  </w:style>
  <w:style w:type="table" w:customStyle="1" w:styleId="LightGrid-Accent11">
    <w:name w:val="Light Grid - Accent 11"/>
    <w:basedOn w:val="TableNormal"/>
    <w:uiPriority w:val="62"/>
    <w:rsid w:val="0021563B"/>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mk-MK"/>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paragraph" w:customStyle="1" w:styleId="Default">
    <w:name w:val="Default"/>
    <w:rsid w:val="003E3571"/>
    <w:pPr>
      <w:autoSpaceDE w:val="0"/>
      <w:autoSpaceDN w:val="0"/>
      <w:adjustRightInd w:val="0"/>
      <w:spacing w:after="0" w:line="240" w:lineRule="auto"/>
    </w:pPr>
    <w:rPr>
      <w:rFonts w:ascii="Arial" w:eastAsia="Times New Roman" w:hAnsi="Arial" w:cs="Arial"/>
      <w:color w:val="000000"/>
      <w:sz w:val="24"/>
      <w:szCs w:val="24"/>
    </w:rPr>
  </w:style>
  <w:style w:type="table" w:customStyle="1" w:styleId="LightGrid-Accent111">
    <w:name w:val="Light Grid - Accent 111"/>
    <w:basedOn w:val="TableNormal"/>
    <w:uiPriority w:val="62"/>
    <w:rsid w:val="00430534"/>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mk-MK"/>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112">
    <w:name w:val="Light Grid - Accent 112"/>
    <w:basedOn w:val="TableNormal"/>
    <w:uiPriority w:val="62"/>
    <w:rsid w:val="00430534"/>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mk-MK"/>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113">
    <w:name w:val="Light Grid - Accent 113"/>
    <w:basedOn w:val="TableNormal"/>
    <w:uiPriority w:val="62"/>
    <w:rsid w:val="00430534"/>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mk-MK"/>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114">
    <w:name w:val="Light Grid - Accent 114"/>
    <w:basedOn w:val="TableNormal"/>
    <w:uiPriority w:val="62"/>
    <w:rsid w:val="009C3D96"/>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mk-MK"/>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paragraph" w:styleId="FootnoteText">
    <w:name w:val="footnote text"/>
    <w:basedOn w:val="Normal"/>
    <w:link w:val="FootnoteTextChar"/>
    <w:uiPriority w:val="99"/>
    <w:semiHidden/>
    <w:unhideWhenUsed/>
    <w:rsid w:val="009C3D96"/>
    <w:pPr>
      <w:pBdr>
        <w:top w:val="nil"/>
        <w:left w:val="nil"/>
        <w:bottom w:val="nil"/>
        <w:right w:val="nil"/>
        <w:between w:val="nil"/>
      </w:pBdr>
      <w:spacing w:after="0" w:line="240" w:lineRule="auto"/>
    </w:pPr>
    <w:rPr>
      <w:rFonts w:ascii="Times New Roman" w:eastAsia="Times New Roman" w:hAnsi="Times New Roman"/>
      <w:color w:val="000000"/>
      <w:sz w:val="20"/>
      <w:szCs w:val="20"/>
      <w:lang w:val="mk-MK"/>
    </w:rPr>
  </w:style>
  <w:style w:type="character" w:customStyle="1" w:styleId="FootnoteTextChar">
    <w:name w:val="Footnote Text Char"/>
    <w:basedOn w:val="DefaultParagraphFont"/>
    <w:link w:val="FootnoteText"/>
    <w:uiPriority w:val="99"/>
    <w:semiHidden/>
    <w:rsid w:val="009C3D96"/>
    <w:rPr>
      <w:rFonts w:ascii="Times New Roman" w:eastAsia="Times New Roman" w:hAnsi="Times New Roman" w:cs="Times New Roman"/>
      <w:color w:val="000000"/>
      <w:sz w:val="20"/>
      <w:szCs w:val="20"/>
      <w:lang w:val="mk-MK"/>
    </w:rPr>
  </w:style>
  <w:style w:type="character" w:styleId="FootnoteReference">
    <w:name w:val="footnote reference"/>
    <w:basedOn w:val="DefaultParagraphFont"/>
    <w:uiPriority w:val="99"/>
    <w:semiHidden/>
    <w:unhideWhenUsed/>
    <w:rsid w:val="009C3D96"/>
    <w:rPr>
      <w:vertAlign w:val="superscript"/>
    </w:rPr>
  </w:style>
  <w:style w:type="table" w:customStyle="1" w:styleId="LightGrid-Accent115">
    <w:name w:val="Light Grid - Accent 115"/>
    <w:basedOn w:val="TableNormal"/>
    <w:uiPriority w:val="62"/>
    <w:rsid w:val="001D71BB"/>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mk-MK"/>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116">
    <w:name w:val="Light Grid - Accent 116"/>
    <w:basedOn w:val="TableNormal"/>
    <w:uiPriority w:val="62"/>
    <w:rsid w:val="009570DE"/>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mk-MK"/>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117">
    <w:name w:val="Light Grid - Accent 117"/>
    <w:basedOn w:val="TableNormal"/>
    <w:uiPriority w:val="62"/>
    <w:rsid w:val="00B907AC"/>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mk-MK"/>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118">
    <w:name w:val="Light Grid - Accent 118"/>
    <w:basedOn w:val="TableNormal"/>
    <w:uiPriority w:val="62"/>
    <w:rsid w:val="00AD5FE9"/>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mk-MK"/>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1">
    <w:name w:val="1"/>
    <w:basedOn w:val="TableNormal"/>
    <w:rsid w:val="00AD5FE9"/>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mk-MK"/>
    </w:rPr>
    <w:tblPr>
      <w:tblStyleRowBandSize w:val="1"/>
      <w:tblStyleColBandSize w:val="1"/>
      <w:tblInd w:w="0" w:type="dxa"/>
      <w:tblCellMar>
        <w:top w:w="55" w:type="dxa"/>
        <w:left w:w="55" w:type="dxa"/>
        <w:bottom w:w="55" w:type="dxa"/>
        <w:right w:w="55" w:type="dxa"/>
      </w:tblCellMar>
    </w:tblPr>
  </w:style>
  <w:style w:type="table" w:customStyle="1" w:styleId="LightGrid-Accent119">
    <w:name w:val="Light Grid - Accent 119"/>
    <w:basedOn w:val="TableNormal"/>
    <w:uiPriority w:val="62"/>
    <w:rsid w:val="00EC52EB"/>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mk-MK"/>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character" w:customStyle="1" w:styleId="UnresolvedMention1">
    <w:name w:val="Unresolved Mention1"/>
    <w:basedOn w:val="DefaultParagraphFont"/>
    <w:uiPriority w:val="99"/>
    <w:semiHidden/>
    <w:unhideWhenUsed/>
    <w:rsid w:val="00227AF4"/>
    <w:rPr>
      <w:color w:val="605E5C"/>
      <w:shd w:val="clear" w:color="auto" w:fill="E1DFDD"/>
    </w:rPr>
  </w:style>
  <w:style w:type="character" w:customStyle="1" w:styleId="Heading1Char">
    <w:name w:val="Heading 1 Char"/>
    <w:basedOn w:val="DefaultParagraphFont"/>
    <w:link w:val="Heading1"/>
    <w:uiPriority w:val="9"/>
    <w:rsid w:val="00FF119F"/>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FF119F"/>
    <w:pPr>
      <w:outlineLvl w:val="9"/>
    </w:pPr>
  </w:style>
  <w:style w:type="paragraph" w:styleId="TOC1">
    <w:name w:val="toc 1"/>
    <w:basedOn w:val="Normal"/>
    <w:next w:val="Normal"/>
    <w:autoRedefine/>
    <w:uiPriority w:val="39"/>
    <w:unhideWhenUsed/>
    <w:rsid w:val="00FF119F"/>
    <w:pPr>
      <w:spacing w:after="100"/>
    </w:pPr>
  </w:style>
  <w:style w:type="character" w:customStyle="1" w:styleId="Heading2Char">
    <w:name w:val="Heading 2 Char"/>
    <w:basedOn w:val="DefaultParagraphFont"/>
    <w:link w:val="Heading2"/>
    <w:uiPriority w:val="9"/>
    <w:rsid w:val="00FF119F"/>
    <w:rPr>
      <w:rFonts w:asciiTheme="majorHAnsi" w:eastAsiaTheme="majorEastAsia" w:hAnsiTheme="majorHAnsi" w:cstheme="majorBidi"/>
      <w:color w:val="365F91" w:themeColor="accent1" w:themeShade="BF"/>
      <w:sz w:val="26"/>
      <w:szCs w:val="26"/>
    </w:rPr>
  </w:style>
  <w:style w:type="paragraph" w:styleId="TOC2">
    <w:name w:val="toc 2"/>
    <w:basedOn w:val="Normal"/>
    <w:next w:val="Normal"/>
    <w:autoRedefine/>
    <w:uiPriority w:val="39"/>
    <w:unhideWhenUsed/>
    <w:rsid w:val="00260394"/>
    <w:pPr>
      <w:spacing w:after="100"/>
      <w:ind w:left="220"/>
    </w:pPr>
  </w:style>
  <w:style w:type="table" w:customStyle="1" w:styleId="LightGrid-Accent1181">
    <w:name w:val="Light Grid - Accent 1181"/>
    <w:basedOn w:val="TableNormal"/>
    <w:uiPriority w:val="62"/>
    <w:rsid w:val="001C3DDD"/>
    <w:pPr>
      <w:spacing w:after="0" w:line="240" w:lineRule="auto"/>
    </w:pPr>
    <w:rPr>
      <w:rFonts w:ascii="Times New Roman" w:eastAsia="Times New Roman" w:hAnsi="Times New Roman" w:cs="Times New Roman"/>
      <w:color w:val="000000"/>
      <w:sz w:val="24"/>
      <w:szCs w:val="24"/>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11">
    <w:name w:val="11"/>
    <w:basedOn w:val="TableNormal"/>
    <w:rsid w:val="001C3DDD"/>
    <w:pPr>
      <w:spacing w:after="0" w:line="240" w:lineRule="auto"/>
    </w:pPr>
    <w:rPr>
      <w:rFonts w:ascii="Times New Roman" w:eastAsia="Times New Roman" w:hAnsi="Times New Roman" w:cs="Times New Roman"/>
      <w:color w:val="000000"/>
      <w:sz w:val="24"/>
      <w:szCs w:val="24"/>
    </w:rPr>
    <w:tblPr>
      <w:tblStyleRowBandSize w:val="1"/>
      <w:tblStyleColBandSize w:val="1"/>
      <w:tblInd w:w="0" w:type="dxa"/>
      <w:tblCellMar>
        <w:top w:w="55" w:type="dxa"/>
        <w:left w:w="55" w:type="dxa"/>
        <w:bottom w:w="55" w:type="dxa"/>
        <w:right w:w="55" w:type="dxa"/>
      </w:tblCellMar>
    </w:tblPr>
  </w:style>
  <w:style w:type="table" w:customStyle="1" w:styleId="TableGrid1">
    <w:name w:val="Table Grid1"/>
    <w:basedOn w:val="TableNormal"/>
    <w:next w:val="TableGrid"/>
    <w:uiPriority w:val="39"/>
    <w:rsid w:val="005C6B35"/>
    <w:pPr>
      <w:spacing w:after="0" w:line="240" w:lineRule="auto"/>
    </w:pPr>
    <w:rPr>
      <w:rFonts w:ascii="Calibri" w:eastAsia="Calibri" w:hAnsi="Calibri" w:cs="Times New Roman"/>
      <w:lang w:val="mk-M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1141">
    <w:name w:val="Light Grid - Accent 1141"/>
    <w:basedOn w:val="TableNormal"/>
    <w:uiPriority w:val="62"/>
    <w:rsid w:val="005C6B35"/>
    <w:pPr>
      <w:spacing w:after="0" w:line="240" w:lineRule="auto"/>
    </w:pPr>
    <w:rPr>
      <w:rFonts w:ascii="Times New Roman" w:eastAsia="Times New Roman" w:hAnsi="Times New Roman" w:cs="Times New Roman"/>
      <w:color w:val="000000"/>
      <w:sz w:val="24"/>
      <w:szCs w:val="24"/>
      <w:lang w:val="mk-MK"/>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1151">
    <w:name w:val="Light Grid - Accent 1151"/>
    <w:basedOn w:val="TableNormal"/>
    <w:uiPriority w:val="62"/>
    <w:rsid w:val="005C6B35"/>
    <w:pPr>
      <w:spacing w:after="0" w:line="240" w:lineRule="auto"/>
    </w:pPr>
    <w:rPr>
      <w:rFonts w:ascii="Times New Roman" w:eastAsia="Times New Roman" w:hAnsi="Times New Roman" w:cs="Times New Roman"/>
      <w:color w:val="000000"/>
      <w:sz w:val="24"/>
      <w:szCs w:val="24"/>
      <w:lang w:val="mk-MK"/>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1191">
    <w:name w:val="Light Grid - Accent 1191"/>
    <w:basedOn w:val="TableNormal"/>
    <w:uiPriority w:val="62"/>
    <w:rsid w:val="005C6B35"/>
    <w:pPr>
      <w:spacing w:after="0" w:line="240" w:lineRule="auto"/>
    </w:pPr>
    <w:rPr>
      <w:rFonts w:ascii="Times New Roman" w:eastAsia="Times New Roman" w:hAnsi="Times New Roman" w:cs="Times New Roman"/>
      <w:color w:val="000000"/>
      <w:sz w:val="24"/>
      <w:szCs w:val="24"/>
      <w:lang w:val="mk-MK"/>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1111">
    <w:name w:val="Light Grid - Accent 1111"/>
    <w:basedOn w:val="TableNormal"/>
    <w:uiPriority w:val="62"/>
    <w:rsid w:val="00290AFA"/>
    <w:pPr>
      <w:spacing w:after="0" w:line="240" w:lineRule="auto"/>
    </w:pPr>
    <w:rPr>
      <w:rFonts w:ascii="Times New Roman" w:eastAsia="Times New Roman" w:hAnsi="Times New Roman" w:cs="Times New Roman"/>
      <w:color w:val="000000"/>
      <w:sz w:val="24"/>
      <w:szCs w:val="24"/>
      <w:lang w:val="mk-MK"/>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paragraph" w:styleId="TOC3">
    <w:name w:val="toc 3"/>
    <w:basedOn w:val="Normal"/>
    <w:next w:val="Normal"/>
    <w:autoRedefine/>
    <w:uiPriority w:val="39"/>
    <w:unhideWhenUsed/>
    <w:rsid w:val="00114131"/>
    <w:pPr>
      <w:spacing w:after="100"/>
      <w:ind w:left="440"/>
    </w:pPr>
    <w:rPr>
      <w:rFonts w:asciiTheme="minorHAnsi" w:eastAsiaTheme="minorEastAsia" w:hAnsiTheme="minorHAnsi" w:cstheme="minorBidi"/>
    </w:rPr>
  </w:style>
  <w:style w:type="paragraph" w:styleId="TOC4">
    <w:name w:val="toc 4"/>
    <w:basedOn w:val="Normal"/>
    <w:next w:val="Normal"/>
    <w:autoRedefine/>
    <w:uiPriority w:val="39"/>
    <w:unhideWhenUsed/>
    <w:rsid w:val="00114131"/>
    <w:pPr>
      <w:spacing w:after="100"/>
      <w:ind w:left="660"/>
    </w:pPr>
    <w:rPr>
      <w:rFonts w:asciiTheme="minorHAnsi" w:eastAsiaTheme="minorEastAsia" w:hAnsiTheme="minorHAnsi" w:cstheme="minorBidi"/>
    </w:rPr>
  </w:style>
  <w:style w:type="paragraph" w:styleId="TOC5">
    <w:name w:val="toc 5"/>
    <w:basedOn w:val="Normal"/>
    <w:next w:val="Normal"/>
    <w:autoRedefine/>
    <w:uiPriority w:val="39"/>
    <w:unhideWhenUsed/>
    <w:rsid w:val="00114131"/>
    <w:pPr>
      <w:spacing w:after="100"/>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114131"/>
    <w:pPr>
      <w:spacing w:after="100"/>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114131"/>
    <w:pPr>
      <w:spacing w:after="100"/>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114131"/>
    <w:pPr>
      <w:spacing w:after="100"/>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114131"/>
    <w:pPr>
      <w:spacing w:after="100"/>
      <w:ind w:left="1760"/>
    </w:pPr>
    <w:rPr>
      <w:rFonts w:asciiTheme="minorHAnsi" w:eastAsiaTheme="minorEastAsia"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7A7"/>
    <w:pPr>
      <w:spacing w:after="160" w:line="259" w:lineRule="auto"/>
    </w:pPr>
    <w:rPr>
      <w:rFonts w:ascii="Calibri" w:eastAsia="Calibri" w:hAnsi="Calibri" w:cs="Times New Roman"/>
    </w:rPr>
  </w:style>
  <w:style w:type="paragraph" w:styleId="Heading1">
    <w:name w:val="heading 1"/>
    <w:basedOn w:val="Normal"/>
    <w:next w:val="Normal"/>
    <w:link w:val="Heading1Char"/>
    <w:uiPriority w:val="9"/>
    <w:qFormat/>
    <w:rsid w:val="00FF119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F119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57A7"/>
    <w:pPr>
      <w:ind w:left="720"/>
      <w:contextualSpacing/>
    </w:pPr>
    <w:rPr>
      <w:rFonts w:cs="Calibri"/>
      <w:color w:val="000000"/>
      <w:lang w:val="mk-MK" w:eastAsia="mk-MK"/>
    </w:rPr>
  </w:style>
  <w:style w:type="character" w:styleId="CommentReference">
    <w:name w:val="annotation reference"/>
    <w:basedOn w:val="DefaultParagraphFont"/>
    <w:uiPriority w:val="99"/>
    <w:semiHidden/>
    <w:unhideWhenUsed/>
    <w:rsid w:val="00B157A7"/>
    <w:rPr>
      <w:sz w:val="16"/>
      <w:szCs w:val="16"/>
    </w:rPr>
  </w:style>
  <w:style w:type="paragraph" w:styleId="CommentText">
    <w:name w:val="annotation text"/>
    <w:basedOn w:val="Normal"/>
    <w:link w:val="CommentTextChar"/>
    <w:uiPriority w:val="99"/>
    <w:semiHidden/>
    <w:unhideWhenUsed/>
    <w:rsid w:val="00B157A7"/>
    <w:pPr>
      <w:spacing w:line="240" w:lineRule="auto"/>
    </w:pPr>
    <w:rPr>
      <w:sz w:val="20"/>
      <w:szCs w:val="20"/>
    </w:rPr>
  </w:style>
  <w:style w:type="character" w:customStyle="1" w:styleId="CommentTextChar">
    <w:name w:val="Comment Text Char"/>
    <w:basedOn w:val="DefaultParagraphFont"/>
    <w:link w:val="CommentText"/>
    <w:uiPriority w:val="99"/>
    <w:semiHidden/>
    <w:rsid w:val="00B157A7"/>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B157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57A7"/>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B157A7"/>
    <w:rPr>
      <w:b/>
      <w:bCs/>
    </w:rPr>
  </w:style>
  <w:style w:type="character" w:customStyle="1" w:styleId="CommentSubjectChar">
    <w:name w:val="Comment Subject Char"/>
    <w:basedOn w:val="CommentTextChar"/>
    <w:link w:val="CommentSubject"/>
    <w:uiPriority w:val="99"/>
    <w:semiHidden/>
    <w:rsid w:val="00B157A7"/>
    <w:rPr>
      <w:rFonts w:ascii="Calibri" w:eastAsia="Calibri" w:hAnsi="Calibri" w:cs="Times New Roman"/>
      <w:b/>
      <w:bCs/>
      <w:sz w:val="20"/>
      <w:szCs w:val="20"/>
    </w:rPr>
  </w:style>
  <w:style w:type="table" w:styleId="TableGrid">
    <w:name w:val="Table Grid"/>
    <w:basedOn w:val="TableNormal"/>
    <w:uiPriority w:val="59"/>
    <w:rsid w:val="00B157A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B157A7"/>
    <w:rPr>
      <w:color w:val="0000FF"/>
      <w:u w:val="single"/>
    </w:rPr>
  </w:style>
  <w:style w:type="character" w:customStyle="1" w:styleId="WW8Num1z0">
    <w:name w:val="WW8Num1z0"/>
    <w:rsid w:val="00B157A7"/>
    <w:rPr>
      <w:rFonts w:ascii="Symbol" w:hAnsi="Symbol"/>
    </w:rPr>
  </w:style>
  <w:style w:type="paragraph" w:styleId="NoSpacing">
    <w:name w:val="No Spacing"/>
    <w:uiPriority w:val="1"/>
    <w:qFormat/>
    <w:rsid w:val="00B157A7"/>
    <w:pPr>
      <w:suppressAutoHyphens/>
      <w:spacing w:after="0" w:line="240" w:lineRule="auto"/>
    </w:pPr>
    <w:rPr>
      <w:rFonts w:ascii="Calibri" w:eastAsia="Calibri" w:hAnsi="Calibri" w:cs="Calibri"/>
      <w:lang w:eastAsia="ar-SA"/>
    </w:rPr>
  </w:style>
  <w:style w:type="paragraph" w:styleId="Header">
    <w:name w:val="header"/>
    <w:basedOn w:val="Normal"/>
    <w:link w:val="HeaderChar"/>
    <w:uiPriority w:val="99"/>
    <w:unhideWhenUsed/>
    <w:rsid w:val="00B157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7A7"/>
    <w:rPr>
      <w:rFonts w:ascii="Calibri" w:eastAsia="Calibri" w:hAnsi="Calibri" w:cs="Times New Roman"/>
    </w:rPr>
  </w:style>
  <w:style w:type="paragraph" w:styleId="Footer">
    <w:name w:val="footer"/>
    <w:basedOn w:val="Normal"/>
    <w:link w:val="FooterChar"/>
    <w:uiPriority w:val="99"/>
    <w:unhideWhenUsed/>
    <w:rsid w:val="00B157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7A7"/>
    <w:rPr>
      <w:rFonts w:ascii="Calibri" w:eastAsia="Calibri" w:hAnsi="Calibri" w:cs="Times New Roman"/>
    </w:rPr>
  </w:style>
  <w:style w:type="table" w:customStyle="1" w:styleId="LightGrid-Accent11">
    <w:name w:val="Light Grid - Accent 11"/>
    <w:basedOn w:val="TableNormal"/>
    <w:uiPriority w:val="62"/>
    <w:rsid w:val="0021563B"/>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mk-MK"/>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paragraph" w:customStyle="1" w:styleId="Default">
    <w:name w:val="Default"/>
    <w:rsid w:val="003E3571"/>
    <w:pPr>
      <w:autoSpaceDE w:val="0"/>
      <w:autoSpaceDN w:val="0"/>
      <w:adjustRightInd w:val="0"/>
      <w:spacing w:after="0" w:line="240" w:lineRule="auto"/>
    </w:pPr>
    <w:rPr>
      <w:rFonts w:ascii="Arial" w:eastAsia="Times New Roman" w:hAnsi="Arial" w:cs="Arial"/>
      <w:color w:val="000000"/>
      <w:sz w:val="24"/>
      <w:szCs w:val="24"/>
    </w:rPr>
  </w:style>
  <w:style w:type="table" w:customStyle="1" w:styleId="LightGrid-Accent111">
    <w:name w:val="Light Grid - Accent 111"/>
    <w:basedOn w:val="TableNormal"/>
    <w:uiPriority w:val="62"/>
    <w:rsid w:val="00430534"/>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mk-MK"/>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112">
    <w:name w:val="Light Grid - Accent 112"/>
    <w:basedOn w:val="TableNormal"/>
    <w:uiPriority w:val="62"/>
    <w:rsid w:val="00430534"/>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mk-MK"/>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113">
    <w:name w:val="Light Grid - Accent 113"/>
    <w:basedOn w:val="TableNormal"/>
    <w:uiPriority w:val="62"/>
    <w:rsid w:val="00430534"/>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mk-MK"/>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114">
    <w:name w:val="Light Grid - Accent 114"/>
    <w:basedOn w:val="TableNormal"/>
    <w:uiPriority w:val="62"/>
    <w:rsid w:val="009C3D96"/>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mk-MK"/>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paragraph" w:styleId="FootnoteText">
    <w:name w:val="footnote text"/>
    <w:basedOn w:val="Normal"/>
    <w:link w:val="FootnoteTextChar"/>
    <w:uiPriority w:val="99"/>
    <w:semiHidden/>
    <w:unhideWhenUsed/>
    <w:rsid w:val="009C3D96"/>
    <w:pPr>
      <w:pBdr>
        <w:top w:val="nil"/>
        <w:left w:val="nil"/>
        <w:bottom w:val="nil"/>
        <w:right w:val="nil"/>
        <w:between w:val="nil"/>
      </w:pBdr>
      <w:spacing w:after="0" w:line="240" w:lineRule="auto"/>
    </w:pPr>
    <w:rPr>
      <w:rFonts w:ascii="Times New Roman" w:eastAsia="Times New Roman" w:hAnsi="Times New Roman"/>
      <w:color w:val="000000"/>
      <w:sz w:val="20"/>
      <w:szCs w:val="20"/>
      <w:lang w:val="mk-MK"/>
    </w:rPr>
  </w:style>
  <w:style w:type="character" w:customStyle="1" w:styleId="FootnoteTextChar">
    <w:name w:val="Footnote Text Char"/>
    <w:basedOn w:val="DefaultParagraphFont"/>
    <w:link w:val="FootnoteText"/>
    <w:uiPriority w:val="99"/>
    <w:semiHidden/>
    <w:rsid w:val="009C3D96"/>
    <w:rPr>
      <w:rFonts w:ascii="Times New Roman" w:eastAsia="Times New Roman" w:hAnsi="Times New Roman" w:cs="Times New Roman"/>
      <w:color w:val="000000"/>
      <w:sz w:val="20"/>
      <w:szCs w:val="20"/>
      <w:lang w:val="mk-MK"/>
    </w:rPr>
  </w:style>
  <w:style w:type="character" w:styleId="FootnoteReference">
    <w:name w:val="footnote reference"/>
    <w:basedOn w:val="DefaultParagraphFont"/>
    <w:uiPriority w:val="99"/>
    <w:semiHidden/>
    <w:unhideWhenUsed/>
    <w:rsid w:val="009C3D96"/>
    <w:rPr>
      <w:vertAlign w:val="superscript"/>
    </w:rPr>
  </w:style>
  <w:style w:type="table" w:customStyle="1" w:styleId="LightGrid-Accent115">
    <w:name w:val="Light Grid - Accent 115"/>
    <w:basedOn w:val="TableNormal"/>
    <w:uiPriority w:val="62"/>
    <w:rsid w:val="001D71BB"/>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mk-MK"/>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116">
    <w:name w:val="Light Grid - Accent 116"/>
    <w:basedOn w:val="TableNormal"/>
    <w:uiPriority w:val="62"/>
    <w:rsid w:val="009570DE"/>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mk-MK"/>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117">
    <w:name w:val="Light Grid - Accent 117"/>
    <w:basedOn w:val="TableNormal"/>
    <w:uiPriority w:val="62"/>
    <w:rsid w:val="00B907AC"/>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mk-MK"/>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118">
    <w:name w:val="Light Grid - Accent 118"/>
    <w:basedOn w:val="TableNormal"/>
    <w:uiPriority w:val="62"/>
    <w:rsid w:val="00AD5FE9"/>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mk-MK"/>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1">
    <w:name w:val="1"/>
    <w:basedOn w:val="TableNormal"/>
    <w:rsid w:val="00AD5FE9"/>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mk-MK"/>
    </w:rPr>
    <w:tblPr>
      <w:tblStyleRowBandSize w:val="1"/>
      <w:tblStyleColBandSize w:val="1"/>
      <w:tblInd w:w="0" w:type="dxa"/>
      <w:tblCellMar>
        <w:top w:w="55" w:type="dxa"/>
        <w:left w:w="55" w:type="dxa"/>
        <w:bottom w:w="55" w:type="dxa"/>
        <w:right w:w="55" w:type="dxa"/>
      </w:tblCellMar>
    </w:tblPr>
  </w:style>
  <w:style w:type="table" w:customStyle="1" w:styleId="LightGrid-Accent119">
    <w:name w:val="Light Grid - Accent 119"/>
    <w:basedOn w:val="TableNormal"/>
    <w:uiPriority w:val="62"/>
    <w:rsid w:val="00EC52EB"/>
    <w:pPr>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mk-MK"/>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character" w:customStyle="1" w:styleId="UnresolvedMention1">
    <w:name w:val="Unresolved Mention1"/>
    <w:basedOn w:val="DefaultParagraphFont"/>
    <w:uiPriority w:val="99"/>
    <w:semiHidden/>
    <w:unhideWhenUsed/>
    <w:rsid w:val="00227AF4"/>
    <w:rPr>
      <w:color w:val="605E5C"/>
      <w:shd w:val="clear" w:color="auto" w:fill="E1DFDD"/>
    </w:rPr>
  </w:style>
  <w:style w:type="character" w:customStyle="1" w:styleId="Heading1Char">
    <w:name w:val="Heading 1 Char"/>
    <w:basedOn w:val="DefaultParagraphFont"/>
    <w:link w:val="Heading1"/>
    <w:uiPriority w:val="9"/>
    <w:rsid w:val="00FF119F"/>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FF119F"/>
    <w:pPr>
      <w:outlineLvl w:val="9"/>
    </w:pPr>
  </w:style>
  <w:style w:type="paragraph" w:styleId="TOC1">
    <w:name w:val="toc 1"/>
    <w:basedOn w:val="Normal"/>
    <w:next w:val="Normal"/>
    <w:autoRedefine/>
    <w:uiPriority w:val="39"/>
    <w:unhideWhenUsed/>
    <w:rsid w:val="00FF119F"/>
    <w:pPr>
      <w:spacing w:after="100"/>
    </w:pPr>
  </w:style>
  <w:style w:type="character" w:customStyle="1" w:styleId="Heading2Char">
    <w:name w:val="Heading 2 Char"/>
    <w:basedOn w:val="DefaultParagraphFont"/>
    <w:link w:val="Heading2"/>
    <w:uiPriority w:val="9"/>
    <w:rsid w:val="00FF119F"/>
    <w:rPr>
      <w:rFonts w:asciiTheme="majorHAnsi" w:eastAsiaTheme="majorEastAsia" w:hAnsiTheme="majorHAnsi" w:cstheme="majorBidi"/>
      <w:color w:val="365F91" w:themeColor="accent1" w:themeShade="BF"/>
      <w:sz w:val="26"/>
      <w:szCs w:val="26"/>
    </w:rPr>
  </w:style>
  <w:style w:type="paragraph" w:styleId="TOC2">
    <w:name w:val="toc 2"/>
    <w:basedOn w:val="Normal"/>
    <w:next w:val="Normal"/>
    <w:autoRedefine/>
    <w:uiPriority w:val="39"/>
    <w:unhideWhenUsed/>
    <w:rsid w:val="00260394"/>
    <w:pPr>
      <w:spacing w:after="100"/>
      <w:ind w:left="220"/>
    </w:pPr>
  </w:style>
  <w:style w:type="table" w:customStyle="1" w:styleId="LightGrid-Accent1181">
    <w:name w:val="Light Grid - Accent 1181"/>
    <w:basedOn w:val="TableNormal"/>
    <w:uiPriority w:val="62"/>
    <w:rsid w:val="001C3DDD"/>
    <w:pPr>
      <w:spacing w:after="0" w:line="240" w:lineRule="auto"/>
    </w:pPr>
    <w:rPr>
      <w:rFonts w:ascii="Times New Roman" w:eastAsia="Times New Roman" w:hAnsi="Times New Roman" w:cs="Times New Roman"/>
      <w:color w:val="000000"/>
      <w:sz w:val="24"/>
      <w:szCs w:val="24"/>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11">
    <w:name w:val="11"/>
    <w:basedOn w:val="TableNormal"/>
    <w:rsid w:val="001C3DDD"/>
    <w:pPr>
      <w:spacing w:after="0" w:line="240" w:lineRule="auto"/>
    </w:pPr>
    <w:rPr>
      <w:rFonts w:ascii="Times New Roman" w:eastAsia="Times New Roman" w:hAnsi="Times New Roman" w:cs="Times New Roman"/>
      <w:color w:val="000000"/>
      <w:sz w:val="24"/>
      <w:szCs w:val="24"/>
    </w:rPr>
    <w:tblPr>
      <w:tblStyleRowBandSize w:val="1"/>
      <w:tblStyleColBandSize w:val="1"/>
      <w:tblInd w:w="0" w:type="dxa"/>
      <w:tblCellMar>
        <w:top w:w="55" w:type="dxa"/>
        <w:left w:w="55" w:type="dxa"/>
        <w:bottom w:w="55" w:type="dxa"/>
        <w:right w:w="55" w:type="dxa"/>
      </w:tblCellMar>
    </w:tblPr>
  </w:style>
  <w:style w:type="table" w:customStyle="1" w:styleId="TableGrid1">
    <w:name w:val="Table Grid1"/>
    <w:basedOn w:val="TableNormal"/>
    <w:next w:val="TableGrid"/>
    <w:uiPriority w:val="39"/>
    <w:rsid w:val="005C6B35"/>
    <w:pPr>
      <w:spacing w:after="0" w:line="240" w:lineRule="auto"/>
    </w:pPr>
    <w:rPr>
      <w:rFonts w:ascii="Calibri" w:eastAsia="Calibri" w:hAnsi="Calibri" w:cs="Times New Roman"/>
      <w:lang w:val="mk-M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1141">
    <w:name w:val="Light Grid - Accent 1141"/>
    <w:basedOn w:val="TableNormal"/>
    <w:uiPriority w:val="62"/>
    <w:rsid w:val="005C6B35"/>
    <w:pPr>
      <w:spacing w:after="0" w:line="240" w:lineRule="auto"/>
    </w:pPr>
    <w:rPr>
      <w:rFonts w:ascii="Times New Roman" w:eastAsia="Times New Roman" w:hAnsi="Times New Roman" w:cs="Times New Roman"/>
      <w:color w:val="000000"/>
      <w:sz w:val="24"/>
      <w:szCs w:val="24"/>
      <w:lang w:val="mk-MK"/>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1151">
    <w:name w:val="Light Grid - Accent 1151"/>
    <w:basedOn w:val="TableNormal"/>
    <w:uiPriority w:val="62"/>
    <w:rsid w:val="005C6B35"/>
    <w:pPr>
      <w:spacing w:after="0" w:line="240" w:lineRule="auto"/>
    </w:pPr>
    <w:rPr>
      <w:rFonts w:ascii="Times New Roman" w:eastAsia="Times New Roman" w:hAnsi="Times New Roman" w:cs="Times New Roman"/>
      <w:color w:val="000000"/>
      <w:sz w:val="24"/>
      <w:szCs w:val="24"/>
      <w:lang w:val="mk-MK"/>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1191">
    <w:name w:val="Light Grid - Accent 1191"/>
    <w:basedOn w:val="TableNormal"/>
    <w:uiPriority w:val="62"/>
    <w:rsid w:val="005C6B35"/>
    <w:pPr>
      <w:spacing w:after="0" w:line="240" w:lineRule="auto"/>
    </w:pPr>
    <w:rPr>
      <w:rFonts w:ascii="Times New Roman" w:eastAsia="Times New Roman" w:hAnsi="Times New Roman" w:cs="Times New Roman"/>
      <w:color w:val="000000"/>
      <w:sz w:val="24"/>
      <w:szCs w:val="24"/>
      <w:lang w:val="mk-MK"/>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ghtGrid-Accent1111">
    <w:name w:val="Light Grid - Accent 1111"/>
    <w:basedOn w:val="TableNormal"/>
    <w:uiPriority w:val="62"/>
    <w:rsid w:val="00290AFA"/>
    <w:pPr>
      <w:spacing w:after="0" w:line="240" w:lineRule="auto"/>
    </w:pPr>
    <w:rPr>
      <w:rFonts w:ascii="Times New Roman" w:eastAsia="Times New Roman" w:hAnsi="Times New Roman" w:cs="Times New Roman"/>
      <w:color w:val="000000"/>
      <w:sz w:val="24"/>
      <w:szCs w:val="24"/>
      <w:lang w:val="mk-MK"/>
    </w:r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paragraph" w:styleId="TOC3">
    <w:name w:val="toc 3"/>
    <w:basedOn w:val="Normal"/>
    <w:next w:val="Normal"/>
    <w:autoRedefine/>
    <w:uiPriority w:val="39"/>
    <w:unhideWhenUsed/>
    <w:rsid w:val="00114131"/>
    <w:pPr>
      <w:spacing w:after="100"/>
      <w:ind w:left="440"/>
    </w:pPr>
    <w:rPr>
      <w:rFonts w:asciiTheme="minorHAnsi" w:eastAsiaTheme="minorEastAsia" w:hAnsiTheme="minorHAnsi" w:cstheme="minorBidi"/>
    </w:rPr>
  </w:style>
  <w:style w:type="paragraph" w:styleId="TOC4">
    <w:name w:val="toc 4"/>
    <w:basedOn w:val="Normal"/>
    <w:next w:val="Normal"/>
    <w:autoRedefine/>
    <w:uiPriority w:val="39"/>
    <w:unhideWhenUsed/>
    <w:rsid w:val="00114131"/>
    <w:pPr>
      <w:spacing w:after="100"/>
      <w:ind w:left="660"/>
    </w:pPr>
    <w:rPr>
      <w:rFonts w:asciiTheme="minorHAnsi" w:eastAsiaTheme="minorEastAsia" w:hAnsiTheme="minorHAnsi" w:cstheme="minorBidi"/>
    </w:rPr>
  </w:style>
  <w:style w:type="paragraph" w:styleId="TOC5">
    <w:name w:val="toc 5"/>
    <w:basedOn w:val="Normal"/>
    <w:next w:val="Normal"/>
    <w:autoRedefine/>
    <w:uiPriority w:val="39"/>
    <w:unhideWhenUsed/>
    <w:rsid w:val="00114131"/>
    <w:pPr>
      <w:spacing w:after="100"/>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114131"/>
    <w:pPr>
      <w:spacing w:after="100"/>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114131"/>
    <w:pPr>
      <w:spacing w:after="100"/>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114131"/>
    <w:pPr>
      <w:spacing w:after="100"/>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114131"/>
    <w:pPr>
      <w:spacing w:after="100"/>
      <w:ind w:left="1760"/>
    </w:pPr>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08152">
      <w:bodyDiv w:val="1"/>
      <w:marLeft w:val="0"/>
      <w:marRight w:val="0"/>
      <w:marTop w:val="0"/>
      <w:marBottom w:val="0"/>
      <w:divBdr>
        <w:top w:val="none" w:sz="0" w:space="0" w:color="auto"/>
        <w:left w:val="none" w:sz="0" w:space="0" w:color="auto"/>
        <w:bottom w:val="none" w:sz="0" w:space="0" w:color="auto"/>
        <w:right w:val="none" w:sz="0" w:space="0" w:color="auto"/>
      </w:divBdr>
    </w:div>
    <w:div w:id="28378345">
      <w:bodyDiv w:val="1"/>
      <w:marLeft w:val="0"/>
      <w:marRight w:val="0"/>
      <w:marTop w:val="0"/>
      <w:marBottom w:val="0"/>
      <w:divBdr>
        <w:top w:val="none" w:sz="0" w:space="0" w:color="auto"/>
        <w:left w:val="none" w:sz="0" w:space="0" w:color="auto"/>
        <w:bottom w:val="none" w:sz="0" w:space="0" w:color="auto"/>
        <w:right w:val="none" w:sz="0" w:space="0" w:color="auto"/>
      </w:divBdr>
    </w:div>
    <w:div w:id="538132758">
      <w:bodyDiv w:val="1"/>
      <w:marLeft w:val="0"/>
      <w:marRight w:val="0"/>
      <w:marTop w:val="0"/>
      <w:marBottom w:val="0"/>
      <w:divBdr>
        <w:top w:val="none" w:sz="0" w:space="0" w:color="auto"/>
        <w:left w:val="none" w:sz="0" w:space="0" w:color="auto"/>
        <w:bottom w:val="none" w:sz="0" w:space="0" w:color="auto"/>
        <w:right w:val="none" w:sz="0" w:space="0" w:color="auto"/>
      </w:divBdr>
    </w:div>
    <w:div w:id="681470719">
      <w:bodyDiv w:val="1"/>
      <w:marLeft w:val="0"/>
      <w:marRight w:val="0"/>
      <w:marTop w:val="0"/>
      <w:marBottom w:val="0"/>
      <w:divBdr>
        <w:top w:val="none" w:sz="0" w:space="0" w:color="auto"/>
        <w:left w:val="none" w:sz="0" w:space="0" w:color="auto"/>
        <w:bottom w:val="none" w:sz="0" w:space="0" w:color="auto"/>
        <w:right w:val="none" w:sz="0" w:space="0" w:color="auto"/>
      </w:divBdr>
    </w:div>
    <w:div w:id="848183746">
      <w:bodyDiv w:val="1"/>
      <w:marLeft w:val="0"/>
      <w:marRight w:val="0"/>
      <w:marTop w:val="0"/>
      <w:marBottom w:val="0"/>
      <w:divBdr>
        <w:top w:val="none" w:sz="0" w:space="0" w:color="auto"/>
        <w:left w:val="none" w:sz="0" w:space="0" w:color="auto"/>
        <w:bottom w:val="none" w:sz="0" w:space="0" w:color="auto"/>
        <w:right w:val="none" w:sz="0" w:space="0" w:color="auto"/>
      </w:divBdr>
    </w:div>
    <w:div w:id="932401678">
      <w:bodyDiv w:val="1"/>
      <w:marLeft w:val="0"/>
      <w:marRight w:val="0"/>
      <w:marTop w:val="0"/>
      <w:marBottom w:val="0"/>
      <w:divBdr>
        <w:top w:val="none" w:sz="0" w:space="0" w:color="auto"/>
        <w:left w:val="none" w:sz="0" w:space="0" w:color="auto"/>
        <w:bottom w:val="none" w:sz="0" w:space="0" w:color="auto"/>
        <w:right w:val="none" w:sz="0" w:space="0" w:color="auto"/>
      </w:divBdr>
    </w:div>
    <w:div w:id="1119370986">
      <w:bodyDiv w:val="1"/>
      <w:marLeft w:val="0"/>
      <w:marRight w:val="0"/>
      <w:marTop w:val="0"/>
      <w:marBottom w:val="0"/>
      <w:divBdr>
        <w:top w:val="none" w:sz="0" w:space="0" w:color="auto"/>
        <w:left w:val="none" w:sz="0" w:space="0" w:color="auto"/>
        <w:bottom w:val="none" w:sz="0" w:space="0" w:color="auto"/>
        <w:right w:val="none" w:sz="0" w:space="0" w:color="auto"/>
      </w:divBdr>
    </w:div>
    <w:div w:id="1363894381">
      <w:bodyDiv w:val="1"/>
      <w:marLeft w:val="0"/>
      <w:marRight w:val="0"/>
      <w:marTop w:val="0"/>
      <w:marBottom w:val="0"/>
      <w:divBdr>
        <w:top w:val="none" w:sz="0" w:space="0" w:color="auto"/>
        <w:left w:val="none" w:sz="0" w:space="0" w:color="auto"/>
        <w:bottom w:val="none" w:sz="0" w:space="0" w:color="auto"/>
        <w:right w:val="none" w:sz="0" w:space="0" w:color="auto"/>
      </w:divBdr>
    </w:div>
    <w:div w:id="1389568586">
      <w:bodyDiv w:val="1"/>
      <w:marLeft w:val="0"/>
      <w:marRight w:val="0"/>
      <w:marTop w:val="0"/>
      <w:marBottom w:val="0"/>
      <w:divBdr>
        <w:top w:val="none" w:sz="0" w:space="0" w:color="auto"/>
        <w:left w:val="none" w:sz="0" w:space="0" w:color="auto"/>
        <w:bottom w:val="none" w:sz="0" w:space="0" w:color="auto"/>
        <w:right w:val="none" w:sz="0" w:space="0" w:color="auto"/>
      </w:divBdr>
    </w:div>
    <w:div w:id="1446385780">
      <w:bodyDiv w:val="1"/>
      <w:marLeft w:val="0"/>
      <w:marRight w:val="0"/>
      <w:marTop w:val="0"/>
      <w:marBottom w:val="0"/>
      <w:divBdr>
        <w:top w:val="none" w:sz="0" w:space="0" w:color="auto"/>
        <w:left w:val="none" w:sz="0" w:space="0" w:color="auto"/>
        <w:bottom w:val="none" w:sz="0" w:space="0" w:color="auto"/>
        <w:right w:val="none" w:sz="0" w:space="0" w:color="auto"/>
      </w:divBdr>
    </w:div>
    <w:div w:id="1459103202">
      <w:bodyDiv w:val="1"/>
      <w:marLeft w:val="0"/>
      <w:marRight w:val="0"/>
      <w:marTop w:val="0"/>
      <w:marBottom w:val="0"/>
      <w:divBdr>
        <w:top w:val="none" w:sz="0" w:space="0" w:color="auto"/>
        <w:left w:val="none" w:sz="0" w:space="0" w:color="auto"/>
        <w:bottom w:val="none" w:sz="0" w:space="0" w:color="auto"/>
        <w:right w:val="none" w:sz="0" w:space="0" w:color="auto"/>
      </w:divBdr>
    </w:div>
    <w:div w:id="1467317321">
      <w:bodyDiv w:val="1"/>
      <w:marLeft w:val="0"/>
      <w:marRight w:val="0"/>
      <w:marTop w:val="0"/>
      <w:marBottom w:val="0"/>
      <w:divBdr>
        <w:top w:val="none" w:sz="0" w:space="0" w:color="auto"/>
        <w:left w:val="none" w:sz="0" w:space="0" w:color="auto"/>
        <w:bottom w:val="none" w:sz="0" w:space="0" w:color="auto"/>
        <w:right w:val="none" w:sz="0" w:space="0" w:color="auto"/>
      </w:divBdr>
    </w:div>
    <w:div w:id="198334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Skolski%20Kompjuter%2046\Desktop\godisna2026-27\www.slvesnik.com.mk"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ile:///C:\Users\Skolski%20Kompjuter%2046\Desktop\godisna2026-27\www.eduzakoni.mk" TargetMode="External"/><Relationship Id="rId17" Type="http://schemas.openxmlformats.org/officeDocument/2006/relationships/hyperlink" Target="http://www.oouracinkratovo.edu.mk"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Skolski%20Kompjuter%2046\Desktop\godisna2026-27\www.pravo.org.mk" TargetMode="External"/><Relationship Id="rId5" Type="http://schemas.openxmlformats.org/officeDocument/2006/relationships/settings" Target="settings.xml"/><Relationship Id="rId15" Type="http://schemas.openxmlformats.org/officeDocument/2006/relationships/image" Target="media/image3.jpeg"/><Relationship Id="rId10" Type="http://schemas.openxmlformats.org/officeDocument/2006/relationships/image" Target="media/image2.jp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bro.gov.mk/?q=osnovno-obrazova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AB8CDD-C95E-40CB-B291-44918CD8C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110</Pages>
  <Words>22949</Words>
  <Characters>130814</Characters>
  <Application>Microsoft Office Word</Application>
  <DocSecurity>0</DocSecurity>
  <Lines>1090</Lines>
  <Paragraphs>306</Paragraphs>
  <ScaleCrop>false</ScaleCrop>
  <HeadingPairs>
    <vt:vector size="2" baseType="variant">
      <vt:variant>
        <vt:lpstr>Title</vt:lpstr>
      </vt:variant>
      <vt:variant>
        <vt:i4>1</vt:i4>
      </vt:variant>
    </vt:vector>
  </HeadingPairs>
  <TitlesOfParts>
    <vt:vector size="1" baseType="lpstr">
      <vt:lpstr/>
    </vt:vector>
  </TitlesOfParts>
  <Company>MON</Company>
  <LinksUpToDate>false</LinksUpToDate>
  <CharactersWithSpaces>153457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Keti</dc:creator>
  <cp:lastModifiedBy>Windows User</cp:lastModifiedBy>
  <cp:revision>2</cp:revision>
  <cp:lastPrinted>2024-08-15T22:58:00Z</cp:lastPrinted>
  <dcterms:created xsi:type="dcterms:W3CDTF">2026-08-14T10:08:00Z</dcterms:created>
  <dcterms:modified xsi:type="dcterms:W3CDTF">2026-08-14T10:08:00Z</dcterms:modified>
</cp:coreProperties>
</file>